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C9" w:rsidRPr="00DA2D19" w:rsidRDefault="001F38C9" w:rsidP="001F38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802640" cy="881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88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8C9" w:rsidRPr="00DA2D19" w:rsidRDefault="001F38C9" w:rsidP="001F38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1F38C9" w:rsidRPr="00DA2D19" w:rsidRDefault="001F38C9" w:rsidP="001F38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1F38C9" w:rsidRPr="00DA2D19" w:rsidRDefault="001F38C9" w:rsidP="001F38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1F38C9" w:rsidRPr="00DA2D19" w:rsidRDefault="001F38C9" w:rsidP="001F38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1F38C9" w:rsidRPr="00DA2D19" w:rsidRDefault="001F38C9" w:rsidP="001F38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1F38C9" w:rsidRPr="00DA2D19" w:rsidRDefault="001F38C9" w:rsidP="001F38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1F38C9" w:rsidRPr="00DA2D19" w:rsidRDefault="001F38C9" w:rsidP="001F38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1F38C9" w:rsidRPr="00DA2D19" w:rsidRDefault="001F38C9" w:rsidP="001F38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1F38C9" w:rsidRPr="00DA2D19" w:rsidRDefault="001F38C9" w:rsidP="001F38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1F38C9" w:rsidRPr="00DA2D19" w:rsidRDefault="001F38C9" w:rsidP="001F38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  <w:r w:rsidRPr="00DA2D19">
        <w:rPr>
          <w:rFonts w:ascii="Times New Roman" w:hAnsi="Times New Roman"/>
          <w:b/>
          <w:spacing w:val="-11"/>
          <w:sz w:val="33"/>
          <w:szCs w:val="33"/>
        </w:rPr>
        <w:t>ПРАВИТЕЛЬСТВО ЗАБАЙКАЛЬСКОГО КРАЯ</w:t>
      </w:r>
    </w:p>
    <w:p w:rsidR="001F38C9" w:rsidRPr="00DA2D19" w:rsidRDefault="001F38C9" w:rsidP="001F38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1F38C9" w:rsidRPr="00DA2D19" w:rsidRDefault="001F38C9" w:rsidP="001F38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1F38C9" w:rsidRPr="00DA2D19" w:rsidRDefault="001F38C9" w:rsidP="001F38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1F38C9" w:rsidRPr="00DA2D19" w:rsidRDefault="001F38C9" w:rsidP="001F38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1F38C9" w:rsidRPr="00DA2D19" w:rsidRDefault="001F38C9" w:rsidP="001F38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</w:rPr>
      </w:pPr>
      <w:r w:rsidRPr="00DA2D19">
        <w:rPr>
          <w:rFonts w:ascii="Times New Roman" w:hAnsi="Times New Roman"/>
          <w:bCs/>
          <w:spacing w:val="-14"/>
          <w:sz w:val="35"/>
          <w:szCs w:val="35"/>
        </w:rPr>
        <w:t>ПОСТАНОВЛЕНИЕ</w:t>
      </w:r>
    </w:p>
    <w:p w:rsidR="00965345" w:rsidRPr="000A4A68" w:rsidRDefault="00965345" w:rsidP="00053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BF0" w:rsidRDefault="00DD1BF0" w:rsidP="00053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BF0" w:rsidRDefault="00DD1BF0" w:rsidP="00053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BF0" w:rsidRPr="000A4A68" w:rsidRDefault="00DD1BF0" w:rsidP="00053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422" w:rsidRDefault="001F38C9" w:rsidP="000534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053422" w:rsidRPr="00B87D3D">
        <w:rPr>
          <w:rFonts w:ascii="Times New Roman" w:hAnsi="Times New Roman" w:cs="Times New Roman"/>
          <w:b/>
          <w:sz w:val="28"/>
          <w:szCs w:val="28"/>
        </w:rPr>
        <w:t xml:space="preserve"> в состав </w:t>
      </w:r>
      <w:r w:rsidR="00053422" w:rsidRPr="004973D7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 w:rsidR="00053422">
        <w:rPr>
          <w:rFonts w:ascii="Times New Roman" w:hAnsi="Times New Roman" w:cs="Times New Roman"/>
          <w:b/>
          <w:bCs/>
          <w:sz w:val="28"/>
          <w:szCs w:val="28"/>
        </w:rPr>
        <w:t>, утвержденной</w:t>
      </w:r>
      <w:r w:rsidR="00053422" w:rsidRPr="00B87D3D">
        <w:rPr>
          <w:rFonts w:ascii="Times New Roman" w:hAnsi="Times New Roman" w:cs="Times New Roman"/>
          <w:b/>
          <w:sz w:val="28"/>
          <w:szCs w:val="28"/>
        </w:rPr>
        <w:t xml:space="preserve"> постановлением</w:t>
      </w:r>
      <w:r w:rsidR="000534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422" w:rsidRPr="00B87D3D">
        <w:rPr>
          <w:rFonts w:ascii="Times New Roman" w:hAnsi="Times New Roman" w:cs="Times New Roman"/>
          <w:b/>
          <w:sz w:val="28"/>
          <w:szCs w:val="28"/>
        </w:rPr>
        <w:t xml:space="preserve">Правительства Забайкальского края </w:t>
      </w:r>
    </w:p>
    <w:p w:rsidR="00053422" w:rsidRDefault="00053422" w:rsidP="000534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87D3D">
        <w:rPr>
          <w:rFonts w:ascii="Times New Roman" w:hAnsi="Times New Roman" w:cs="Times New Roman"/>
          <w:b/>
          <w:sz w:val="28"/>
          <w:szCs w:val="28"/>
        </w:rPr>
        <w:t xml:space="preserve">от 25 декабря 2014 года № </w:t>
      </w:r>
      <w:r w:rsidRPr="00A20754">
        <w:rPr>
          <w:rFonts w:ascii="Times New Roman" w:hAnsi="Times New Roman" w:cs="Times New Roman"/>
          <w:b/>
          <w:sz w:val="28"/>
          <w:szCs w:val="28"/>
        </w:rPr>
        <w:t xml:space="preserve">708 «О </w:t>
      </w:r>
      <w:r w:rsidRPr="00A20754">
        <w:rPr>
          <w:rFonts w:ascii="Times New Roman" w:hAnsi="Times New Roman" w:cs="Times New Roman"/>
          <w:b/>
          <w:bCs/>
          <w:sz w:val="28"/>
          <w:szCs w:val="28"/>
        </w:rPr>
        <w:t xml:space="preserve">краевых конкурсах </w:t>
      </w:r>
    </w:p>
    <w:p w:rsidR="00053422" w:rsidRDefault="00053422" w:rsidP="000534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0754">
        <w:rPr>
          <w:rFonts w:ascii="Times New Roman" w:hAnsi="Times New Roman" w:cs="Times New Roman"/>
          <w:b/>
          <w:bCs/>
          <w:sz w:val="28"/>
          <w:szCs w:val="28"/>
        </w:rPr>
        <w:t xml:space="preserve">«Лучшая народная дружина по охране общественного порядка» и </w:t>
      </w:r>
    </w:p>
    <w:p w:rsidR="000A4A68" w:rsidRDefault="00053422" w:rsidP="000534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754">
        <w:rPr>
          <w:rFonts w:ascii="Times New Roman" w:hAnsi="Times New Roman" w:cs="Times New Roman"/>
          <w:b/>
          <w:bCs/>
          <w:sz w:val="28"/>
          <w:szCs w:val="28"/>
        </w:rPr>
        <w:t>«Лучший народный дружинник</w:t>
      </w:r>
      <w:r w:rsidRPr="00053422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53422" w:rsidRPr="007E7648" w:rsidRDefault="00053422" w:rsidP="00053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422" w:rsidRPr="00C87A79" w:rsidRDefault="00053422" w:rsidP="00053422">
      <w:pPr>
        <w:pStyle w:val="ConsPlusTitle"/>
        <w:widowControl/>
        <w:ind w:firstLine="697"/>
        <w:contextualSpacing/>
        <w:jc w:val="both"/>
        <w:rPr>
          <w:b w:val="0"/>
          <w:sz w:val="28"/>
          <w:szCs w:val="28"/>
        </w:rPr>
      </w:pPr>
      <w:r w:rsidRPr="00F56A5D">
        <w:rPr>
          <w:b w:val="0"/>
          <w:bCs w:val="0"/>
          <w:sz w:val="28"/>
          <w:szCs w:val="28"/>
        </w:rPr>
        <w:t xml:space="preserve">В </w:t>
      </w:r>
      <w:r w:rsidRPr="001F38C9">
        <w:rPr>
          <w:b w:val="0"/>
          <w:bCs w:val="0"/>
          <w:sz w:val="28"/>
          <w:szCs w:val="28"/>
        </w:rPr>
        <w:t>целях приведения нормативной правовой базы Забайкальского края</w:t>
      </w:r>
      <w:r w:rsidRPr="001F38C9">
        <w:rPr>
          <w:b w:val="0"/>
          <w:sz w:val="28"/>
          <w:szCs w:val="28"/>
        </w:rPr>
        <w:t xml:space="preserve"> </w:t>
      </w:r>
      <w:r w:rsidRPr="001F38C9">
        <w:rPr>
          <w:b w:val="0"/>
          <w:bCs w:val="0"/>
          <w:sz w:val="28"/>
          <w:szCs w:val="28"/>
        </w:rPr>
        <w:t>в соответствие с действующим законодательством</w:t>
      </w:r>
      <w:r>
        <w:rPr>
          <w:b w:val="0"/>
          <w:bCs w:val="0"/>
          <w:sz w:val="28"/>
          <w:szCs w:val="28"/>
        </w:rPr>
        <w:t xml:space="preserve"> </w:t>
      </w:r>
      <w:r w:rsidRPr="009A5B3C">
        <w:rPr>
          <w:b w:val="0"/>
          <w:bCs w:val="0"/>
          <w:sz w:val="28"/>
          <w:szCs w:val="28"/>
        </w:rPr>
        <w:t>Правительство Забайкальского края</w:t>
      </w:r>
      <w:r w:rsidRPr="00BE13F8">
        <w:rPr>
          <w:b w:val="0"/>
          <w:sz w:val="28"/>
          <w:szCs w:val="28"/>
        </w:rPr>
        <w:t xml:space="preserve"> </w:t>
      </w:r>
      <w:r w:rsidRPr="003528E2">
        <w:rPr>
          <w:spacing w:val="70"/>
          <w:sz w:val="28"/>
          <w:szCs w:val="28"/>
        </w:rPr>
        <w:t>постановляе</w:t>
      </w:r>
      <w:r w:rsidRPr="003528E2">
        <w:rPr>
          <w:sz w:val="28"/>
          <w:szCs w:val="28"/>
        </w:rPr>
        <w:t>т:</w:t>
      </w:r>
    </w:p>
    <w:p w:rsidR="00053422" w:rsidRDefault="00053422" w:rsidP="00053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422" w:rsidRDefault="00053422" w:rsidP="001F3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5CB">
        <w:rPr>
          <w:rFonts w:ascii="Times New Roman" w:hAnsi="Times New Roman" w:cs="Times New Roman"/>
          <w:sz w:val="28"/>
          <w:szCs w:val="28"/>
        </w:rPr>
        <w:t xml:space="preserve">Внести в состав </w:t>
      </w:r>
      <w:r w:rsidRPr="006275CB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6275CB" w:rsidRPr="006275CB">
        <w:rPr>
          <w:rFonts w:ascii="Times New Roman" w:hAnsi="Times New Roman" w:cs="Times New Roman"/>
          <w:sz w:val="28"/>
          <w:szCs w:val="28"/>
        </w:rPr>
        <w:t xml:space="preserve"> «О </w:t>
      </w:r>
      <w:r w:rsidR="006275CB" w:rsidRPr="006275CB">
        <w:rPr>
          <w:rFonts w:ascii="Times New Roman" w:hAnsi="Times New Roman" w:cs="Times New Roman"/>
          <w:bCs/>
          <w:sz w:val="28"/>
          <w:szCs w:val="28"/>
        </w:rPr>
        <w:t>краевых конкурсах «Лучшая народная дружина по охране общественного порядка» и «Лучший народный дружинник»</w:t>
      </w:r>
      <w:r w:rsidRPr="004973D7">
        <w:rPr>
          <w:rFonts w:ascii="Times New Roman" w:hAnsi="Times New Roman" w:cs="Times New Roman"/>
          <w:bCs/>
          <w:sz w:val="28"/>
          <w:szCs w:val="28"/>
        </w:rPr>
        <w:t>, утвержденных</w:t>
      </w:r>
      <w:r w:rsidRPr="008614F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F56A5D">
        <w:rPr>
          <w:rFonts w:ascii="Times New Roman" w:hAnsi="Times New Roman" w:cs="Times New Roman"/>
          <w:sz w:val="28"/>
          <w:szCs w:val="28"/>
        </w:rPr>
        <w:t>Правительства Забайкальского к</w:t>
      </w:r>
      <w:r>
        <w:rPr>
          <w:rFonts w:ascii="Times New Roman" w:hAnsi="Times New Roman" w:cs="Times New Roman"/>
          <w:sz w:val="28"/>
          <w:szCs w:val="28"/>
        </w:rPr>
        <w:t xml:space="preserve">рая от </w:t>
      </w:r>
      <w:r w:rsidRPr="00BC3783">
        <w:rPr>
          <w:rFonts w:ascii="Times New Roman" w:hAnsi="Times New Roman" w:cs="Times New Roman"/>
          <w:sz w:val="28"/>
          <w:szCs w:val="28"/>
        </w:rPr>
        <w:t xml:space="preserve">25 декабря 2014 года № </w:t>
      </w:r>
      <w:r w:rsidRPr="001F38C9">
        <w:rPr>
          <w:rFonts w:ascii="Times New Roman" w:hAnsi="Times New Roman" w:cs="Times New Roman"/>
          <w:sz w:val="28"/>
          <w:szCs w:val="28"/>
        </w:rPr>
        <w:t>708</w:t>
      </w:r>
      <w:r w:rsidR="001F38C9" w:rsidRPr="001F38C9">
        <w:rPr>
          <w:rFonts w:ascii="Times New Roman" w:hAnsi="Times New Roman" w:cs="Times New Roman"/>
          <w:sz w:val="28"/>
          <w:szCs w:val="28"/>
        </w:rPr>
        <w:t xml:space="preserve"> (в ред. постановлений Правительства Забайкальского края от 03 апреля 2015 года </w:t>
      </w:r>
      <w:hyperlink r:id="rId5" w:history="1">
        <w:r w:rsidR="001F38C9" w:rsidRPr="001F38C9">
          <w:rPr>
            <w:rFonts w:ascii="Times New Roman" w:hAnsi="Times New Roman" w:cs="Times New Roman"/>
            <w:sz w:val="28"/>
            <w:szCs w:val="28"/>
          </w:rPr>
          <w:t>№ 147</w:t>
        </w:r>
      </w:hyperlink>
      <w:r w:rsidR="001F38C9" w:rsidRPr="001F38C9">
        <w:rPr>
          <w:rFonts w:ascii="Times New Roman" w:hAnsi="Times New Roman" w:cs="Times New Roman"/>
          <w:sz w:val="28"/>
          <w:szCs w:val="28"/>
        </w:rPr>
        <w:t xml:space="preserve">, от 12 апреля 2016 года </w:t>
      </w:r>
      <w:r w:rsidR="008614FA">
        <w:rPr>
          <w:rFonts w:ascii="Times New Roman" w:hAnsi="Times New Roman" w:cs="Times New Roman"/>
          <w:sz w:val="28"/>
          <w:szCs w:val="28"/>
        </w:rPr>
        <w:br/>
      </w:r>
      <w:hyperlink r:id="rId6" w:history="1">
        <w:r w:rsidR="001F38C9" w:rsidRPr="001F38C9">
          <w:rPr>
            <w:rFonts w:ascii="Times New Roman" w:hAnsi="Times New Roman" w:cs="Times New Roman"/>
            <w:sz w:val="28"/>
            <w:szCs w:val="28"/>
          </w:rPr>
          <w:t>№ 151</w:t>
        </w:r>
      </w:hyperlink>
      <w:r w:rsidR="001F38C9" w:rsidRPr="001F38C9">
        <w:rPr>
          <w:rFonts w:ascii="Times New Roman" w:hAnsi="Times New Roman" w:cs="Times New Roman"/>
          <w:sz w:val="28"/>
          <w:szCs w:val="28"/>
        </w:rPr>
        <w:t xml:space="preserve">, от 10 апреля 2018 года </w:t>
      </w:r>
      <w:hyperlink r:id="rId7" w:history="1">
        <w:r w:rsidR="001F38C9" w:rsidRPr="001F38C9">
          <w:rPr>
            <w:rFonts w:ascii="Times New Roman" w:hAnsi="Times New Roman" w:cs="Times New Roman"/>
            <w:sz w:val="28"/>
            <w:szCs w:val="28"/>
          </w:rPr>
          <w:t>№ 128</w:t>
        </w:r>
      </w:hyperlink>
      <w:r w:rsidR="001F38C9" w:rsidRPr="001F38C9">
        <w:rPr>
          <w:rFonts w:ascii="Times New Roman" w:hAnsi="Times New Roman" w:cs="Times New Roman"/>
          <w:sz w:val="28"/>
          <w:szCs w:val="28"/>
        </w:rPr>
        <w:t xml:space="preserve">, от 15 марта 2019 года </w:t>
      </w:r>
      <w:hyperlink r:id="rId8" w:history="1">
        <w:r w:rsidR="001F38C9" w:rsidRPr="001F38C9">
          <w:rPr>
            <w:rFonts w:ascii="Times New Roman" w:hAnsi="Times New Roman" w:cs="Times New Roman"/>
            <w:sz w:val="28"/>
            <w:szCs w:val="28"/>
          </w:rPr>
          <w:t>№ 66</w:t>
        </w:r>
      </w:hyperlink>
      <w:r w:rsidR="001F38C9" w:rsidRPr="001F38C9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1F38C9" w:rsidRPr="001F38C9">
        <w:rPr>
          <w:rFonts w:ascii="Times New Roman" w:hAnsi="Times New Roman" w:cs="Times New Roman"/>
          <w:sz w:val="28"/>
          <w:szCs w:val="28"/>
        </w:rPr>
        <w:t xml:space="preserve"> </w:t>
      </w:r>
      <w:r w:rsidR="008614F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1F38C9" w:rsidRPr="001F38C9">
        <w:rPr>
          <w:rFonts w:ascii="Times New Roman" w:hAnsi="Times New Roman" w:cs="Times New Roman"/>
          <w:sz w:val="28"/>
          <w:szCs w:val="28"/>
        </w:rPr>
        <w:t xml:space="preserve">19 апреля 2021 года </w:t>
      </w:r>
      <w:hyperlink r:id="rId9" w:history="1">
        <w:r w:rsidR="001F38C9" w:rsidRPr="001F38C9">
          <w:rPr>
            <w:rFonts w:ascii="Times New Roman" w:hAnsi="Times New Roman" w:cs="Times New Roman"/>
            <w:sz w:val="28"/>
            <w:szCs w:val="28"/>
          </w:rPr>
          <w:t>№ 140</w:t>
        </w:r>
      </w:hyperlink>
      <w:r w:rsidR="001F38C9" w:rsidRPr="001F38C9">
        <w:rPr>
          <w:rFonts w:ascii="Times New Roman" w:hAnsi="Times New Roman" w:cs="Times New Roman"/>
          <w:sz w:val="28"/>
          <w:szCs w:val="28"/>
        </w:rPr>
        <w:t xml:space="preserve">, от 14 марта 2022 года </w:t>
      </w:r>
      <w:hyperlink r:id="rId10" w:history="1">
        <w:r w:rsidR="001F38C9" w:rsidRPr="001F38C9">
          <w:rPr>
            <w:rFonts w:ascii="Times New Roman" w:hAnsi="Times New Roman" w:cs="Times New Roman"/>
            <w:sz w:val="28"/>
            <w:szCs w:val="28"/>
          </w:rPr>
          <w:t>№ 82</w:t>
        </w:r>
      </w:hyperlink>
      <w:r w:rsidR="001F38C9" w:rsidRPr="001F38C9">
        <w:rPr>
          <w:rFonts w:ascii="Times New Roman" w:hAnsi="Times New Roman" w:cs="Times New Roman"/>
          <w:sz w:val="28"/>
          <w:szCs w:val="28"/>
        </w:rPr>
        <w:t>)</w:t>
      </w:r>
      <w:r w:rsidR="00734DD7">
        <w:rPr>
          <w:rFonts w:ascii="Times New Roman" w:hAnsi="Times New Roman" w:cs="Times New Roman"/>
          <w:sz w:val="28"/>
          <w:szCs w:val="28"/>
        </w:rPr>
        <w:t>, следующе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734D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C1706" w:rsidRDefault="008614FA" w:rsidP="003B2E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C1706">
        <w:rPr>
          <w:rFonts w:ascii="Times New Roman" w:hAnsi="Times New Roman" w:cs="Times New Roman"/>
          <w:sz w:val="28"/>
          <w:szCs w:val="28"/>
        </w:rPr>
        <w:t xml:space="preserve">аименование должности </w:t>
      </w:r>
      <w:r w:rsidR="002C1706" w:rsidRPr="002C1706">
        <w:rPr>
          <w:rFonts w:ascii="Times New Roman" w:hAnsi="Times New Roman" w:cs="Times New Roman"/>
          <w:sz w:val="28"/>
          <w:szCs w:val="28"/>
        </w:rPr>
        <w:t>Колыванов</w:t>
      </w:r>
      <w:r w:rsidR="002C1706">
        <w:rPr>
          <w:rFonts w:ascii="Times New Roman" w:hAnsi="Times New Roman" w:cs="Times New Roman"/>
          <w:sz w:val="28"/>
          <w:szCs w:val="28"/>
        </w:rPr>
        <w:t xml:space="preserve">а </w:t>
      </w:r>
      <w:r w:rsidR="002C1706" w:rsidRPr="002C1706">
        <w:rPr>
          <w:rFonts w:ascii="Times New Roman" w:hAnsi="Times New Roman" w:cs="Times New Roman"/>
          <w:sz w:val="28"/>
          <w:szCs w:val="28"/>
        </w:rPr>
        <w:t>Константин</w:t>
      </w:r>
      <w:r w:rsidR="002C1706">
        <w:rPr>
          <w:rFonts w:ascii="Times New Roman" w:hAnsi="Times New Roman" w:cs="Times New Roman"/>
          <w:sz w:val="28"/>
          <w:szCs w:val="28"/>
        </w:rPr>
        <w:t>а</w:t>
      </w:r>
      <w:r w:rsidR="002C1706" w:rsidRPr="002C1706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2C1706">
        <w:rPr>
          <w:rFonts w:ascii="Times New Roman" w:hAnsi="Times New Roman" w:cs="Times New Roman"/>
          <w:sz w:val="28"/>
          <w:szCs w:val="28"/>
        </w:rPr>
        <w:t>а изложить в следующей редакции:</w:t>
      </w:r>
    </w:p>
    <w:p w:rsidR="002C1706" w:rsidRPr="002C1706" w:rsidRDefault="002C1706" w:rsidP="002C1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706">
        <w:rPr>
          <w:rFonts w:ascii="Times New Roman" w:hAnsi="Times New Roman" w:cs="Times New Roman"/>
          <w:sz w:val="28"/>
          <w:szCs w:val="28"/>
        </w:rPr>
        <w:t>«- исполняющий обязанности заместителя председателя Правительства За</w:t>
      </w:r>
      <w:r>
        <w:rPr>
          <w:rFonts w:ascii="Times New Roman" w:hAnsi="Times New Roman" w:cs="Times New Roman"/>
          <w:sz w:val="28"/>
          <w:szCs w:val="28"/>
        </w:rPr>
        <w:t xml:space="preserve">байкальского края - руководителя Администрации Губернатора </w:t>
      </w:r>
      <w:r w:rsidRPr="002C170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абайкальского края, председатель</w:t>
      </w:r>
      <w:r w:rsidRPr="002C1706">
        <w:rPr>
          <w:rFonts w:ascii="Times New Roman" w:hAnsi="Times New Roman" w:cs="Times New Roman"/>
          <w:sz w:val="28"/>
          <w:szCs w:val="28"/>
        </w:rPr>
        <w:t xml:space="preserve"> комиссии</w:t>
      </w:r>
      <w:proofErr w:type="gramStart"/>
      <w:r w:rsidRPr="002C170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C3C4D">
        <w:rPr>
          <w:rFonts w:ascii="Times New Roman" w:hAnsi="Times New Roman" w:cs="Times New Roman"/>
          <w:sz w:val="28"/>
          <w:szCs w:val="28"/>
        </w:rPr>
        <w:t>.</w:t>
      </w:r>
    </w:p>
    <w:p w:rsidR="00053422" w:rsidRDefault="00053422" w:rsidP="00053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3C8" w:rsidRDefault="00D373C8" w:rsidP="00053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3C8" w:rsidRDefault="00D373C8" w:rsidP="00053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3C8" w:rsidRPr="006275CB" w:rsidRDefault="00D373C8" w:rsidP="00053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Забайкальского края                                                       Осипов А.М.</w:t>
      </w:r>
    </w:p>
    <w:sectPr w:rsidR="00D373C8" w:rsidRPr="006275CB" w:rsidSect="00466E1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>
    <w:useFELayout/>
  </w:compat>
  <w:rsids>
    <w:rsidRoot w:val="00053422"/>
    <w:rsid w:val="00017DD8"/>
    <w:rsid w:val="00053422"/>
    <w:rsid w:val="000A4A68"/>
    <w:rsid w:val="00176112"/>
    <w:rsid w:val="001F38C9"/>
    <w:rsid w:val="00253A00"/>
    <w:rsid w:val="002C1706"/>
    <w:rsid w:val="00322C12"/>
    <w:rsid w:val="00372952"/>
    <w:rsid w:val="003B2EC2"/>
    <w:rsid w:val="00466E1A"/>
    <w:rsid w:val="006275CB"/>
    <w:rsid w:val="00734DD7"/>
    <w:rsid w:val="008614FA"/>
    <w:rsid w:val="00965345"/>
    <w:rsid w:val="009C3C4D"/>
    <w:rsid w:val="00A04F70"/>
    <w:rsid w:val="00BE766B"/>
    <w:rsid w:val="00D373C8"/>
    <w:rsid w:val="00DD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34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534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F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EDCCFF9A4D48F76458F779C1E31CF772058BDD1BE697264EFCAED8AF9E3C74831AB284ED337649DD03311589029084FEF33031DA3E58AA2C581EE809NDJ7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EDCCFF9A4D48F76458F779C1E31CF772058BDD1BE6962344FAA4D8AF9E3C74831AB284ED337649DD03311589029084FEF33031DA3E58AA2C581EE809NDJ7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EDCCFF9A4D48F76458F779C1E31CF772058BDD1BE691224FF6A5D8AF9E3C74831AB284ED337649DD03311589029084FEF33031DA3E58AA2C581EE809NDJ7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0EDCCFF9A4D48F76458F779C1E31CF772058BDD1BE6902F43FAA1D8AF9E3C74831AB284ED337649DD03311589029084FEF33031DA3E58AA2C581EE809NDJ7D" TargetMode="External"/><Relationship Id="rId10" Type="http://schemas.openxmlformats.org/officeDocument/2006/relationships/hyperlink" Target="consultantplus://offline/ref=20EDCCFF9A4D48F76458F779C1E31CF772058BDD1BE6942246FAA1D8AF9E3C74831AB284ED337649DD03311589029084FEF33031DA3E58AA2C581EE809NDJ7D" TargetMode="External"/><Relationship Id="rId4" Type="http://schemas.openxmlformats.org/officeDocument/2006/relationships/image" Target="media/image1.emf"/><Relationship Id="rId9" Type="http://schemas.openxmlformats.org/officeDocument/2006/relationships/hyperlink" Target="consultantplus://offline/ref=20EDCCFF9A4D48F76458F779C1E31CF772058BDD1BE6942644FFA5D8AF9E3C74831AB284ED337649DD03311589029084FEF33031DA3E58AA2C581EE809NDJ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KirushkinAP</dc:creator>
  <cp:keywords/>
  <dc:description/>
  <cp:lastModifiedBy>KirushkinAP</cp:lastModifiedBy>
  <cp:revision>16</cp:revision>
  <dcterms:created xsi:type="dcterms:W3CDTF">2022-05-16T08:51:00Z</dcterms:created>
  <dcterms:modified xsi:type="dcterms:W3CDTF">2022-05-25T05:37:00Z</dcterms:modified>
</cp:coreProperties>
</file>