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A7" w:rsidRPr="006D6F8C" w:rsidRDefault="00543CA7" w:rsidP="007128C7">
      <w:pPr>
        <w:pStyle w:val="a3"/>
        <w:suppressAutoHyphens/>
        <w:spacing w:before="0" w:beforeAutospacing="0" w:after="0" w:afterAutospacing="0"/>
        <w:jc w:val="center"/>
        <w:textAlignment w:val="baseline"/>
        <w:rPr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6D6F8C">
        <w:rPr>
          <w:b/>
          <w:bCs/>
          <w:sz w:val="28"/>
          <w:szCs w:val="28"/>
          <w:shd w:val="clear" w:color="auto" w:fill="FFFFFF"/>
        </w:rPr>
        <w:t>И</w:t>
      </w:r>
      <w:r w:rsidR="00674FB3" w:rsidRPr="006D6F8C">
        <w:rPr>
          <w:b/>
          <w:bCs/>
          <w:sz w:val="28"/>
          <w:szCs w:val="28"/>
          <w:shd w:val="clear" w:color="auto" w:fill="FFFFFF"/>
        </w:rPr>
        <w:t>НФОРМАЦИОННОЕ СООБЩЕНИЕ</w:t>
      </w:r>
    </w:p>
    <w:p w:rsidR="007128C7" w:rsidRPr="006D6F8C" w:rsidRDefault="00D44F47" w:rsidP="00F73C14">
      <w:pPr>
        <w:pStyle w:val="a3"/>
        <w:suppressAutoHyphens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shd w:val="clear" w:color="auto" w:fill="FFFFFF"/>
        </w:rPr>
      </w:pPr>
      <w:r w:rsidRPr="006D6F8C">
        <w:rPr>
          <w:b/>
          <w:bCs/>
          <w:sz w:val="28"/>
          <w:szCs w:val="28"/>
          <w:shd w:val="clear" w:color="auto" w:fill="FFFFFF"/>
        </w:rPr>
        <w:t>о</w:t>
      </w:r>
      <w:r w:rsidR="00543CA7" w:rsidRPr="006D6F8C">
        <w:rPr>
          <w:b/>
          <w:bCs/>
          <w:sz w:val="28"/>
          <w:szCs w:val="28"/>
          <w:shd w:val="clear" w:color="auto" w:fill="FFFFFF"/>
        </w:rPr>
        <w:t xml:space="preserve"> проведении </w:t>
      </w:r>
      <w:r w:rsidR="009E152F" w:rsidRPr="006D6F8C">
        <w:rPr>
          <w:b/>
          <w:bCs/>
          <w:sz w:val="28"/>
          <w:szCs w:val="28"/>
          <w:shd w:val="clear" w:color="auto" w:fill="FFFFFF"/>
        </w:rPr>
        <w:t xml:space="preserve">краевого </w:t>
      </w:r>
      <w:r w:rsidR="00543CA7" w:rsidRPr="006D6F8C">
        <w:rPr>
          <w:b/>
          <w:bCs/>
          <w:sz w:val="28"/>
          <w:szCs w:val="28"/>
          <w:shd w:val="clear" w:color="auto" w:fill="FFFFFF"/>
        </w:rPr>
        <w:t>конкурса проектов</w:t>
      </w:r>
      <w:r w:rsidR="009E152F" w:rsidRPr="006D6F8C">
        <w:rPr>
          <w:b/>
          <w:bCs/>
          <w:sz w:val="28"/>
          <w:szCs w:val="28"/>
          <w:shd w:val="clear" w:color="auto" w:fill="FFFFFF"/>
        </w:rPr>
        <w:t xml:space="preserve"> развития территориального общественного самоуправления «Решаем сами»</w:t>
      </w:r>
      <w:r w:rsidR="007128C7" w:rsidRPr="006D6F8C">
        <w:rPr>
          <w:b/>
          <w:bCs/>
          <w:sz w:val="28"/>
          <w:szCs w:val="28"/>
          <w:shd w:val="clear" w:color="auto" w:fill="FFFFFF"/>
        </w:rPr>
        <w:t xml:space="preserve"> </w:t>
      </w:r>
      <w:r w:rsidR="0004695E">
        <w:rPr>
          <w:b/>
          <w:bCs/>
          <w:sz w:val="28"/>
          <w:szCs w:val="28"/>
          <w:shd w:val="clear" w:color="auto" w:fill="FFFFFF"/>
        </w:rPr>
        <w:t>в 2021 году</w:t>
      </w:r>
    </w:p>
    <w:p w:rsidR="00F73C14" w:rsidRPr="006D6F8C" w:rsidRDefault="00F73C14" w:rsidP="00F73C14">
      <w:pPr>
        <w:pStyle w:val="a3"/>
        <w:suppressAutoHyphens/>
        <w:spacing w:before="0" w:beforeAutospacing="0" w:after="0" w:afterAutospacing="0"/>
        <w:jc w:val="center"/>
        <w:textAlignment w:val="baseline"/>
        <w:rPr>
          <w:sz w:val="28"/>
          <w:szCs w:val="28"/>
          <w:shd w:val="clear" w:color="auto" w:fill="FFFFFF"/>
        </w:rPr>
      </w:pPr>
    </w:p>
    <w:p w:rsidR="00543CA7" w:rsidRPr="006D6F8C" w:rsidRDefault="00674FB3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6D6F8C">
        <w:rPr>
          <w:sz w:val="28"/>
          <w:szCs w:val="28"/>
          <w:shd w:val="clear" w:color="auto" w:fill="FFFFFF"/>
        </w:rPr>
        <w:t>В соответствии с Положением о проведении краевого конкурса проектов</w:t>
      </w:r>
      <w:r w:rsidRPr="006D6F8C">
        <w:rPr>
          <w:b/>
          <w:bCs/>
          <w:sz w:val="28"/>
          <w:szCs w:val="28"/>
          <w:shd w:val="clear" w:color="auto" w:fill="FFFFFF"/>
        </w:rPr>
        <w:t xml:space="preserve"> </w:t>
      </w:r>
      <w:r w:rsidRPr="006D6F8C">
        <w:rPr>
          <w:sz w:val="28"/>
          <w:szCs w:val="28"/>
          <w:shd w:val="clear" w:color="auto" w:fill="FFFFFF"/>
        </w:rPr>
        <w:t>развития территориального общественного самоуправления «Решаем сами», утвержденным постановлением Правительства Забайкальского края от 5 февраля 2020 года № 21</w:t>
      </w:r>
      <w:r w:rsidR="00B82A0C" w:rsidRPr="006D6F8C">
        <w:rPr>
          <w:sz w:val="28"/>
          <w:szCs w:val="28"/>
          <w:shd w:val="clear" w:color="auto" w:fill="FFFFFF"/>
        </w:rPr>
        <w:t xml:space="preserve"> (в редакции от 9 декабря 2020 года № 537)</w:t>
      </w:r>
      <w:r w:rsidRPr="006D6F8C">
        <w:rPr>
          <w:sz w:val="28"/>
          <w:szCs w:val="28"/>
          <w:shd w:val="clear" w:color="auto" w:fill="FFFFFF"/>
        </w:rPr>
        <w:t xml:space="preserve">, </w:t>
      </w:r>
      <w:r w:rsidR="00E35591" w:rsidRPr="006D6F8C">
        <w:rPr>
          <w:sz w:val="28"/>
          <w:szCs w:val="28"/>
          <w:shd w:val="clear" w:color="auto" w:fill="FFFFFF"/>
        </w:rPr>
        <w:t xml:space="preserve">Администрация </w:t>
      </w:r>
      <w:r w:rsidR="009E152F" w:rsidRPr="006D6F8C">
        <w:rPr>
          <w:sz w:val="28"/>
          <w:szCs w:val="28"/>
          <w:shd w:val="clear" w:color="auto" w:fill="FFFFFF"/>
        </w:rPr>
        <w:t>Губернатора Забайкальского края</w:t>
      </w:r>
      <w:r w:rsidR="00543CA7" w:rsidRPr="006D6F8C">
        <w:rPr>
          <w:sz w:val="28"/>
          <w:szCs w:val="28"/>
          <w:shd w:val="clear" w:color="auto" w:fill="FFFFFF"/>
        </w:rPr>
        <w:t xml:space="preserve"> (далее</w:t>
      </w:r>
      <w:r w:rsidR="00A34D3E">
        <w:rPr>
          <w:sz w:val="28"/>
          <w:szCs w:val="28"/>
          <w:shd w:val="clear" w:color="auto" w:fill="FFFFFF"/>
        </w:rPr>
        <w:t xml:space="preserve"> </w:t>
      </w:r>
      <w:r w:rsidRPr="006D6F8C">
        <w:rPr>
          <w:sz w:val="28"/>
          <w:szCs w:val="28"/>
          <w:shd w:val="clear" w:color="auto" w:fill="FFFFFF"/>
        </w:rPr>
        <w:t>–</w:t>
      </w:r>
      <w:r w:rsidR="00543CA7" w:rsidRPr="006D6F8C">
        <w:rPr>
          <w:sz w:val="28"/>
          <w:szCs w:val="28"/>
          <w:shd w:val="clear" w:color="auto" w:fill="FFFFFF"/>
        </w:rPr>
        <w:t xml:space="preserve"> </w:t>
      </w:r>
      <w:r w:rsidRPr="006D6F8C">
        <w:rPr>
          <w:sz w:val="28"/>
          <w:szCs w:val="28"/>
          <w:shd w:val="clear" w:color="auto" w:fill="FFFFFF"/>
        </w:rPr>
        <w:t>организатор конкурса</w:t>
      </w:r>
      <w:r w:rsidR="00543CA7" w:rsidRPr="006D6F8C">
        <w:rPr>
          <w:sz w:val="28"/>
          <w:szCs w:val="28"/>
          <w:shd w:val="clear" w:color="auto" w:fill="FFFFFF"/>
        </w:rPr>
        <w:t xml:space="preserve">) </w:t>
      </w:r>
      <w:r w:rsidR="003B6978">
        <w:rPr>
          <w:sz w:val="28"/>
          <w:szCs w:val="28"/>
          <w:shd w:val="clear" w:color="auto" w:fill="FFFFFF"/>
        </w:rPr>
        <w:t xml:space="preserve">сообщает о завершении первого этапа </w:t>
      </w:r>
      <w:r w:rsidR="003B6978" w:rsidRPr="006D6F8C">
        <w:rPr>
          <w:sz w:val="28"/>
          <w:szCs w:val="28"/>
          <w:shd w:val="clear" w:color="auto" w:fill="FFFFFF"/>
        </w:rPr>
        <w:t>краево</w:t>
      </w:r>
      <w:r w:rsidR="003B6978">
        <w:rPr>
          <w:sz w:val="28"/>
          <w:szCs w:val="28"/>
          <w:shd w:val="clear" w:color="auto" w:fill="FFFFFF"/>
        </w:rPr>
        <w:t>го</w:t>
      </w:r>
      <w:r w:rsidR="003B6978" w:rsidRPr="006D6F8C">
        <w:rPr>
          <w:sz w:val="28"/>
          <w:szCs w:val="28"/>
          <w:shd w:val="clear" w:color="auto" w:fill="FFFFFF"/>
        </w:rPr>
        <w:t xml:space="preserve"> конкурса</w:t>
      </w:r>
      <w:r w:rsidR="003B6978">
        <w:rPr>
          <w:sz w:val="28"/>
          <w:szCs w:val="28"/>
          <w:shd w:val="clear" w:color="auto" w:fill="FFFFFF"/>
        </w:rPr>
        <w:t xml:space="preserve"> </w:t>
      </w:r>
      <w:r w:rsidR="00543CA7" w:rsidRPr="006D6F8C">
        <w:rPr>
          <w:sz w:val="28"/>
          <w:szCs w:val="28"/>
          <w:shd w:val="clear" w:color="auto" w:fill="FFFFFF"/>
        </w:rPr>
        <w:t>проектов</w:t>
      </w:r>
      <w:r w:rsidR="00F73C14" w:rsidRPr="006D6F8C">
        <w:rPr>
          <w:b/>
          <w:bCs/>
          <w:sz w:val="28"/>
          <w:szCs w:val="28"/>
          <w:shd w:val="clear" w:color="auto" w:fill="FFFFFF"/>
        </w:rPr>
        <w:t xml:space="preserve"> </w:t>
      </w:r>
      <w:r w:rsidR="00F73C14" w:rsidRPr="006D6F8C">
        <w:rPr>
          <w:sz w:val="28"/>
          <w:szCs w:val="28"/>
          <w:shd w:val="clear" w:color="auto" w:fill="FFFFFF"/>
        </w:rPr>
        <w:t xml:space="preserve">развития территориального общественного самоуправления «Решаем сами» </w:t>
      </w:r>
      <w:r w:rsidR="00543CA7" w:rsidRPr="006D6F8C">
        <w:rPr>
          <w:sz w:val="28"/>
          <w:szCs w:val="28"/>
          <w:shd w:val="clear" w:color="auto" w:fill="FFFFFF"/>
        </w:rPr>
        <w:t>(далее</w:t>
      </w:r>
      <w:r w:rsidR="0057177E" w:rsidRPr="006D6F8C">
        <w:rPr>
          <w:sz w:val="28"/>
          <w:szCs w:val="28"/>
          <w:shd w:val="clear" w:color="auto" w:fill="FFFFFF"/>
        </w:rPr>
        <w:t xml:space="preserve"> </w:t>
      </w:r>
      <w:r w:rsidRPr="006D6F8C">
        <w:rPr>
          <w:sz w:val="28"/>
          <w:szCs w:val="28"/>
          <w:shd w:val="clear" w:color="auto" w:fill="FFFFFF"/>
        </w:rPr>
        <w:t>–</w:t>
      </w:r>
      <w:r w:rsidR="00C92FBC" w:rsidRPr="006D6F8C">
        <w:rPr>
          <w:sz w:val="28"/>
          <w:szCs w:val="28"/>
          <w:shd w:val="clear" w:color="auto" w:fill="FFFFFF"/>
        </w:rPr>
        <w:t xml:space="preserve"> к</w:t>
      </w:r>
      <w:r w:rsidR="00543CA7" w:rsidRPr="006D6F8C">
        <w:rPr>
          <w:sz w:val="28"/>
          <w:szCs w:val="28"/>
          <w:shd w:val="clear" w:color="auto" w:fill="FFFFFF"/>
        </w:rPr>
        <w:t>онкурс).</w:t>
      </w:r>
    </w:p>
    <w:p w:rsidR="003D1F8B" w:rsidRPr="006D6F8C" w:rsidRDefault="003D1F8B" w:rsidP="0057177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F8B" w:rsidRPr="003B6978" w:rsidRDefault="003B6978" w:rsidP="003B6978">
      <w:pPr>
        <w:pStyle w:val="a3"/>
        <w:suppressAutoHyphens/>
        <w:spacing w:before="0" w:beforeAutospacing="0" w:after="0" w:afterAutospacing="0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3B6978">
        <w:rPr>
          <w:b/>
          <w:iCs/>
          <w:sz w:val="28"/>
          <w:szCs w:val="28"/>
          <w:shd w:val="clear" w:color="auto" w:fill="FFFFFF"/>
        </w:rPr>
        <w:t>Прием</w:t>
      </w:r>
      <w:r w:rsidR="00543CA7" w:rsidRPr="003B6978">
        <w:rPr>
          <w:b/>
          <w:iCs/>
          <w:sz w:val="28"/>
          <w:szCs w:val="28"/>
          <w:shd w:val="clear" w:color="auto" w:fill="FFFFFF"/>
        </w:rPr>
        <w:t xml:space="preserve"> </w:t>
      </w:r>
      <w:r w:rsidR="00537F12" w:rsidRPr="003B6978">
        <w:rPr>
          <w:b/>
          <w:iCs/>
          <w:sz w:val="28"/>
          <w:szCs w:val="28"/>
          <w:shd w:val="clear" w:color="auto" w:fill="FFFFFF"/>
        </w:rPr>
        <w:t>конкурсных материалов</w:t>
      </w:r>
      <w:r w:rsidRPr="003B6978">
        <w:rPr>
          <w:b/>
          <w:iCs/>
          <w:sz w:val="28"/>
          <w:szCs w:val="28"/>
          <w:shd w:val="clear" w:color="auto" w:fill="FFFFFF"/>
        </w:rPr>
        <w:t xml:space="preserve"> завершился</w:t>
      </w:r>
      <w:r w:rsidR="00537F12" w:rsidRPr="003B6978">
        <w:rPr>
          <w:b/>
          <w:bCs/>
          <w:sz w:val="28"/>
          <w:szCs w:val="28"/>
          <w:shd w:val="clear" w:color="auto" w:fill="FFFFFF"/>
        </w:rPr>
        <w:t xml:space="preserve"> </w:t>
      </w:r>
      <w:r w:rsidR="00C217CE" w:rsidRPr="003B6978">
        <w:rPr>
          <w:b/>
          <w:bCs/>
          <w:sz w:val="28"/>
          <w:szCs w:val="28"/>
          <w:shd w:val="clear" w:color="auto" w:fill="FFFFFF"/>
        </w:rPr>
        <w:t>3</w:t>
      </w:r>
      <w:r w:rsidR="00A9199D" w:rsidRPr="003B6978">
        <w:rPr>
          <w:b/>
          <w:bCs/>
          <w:sz w:val="28"/>
          <w:szCs w:val="28"/>
          <w:shd w:val="clear" w:color="auto" w:fill="FFFFFF"/>
        </w:rPr>
        <w:t>1</w:t>
      </w:r>
      <w:r w:rsidR="007E1ED0" w:rsidRPr="003B6978">
        <w:rPr>
          <w:b/>
          <w:bCs/>
          <w:sz w:val="28"/>
          <w:szCs w:val="28"/>
          <w:shd w:val="clear" w:color="auto" w:fill="FFFFFF"/>
        </w:rPr>
        <w:t xml:space="preserve"> </w:t>
      </w:r>
      <w:r w:rsidR="00C217CE" w:rsidRPr="003B6978">
        <w:rPr>
          <w:b/>
          <w:bCs/>
          <w:sz w:val="28"/>
          <w:szCs w:val="28"/>
          <w:shd w:val="clear" w:color="auto" w:fill="FFFFFF"/>
        </w:rPr>
        <w:t xml:space="preserve">января </w:t>
      </w:r>
      <w:r w:rsidR="00A72EBC" w:rsidRPr="003B6978">
        <w:rPr>
          <w:b/>
          <w:bCs/>
          <w:sz w:val="28"/>
          <w:szCs w:val="28"/>
          <w:shd w:val="clear" w:color="auto" w:fill="FFFFFF"/>
        </w:rPr>
        <w:t>2021</w:t>
      </w:r>
      <w:r w:rsidR="007E1ED0" w:rsidRPr="003B6978">
        <w:rPr>
          <w:b/>
          <w:bCs/>
          <w:sz w:val="28"/>
          <w:szCs w:val="28"/>
          <w:shd w:val="clear" w:color="auto" w:fill="FFFFFF"/>
        </w:rPr>
        <w:t xml:space="preserve"> года</w:t>
      </w:r>
      <w:r w:rsidR="008E1D16" w:rsidRPr="003B6978">
        <w:rPr>
          <w:b/>
          <w:bCs/>
          <w:sz w:val="28"/>
          <w:szCs w:val="28"/>
          <w:shd w:val="clear" w:color="auto" w:fill="FFFFFF"/>
        </w:rPr>
        <w:t>.</w:t>
      </w:r>
    </w:p>
    <w:p w:rsidR="003B6978" w:rsidRDefault="003B6978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b/>
          <w:bCs/>
          <w:iCs/>
          <w:sz w:val="28"/>
          <w:szCs w:val="28"/>
          <w:shd w:val="clear" w:color="auto" w:fill="FFFFFF"/>
        </w:rPr>
      </w:pPr>
    </w:p>
    <w:p w:rsidR="00DB5582" w:rsidRPr="006D6F8C" w:rsidRDefault="00DB5582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b/>
          <w:bCs/>
          <w:iCs/>
          <w:sz w:val="28"/>
          <w:szCs w:val="28"/>
          <w:shd w:val="clear" w:color="auto" w:fill="FFFFFF"/>
        </w:rPr>
      </w:pPr>
      <w:r w:rsidRPr="006D6F8C">
        <w:rPr>
          <w:b/>
          <w:bCs/>
          <w:iCs/>
          <w:sz w:val="28"/>
          <w:szCs w:val="28"/>
          <w:shd w:val="clear" w:color="auto" w:fill="FFFFFF"/>
        </w:rPr>
        <w:t>Сроки проведения</w:t>
      </w:r>
      <w:r w:rsidR="003B6978">
        <w:rPr>
          <w:b/>
          <w:bCs/>
          <w:iCs/>
          <w:sz w:val="28"/>
          <w:szCs w:val="28"/>
          <w:shd w:val="clear" w:color="auto" w:fill="FFFFFF"/>
        </w:rPr>
        <w:t xml:space="preserve"> этапов</w:t>
      </w:r>
      <w:r w:rsidRPr="006D6F8C">
        <w:rPr>
          <w:b/>
          <w:bCs/>
          <w:iCs/>
          <w:sz w:val="28"/>
          <w:szCs w:val="28"/>
          <w:shd w:val="clear" w:color="auto" w:fill="FFFFFF"/>
        </w:rPr>
        <w:t xml:space="preserve"> конкурса:</w:t>
      </w:r>
    </w:p>
    <w:p w:rsidR="006D6F8C" w:rsidRPr="006D6F8C" w:rsidRDefault="003B6978" w:rsidP="006D6F8C">
      <w:pPr>
        <w:pStyle w:val="ConsPlusNormal"/>
        <w:tabs>
          <w:tab w:val="left" w:pos="9380"/>
        </w:tabs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D6F8C" w:rsidRPr="006D6F8C">
        <w:rPr>
          <w:rFonts w:ascii="Times New Roman" w:hAnsi="Times New Roman" w:cs="Times New Roman"/>
          <w:sz w:val="28"/>
          <w:szCs w:val="28"/>
        </w:rPr>
        <w:t>)</w:t>
      </w:r>
      <w:r w:rsidR="006D6F8C"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D6F8C" w:rsidRPr="006D6F8C">
        <w:rPr>
          <w:rFonts w:ascii="Times New Roman" w:hAnsi="Times New Roman" w:cs="Times New Roman"/>
          <w:sz w:val="28"/>
          <w:szCs w:val="28"/>
        </w:rPr>
        <w:t>до</w:t>
      </w:r>
      <w:r w:rsidR="006D6F8C"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D6F8C" w:rsidRPr="006D6F8C">
        <w:rPr>
          <w:rFonts w:ascii="Times New Roman" w:hAnsi="Times New Roman" w:cs="Times New Roman"/>
          <w:sz w:val="28"/>
          <w:szCs w:val="28"/>
        </w:rPr>
        <w:t>15</w:t>
      </w:r>
      <w:r w:rsidR="006D6F8C"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D6F8C" w:rsidRPr="006D6F8C">
        <w:rPr>
          <w:rFonts w:ascii="Times New Roman" w:hAnsi="Times New Roman" w:cs="Times New Roman"/>
          <w:sz w:val="28"/>
          <w:szCs w:val="28"/>
        </w:rPr>
        <w:t>февраля – принятие решения о допуске участника конкурса к конкурсному отбору либо об отказе в допуске к конкурсному отбору;</w:t>
      </w:r>
    </w:p>
    <w:p w:rsidR="006D6F8C" w:rsidRPr="006D6F8C" w:rsidRDefault="003B6978" w:rsidP="006D6F8C">
      <w:pPr>
        <w:pStyle w:val="ConsPlusNormal"/>
        <w:tabs>
          <w:tab w:val="left" w:pos="9380"/>
        </w:tabs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D6F8C" w:rsidRPr="006D6F8C">
        <w:rPr>
          <w:rFonts w:ascii="Times New Roman" w:hAnsi="Times New Roman" w:cs="Times New Roman"/>
          <w:sz w:val="28"/>
          <w:szCs w:val="28"/>
        </w:rPr>
        <w:t>)</w:t>
      </w:r>
      <w:r w:rsidR="006D6F8C"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D6F8C" w:rsidRPr="006D6F8C">
        <w:rPr>
          <w:rFonts w:ascii="Times New Roman" w:hAnsi="Times New Roman" w:cs="Times New Roman"/>
          <w:sz w:val="28"/>
          <w:szCs w:val="28"/>
        </w:rPr>
        <w:t>до</w:t>
      </w:r>
      <w:r w:rsidR="006D6F8C"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D6F8C" w:rsidRPr="006D6F8C">
        <w:rPr>
          <w:rFonts w:ascii="Times New Roman" w:hAnsi="Times New Roman" w:cs="Times New Roman"/>
          <w:sz w:val="28"/>
          <w:szCs w:val="28"/>
        </w:rPr>
        <w:t>10</w:t>
      </w:r>
      <w:r w:rsidR="006D6F8C"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D6F8C" w:rsidRPr="006D6F8C">
        <w:rPr>
          <w:rFonts w:ascii="Times New Roman" w:hAnsi="Times New Roman" w:cs="Times New Roman"/>
          <w:sz w:val="28"/>
          <w:szCs w:val="28"/>
        </w:rPr>
        <w:t>марта – проведение конкурсного отбора;</w:t>
      </w:r>
    </w:p>
    <w:p w:rsidR="006D6F8C" w:rsidRPr="006D6F8C" w:rsidRDefault="003B6978" w:rsidP="006D6F8C">
      <w:pPr>
        <w:pStyle w:val="ConsPlusNormal"/>
        <w:tabs>
          <w:tab w:val="left" w:pos="9380"/>
        </w:tabs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6F8C" w:rsidRPr="006D6F8C">
        <w:rPr>
          <w:rFonts w:ascii="Times New Roman" w:hAnsi="Times New Roman" w:cs="Times New Roman"/>
          <w:sz w:val="28"/>
          <w:szCs w:val="28"/>
        </w:rPr>
        <w:t>)</w:t>
      </w:r>
      <w:r w:rsidR="006D6F8C"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D6F8C" w:rsidRPr="006D6F8C">
        <w:rPr>
          <w:rFonts w:ascii="Times New Roman" w:hAnsi="Times New Roman" w:cs="Times New Roman"/>
          <w:sz w:val="28"/>
          <w:szCs w:val="28"/>
        </w:rPr>
        <w:t>до</w:t>
      </w:r>
      <w:r w:rsidR="006D6F8C"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D6F8C" w:rsidRPr="006D6F8C">
        <w:rPr>
          <w:rFonts w:ascii="Times New Roman" w:hAnsi="Times New Roman" w:cs="Times New Roman"/>
          <w:sz w:val="28"/>
          <w:szCs w:val="28"/>
        </w:rPr>
        <w:t>20</w:t>
      </w:r>
      <w:r w:rsidR="006D6F8C"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D6F8C" w:rsidRPr="006D6F8C">
        <w:rPr>
          <w:rFonts w:ascii="Times New Roman" w:hAnsi="Times New Roman" w:cs="Times New Roman"/>
          <w:sz w:val="28"/>
          <w:szCs w:val="28"/>
        </w:rPr>
        <w:t>марта – подведение итогов конкурса;</w:t>
      </w:r>
    </w:p>
    <w:p w:rsidR="006D6F8C" w:rsidRPr="006D6F8C" w:rsidRDefault="003B6978" w:rsidP="006D6F8C">
      <w:pPr>
        <w:pStyle w:val="ConsPlusNormal"/>
        <w:tabs>
          <w:tab w:val="left" w:pos="9380"/>
        </w:tabs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6F8C" w:rsidRPr="006D6F8C">
        <w:rPr>
          <w:rFonts w:ascii="Times New Roman" w:hAnsi="Times New Roman" w:cs="Times New Roman"/>
          <w:sz w:val="28"/>
          <w:szCs w:val="28"/>
        </w:rPr>
        <w:t>)</w:t>
      </w:r>
      <w:r w:rsidR="006D6F8C"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D6F8C" w:rsidRPr="006D6F8C">
        <w:rPr>
          <w:rFonts w:ascii="Times New Roman" w:hAnsi="Times New Roman" w:cs="Times New Roman"/>
          <w:sz w:val="28"/>
          <w:szCs w:val="28"/>
        </w:rPr>
        <w:t>до</w:t>
      </w:r>
      <w:r w:rsidR="006D6F8C"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D6F8C" w:rsidRPr="006D6F8C">
        <w:rPr>
          <w:rFonts w:ascii="Times New Roman" w:hAnsi="Times New Roman" w:cs="Times New Roman"/>
          <w:sz w:val="28"/>
          <w:szCs w:val="28"/>
        </w:rPr>
        <w:t>1</w:t>
      </w:r>
      <w:r w:rsidR="006D6F8C"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D6F8C" w:rsidRPr="006D6F8C">
        <w:rPr>
          <w:rFonts w:ascii="Times New Roman" w:hAnsi="Times New Roman" w:cs="Times New Roman"/>
          <w:sz w:val="28"/>
          <w:szCs w:val="28"/>
        </w:rPr>
        <w:t>апреля – вручение денежных премий победителям конкурса;</w:t>
      </w:r>
    </w:p>
    <w:p w:rsidR="006D6F8C" w:rsidRPr="006D6F8C" w:rsidRDefault="003B6978" w:rsidP="006D6F8C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>
        <w:t>5</w:t>
      </w:r>
      <w:r w:rsidR="006D6F8C" w:rsidRPr="006D6F8C">
        <w:t>)</w:t>
      </w:r>
      <w:r w:rsidR="006D6F8C" w:rsidRPr="006D6F8C">
        <w:rPr>
          <w:shd w:val="clear" w:color="auto" w:fill="FFFFFF"/>
        </w:rPr>
        <w:t> </w:t>
      </w:r>
      <w:r w:rsidR="006D6F8C" w:rsidRPr="006D6F8C">
        <w:t>до</w:t>
      </w:r>
      <w:r w:rsidR="006D6F8C" w:rsidRPr="006D6F8C">
        <w:rPr>
          <w:shd w:val="clear" w:color="auto" w:fill="FFFFFF"/>
        </w:rPr>
        <w:t> </w:t>
      </w:r>
      <w:r w:rsidR="006D6F8C" w:rsidRPr="006D6F8C">
        <w:t>1</w:t>
      </w:r>
      <w:r w:rsidR="006D6F8C" w:rsidRPr="006D6F8C">
        <w:rPr>
          <w:shd w:val="clear" w:color="auto" w:fill="FFFFFF"/>
        </w:rPr>
        <w:t> </w:t>
      </w:r>
      <w:r w:rsidR="006D6F8C" w:rsidRPr="006D6F8C">
        <w:t>ноября – представление информационных отчетов о реализации проекта развития ТОС и отчетов об использовании денежной премии победителями конкурса.</w:t>
      </w:r>
    </w:p>
    <w:p w:rsidR="004A331C" w:rsidRPr="00E276C9" w:rsidRDefault="004A331C" w:rsidP="004A331C">
      <w:pPr>
        <w:pStyle w:val="a3"/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4A331C" w:rsidRDefault="004A331C" w:rsidP="004A331C">
      <w:pPr>
        <w:pStyle w:val="a3"/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4C488D">
        <w:rPr>
          <w:b/>
          <w:bCs/>
          <w:sz w:val="28"/>
          <w:szCs w:val="28"/>
          <w:shd w:val="clear" w:color="auto" w:fill="FFFFFF"/>
        </w:rPr>
        <w:t>Контактные данные по вопросам технической поддержки</w:t>
      </w:r>
      <w:r w:rsidRPr="00E276C9">
        <w:rPr>
          <w:bCs/>
          <w:sz w:val="28"/>
          <w:szCs w:val="28"/>
          <w:shd w:val="clear" w:color="auto" w:fill="FFFFFF"/>
        </w:rPr>
        <w:t xml:space="preserve"> официальной страницы конкурса в сети «Интернет»: </w:t>
      </w:r>
      <w:hyperlink r:id="rId6" w:history="1">
        <w:r w:rsidRPr="00E276C9">
          <w:rPr>
            <w:bCs/>
            <w:sz w:val="28"/>
            <w:szCs w:val="28"/>
            <w:shd w:val="clear" w:color="auto" w:fill="FFFFFF"/>
          </w:rPr>
          <w:t>https://забайкалье.мояроссия.рф</w:t>
        </w:r>
      </w:hyperlink>
      <w:r w:rsidRPr="00E276C9">
        <w:rPr>
          <w:bCs/>
          <w:sz w:val="28"/>
          <w:szCs w:val="28"/>
          <w:shd w:val="clear" w:color="auto" w:fill="FFFFFF"/>
        </w:rPr>
        <w:t>: Лариса Александровна Бобылева – специалист ГКУ «Ресурсный центр развития некоммерческих организаций Забайкальского края»</w:t>
      </w:r>
      <w:r>
        <w:rPr>
          <w:bCs/>
          <w:sz w:val="28"/>
          <w:szCs w:val="28"/>
          <w:shd w:val="clear" w:color="auto" w:fill="FFFFFF"/>
        </w:rPr>
        <w:t xml:space="preserve">, </w:t>
      </w:r>
      <w:r w:rsidRPr="006D6F8C">
        <w:rPr>
          <w:bCs/>
          <w:sz w:val="28"/>
          <w:szCs w:val="28"/>
          <w:shd w:val="clear" w:color="auto" w:fill="FFFFFF"/>
        </w:rPr>
        <w:t>контактны</w:t>
      </w:r>
      <w:r>
        <w:rPr>
          <w:bCs/>
          <w:sz w:val="28"/>
          <w:szCs w:val="28"/>
          <w:shd w:val="clear" w:color="auto" w:fill="FFFFFF"/>
        </w:rPr>
        <w:t xml:space="preserve">й телефон: </w:t>
      </w:r>
      <w:r>
        <w:rPr>
          <w:bCs/>
          <w:sz w:val="28"/>
          <w:szCs w:val="28"/>
          <w:shd w:val="clear" w:color="auto" w:fill="FFFFFF"/>
        </w:rPr>
        <w:br/>
      </w:r>
      <w:r w:rsidRPr="006D6F8C">
        <w:rPr>
          <w:sz w:val="28"/>
          <w:szCs w:val="28"/>
          <w:shd w:val="clear" w:color="auto" w:fill="FFFFFF"/>
        </w:rPr>
        <w:t>8 (3022) </w:t>
      </w:r>
      <w:r>
        <w:rPr>
          <w:bCs/>
          <w:sz w:val="28"/>
          <w:szCs w:val="28"/>
          <w:shd w:val="clear" w:color="auto" w:fill="FFFFFF"/>
        </w:rPr>
        <w:t xml:space="preserve">21 </w:t>
      </w:r>
      <w:r w:rsidRPr="00E276C9">
        <w:rPr>
          <w:bCs/>
          <w:sz w:val="28"/>
          <w:szCs w:val="28"/>
          <w:shd w:val="clear" w:color="auto" w:fill="FFFFFF"/>
        </w:rPr>
        <w:t>02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E276C9">
        <w:rPr>
          <w:bCs/>
          <w:sz w:val="28"/>
          <w:szCs w:val="28"/>
          <w:shd w:val="clear" w:color="auto" w:fill="FFFFFF"/>
        </w:rPr>
        <w:t>12</w:t>
      </w:r>
      <w:r>
        <w:rPr>
          <w:bCs/>
          <w:sz w:val="28"/>
          <w:szCs w:val="28"/>
          <w:shd w:val="clear" w:color="auto" w:fill="FFFFFF"/>
        </w:rPr>
        <w:t>.</w:t>
      </w:r>
      <w:r w:rsidRPr="00E276C9">
        <w:rPr>
          <w:bCs/>
          <w:sz w:val="28"/>
          <w:szCs w:val="28"/>
          <w:shd w:val="clear" w:color="auto" w:fill="FFFFFF"/>
        </w:rPr>
        <w:t xml:space="preserve"> </w:t>
      </w:r>
    </w:p>
    <w:p w:rsidR="00DB5582" w:rsidRPr="006D6F8C" w:rsidRDefault="00DB5582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b/>
          <w:bCs/>
          <w:iCs/>
          <w:sz w:val="28"/>
          <w:szCs w:val="28"/>
          <w:shd w:val="clear" w:color="auto" w:fill="FFFFFF"/>
        </w:rPr>
      </w:pPr>
    </w:p>
    <w:p w:rsidR="00537F12" w:rsidRPr="006D6F8C" w:rsidRDefault="00537F12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6D6F8C">
        <w:rPr>
          <w:b/>
          <w:bCs/>
          <w:sz w:val="28"/>
          <w:szCs w:val="28"/>
          <w:shd w:val="clear" w:color="auto" w:fill="FFFFFF"/>
        </w:rPr>
        <w:t>Контактные данные организатора конкурса:</w:t>
      </w:r>
    </w:p>
    <w:p w:rsidR="00DD5863" w:rsidRPr="006D6F8C" w:rsidRDefault="004A331C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 xml:space="preserve">1) </w:t>
      </w:r>
      <w:r w:rsidR="00DD5863" w:rsidRPr="006D6F8C">
        <w:rPr>
          <w:bCs/>
          <w:sz w:val="28"/>
          <w:szCs w:val="28"/>
          <w:shd w:val="clear" w:color="auto" w:fill="FFFFFF"/>
        </w:rPr>
        <w:t xml:space="preserve">адрес официального портала Забайкальского края </w:t>
      </w:r>
      <w:r w:rsidR="00890B23" w:rsidRPr="006D6F8C">
        <w:rPr>
          <w:bCs/>
          <w:sz w:val="28"/>
          <w:szCs w:val="28"/>
          <w:shd w:val="clear" w:color="auto" w:fill="FFFFFF"/>
        </w:rPr>
        <w:t xml:space="preserve">в сети </w:t>
      </w:r>
      <w:r w:rsidR="00890B23">
        <w:rPr>
          <w:bCs/>
          <w:sz w:val="28"/>
          <w:szCs w:val="28"/>
          <w:shd w:val="clear" w:color="auto" w:fill="FFFFFF"/>
        </w:rPr>
        <w:t>«</w:t>
      </w:r>
      <w:r w:rsidR="00890B23" w:rsidRPr="006D6F8C">
        <w:rPr>
          <w:bCs/>
          <w:sz w:val="28"/>
          <w:szCs w:val="28"/>
          <w:shd w:val="clear" w:color="auto" w:fill="FFFFFF"/>
        </w:rPr>
        <w:t>Интернет</w:t>
      </w:r>
      <w:r w:rsidR="00890B23">
        <w:rPr>
          <w:bCs/>
          <w:sz w:val="28"/>
          <w:szCs w:val="28"/>
          <w:shd w:val="clear" w:color="auto" w:fill="FFFFFF"/>
        </w:rPr>
        <w:t>»</w:t>
      </w:r>
      <w:r w:rsidR="00DD5863" w:rsidRPr="006D6F8C">
        <w:rPr>
          <w:bCs/>
          <w:sz w:val="28"/>
          <w:szCs w:val="28"/>
          <w:shd w:val="clear" w:color="auto" w:fill="FFFFFF"/>
        </w:rPr>
        <w:t xml:space="preserve">: </w:t>
      </w:r>
      <w:hyperlink r:id="rId7" w:history="1">
        <w:r w:rsidR="00DD5863" w:rsidRPr="006D6F8C">
          <w:rPr>
            <w:rStyle w:val="a4"/>
            <w:sz w:val="28"/>
            <w:szCs w:val="28"/>
            <w:u w:val="none"/>
          </w:rPr>
          <w:t>https://75.ru</w:t>
        </w:r>
      </w:hyperlink>
      <w:r w:rsidR="00DD5863" w:rsidRPr="006D6F8C">
        <w:rPr>
          <w:sz w:val="28"/>
          <w:szCs w:val="28"/>
        </w:rPr>
        <w:t>;</w:t>
      </w:r>
    </w:p>
    <w:p w:rsidR="00537F12" w:rsidRPr="006D6F8C" w:rsidRDefault="00DD5863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6D6F8C">
        <w:rPr>
          <w:bCs/>
          <w:sz w:val="28"/>
          <w:szCs w:val="28"/>
          <w:shd w:val="clear" w:color="auto" w:fill="FFFFFF"/>
        </w:rPr>
        <w:t>2)</w:t>
      </w:r>
      <w:r w:rsidRPr="006D6F8C">
        <w:rPr>
          <w:sz w:val="28"/>
          <w:szCs w:val="28"/>
          <w:shd w:val="clear" w:color="auto" w:fill="FFFFFF"/>
        </w:rPr>
        <w:t> </w:t>
      </w:r>
      <w:r w:rsidR="00537F12" w:rsidRPr="006D6F8C">
        <w:rPr>
          <w:bCs/>
          <w:sz w:val="28"/>
          <w:szCs w:val="28"/>
          <w:shd w:val="clear" w:color="auto" w:fill="FFFFFF"/>
        </w:rPr>
        <w:t>адрес местонахождения</w:t>
      </w:r>
      <w:r w:rsidR="00890B23">
        <w:rPr>
          <w:bCs/>
          <w:sz w:val="28"/>
          <w:szCs w:val="28"/>
          <w:shd w:val="clear" w:color="auto" w:fill="FFFFFF"/>
        </w:rPr>
        <w:t xml:space="preserve"> организатора конкурса</w:t>
      </w:r>
      <w:r w:rsidR="00537F12" w:rsidRPr="006D6F8C">
        <w:rPr>
          <w:sz w:val="28"/>
          <w:szCs w:val="28"/>
          <w:shd w:val="clear" w:color="auto" w:fill="FFFFFF"/>
        </w:rPr>
        <w:t>: г.Чита, ул.Чайковского, д.8, Администрация Губернатора Забайкальского края (управление по развитию местного самоуправления Губернатора Забайкальского края);</w:t>
      </w:r>
    </w:p>
    <w:p w:rsidR="00537F12" w:rsidRPr="006D6F8C" w:rsidRDefault="00890B23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b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3</w:t>
      </w:r>
      <w:r w:rsidR="00DD5863" w:rsidRPr="006D6F8C">
        <w:rPr>
          <w:bCs/>
          <w:sz w:val="28"/>
          <w:szCs w:val="28"/>
          <w:shd w:val="clear" w:color="auto" w:fill="FFFFFF"/>
        </w:rPr>
        <w:t>)</w:t>
      </w:r>
      <w:r w:rsidR="00DD5863" w:rsidRPr="006D6F8C">
        <w:rPr>
          <w:sz w:val="28"/>
          <w:szCs w:val="28"/>
          <w:shd w:val="clear" w:color="auto" w:fill="FFFFFF"/>
        </w:rPr>
        <w:t> </w:t>
      </w:r>
      <w:r w:rsidR="00537F12" w:rsidRPr="006D6F8C">
        <w:rPr>
          <w:bCs/>
          <w:sz w:val="28"/>
          <w:szCs w:val="28"/>
          <w:shd w:val="clear" w:color="auto" w:fill="FFFFFF"/>
        </w:rPr>
        <w:t>к</w:t>
      </w:r>
      <w:r w:rsidR="009F3055" w:rsidRPr="006D6F8C">
        <w:rPr>
          <w:bCs/>
          <w:sz w:val="28"/>
          <w:szCs w:val="28"/>
          <w:shd w:val="clear" w:color="auto" w:fill="FFFFFF"/>
        </w:rPr>
        <w:t>онтактные</w:t>
      </w:r>
      <w:r w:rsidR="00537F12" w:rsidRPr="006D6F8C">
        <w:rPr>
          <w:bCs/>
          <w:sz w:val="28"/>
          <w:szCs w:val="28"/>
          <w:shd w:val="clear" w:color="auto" w:fill="FFFFFF"/>
        </w:rPr>
        <w:t xml:space="preserve"> телефон</w:t>
      </w:r>
      <w:r w:rsidR="009F3055" w:rsidRPr="006D6F8C">
        <w:rPr>
          <w:bCs/>
          <w:sz w:val="28"/>
          <w:szCs w:val="28"/>
          <w:shd w:val="clear" w:color="auto" w:fill="FFFFFF"/>
        </w:rPr>
        <w:t>ы</w:t>
      </w:r>
      <w:r w:rsidR="00537F12" w:rsidRPr="006D6F8C">
        <w:rPr>
          <w:sz w:val="28"/>
          <w:szCs w:val="28"/>
          <w:shd w:val="clear" w:color="auto" w:fill="FFFFFF"/>
        </w:rPr>
        <w:t>: 8</w:t>
      </w:r>
      <w:r w:rsidR="00160ADE" w:rsidRPr="006D6F8C">
        <w:rPr>
          <w:sz w:val="28"/>
          <w:szCs w:val="28"/>
          <w:shd w:val="clear" w:color="auto" w:fill="FFFFFF"/>
        </w:rPr>
        <w:t> </w:t>
      </w:r>
      <w:r w:rsidR="00537F12" w:rsidRPr="006D6F8C">
        <w:rPr>
          <w:sz w:val="28"/>
          <w:szCs w:val="28"/>
          <w:shd w:val="clear" w:color="auto" w:fill="FFFFFF"/>
        </w:rPr>
        <w:t>(3022)</w:t>
      </w:r>
      <w:r w:rsidR="00160ADE" w:rsidRPr="006D6F8C">
        <w:rPr>
          <w:sz w:val="28"/>
          <w:szCs w:val="28"/>
          <w:shd w:val="clear" w:color="auto" w:fill="FFFFFF"/>
        </w:rPr>
        <w:t> </w:t>
      </w:r>
      <w:r w:rsidR="00537F12" w:rsidRPr="006D6F8C">
        <w:rPr>
          <w:sz w:val="28"/>
          <w:szCs w:val="28"/>
          <w:shd w:val="clear" w:color="auto" w:fill="FFFFFF"/>
        </w:rPr>
        <w:t>23</w:t>
      </w:r>
      <w:r w:rsidR="00160ADE" w:rsidRPr="006D6F8C">
        <w:rPr>
          <w:sz w:val="28"/>
          <w:szCs w:val="28"/>
          <w:shd w:val="clear" w:color="auto" w:fill="FFFFFF"/>
        </w:rPr>
        <w:t> </w:t>
      </w:r>
      <w:r w:rsidR="00537F12" w:rsidRPr="006D6F8C">
        <w:rPr>
          <w:sz w:val="28"/>
          <w:szCs w:val="28"/>
          <w:shd w:val="clear" w:color="auto" w:fill="FFFFFF"/>
        </w:rPr>
        <w:t>36</w:t>
      </w:r>
      <w:r w:rsidR="00160ADE" w:rsidRPr="006D6F8C">
        <w:rPr>
          <w:sz w:val="28"/>
          <w:szCs w:val="28"/>
          <w:shd w:val="clear" w:color="auto" w:fill="FFFFFF"/>
        </w:rPr>
        <w:t> </w:t>
      </w:r>
      <w:r w:rsidR="00537F12" w:rsidRPr="006D6F8C">
        <w:rPr>
          <w:sz w:val="28"/>
          <w:szCs w:val="28"/>
          <w:shd w:val="clear" w:color="auto" w:fill="FFFFFF"/>
        </w:rPr>
        <w:t>16</w:t>
      </w:r>
      <w:r w:rsidR="009F3055" w:rsidRPr="006D6F8C">
        <w:rPr>
          <w:sz w:val="28"/>
          <w:szCs w:val="28"/>
          <w:shd w:val="clear" w:color="auto" w:fill="FFFFFF"/>
        </w:rPr>
        <w:t>, 35</w:t>
      </w:r>
      <w:r w:rsidR="00160ADE" w:rsidRPr="006D6F8C">
        <w:rPr>
          <w:sz w:val="28"/>
          <w:szCs w:val="28"/>
          <w:shd w:val="clear" w:color="auto" w:fill="FFFFFF"/>
        </w:rPr>
        <w:t> </w:t>
      </w:r>
      <w:r w:rsidR="009F3055" w:rsidRPr="006D6F8C">
        <w:rPr>
          <w:sz w:val="28"/>
          <w:szCs w:val="28"/>
          <w:shd w:val="clear" w:color="auto" w:fill="FFFFFF"/>
        </w:rPr>
        <w:t>08</w:t>
      </w:r>
      <w:r w:rsidR="00160ADE" w:rsidRPr="006D6F8C">
        <w:rPr>
          <w:sz w:val="28"/>
          <w:szCs w:val="28"/>
          <w:shd w:val="clear" w:color="auto" w:fill="FFFFFF"/>
        </w:rPr>
        <w:t> </w:t>
      </w:r>
      <w:r w:rsidR="009F3055" w:rsidRPr="006D6F8C">
        <w:rPr>
          <w:sz w:val="28"/>
          <w:szCs w:val="28"/>
          <w:shd w:val="clear" w:color="auto" w:fill="FFFFFF"/>
        </w:rPr>
        <w:t>12</w:t>
      </w:r>
      <w:r w:rsidR="00537F12" w:rsidRPr="006D6F8C">
        <w:rPr>
          <w:sz w:val="28"/>
          <w:szCs w:val="28"/>
          <w:shd w:val="clear" w:color="auto" w:fill="FFFFFF"/>
        </w:rPr>
        <w:t>;</w:t>
      </w:r>
    </w:p>
    <w:p w:rsidR="00537F12" w:rsidRPr="006D6F8C" w:rsidRDefault="00A34D3E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4</w:t>
      </w:r>
      <w:r w:rsidR="00DD5863" w:rsidRPr="006D6F8C">
        <w:rPr>
          <w:bCs/>
          <w:sz w:val="28"/>
          <w:szCs w:val="28"/>
          <w:shd w:val="clear" w:color="auto" w:fill="FFFFFF"/>
        </w:rPr>
        <w:t>)</w:t>
      </w:r>
      <w:r w:rsidR="00DD5863" w:rsidRPr="006D6F8C">
        <w:rPr>
          <w:sz w:val="28"/>
          <w:szCs w:val="28"/>
          <w:shd w:val="clear" w:color="auto" w:fill="FFFFFF"/>
        </w:rPr>
        <w:t> </w:t>
      </w:r>
      <w:r w:rsidR="00537F12" w:rsidRPr="006D6F8C">
        <w:rPr>
          <w:bCs/>
          <w:sz w:val="28"/>
          <w:szCs w:val="28"/>
          <w:shd w:val="clear" w:color="auto" w:fill="FFFFFF"/>
        </w:rPr>
        <w:t>уполномоченные лица:</w:t>
      </w:r>
    </w:p>
    <w:p w:rsidR="007F3F11" w:rsidRPr="006D6F8C" w:rsidRDefault="007F3F11" w:rsidP="007F3F11">
      <w:pPr>
        <w:pStyle w:val="a3"/>
        <w:suppressAutoHyphens/>
        <w:spacing w:before="0" w:beforeAutospacing="0" w:after="0" w:afterAutospacing="0" w:line="240" w:lineRule="atLeast"/>
        <w:ind w:firstLine="709"/>
        <w:jc w:val="both"/>
        <w:rPr>
          <w:rStyle w:val="a5"/>
          <w:b w:val="0"/>
          <w:sz w:val="28"/>
          <w:szCs w:val="28"/>
        </w:rPr>
      </w:pPr>
      <w:r w:rsidRPr="006D6F8C">
        <w:rPr>
          <w:iCs/>
          <w:sz w:val="28"/>
          <w:szCs w:val="28"/>
          <w:shd w:val="clear" w:color="auto" w:fill="FFFFFF"/>
        </w:rPr>
        <w:t>Волокитина Галина Андреевна</w:t>
      </w:r>
      <w:r w:rsidRPr="006D6F8C">
        <w:rPr>
          <w:sz w:val="28"/>
          <w:szCs w:val="28"/>
          <w:shd w:val="clear" w:color="auto" w:fill="FFFFFF"/>
        </w:rPr>
        <w:t>, главный консультант отдела мониторинга, анализа и организационной работы с органами местного самоуправления управления по развитию местного самоуправления Губернатора Забайкальского края, секретарь конкурсной комиссии, тел.8 (3022) 23 36 16;</w:t>
      </w:r>
    </w:p>
    <w:p w:rsidR="007F3F11" w:rsidRDefault="0057177E">
      <w:pPr>
        <w:pStyle w:val="a3"/>
        <w:suppressAutoHyphens/>
        <w:spacing w:before="0" w:beforeAutospacing="0" w:after="0" w:afterAutospacing="0" w:line="240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6D6F8C">
        <w:rPr>
          <w:iCs/>
          <w:sz w:val="28"/>
          <w:szCs w:val="28"/>
          <w:shd w:val="clear" w:color="auto" w:fill="FFFFFF"/>
        </w:rPr>
        <w:t>Калашников Михаил Иванович</w:t>
      </w:r>
      <w:r w:rsidR="00537F12" w:rsidRPr="006D6F8C">
        <w:rPr>
          <w:sz w:val="28"/>
          <w:szCs w:val="28"/>
          <w:shd w:val="clear" w:color="auto" w:fill="FFFFFF"/>
        </w:rPr>
        <w:t>, начальник</w:t>
      </w:r>
      <w:r w:rsidRPr="006D6F8C">
        <w:rPr>
          <w:sz w:val="28"/>
          <w:szCs w:val="28"/>
          <w:shd w:val="clear" w:color="auto" w:fill="FFFFFF"/>
        </w:rPr>
        <w:t xml:space="preserve"> </w:t>
      </w:r>
      <w:r w:rsidR="00537F12" w:rsidRPr="006D6F8C">
        <w:rPr>
          <w:sz w:val="28"/>
          <w:szCs w:val="28"/>
          <w:shd w:val="clear" w:color="auto" w:fill="FFFFFF"/>
        </w:rPr>
        <w:t xml:space="preserve">управления по развитию местного самоуправления Губернатора Забайкальского края, </w:t>
      </w:r>
      <w:r w:rsidR="007F3F11" w:rsidRPr="006D6F8C">
        <w:rPr>
          <w:sz w:val="28"/>
          <w:szCs w:val="28"/>
          <w:shd w:val="clear" w:color="auto" w:fill="FFFFFF"/>
        </w:rPr>
        <w:t xml:space="preserve">заместитель председателя конкурсной комиссии, </w:t>
      </w:r>
      <w:r w:rsidR="00537F12" w:rsidRPr="006D6F8C">
        <w:rPr>
          <w:sz w:val="28"/>
          <w:szCs w:val="28"/>
          <w:shd w:val="clear" w:color="auto" w:fill="FFFFFF"/>
        </w:rPr>
        <w:t>тел.8</w:t>
      </w:r>
      <w:r w:rsidR="00160ADE" w:rsidRPr="006D6F8C">
        <w:rPr>
          <w:sz w:val="28"/>
          <w:szCs w:val="28"/>
          <w:shd w:val="clear" w:color="auto" w:fill="FFFFFF"/>
        </w:rPr>
        <w:t> </w:t>
      </w:r>
      <w:r w:rsidR="00537F12" w:rsidRPr="006D6F8C">
        <w:rPr>
          <w:sz w:val="28"/>
          <w:szCs w:val="28"/>
          <w:shd w:val="clear" w:color="auto" w:fill="FFFFFF"/>
        </w:rPr>
        <w:t>(3022)</w:t>
      </w:r>
      <w:r w:rsidR="00160ADE" w:rsidRPr="006D6F8C">
        <w:rPr>
          <w:sz w:val="28"/>
          <w:szCs w:val="28"/>
          <w:shd w:val="clear" w:color="auto" w:fill="FFFFFF"/>
        </w:rPr>
        <w:t> </w:t>
      </w:r>
      <w:r w:rsidR="00537F12" w:rsidRPr="006D6F8C">
        <w:rPr>
          <w:sz w:val="28"/>
          <w:szCs w:val="28"/>
          <w:shd w:val="clear" w:color="auto" w:fill="FFFFFF"/>
        </w:rPr>
        <w:t>3</w:t>
      </w:r>
      <w:r w:rsidRPr="006D6F8C">
        <w:rPr>
          <w:sz w:val="28"/>
          <w:szCs w:val="28"/>
          <w:shd w:val="clear" w:color="auto" w:fill="FFFFFF"/>
        </w:rPr>
        <w:t>5</w:t>
      </w:r>
      <w:r w:rsidR="00160ADE" w:rsidRPr="006D6F8C">
        <w:rPr>
          <w:sz w:val="28"/>
          <w:szCs w:val="28"/>
          <w:shd w:val="clear" w:color="auto" w:fill="FFFFFF"/>
        </w:rPr>
        <w:t> </w:t>
      </w:r>
      <w:r w:rsidRPr="006D6F8C">
        <w:rPr>
          <w:sz w:val="28"/>
          <w:szCs w:val="28"/>
          <w:shd w:val="clear" w:color="auto" w:fill="FFFFFF"/>
        </w:rPr>
        <w:t>08</w:t>
      </w:r>
      <w:r w:rsidR="00160ADE" w:rsidRPr="006D6F8C">
        <w:rPr>
          <w:sz w:val="28"/>
          <w:szCs w:val="28"/>
          <w:shd w:val="clear" w:color="auto" w:fill="FFFFFF"/>
        </w:rPr>
        <w:t> </w:t>
      </w:r>
      <w:r w:rsidRPr="006D6F8C">
        <w:rPr>
          <w:sz w:val="28"/>
          <w:szCs w:val="28"/>
          <w:shd w:val="clear" w:color="auto" w:fill="FFFFFF"/>
        </w:rPr>
        <w:t>1</w:t>
      </w:r>
      <w:r w:rsidR="007F3F11" w:rsidRPr="006D6F8C">
        <w:rPr>
          <w:sz w:val="28"/>
          <w:szCs w:val="28"/>
          <w:shd w:val="clear" w:color="auto" w:fill="FFFFFF"/>
        </w:rPr>
        <w:t>2.</w:t>
      </w:r>
    </w:p>
    <w:p w:rsidR="00F661A4" w:rsidRDefault="00F661A4">
      <w:pPr>
        <w:rPr>
          <w:sz w:val="28"/>
          <w:szCs w:val="28"/>
          <w:shd w:val="clear" w:color="auto" w:fill="FFFFFF"/>
        </w:rPr>
      </w:pPr>
    </w:p>
    <w:sectPr w:rsidR="00F661A4" w:rsidSect="007128C7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D36"/>
    <w:multiLevelType w:val="hybridMultilevel"/>
    <w:tmpl w:val="E3C0EF7A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EA738A"/>
    <w:multiLevelType w:val="hybridMultilevel"/>
    <w:tmpl w:val="02EA3A1A"/>
    <w:lvl w:ilvl="0" w:tplc="3CD043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AC00C1"/>
    <w:multiLevelType w:val="hybridMultilevel"/>
    <w:tmpl w:val="19BC92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F65C9D"/>
    <w:multiLevelType w:val="hybridMultilevel"/>
    <w:tmpl w:val="81F63D1C"/>
    <w:lvl w:ilvl="0" w:tplc="57D62E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F64885"/>
    <w:multiLevelType w:val="hybridMultilevel"/>
    <w:tmpl w:val="ADCA91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CA7"/>
    <w:rsid w:val="000015F4"/>
    <w:rsid w:val="00003455"/>
    <w:rsid w:val="00003870"/>
    <w:rsid w:val="000341A2"/>
    <w:rsid w:val="0004695E"/>
    <w:rsid w:val="000574B0"/>
    <w:rsid w:val="000F1033"/>
    <w:rsid w:val="000F559D"/>
    <w:rsid w:val="00160ADE"/>
    <w:rsid w:val="00184DE0"/>
    <w:rsid w:val="001A6B98"/>
    <w:rsid w:val="0025298E"/>
    <w:rsid w:val="002551E3"/>
    <w:rsid w:val="002C1562"/>
    <w:rsid w:val="002E518A"/>
    <w:rsid w:val="00301E0E"/>
    <w:rsid w:val="00340133"/>
    <w:rsid w:val="003B6978"/>
    <w:rsid w:val="003D1F8B"/>
    <w:rsid w:val="003F258E"/>
    <w:rsid w:val="004A331C"/>
    <w:rsid w:val="004F440C"/>
    <w:rsid w:val="0052081F"/>
    <w:rsid w:val="00537F12"/>
    <w:rsid w:val="00543CA7"/>
    <w:rsid w:val="00552921"/>
    <w:rsid w:val="00565A2F"/>
    <w:rsid w:val="0057177E"/>
    <w:rsid w:val="00595E70"/>
    <w:rsid w:val="00601B54"/>
    <w:rsid w:val="006133C0"/>
    <w:rsid w:val="0064582A"/>
    <w:rsid w:val="0066347E"/>
    <w:rsid w:val="00674FB3"/>
    <w:rsid w:val="006824BC"/>
    <w:rsid w:val="006D6F8C"/>
    <w:rsid w:val="007014AE"/>
    <w:rsid w:val="007128C7"/>
    <w:rsid w:val="00737B4A"/>
    <w:rsid w:val="00762295"/>
    <w:rsid w:val="007D3121"/>
    <w:rsid w:val="007E1ED0"/>
    <w:rsid w:val="007F3F11"/>
    <w:rsid w:val="0086773E"/>
    <w:rsid w:val="00890B23"/>
    <w:rsid w:val="008C2058"/>
    <w:rsid w:val="008D402F"/>
    <w:rsid w:val="008E1D16"/>
    <w:rsid w:val="00901C6B"/>
    <w:rsid w:val="00972137"/>
    <w:rsid w:val="00972C70"/>
    <w:rsid w:val="009E152F"/>
    <w:rsid w:val="009F203D"/>
    <w:rsid w:val="009F3055"/>
    <w:rsid w:val="00A052E6"/>
    <w:rsid w:val="00A34D3E"/>
    <w:rsid w:val="00A72EBC"/>
    <w:rsid w:val="00A9199D"/>
    <w:rsid w:val="00AC062A"/>
    <w:rsid w:val="00AD347C"/>
    <w:rsid w:val="00B24AED"/>
    <w:rsid w:val="00B302F7"/>
    <w:rsid w:val="00B44869"/>
    <w:rsid w:val="00B82A0C"/>
    <w:rsid w:val="00BF6012"/>
    <w:rsid w:val="00C212FD"/>
    <w:rsid w:val="00C217CE"/>
    <w:rsid w:val="00C61393"/>
    <w:rsid w:val="00C64F64"/>
    <w:rsid w:val="00C773A9"/>
    <w:rsid w:val="00C820EE"/>
    <w:rsid w:val="00C92FBC"/>
    <w:rsid w:val="00C97669"/>
    <w:rsid w:val="00CC33F9"/>
    <w:rsid w:val="00D1185E"/>
    <w:rsid w:val="00D30EA3"/>
    <w:rsid w:val="00D44F47"/>
    <w:rsid w:val="00D66300"/>
    <w:rsid w:val="00DB5582"/>
    <w:rsid w:val="00DD5863"/>
    <w:rsid w:val="00DE2350"/>
    <w:rsid w:val="00DE67E0"/>
    <w:rsid w:val="00E35591"/>
    <w:rsid w:val="00E44AB1"/>
    <w:rsid w:val="00E74616"/>
    <w:rsid w:val="00EE0CD0"/>
    <w:rsid w:val="00F661A4"/>
    <w:rsid w:val="00F711AE"/>
    <w:rsid w:val="00F73C14"/>
    <w:rsid w:val="00F8409F"/>
    <w:rsid w:val="00F9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3CA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543CA7"/>
    <w:rPr>
      <w:color w:val="0000FF"/>
      <w:u w:val="single"/>
    </w:rPr>
  </w:style>
  <w:style w:type="character" w:styleId="a5">
    <w:name w:val="Strong"/>
    <w:basedOn w:val="a0"/>
    <w:uiPriority w:val="22"/>
    <w:qFormat/>
    <w:rsid w:val="00543CA7"/>
    <w:rPr>
      <w:b/>
      <w:bCs/>
    </w:rPr>
  </w:style>
  <w:style w:type="paragraph" w:customStyle="1" w:styleId="Default">
    <w:name w:val="Default"/>
    <w:rsid w:val="00D30E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D30EA3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B82A0C"/>
    <w:rPr>
      <w:rFonts w:ascii="Arial" w:hAnsi="Arial" w:cs="Arial"/>
      <w:sz w:val="20"/>
      <w:szCs w:val="20"/>
      <w:lang w:eastAsia="en-US"/>
    </w:rPr>
  </w:style>
  <w:style w:type="paragraph" w:styleId="a6">
    <w:name w:val="List Paragraph"/>
    <w:basedOn w:val="a"/>
    <w:uiPriority w:val="34"/>
    <w:qFormat/>
    <w:rsid w:val="00B82A0C"/>
    <w:pPr>
      <w:ind w:left="720"/>
      <w:contextualSpacing/>
    </w:pPr>
    <w:rPr>
      <w:color w:val="000000"/>
      <w:sz w:val="28"/>
      <w:szCs w:val="28"/>
    </w:rPr>
  </w:style>
  <w:style w:type="paragraph" w:customStyle="1" w:styleId="ConsPlusNonformat">
    <w:name w:val="ConsPlusNonformat"/>
    <w:uiPriority w:val="99"/>
    <w:rsid w:val="00F661A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F661A4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3CA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543CA7"/>
    <w:rPr>
      <w:color w:val="0000FF"/>
      <w:u w:val="single"/>
    </w:rPr>
  </w:style>
  <w:style w:type="character" w:styleId="a5">
    <w:name w:val="Strong"/>
    <w:basedOn w:val="a0"/>
    <w:uiPriority w:val="22"/>
    <w:qFormat/>
    <w:rsid w:val="00543CA7"/>
    <w:rPr>
      <w:b/>
      <w:bCs/>
    </w:rPr>
  </w:style>
  <w:style w:type="paragraph" w:customStyle="1" w:styleId="Default">
    <w:name w:val="Default"/>
    <w:rsid w:val="00D30E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D30EA3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B82A0C"/>
    <w:rPr>
      <w:rFonts w:ascii="Arial" w:hAnsi="Arial" w:cs="Arial"/>
      <w:sz w:val="20"/>
      <w:szCs w:val="20"/>
      <w:lang w:eastAsia="en-US"/>
    </w:rPr>
  </w:style>
  <w:style w:type="paragraph" w:styleId="a6">
    <w:name w:val="List Paragraph"/>
    <w:basedOn w:val="a"/>
    <w:uiPriority w:val="34"/>
    <w:qFormat/>
    <w:rsid w:val="00B82A0C"/>
    <w:pPr>
      <w:ind w:left="720"/>
      <w:contextualSpacing/>
    </w:pPr>
    <w:rPr>
      <w:color w:val="000000"/>
      <w:sz w:val="28"/>
      <w:szCs w:val="28"/>
    </w:rPr>
  </w:style>
  <w:style w:type="paragraph" w:customStyle="1" w:styleId="ConsPlusNonformat">
    <w:name w:val="ConsPlusNonformat"/>
    <w:uiPriority w:val="99"/>
    <w:rsid w:val="00F661A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F661A4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4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75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79;&#1072;&#1073;&#1072;&#1081;&#1082;&#1072;&#1083;&#1100;&#1077;.&#1084;&#1086;&#1103;&#1088;&#1086;&#1089;&#1089;&#1080;&#1103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craft-soft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Багдасарян М.А.</dc:creator>
  <cp:lastModifiedBy>director</cp:lastModifiedBy>
  <cp:revision>2</cp:revision>
  <cp:lastPrinted>2020-02-06T06:13:00Z</cp:lastPrinted>
  <dcterms:created xsi:type="dcterms:W3CDTF">2021-02-01T03:38:00Z</dcterms:created>
  <dcterms:modified xsi:type="dcterms:W3CDTF">2021-02-01T03:38:00Z</dcterms:modified>
</cp:coreProperties>
</file>