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11583C" w14:textId="33603775" w:rsidR="00B45890" w:rsidRPr="00B45890" w:rsidRDefault="00B45890" w:rsidP="00B458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45890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С 1 января 2025 года вступают в силу новые требования к работодателям в части обеспечения работников средствами индивидуальной защиты (СИЗ).</w:t>
      </w:r>
      <w:r w:rsidRPr="00B458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Согласно Приказу Минтруда России от 29.10.2021 N 767н (вступил в силу с 01.09.2023 г.). Этот документ содержит обязательные требования к обеспечению работников СИЗ, включая определение потребности, организацию приобретения, выдачи, эксплуатации, хранения, ухода и вывода из эксплуатации.</w:t>
      </w:r>
    </w:p>
    <w:p w14:paraId="0F72A48E" w14:textId="77777777" w:rsidR="00B45890" w:rsidRPr="00B45890" w:rsidRDefault="00B45890" w:rsidP="00B458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45890">
        <w:rPr>
          <w:rFonts w:ascii="Times New Roman" w:hAnsi="Times New Roman" w:cs="Times New Roman"/>
          <w:sz w:val="28"/>
          <w:szCs w:val="28"/>
          <w:shd w:val="clear" w:color="auto" w:fill="FFFFFF"/>
        </w:rPr>
        <w:t>Данные изменения направлены на повышение безопасности условий труда и усиление контроля за обеспечением работников необходимыми средствами защиты.</w:t>
      </w:r>
    </w:p>
    <w:p w14:paraId="3C1F9C40" w14:textId="437F5CBA" w:rsidR="00B45890" w:rsidRPr="00B45890" w:rsidRDefault="00B45890" w:rsidP="00B458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hyperlink r:id="rId5" w:history="1">
        <w:r w:rsidRPr="00B45890">
          <w:rPr>
            <w:rStyle w:val="ae"/>
            <w:rFonts w:ascii="Times New Roman" w:hAnsi="Times New Roman" w:cs="Times New Roman"/>
            <w:b/>
            <w:bCs/>
            <w:color w:val="auto"/>
            <w:sz w:val="28"/>
            <w:szCs w:val="28"/>
            <w:shd w:val="clear" w:color="auto" w:fill="FFFFFF"/>
          </w:rPr>
          <w:t>Приказом Минтруда от 29.10.2021 № 767н</w:t>
        </w:r>
      </w:hyperlink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45890">
        <w:rPr>
          <w:rFonts w:ascii="Times New Roman" w:hAnsi="Times New Roman" w:cs="Times New Roman"/>
          <w:sz w:val="28"/>
          <w:szCs w:val="28"/>
          <w:shd w:val="clear" w:color="auto" w:fill="FFFFFF"/>
        </w:rPr>
        <w:t>утверждены единые типовые нормы выдачи (ЕТН), состоящие из:</w:t>
      </w:r>
    </w:p>
    <w:p w14:paraId="23BA13BA" w14:textId="77777777" w:rsidR="00B45890" w:rsidRPr="00B45890" w:rsidRDefault="00B45890" w:rsidP="00B458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45890">
        <w:rPr>
          <w:rFonts w:ascii="Times New Roman" w:hAnsi="Times New Roman" w:cs="Times New Roman"/>
          <w:sz w:val="28"/>
          <w:szCs w:val="28"/>
          <w:shd w:val="clear" w:color="auto" w:fill="FFFFFF"/>
        </w:rPr>
        <w:t>- средств индивидуальной защиты по профессиям (должностям) - Приложение № 1;</w:t>
      </w:r>
    </w:p>
    <w:p w14:paraId="34937D32" w14:textId="55240898" w:rsidR="00B45890" w:rsidRPr="00B45890" w:rsidRDefault="00B45890" w:rsidP="00B458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45890">
        <w:rPr>
          <w:rFonts w:ascii="Times New Roman" w:hAnsi="Times New Roman" w:cs="Times New Roman"/>
          <w:sz w:val="28"/>
          <w:szCs w:val="28"/>
          <w:shd w:val="clear" w:color="auto" w:fill="FFFFFF"/>
        </w:rPr>
        <w:t>- средств индивидуальной защиты в зависимости от идентифицированных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45890">
        <w:rPr>
          <w:rFonts w:ascii="Times New Roman" w:hAnsi="Times New Roman" w:cs="Times New Roman"/>
          <w:sz w:val="28"/>
          <w:szCs w:val="28"/>
          <w:shd w:val="clear" w:color="auto" w:fill="FFFFFF"/>
        </w:rPr>
        <w:t>опасностей – Приложение № 2;</w:t>
      </w:r>
    </w:p>
    <w:p w14:paraId="1936AA9A" w14:textId="77777777" w:rsidR="00B45890" w:rsidRPr="00B45890" w:rsidRDefault="00B45890" w:rsidP="00B458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45890">
        <w:rPr>
          <w:rFonts w:ascii="Times New Roman" w:hAnsi="Times New Roman" w:cs="Times New Roman"/>
          <w:sz w:val="28"/>
          <w:szCs w:val="28"/>
          <w:shd w:val="clear" w:color="auto" w:fill="FFFFFF"/>
        </w:rPr>
        <w:t>- дерматологических средств индивидуальной защиты и смывающих средств – Приложение № 3.</w:t>
      </w:r>
    </w:p>
    <w:p w14:paraId="53677ADD" w14:textId="77777777" w:rsidR="00B45890" w:rsidRDefault="00B45890" w:rsidP="00B4589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14:paraId="613B9BB4" w14:textId="7ACADC04" w:rsidR="00B45890" w:rsidRPr="00B45890" w:rsidRDefault="00B45890" w:rsidP="00B458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45890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Важно!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45890">
        <w:rPr>
          <w:rFonts w:ascii="Times New Roman" w:hAnsi="Times New Roman" w:cs="Times New Roman"/>
          <w:sz w:val="28"/>
          <w:szCs w:val="28"/>
          <w:shd w:val="clear" w:color="auto" w:fill="FFFFFF"/>
        </w:rPr>
        <w:t>В период до 31 декабря 2024 года работодатель вправе обеспечивать работников СИЗ и смывающими средствами на основании типовых норм бесплатной выдачи специальной одежды, специальной обуви и других средств индивидуальной защиты.</w:t>
      </w:r>
    </w:p>
    <w:p w14:paraId="1F053947" w14:textId="70722FEB" w:rsidR="00677D97" w:rsidRPr="00B45890" w:rsidRDefault="00B45890" w:rsidP="00B458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45890">
        <w:rPr>
          <w:rFonts w:ascii="Times New Roman" w:hAnsi="Times New Roman" w:cs="Times New Roman"/>
          <w:sz w:val="28"/>
          <w:szCs w:val="28"/>
          <w:shd w:val="clear" w:color="auto" w:fill="FFFFFF"/>
        </w:rPr>
        <w:t>Решение о применении или неприменении в период с 1 сентября 2023 года до 31 декабря 2024 года Единых типовых норм или типовых норм работодатель принимает в своем локальном нормативном акте, например, в разделе «Обеспечение СИЗ» вашего Положения о СУОТ. Ссылайтесь на ст. 2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hyperlink r:id="rId6" w:history="1">
        <w:r w:rsidRPr="00B45890">
          <w:rPr>
            <w:rStyle w:val="ae"/>
            <w:rFonts w:ascii="Times New Roman" w:hAnsi="Times New Roman" w:cs="Times New Roman"/>
            <w:b/>
            <w:bCs/>
            <w:color w:val="auto"/>
            <w:sz w:val="28"/>
            <w:szCs w:val="28"/>
            <w:shd w:val="clear" w:color="auto" w:fill="FFFFFF"/>
          </w:rPr>
          <w:t>Федерального закона от 02.07.2021 № 311-ФЗ</w:t>
        </w:r>
      </w:hyperlink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45890">
        <w:rPr>
          <w:rFonts w:ascii="Times New Roman" w:hAnsi="Times New Roman" w:cs="Times New Roman"/>
          <w:sz w:val="28"/>
          <w:szCs w:val="28"/>
          <w:shd w:val="clear" w:color="auto" w:fill="FFFFFF"/>
        </w:rPr>
        <w:t>«О внесении изменений в Трудовой кодекс Российской Федерации» и п.4 Правил обеспечения СИЗ № 766н.</w:t>
      </w:r>
    </w:p>
    <w:p w14:paraId="5FA9DB28" w14:textId="7574DB12" w:rsidR="00677D97" w:rsidRPr="00677D97" w:rsidRDefault="00677D97" w:rsidP="00677D9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7D97">
        <w:rPr>
          <w:rFonts w:ascii="Times New Roman" w:hAnsi="Times New Roman" w:cs="Times New Roman"/>
          <w:b/>
          <w:bCs/>
          <w:sz w:val="28"/>
          <w:szCs w:val="28"/>
        </w:rPr>
        <w:t>Некоторые особенности новых требований:</w:t>
      </w:r>
    </w:p>
    <w:p w14:paraId="28317327" w14:textId="77777777" w:rsidR="00677D97" w:rsidRPr="00677D97" w:rsidRDefault="00677D97" w:rsidP="00677D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24970AA" w14:textId="15BE6DAD" w:rsidR="00677D97" w:rsidRDefault="00677D97" w:rsidP="00677D9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7D97">
        <w:rPr>
          <w:rFonts w:ascii="Times New Roman" w:hAnsi="Times New Roman" w:cs="Times New Roman"/>
          <w:b/>
          <w:bCs/>
          <w:sz w:val="28"/>
          <w:szCs w:val="28"/>
        </w:rPr>
        <w:t>Работодатель не может самостоятельно уменьшать нормы выдачи СИЗ</w:t>
      </w:r>
      <w:r w:rsidRPr="00677D97">
        <w:rPr>
          <w:rFonts w:ascii="Times New Roman" w:hAnsi="Times New Roman" w:cs="Times New Roman"/>
          <w:sz w:val="28"/>
          <w:szCs w:val="28"/>
        </w:rPr>
        <w:t>, установленные в ЕТН. Возможно только их увеличение при обоснованной необходимости.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16BFC87" w14:textId="6EA88B6D" w:rsidR="00677D97" w:rsidRDefault="00677D97" w:rsidP="00677D9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7D97">
        <w:rPr>
          <w:rFonts w:ascii="Times New Roman" w:hAnsi="Times New Roman" w:cs="Times New Roman"/>
          <w:b/>
          <w:bCs/>
          <w:sz w:val="28"/>
          <w:szCs w:val="28"/>
        </w:rPr>
        <w:t>Перечень обязательных СИЗ различается по профессиям и должностям</w:t>
      </w:r>
      <w:r w:rsidRPr="00677D97">
        <w:rPr>
          <w:rFonts w:ascii="Times New Roman" w:hAnsi="Times New Roman" w:cs="Times New Roman"/>
          <w:sz w:val="28"/>
          <w:szCs w:val="28"/>
        </w:rPr>
        <w:t>, учитывает потенциальные опасности и вредные факторы на рабочем месте конкретного сотрудника.</w:t>
      </w:r>
    </w:p>
    <w:p w14:paraId="22843E26" w14:textId="3074E1D0" w:rsidR="00677D97" w:rsidRDefault="00677D97" w:rsidP="00677D9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7D97">
        <w:rPr>
          <w:rFonts w:ascii="Times New Roman" w:hAnsi="Times New Roman" w:cs="Times New Roman"/>
          <w:b/>
          <w:bCs/>
          <w:sz w:val="28"/>
          <w:szCs w:val="28"/>
        </w:rPr>
        <w:t>Работодатель должен разработать локальный нормативный акт</w:t>
      </w:r>
      <w:r w:rsidRPr="00677D97">
        <w:rPr>
          <w:rFonts w:ascii="Times New Roman" w:hAnsi="Times New Roman" w:cs="Times New Roman"/>
          <w:sz w:val="28"/>
          <w:szCs w:val="28"/>
        </w:rPr>
        <w:t>, который урегулирует порядок обеспечения работников СИЗ и смывающими средствами.</w:t>
      </w:r>
    </w:p>
    <w:p w14:paraId="499E9753" w14:textId="4A89C264" w:rsidR="00677D97" w:rsidRDefault="00677D97" w:rsidP="00677D9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7D97">
        <w:rPr>
          <w:rFonts w:ascii="Times New Roman" w:hAnsi="Times New Roman" w:cs="Times New Roman"/>
          <w:b/>
          <w:bCs/>
          <w:sz w:val="28"/>
          <w:szCs w:val="28"/>
        </w:rPr>
        <w:t>Утверждённые нормы выдачи СИЗ должны содержать конкретную информацию</w:t>
      </w:r>
      <w:r w:rsidR="00B45890">
        <w:rPr>
          <w:rFonts w:ascii="Times New Roman" w:hAnsi="Times New Roman" w:cs="Times New Roman"/>
          <w:sz w:val="28"/>
          <w:szCs w:val="28"/>
        </w:rPr>
        <w:t xml:space="preserve"> </w:t>
      </w:r>
      <w:r w:rsidRPr="00677D97">
        <w:rPr>
          <w:rFonts w:ascii="Times New Roman" w:hAnsi="Times New Roman" w:cs="Times New Roman"/>
          <w:sz w:val="28"/>
          <w:szCs w:val="28"/>
        </w:rPr>
        <w:t>о классах защиты, эксплуатационных уровнях защиты, особенностях конструкции, комплектности планируемых к выдаче СИЗ.</w:t>
      </w:r>
    </w:p>
    <w:p w14:paraId="3F6815A4" w14:textId="675227B3" w:rsidR="00677D97" w:rsidRDefault="00677D97" w:rsidP="00677D9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7D97">
        <w:rPr>
          <w:rFonts w:ascii="Times New Roman" w:hAnsi="Times New Roman" w:cs="Times New Roman"/>
          <w:b/>
          <w:bCs/>
          <w:sz w:val="28"/>
          <w:szCs w:val="28"/>
        </w:rPr>
        <w:lastRenderedPageBreak/>
        <w:t>Работодатель должен утвердить минимальный перечень</w:t>
      </w:r>
      <w:r w:rsidR="00B45890">
        <w:rPr>
          <w:rFonts w:ascii="Times New Roman" w:hAnsi="Times New Roman" w:cs="Times New Roman"/>
          <w:sz w:val="28"/>
          <w:szCs w:val="28"/>
        </w:rPr>
        <w:t xml:space="preserve"> </w:t>
      </w:r>
      <w:r w:rsidRPr="00677D97">
        <w:rPr>
          <w:rFonts w:ascii="Times New Roman" w:hAnsi="Times New Roman" w:cs="Times New Roman"/>
          <w:sz w:val="28"/>
          <w:szCs w:val="28"/>
        </w:rPr>
        <w:t xml:space="preserve">в зависимости от должности, который не зависит от сферы деятельности организации. </w:t>
      </w:r>
      <w:r w:rsidR="00B4589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519C8F7" w14:textId="40A994ED" w:rsidR="00677D97" w:rsidRPr="00677D97" w:rsidRDefault="00677D97" w:rsidP="00677D9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7D97">
        <w:rPr>
          <w:rFonts w:ascii="Times New Roman" w:hAnsi="Times New Roman" w:cs="Times New Roman"/>
          <w:b/>
          <w:bCs/>
          <w:sz w:val="28"/>
          <w:szCs w:val="28"/>
        </w:rPr>
        <w:t>Дополнительные виды СИЗ</w:t>
      </w:r>
      <w:r w:rsidR="00B45890">
        <w:rPr>
          <w:rFonts w:ascii="Times New Roman" w:hAnsi="Times New Roman" w:cs="Times New Roman"/>
          <w:sz w:val="28"/>
          <w:szCs w:val="28"/>
        </w:rPr>
        <w:t xml:space="preserve"> </w:t>
      </w:r>
      <w:r w:rsidRPr="00677D97">
        <w:rPr>
          <w:rFonts w:ascii="Times New Roman" w:hAnsi="Times New Roman" w:cs="Times New Roman"/>
          <w:sz w:val="28"/>
          <w:szCs w:val="28"/>
        </w:rPr>
        <w:t>определяются в зависимости от рисков и опасностей на рабочем месте, выявленных по результатам специальной оценки условий труда и оценки профессиональных рисков.</w:t>
      </w:r>
    </w:p>
    <w:p w14:paraId="13DAC614" w14:textId="77777777" w:rsidR="00677D97" w:rsidRDefault="00677D97" w:rsidP="00A833DC">
      <w:pPr>
        <w:spacing w:after="0" w:line="240" w:lineRule="auto"/>
        <w:ind w:firstLine="709"/>
        <w:jc w:val="both"/>
        <w:rPr>
          <w:rFonts w:ascii="Arial" w:hAnsi="Arial" w:cs="Arial"/>
          <w:color w:val="333333"/>
          <w:shd w:val="clear" w:color="auto" w:fill="FFFFFF"/>
        </w:rPr>
      </w:pPr>
    </w:p>
    <w:p w14:paraId="10221DCD" w14:textId="7DB49591" w:rsidR="00A833DC" w:rsidRDefault="00677D97" w:rsidP="00A833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</w:pPr>
      <w:r w:rsidRPr="00677D97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Контроль за соблюдением новых правил будут осуществлять государственные инспекторы труда.</w:t>
      </w:r>
    </w:p>
    <w:p w14:paraId="04CFECC3" w14:textId="77777777" w:rsidR="00B40FC3" w:rsidRDefault="00B40FC3" w:rsidP="00A833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</w:pPr>
    </w:p>
    <w:p w14:paraId="685E4434" w14:textId="77777777" w:rsidR="00B40FC3" w:rsidRPr="00B40FC3" w:rsidRDefault="00B40FC3" w:rsidP="00B40F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FC3">
        <w:rPr>
          <w:rFonts w:ascii="Times New Roman" w:hAnsi="Times New Roman" w:cs="Times New Roman"/>
          <w:b/>
          <w:bCs/>
          <w:sz w:val="28"/>
          <w:szCs w:val="28"/>
        </w:rPr>
        <w:t>Новые обязанности работников</w:t>
      </w:r>
    </w:p>
    <w:p w14:paraId="036B7B80" w14:textId="4589F2DA" w:rsidR="00B40FC3" w:rsidRPr="00B40FC3" w:rsidRDefault="00B40FC3" w:rsidP="00B40F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FC3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0FC3">
        <w:rPr>
          <w:rFonts w:ascii="Times New Roman" w:hAnsi="Times New Roman" w:cs="Times New Roman"/>
          <w:sz w:val="28"/>
          <w:szCs w:val="28"/>
        </w:rPr>
        <w:t>правилах, которые вступили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0FC3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0FC3">
        <w:rPr>
          <w:rFonts w:ascii="Times New Roman" w:hAnsi="Times New Roman" w:cs="Times New Roman"/>
          <w:sz w:val="28"/>
          <w:szCs w:val="28"/>
        </w:rPr>
        <w:t>силу 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0FC3">
        <w:rPr>
          <w:rFonts w:ascii="Times New Roman" w:hAnsi="Times New Roman" w:cs="Times New Roman"/>
          <w:sz w:val="28"/>
          <w:szCs w:val="28"/>
        </w:rPr>
        <w:t>сентября 2023 года, уточнены обязанности сотрудников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0FC3">
        <w:rPr>
          <w:rFonts w:ascii="Times New Roman" w:hAnsi="Times New Roman" w:cs="Times New Roman"/>
          <w:sz w:val="28"/>
          <w:szCs w:val="28"/>
        </w:rPr>
        <w:t>применению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0FC3">
        <w:rPr>
          <w:rFonts w:ascii="Times New Roman" w:hAnsi="Times New Roman" w:cs="Times New Roman"/>
          <w:sz w:val="28"/>
          <w:szCs w:val="28"/>
        </w:rPr>
        <w:t>обслуживанию СИЗ. Это обеспечивает более строгое соблюдение мер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0FC3">
        <w:rPr>
          <w:rFonts w:ascii="Times New Roman" w:hAnsi="Times New Roman" w:cs="Times New Roman"/>
          <w:sz w:val="28"/>
          <w:szCs w:val="28"/>
        </w:rPr>
        <w:t xml:space="preserve">охране труда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B40FC3">
        <w:rPr>
          <w:rFonts w:ascii="Times New Roman" w:hAnsi="Times New Roman" w:cs="Times New Roman"/>
          <w:sz w:val="28"/>
          <w:szCs w:val="28"/>
        </w:rPr>
        <w:t>отличие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0FC3">
        <w:rPr>
          <w:rFonts w:ascii="Times New Roman" w:hAnsi="Times New Roman" w:cs="Times New Roman"/>
          <w:sz w:val="28"/>
          <w:szCs w:val="28"/>
        </w:rPr>
        <w:t>действующих нормы.</w:t>
      </w:r>
    </w:p>
    <w:p w14:paraId="4D6D9399" w14:textId="3B70FC64" w:rsidR="00B40FC3" w:rsidRPr="00B40FC3" w:rsidRDefault="00B40FC3" w:rsidP="00B40F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FC3">
        <w:rPr>
          <w:rFonts w:ascii="Times New Roman" w:hAnsi="Times New Roman" w:cs="Times New Roman"/>
          <w:b/>
          <w:bCs/>
          <w:sz w:val="28"/>
          <w:szCs w:val="28"/>
        </w:rPr>
        <w:t>По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40FC3">
        <w:rPr>
          <w:rFonts w:ascii="Times New Roman" w:hAnsi="Times New Roman" w:cs="Times New Roman"/>
          <w:b/>
          <w:bCs/>
          <w:sz w:val="28"/>
          <w:szCs w:val="28"/>
        </w:rPr>
        <w:t>новым правилам сотрудники должны:</w:t>
      </w:r>
    </w:p>
    <w:p w14:paraId="7FC433F6" w14:textId="27347F37" w:rsidR="00B40FC3" w:rsidRPr="00B40FC3" w:rsidRDefault="00B40FC3" w:rsidP="00B40F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FC3">
        <w:rPr>
          <w:rFonts w:ascii="Times New Roman" w:hAnsi="Times New Roman" w:cs="Times New Roman"/>
          <w:sz w:val="28"/>
          <w:szCs w:val="28"/>
        </w:rPr>
        <w:t>1.Использовать выданные им СИЗ согласно их назначению. Это помогает обеспечить должную защиту 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0FC3">
        <w:rPr>
          <w:rFonts w:ascii="Times New Roman" w:hAnsi="Times New Roman" w:cs="Times New Roman"/>
          <w:sz w:val="28"/>
          <w:szCs w:val="28"/>
        </w:rPr>
        <w:t>возникновении опасностей 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0FC3">
        <w:rPr>
          <w:rFonts w:ascii="Times New Roman" w:hAnsi="Times New Roman" w:cs="Times New Roman"/>
          <w:sz w:val="28"/>
          <w:szCs w:val="28"/>
        </w:rPr>
        <w:t>время работы.</w:t>
      </w:r>
    </w:p>
    <w:p w14:paraId="250A6D57" w14:textId="074ACA76" w:rsidR="00B40FC3" w:rsidRPr="00B40FC3" w:rsidRDefault="00B40FC3" w:rsidP="00B40F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FC3">
        <w:rPr>
          <w:rFonts w:ascii="Times New Roman" w:hAnsi="Times New Roman" w:cs="Times New Roman"/>
          <w:sz w:val="28"/>
          <w:szCs w:val="28"/>
        </w:rPr>
        <w:t>2.Перед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0FC3">
        <w:rPr>
          <w:rFonts w:ascii="Times New Roman" w:hAnsi="Times New Roman" w:cs="Times New Roman"/>
          <w:sz w:val="28"/>
          <w:szCs w:val="28"/>
        </w:rPr>
        <w:t>началом рабочего дня осматривать СИЗ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0FC3">
        <w:rPr>
          <w:rFonts w:ascii="Times New Roman" w:hAnsi="Times New Roman" w:cs="Times New Roman"/>
          <w:sz w:val="28"/>
          <w:szCs w:val="28"/>
        </w:rPr>
        <w:t>проверять их исправность. Это позволяет выявить возможные повреждения 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0FC3">
        <w:rPr>
          <w:rFonts w:ascii="Times New Roman" w:hAnsi="Times New Roman" w:cs="Times New Roman"/>
          <w:sz w:val="28"/>
          <w:szCs w:val="28"/>
        </w:rPr>
        <w:t>неисправности, которые могут угрожать эффективности защиты.</w:t>
      </w:r>
    </w:p>
    <w:p w14:paraId="1C115795" w14:textId="7B3BCE43" w:rsidR="00B40FC3" w:rsidRPr="00B40FC3" w:rsidRDefault="00B40FC3" w:rsidP="00B40F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FC3">
        <w:rPr>
          <w:rFonts w:ascii="Times New Roman" w:hAnsi="Times New Roman" w:cs="Times New Roman"/>
          <w:sz w:val="28"/>
          <w:szCs w:val="28"/>
        </w:rPr>
        <w:t>3.Сообщать непосредственному руководителю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0FC3">
        <w:rPr>
          <w:rFonts w:ascii="Times New Roman" w:hAnsi="Times New Roman" w:cs="Times New Roman"/>
          <w:sz w:val="28"/>
          <w:szCs w:val="28"/>
        </w:rPr>
        <w:t>неисправности СИЗ, чтобы немедленно устранить проблемы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0FC3">
        <w:rPr>
          <w:rFonts w:ascii="Times New Roman" w:hAnsi="Times New Roman" w:cs="Times New Roman"/>
          <w:sz w:val="28"/>
          <w:szCs w:val="28"/>
        </w:rPr>
        <w:t>получить СИЗ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0FC3">
        <w:rPr>
          <w:rFonts w:ascii="Times New Roman" w:hAnsi="Times New Roman" w:cs="Times New Roman"/>
          <w:sz w:val="28"/>
          <w:szCs w:val="28"/>
        </w:rPr>
        <w:t>исправном состоянии.</w:t>
      </w:r>
    </w:p>
    <w:p w14:paraId="393FCCC3" w14:textId="77777777" w:rsidR="00B40FC3" w:rsidRDefault="00B40FC3" w:rsidP="00B40F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FC3">
        <w:rPr>
          <w:rFonts w:ascii="Times New Roman" w:hAnsi="Times New Roman" w:cs="Times New Roman"/>
          <w:sz w:val="28"/>
          <w:szCs w:val="28"/>
        </w:rPr>
        <w:t>4.Информировать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0FC3">
        <w:rPr>
          <w:rFonts w:ascii="Times New Roman" w:hAnsi="Times New Roman" w:cs="Times New Roman"/>
          <w:sz w:val="28"/>
          <w:szCs w:val="28"/>
        </w:rPr>
        <w:t>состоянии средств защиты, если есть загрязнение 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0FC3">
        <w:rPr>
          <w:rFonts w:ascii="Times New Roman" w:hAnsi="Times New Roman" w:cs="Times New Roman"/>
          <w:sz w:val="28"/>
          <w:szCs w:val="28"/>
        </w:rPr>
        <w:t>поломка, если СИЗ потеряно 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0FC3">
        <w:rPr>
          <w:rFonts w:ascii="Times New Roman" w:hAnsi="Times New Roman" w:cs="Times New Roman"/>
          <w:sz w:val="28"/>
          <w:szCs w:val="28"/>
        </w:rPr>
        <w:t>украдено. Это помогает оперативно реагировать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0FC3">
        <w:rPr>
          <w:rFonts w:ascii="Times New Roman" w:hAnsi="Times New Roman" w:cs="Times New Roman"/>
          <w:sz w:val="28"/>
          <w:szCs w:val="28"/>
        </w:rPr>
        <w:t>подобные ситуации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0FC3">
        <w:rPr>
          <w:rFonts w:ascii="Times New Roman" w:hAnsi="Times New Roman" w:cs="Times New Roman"/>
          <w:sz w:val="28"/>
          <w:szCs w:val="28"/>
        </w:rPr>
        <w:t>заменять 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0FC3">
        <w:rPr>
          <w:rFonts w:ascii="Times New Roman" w:hAnsi="Times New Roman" w:cs="Times New Roman"/>
          <w:sz w:val="28"/>
          <w:szCs w:val="28"/>
        </w:rPr>
        <w:t>восстанавливать СИЗ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0FC3">
        <w:rPr>
          <w:rFonts w:ascii="Times New Roman" w:hAnsi="Times New Roman" w:cs="Times New Roman"/>
          <w:sz w:val="28"/>
          <w:szCs w:val="28"/>
        </w:rPr>
        <w:t>необходимости.</w:t>
      </w:r>
    </w:p>
    <w:p w14:paraId="6C29EA2C" w14:textId="587C7878" w:rsidR="00B40FC3" w:rsidRPr="00B40FC3" w:rsidRDefault="00B40FC3" w:rsidP="00B40F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B40FC3">
        <w:rPr>
          <w:rFonts w:ascii="Times New Roman" w:hAnsi="Times New Roman" w:cs="Times New Roman"/>
          <w:sz w:val="28"/>
          <w:szCs w:val="28"/>
        </w:rPr>
        <w:t>Сообщать 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0FC3">
        <w:rPr>
          <w:rFonts w:ascii="Times New Roman" w:hAnsi="Times New Roman" w:cs="Times New Roman"/>
          <w:sz w:val="28"/>
          <w:szCs w:val="28"/>
        </w:rPr>
        <w:t>изменениях роста, размера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0FC3">
        <w:rPr>
          <w:rFonts w:ascii="Times New Roman" w:hAnsi="Times New Roman" w:cs="Times New Roman"/>
          <w:sz w:val="28"/>
          <w:szCs w:val="28"/>
        </w:rPr>
        <w:t>других антропометрических характеристик, которые могут повлиять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0FC3">
        <w:rPr>
          <w:rFonts w:ascii="Times New Roman" w:hAnsi="Times New Roman" w:cs="Times New Roman"/>
          <w:sz w:val="28"/>
          <w:szCs w:val="28"/>
        </w:rPr>
        <w:t>размер 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0FC3">
        <w:rPr>
          <w:rFonts w:ascii="Times New Roman" w:hAnsi="Times New Roman" w:cs="Times New Roman"/>
          <w:sz w:val="28"/>
          <w:szCs w:val="28"/>
        </w:rPr>
        <w:t>тип выдаваемых СИЗ.</w:t>
      </w:r>
    </w:p>
    <w:p w14:paraId="1F099611" w14:textId="4CEBBC26" w:rsidR="00B40FC3" w:rsidRPr="00B40FC3" w:rsidRDefault="00B40FC3" w:rsidP="00B40F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FC3">
        <w:rPr>
          <w:rFonts w:ascii="Times New Roman" w:hAnsi="Times New Roman" w:cs="Times New Roman"/>
          <w:sz w:val="28"/>
          <w:szCs w:val="28"/>
        </w:rPr>
        <w:t>6.Вернуть выданные СИЗ 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0FC3">
        <w:rPr>
          <w:rFonts w:ascii="Times New Roman" w:hAnsi="Times New Roman" w:cs="Times New Roman"/>
          <w:sz w:val="28"/>
          <w:szCs w:val="28"/>
        </w:rPr>
        <w:t>увольнении 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0FC3">
        <w:rPr>
          <w:rFonts w:ascii="Times New Roman" w:hAnsi="Times New Roman" w:cs="Times New Roman"/>
          <w:sz w:val="28"/>
          <w:szCs w:val="28"/>
        </w:rPr>
        <w:t>переводе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0FC3">
        <w:rPr>
          <w:rFonts w:ascii="Times New Roman" w:hAnsi="Times New Roman" w:cs="Times New Roman"/>
          <w:sz w:val="28"/>
          <w:szCs w:val="28"/>
        </w:rPr>
        <w:t>другую должность, где они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0FC3">
        <w:rPr>
          <w:rFonts w:ascii="Times New Roman" w:hAnsi="Times New Roman" w:cs="Times New Roman"/>
          <w:sz w:val="28"/>
          <w:szCs w:val="28"/>
        </w:rPr>
        <w:t>требуются.</w:t>
      </w:r>
    </w:p>
    <w:p w14:paraId="4DCEDC39" w14:textId="584A1F62" w:rsidR="00B40FC3" w:rsidRPr="00B40FC3" w:rsidRDefault="00B40FC3" w:rsidP="00B40F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FC3">
        <w:rPr>
          <w:rFonts w:ascii="Times New Roman" w:hAnsi="Times New Roman" w:cs="Times New Roman"/>
          <w:sz w:val="28"/>
          <w:szCs w:val="28"/>
        </w:rPr>
        <w:t>7.Вернуть работодателю СИЗ, утратившие свои качества 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0FC3">
        <w:rPr>
          <w:rFonts w:ascii="Times New Roman" w:hAnsi="Times New Roman" w:cs="Times New Roman"/>
          <w:sz w:val="28"/>
          <w:szCs w:val="28"/>
        </w:rPr>
        <w:t>окончания нормативного срока эксплуатации 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0FC3">
        <w:rPr>
          <w:rFonts w:ascii="Times New Roman" w:hAnsi="Times New Roman" w:cs="Times New Roman"/>
          <w:sz w:val="28"/>
          <w:szCs w:val="28"/>
        </w:rPr>
        <w:t>срока годности, чтобы они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0FC3">
        <w:rPr>
          <w:rFonts w:ascii="Times New Roman" w:hAnsi="Times New Roman" w:cs="Times New Roman"/>
          <w:sz w:val="28"/>
          <w:szCs w:val="28"/>
        </w:rPr>
        <w:t>использовались более.</w:t>
      </w:r>
    </w:p>
    <w:p w14:paraId="13E34C94" w14:textId="51AF0211" w:rsidR="00B40FC3" w:rsidRPr="00B40FC3" w:rsidRDefault="00B40FC3" w:rsidP="00B40F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FC3">
        <w:rPr>
          <w:rFonts w:ascii="Times New Roman" w:hAnsi="Times New Roman" w:cs="Times New Roman"/>
          <w:sz w:val="28"/>
          <w:szCs w:val="28"/>
        </w:rPr>
        <w:t>Если из-за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0FC3">
        <w:rPr>
          <w:rFonts w:ascii="Times New Roman" w:hAnsi="Times New Roman" w:cs="Times New Roman"/>
          <w:sz w:val="28"/>
          <w:szCs w:val="28"/>
        </w:rPr>
        <w:t>условий работы есть необходимость оставлять СИЗ 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0FC3">
        <w:rPr>
          <w:rFonts w:ascii="Times New Roman" w:hAnsi="Times New Roman" w:cs="Times New Roman"/>
          <w:sz w:val="28"/>
          <w:szCs w:val="28"/>
        </w:rPr>
        <w:t>работников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0FC3">
        <w:rPr>
          <w:rFonts w:ascii="Times New Roman" w:hAnsi="Times New Roman" w:cs="Times New Roman"/>
          <w:sz w:val="28"/>
          <w:szCs w:val="28"/>
        </w:rPr>
        <w:t>нерабочее время, 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0FC3">
        <w:rPr>
          <w:rFonts w:ascii="Times New Roman" w:hAnsi="Times New Roman" w:cs="Times New Roman"/>
          <w:sz w:val="28"/>
          <w:szCs w:val="28"/>
        </w:rPr>
        <w:t>работодатель должен закрепить перечень таких средств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0FC3">
        <w:rPr>
          <w:rFonts w:ascii="Times New Roman" w:hAnsi="Times New Roman" w:cs="Times New Roman"/>
          <w:sz w:val="28"/>
          <w:szCs w:val="28"/>
        </w:rPr>
        <w:t>ЛНА. Тогда ответственность 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0FC3">
        <w:rPr>
          <w:rFonts w:ascii="Times New Roman" w:hAnsi="Times New Roman" w:cs="Times New Roman"/>
          <w:sz w:val="28"/>
          <w:szCs w:val="28"/>
        </w:rPr>
        <w:t>сохранность СИЗ несет работник, 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0FC3">
        <w:rPr>
          <w:rFonts w:ascii="Times New Roman" w:hAnsi="Times New Roman" w:cs="Times New Roman"/>
          <w:sz w:val="28"/>
          <w:szCs w:val="28"/>
        </w:rPr>
        <w:t>которым их закрепили (п.61 Правил 766н).</w:t>
      </w:r>
    </w:p>
    <w:p w14:paraId="112262B8" w14:textId="77777777" w:rsidR="00B40FC3" w:rsidRPr="00B40FC3" w:rsidRDefault="00B40FC3" w:rsidP="00A833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B40FC3" w:rsidRPr="00B40FC3" w:rsidSect="00A833DC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4A4170"/>
    <w:multiLevelType w:val="multilevel"/>
    <w:tmpl w:val="6BFAB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C3B3250"/>
    <w:multiLevelType w:val="multilevel"/>
    <w:tmpl w:val="B0D8F05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89041833">
    <w:abstractNumId w:val="0"/>
  </w:num>
  <w:num w:numId="2" w16cid:durableId="8998288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D1D"/>
    <w:rsid w:val="003A3ACE"/>
    <w:rsid w:val="00540D1D"/>
    <w:rsid w:val="00677D97"/>
    <w:rsid w:val="00A833DC"/>
    <w:rsid w:val="00B40FC3"/>
    <w:rsid w:val="00B45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3804A"/>
  <w15:chartTrackingRefBased/>
  <w15:docId w15:val="{04FC2E44-E203-4B0E-A410-09131D233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40D1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0D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0D1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0D1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0D1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0D1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0D1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0D1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0D1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0D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40D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40D1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40D1D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40D1D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40D1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40D1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40D1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40D1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40D1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540D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0D1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40D1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40D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40D1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40D1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40D1D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40D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40D1D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540D1D"/>
    <w:rPr>
      <w:b/>
      <w:bCs/>
      <w:smallCaps/>
      <w:color w:val="2F5496" w:themeColor="accent1" w:themeShade="BF"/>
      <w:spacing w:val="5"/>
    </w:rPr>
  </w:style>
  <w:style w:type="character" w:styleId="ac">
    <w:name w:val="Strong"/>
    <w:basedOn w:val="a0"/>
    <w:uiPriority w:val="22"/>
    <w:qFormat/>
    <w:rsid w:val="00A833DC"/>
    <w:rPr>
      <w:b/>
      <w:bCs/>
    </w:rPr>
  </w:style>
  <w:style w:type="paragraph" w:styleId="ad">
    <w:name w:val="Normal (Web)"/>
    <w:basedOn w:val="a"/>
    <w:uiPriority w:val="99"/>
    <w:semiHidden/>
    <w:unhideWhenUsed/>
    <w:rsid w:val="00B45890"/>
    <w:rPr>
      <w:rFonts w:ascii="Times New Roman" w:hAnsi="Times New Roman" w:cs="Times New Roman"/>
    </w:rPr>
  </w:style>
  <w:style w:type="character" w:styleId="ae">
    <w:name w:val="Hyperlink"/>
    <w:basedOn w:val="a0"/>
    <w:uiPriority w:val="99"/>
    <w:unhideWhenUsed/>
    <w:rsid w:val="00B45890"/>
    <w:rPr>
      <w:color w:val="0563C1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B458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540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8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ublication.pravo.gov.ru/Document/View/0001202107020023" TargetMode="External"/><Relationship Id="rId5" Type="http://schemas.openxmlformats.org/officeDocument/2006/relationships/hyperlink" Target="http://publication.pravo.gov.ru/Document/View/000120211229004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662</Words>
  <Characters>3774</Characters>
  <Application>Microsoft Office Word</Application>
  <DocSecurity>0</DocSecurity>
  <Lines>31</Lines>
  <Paragraphs>8</Paragraphs>
  <ScaleCrop>false</ScaleCrop>
  <Company/>
  <LinksUpToDate>false</LinksUpToDate>
  <CharactersWithSpaces>4428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2025-04-16T07:29:00Z</dcterms:created>
  <dcterms:modified xsi:type="dcterms:W3CDTF">2025-04-16T07:42:00Z</dcterms:modified>
</cp:coreProperties>
</file>