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05" w:rsidRDefault="00A52905" w:rsidP="00A52905">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 Р О Е К Т </w:t>
      </w:r>
    </w:p>
    <w:p w:rsidR="00A52905" w:rsidRDefault="00A52905" w:rsidP="00A52905">
      <w:pPr>
        <w:spacing w:after="198" w:line="230" w:lineRule="exact"/>
        <w:ind w:left="20" w:firstLine="560"/>
        <w:jc w:val="both"/>
        <w:rPr>
          <w:b/>
        </w:rPr>
      </w:pPr>
    </w:p>
    <w:p w:rsidR="00A52905" w:rsidRPr="001C244C" w:rsidRDefault="00A52905" w:rsidP="00A52905">
      <w:pPr>
        <w:pStyle w:val="ConsPlusTitle"/>
        <w:widowControl/>
        <w:jc w:val="center"/>
        <w:outlineLvl w:val="0"/>
        <w:rPr>
          <w:rFonts w:ascii="Times New Roman" w:hAnsi="Times New Roman" w:cs="Times New Roman"/>
          <w:b w:val="0"/>
          <w:bCs w:val="0"/>
          <w:sz w:val="24"/>
          <w:szCs w:val="24"/>
        </w:rPr>
      </w:pPr>
      <w:r w:rsidRPr="001C244C">
        <w:rPr>
          <w:rFonts w:ascii="Times New Roman" w:hAnsi="Times New Roman" w:cs="Times New Roman"/>
          <w:b w:val="0"/>
          <w:bCs w:val="0"/>
          <w:sz w:val="24"/>
          <w:szCs w:val="24"/>
        </w:rPr>
        <w:t xml:space="preserve">АДМИНИСТРАЦИЯ </w:t>
      </w:r>
    </w:p>
    <w:p w:rsidR="00A52905" w:rsidRPr="001C244C" w:rsidRDefault="00A52905" w:rsidP="00A52905">
      <w:pPr>
        <w:keepNext/>
        <w:keepLines/>
        <w:ind w:left="-567" w:firstLine="567"/>
        <w:jc w:val="center"/>
        <w:rPr>
          <w:rFonts w:ascii="Times New Roman" w:hAnsi="Times New Roman" w:cs="Times New Roman"/>
        </w:rPr>
      </w:pPr>
      <w:r w:rsidRPr="001C244C">
        <w:rPr>
          <w:rFonts w:ascii="Times New Roman" w:hAnsi="Times New Roman" w:cs="Times New Roman"/>
        </w:rPr>
        <w:t>АДМИНИСТРАЦИЯ  МУНИЦИПАЛЬНОГО РАЙОНА</w:t>
      </w:r>
    </w:p>
    <w:p w:rsidR="00A52905" w:rsidRPr="001C244C" w:rsidRDefault="00A52905" w:rsidP="00A52905">
      <w:pPr>
        <w:keepNext/>
        <w:keepLines/>
        <w:ind w:left="-567" w:firstLine="567"/>
        <w:jc w:val="center"/>
        <w:rPr>
          <w:rFonts w:ascii="Times New Roman" w:hAnsi="Times New Roman" w:cs="Times New Roman"/>
        </w:rPr>
      </w:pPr>
      <w:r w:rsidRPr="001C244C">
        <w:rPr>
          <w:rFonts w:ascii="Times New Roman" w:hAnsi="Times New Roman" w:cs="Times New Roman"/>
        </w:rPr>
        <w:t>«ЧЕРНЫШЕВСКИЙ РАЙОН»</w:t>
      </w:r>
    </w:p>
    <w:p w:rsidR="00A46E63" w:rsidRPr="00A46E63" w:rsidRDefault="00A46E63" w:rsidP="00A46E63">
      <w:pPr>
        <w:pStyle w:val="Title"/>
        <w:spacing w:before="0" w:after="0"/>
        <w:ind w:right="-6"/>
        <w:rPr>
          <w:rFonts w:ascii="Times New Roman" w:hAnsi="Times New Roman" w:cs="Times New Roman"/>
          <w:sz w:val="24"/>
          <w:szCs w:val="24"/>
        </w:rPr>
      </w:pPr>
    </w:p>
    <w:p w:rsidR="00A46E63" w:rsidRPr="00A46E63" w:rsidRDefault="00A46E63" w:rsidP="00A46E63">
      <w:pPr>
        <w:pStyle w:val="Title"/>
        <w:spacing w:before="0" w:after="0"/>
        <w:ind w:right="-6"/>
        <w:rPr>
          <w:rFonts w:ascii="Times New Roman" w:hAnsi="Times New Roman" w:cs="Times New Roman"/>
          <w:sz w:val="24"/>
          <w:szCs w:val="24"/>
        </w:rPr>
      </w:pPr>
      <w:r w:rsidRPr="00A46E63">
        <w:rPr>
          <w:rFonts w:ascii="Times New Roman" w:hAnsi="Times New Roman" w:cs="Times New Roman"/>
          <w:sz w:val="24"/>
          <w:szCs w:val="24"/>
        </w:rPr>
        <w:t>ПОСТАНОВЛЕНИЕ</w:t>
      </w:r>
    </w:p>
    <w:p w:rsidR="00A46E63" w:rsidRPr="00A46E63" w:rsidRDefault="00A46E63" w:rsidP="00A46E63">
      <w:pPr>
        <w:pStyle w:val="ConsPlusTitle"/>
        <w:widowControl/>
        <w:suppressAutoHyphens/>
        <w:ind w:right="-6" w:firstLine="709"/>
        <w:jc w:val="both"/>
        <w:rPr>
          <w:rFonts w:ascii="Times New Roman" w:hAnsi="Times New Roman" w:cs="Times New Roman"/>
          <w:b w:val="0"/>
          <w:bCs w:val="0"/>
          <w:sz w:val="24"/>
          <w:szCs w:val="24"/>
        </w:rPr>
      </w:pPr>
    </w:p>
    <w:p w:rsidR="00A46E63" w:rsidRPr="00A46E63" w:rsidRDefault="00A46E63" w:rsidP="00A46E63">
      <w:pPr>
        <w:pStyle w:val="ConsPlusTitle"/>
        <w:widowControl/>
        <w:suppressAutoHyphens/>
        <w:ind w:right="-6" w:firstLine="709"/>
        <w:jc w:val="both"/>
        <w:rPr>
          <w:rFonts w:ascii="Times New Roman" w:hAnsi="Times New Roman" w:cs="Times New Roman"/>
          <w:b w:val="0"/>
          <w:bCs w:val="0"/>
          <w:sz w:val="24"/>
          <w:szCs w:val="24"/>
        </w:rPr>
      </w:pPr>
    </w:p>
    <w:p w:rsidR="00A46E63" w:rsidRPr="00A46E63" w:rsidRDefault="00A52905" w:rsidP="00A46E63">
      <w:pPr>
        <w:pStyle w:val="ConsPlusTitle"/>
        <w:widowControl/>
        <w:suppressAutoHyphens/>
        <w:ind w:right="-6"/>
        <w:jc w:val="both"/>
        <w:rPr>
          <w:rFonts w:ascii="Times New Roman" w:hAnsi="Times New Roman" w:cs="Times New Roman"/>
          <w:b w:val="0"/>
          <w:bCs w:val="0"/>
          <w:sz w:val="24"/>
          <w:szCs w:val="24"/>
        </w:rPr>
      </w:pPr>
      <w:r>
        <w:rPr>
          <w:rFonts w:ascii="Times New Roman" w:hAnsi="Times New Roman" w:cs="Times New Roman"/>
          <w:b w:val="0"/>
          <w:bCs w:val="0"/>
          <w:sz w:val="24"/>
          <w:szCs w:val="24"/>
        </w:rPr>
        <w:t>«___» ________ 2022</w:t>
      </w:r>
      <w:r w:rsidR="00A46E63" w:rsidRPr="00A46E63">
        <w:rPr>
          <w:rFonts w:ascii="Times New Roman" w:hAnsi="Times New Roman" w:cs="Times New Roman"/>
          <w:b w:val="0"/>
          <w:bCs w:val="0"/>
          <w:sz w:val="24"/>
          <w:szCs w:val="24"/>
        </w:rPr>
        <w:t xml:space="preserve"> года </w:t>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r>
      <w:r w:rsidR="00A46E63" w:rsidRPr="00A46E63">
        <w:rPr>
          <w:rFonts w:ascii="Times New Roman" w:hAnsi="Times New Roman" w:cs="Times New Roman"/>
          <w:b w:val="0"/>
          <w:bCs w:val="0"/>
          <w:sz w:val="24"/>
          <w:szCs w:val="24"/>
        </w:rPr>
        <w:tab/>
        <w:t>№ _____</w:t>
      </w:r>
    </w:p>
    <w:p w:rsidR="00A46E63" w:rsidRPr="00A46E63" w:rsidRDefault="00A46E63" w:rsidP="00A46E63">
      <w:pPr>
        <w:pStyle w:val="ConsPlusTitle"/>
        <w:widowControl/>
        <w:suppressAutoHyphens/>
        <w:ind w:right="-6" w:firstLine="709"/>
        <w:jc w:val="both"/>
        <w:rPr>
          <w:rFonts w:ascii="Times New Roman" w:hAnsi="Times New Roman" w:cs="Times New Roman"/>
          <w:b w:val="0"/>
          <w:bCs w:val="0"/>
          <w:sz w:val="24"/>
          <w:szCs w:val="24"/>
        </w:rPr>
      </w:pPr>
    </w:p>
    <w:p w:rsidR="00A46E63" w:rsidRPr="00A46E63" w:rsidRDefault="00A46E63" w:rsidP="00A46E63">
      <w:pPr>
        <w:pStyle w:val="ConsPlusTitle"/>
        <w:widowControl/>
        <w:suppressAutoHyphens/>
        <w:ind w:right="-6" w:firstLine="709"/>
        <w:jc w:val="both"/>
        <w:rPr>
          <w:rFonts w:ascii="Times New Roman" w:hAnsi="Times New Roman" w:cs="Times New Roman"/>
          <w:b w:val="0"/>
          <w:bCs w:val="0"/>
          <w:sz w:val="24"/>
          <w:szCs w:val="24"/>
        </w:rPr>
      </w:pPr>
    </w:p>
    <w:p w:rsidR="00A46E63" w:rsidRPr="00A46E63" w:rsidRDefault="00A52905" w:rsidP="00A46E63">
      <w:pPr>
        <w:pStyle w:val="ConsPlusTitle"/>
        <w:widowControl/>
        <w:suppressAutoHyphens/>
        <w:ind w:right="-6"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пгт. Чернышевск</w:t>
      </w:r>
      <w:r w:rsidR="00A46E63" w:rsidRPr="00A46E63">
        <w:rPr>
          <w:rFonts w:ascii="Times New Roman" w:hAnsi="Times New Roman" w:cs="Times New Roman"/>
          <w:b w:val="0"/>
          <w:bCs w:val="0"/>
          <w:sz w:val="24"/>
          <w:szCs w:val="24"/>
        </w:rPr>
        <w:t xml:space="preserve"> </w:t>
      </w:r>
    </w:p>
    <w:p w:rsidR="00A46E63" w:rsidRPr="00A46E63" w:rsidRDefault="00A46E63" w:rsidP="00A46E63">
      <w:pPr>
        <w:suppressAutoHyphens/>
        <w:ind w:right="-6" w:firstLine="709"/>
        <w:rPr>
          <w:rFonts w:ascii="Times New Roman" w:hAnsi="Times New Roman" w:cs="Times New Roman"/>
        </w:rPr>
      </w:pPr>
    </w:p>
    <w:p w:rsidR="00A46E63" w:rsidRPr="00A46E63" w:rsidRDefault="00A46E63" w:rsidP="00A46E63">
      <w:pPr>
        <w:suppressAutoHyphens/>
        <w:ind w:right="-6" w:firstLine="709"/>
        <w:rPr>
          <w:rFonts w:ascii="Times New Roman" w:hAnsi="Times New Roman" w:cs="Times New Roman"/>
        </w:rPr>
      </w:pPr>
    </w:p>
    <w:p w:rsidR="00A46E63" w:rsidRDefault="00A46E63" w:rsidP="00A52905">
      <w:pPr>
        <w:jc w:val="center"/>
        <w:rPr>
          <w:rFonts w:ascii="Times New Roman" w:hAnsi="Times New Roman" w:cs="Times New Roman"/>
          <w:b/>
          <w:color w:val="auto"/>
        </w:rPr>
      </w:pPr>
      <w:r w:rsidRPr="00A46E63">
        <w:rPr>
          <w:rFonts w:ascii="Times New Roman" w:hAnsi="Times New Roman" w:cs="Times New Roman"/>
          <w:b/>
          <w:color w:val="auto"/>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Pr="00A46E63">
        <w:rPr>
          <w:rFonts w:ascii="Times New Roman" w:hAnsi="Times New Roman" w:cs="Times New Roman"/>
          <w:b/>
          <w:kern w:val="28"/>
        </w:rPr>
        <w:t xml:space="preserve"> НА ТЕРРИТОРИИ </w:t>
      </w:r>
      <w:r w:rsidR="00A52905">
        <w:rPr>
          <w:rFonts w:ascii="Times New Roman" w:hAnsi="Times New Roman" w:cs="Times New Roman"/>
          <w:b/>
          <w:color w:val="auto"/>
        </w:rPr>
        <w:t>МУНИЦИПАЛЬНОГО РАЙОНА «ЧЕРНЫШЕВСКИЙ РАЙОН»</w:t>
      </w:r>
    </w:p>
    <w:p w:rsidR="00A52905" w:rsidRPr="00A52905" w:rsidRDefault="00A52905" w:rsidP="00A52905">
      <w:pPr>
        <w:jc w:val="center"/>
        <w:rPr>
          <w:rFonts w:ascii="Times New Roman" w:hAnsi="Times New Roman" w:cs="Times New Roman"/>
          <w:b/>
          <w:color w:val="auto"/>
        </w:rPr>
      </w:pPr>
    </w:p>
    <w:p w:rsidR="00A52905" w:rsidRPr="002B33EC" w:rsidRDefault="00A46E63" w:rsidP="00A52905">
      <w:pPr>
        <w:ind w:firstLine="709"/>
        <w:jc w:val="both"/>
        <w:rPr>
          <w:rFonts w:ascii="Times New Roman" w:hAnsi="Times New Roman" w:cs="Times New Roman"/>
          <w:b/>
        </w:rPr>
      </w:pPr>
      <w:r w:rsidRPr="00A46E63">
        <w:rPr>
          <w:rFonts w:ascii="Times New Roman" w:hAnsi="Times New Roman" w:cs="Times New Roman"/>
          <w:color w:val="000000" w:themeColor="text1"/>
        </w:rPr>
        <w:t xml:space="preserve">В соответствии с Жилищным кодексом Российской Федерации, руководствуясь Федеральным законом от 27 июля 2010 года </w:t>
      </w:r>
      <w:hyperlink r:id="rId7" w:history="1">
        <w:r w:rsidRPr="00A46E63">
          <w:rPr>
            <w:rFonts w:ascii="Times New Roman" w:hAnsi="Times New Roman" w:cs="Times New Roman"/>
            <w:color w:val="000000" w:themeColor="text1"/>
          </w:rPr>
          <w:t>№ 210-ФЗ</w:t>
        </w:r>
      </w:hyperlink>
      <w:r w:rsidRPr="00A46E63">
        <w:rPr>
          <w:rFonts w:ascii="Times New Roman" w:hAnsi="Times New Roman" w:cs="Times New Roman"/>
          <w:color w:val="000000" w:themeColor="text1"/>
        </w:rPr>
        <w:t xml:space="preserve"> «Об организации предоставления государственных и муниципальных услуг», </w:t>
      </w:r>
      <w:bookmarkStart w:id="0" w:name="sub_1"/>
      <w:r w:rsidR="00A52905" w:rsidRPr="002B33EC">
        <w:rPr>
          <w:rFonts w:ascii="Times New Roman" w:hAnsi="Times New Roman" w:cs="Times New Roman"/>
        </w:rPr>
        <w:t xml:space="preserve">постановлением администрации </w:t>
      </w:r>
      <w:r w:rsidR="00A52905" w:rsidRPr="00723326">
        <w:rPr>
          <w:rFonts w:ascii="Times New Roman" w:hAnsi="Times New Roman" w:cs="Times New Roman"/>
        </w:rPr>
        <w:t>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w:t>
      </w:r>
      <w:r w:rsidR="00A52905">
        <w:rPr>
          <w:rFonts w:ascii="Times New Roman" w:hAnsi="Times New Roman" w:cs="Times New Roman"/>
        </w:rPr>
        <w:t xml:space="preserve">» </w:t>
      </w:r>
      <w:r w:rsidR="00A52905" w:rsidRPr="00723326">
        <w:rPr>
          <w:rFonts w:ascii="Times New Roman" w:hAnsi="Times New Roman" w:cs="Times New Roman"/>
          <w:b/>
        </w:rPr>
        <w:t>постановляет</w:t>
      </w:r>
      <w:r w:rsidR="00A52905" w:rsidRPr="002B33EC">
        <w:rPr>
          <w:rFonts w:ascii="Times New Roman" w:hAnsi="Times New Roman" w:cs="Times New Roman"/>
        </w:rPr>
        <w:t>:</w:t>
      </w:r>
    </w:p>
    <w:p w:rsidR="00A46E63" w:rsidRPr="00A46E63" w:rsidRDefault="00A46E63" w:rsidP="00A46E63">
      <w:pPr>
        <w:autoSpaceDE w:val="0"/>
        <w:autoSpaceDN w:val="0"/>
        <w:adjustRightInd w:val="0"/>
        <w:ind w:firstLine="540"/>
        <w:jc w:val="both"/>
        <w:rPr>
          <w:rFonts w:ascii="Times New Roman" w:hAnsi="Times New Roman" w:cs="Times New Roman"/>
          <w:color w:val="000000" w:themeColor="text1"/>
        </w:rPr>
      </w:pPr>
    </w:p>
    <w:p w:rsidR="00A46E63" w:rsidRPr="00A46E63" w:rsidRDefault="00A46E63" w:rsidP="00A46E63">
      <w:pPr>
        <w:ind w:firstLine="709"/>
        <w:contextualSpacing/>
        <w:jc w:val="both"/>
        <w:rPr>
          <w:rFonts w:ascii="Times New Roman" w:hAnsi="Times New Roman" w:cs="Times New Roman"/>
          <w:color w:val="auto"/>
        </w:rPr>
      </w:pPr>
      <w:r w:rsidRPr="00A46E63">
        <w:rPr>
          <w:rFonts w:ascii="Times New Roman" w:hAnsi="Times New Roman" w:cs="Times New Roman"/>
        </w:rPr>
        <w:t>1. </w:t>
      </w:r>
      <w:bookmarkEnd w:id="0"/>
      <w:r w:rsidRPr="00A46E63">
        <w:rPr>
          <w:rFonts w:ascii="Times New Roman" w:hAnsi="Times New Roman" w:cs="Times New Roman"/>
          <w:color w:val="auto"/>
        </w:rPr>
        <w:t xml:space="preserve">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Pr="00A46E63">
        <w:rPr>
          <w:rFonts w:ascii="Times New Roman" w:hAnsi="Times New Roman" w:cs="Times New Roman"/>
          <w:i/>
          <w:iCs/>
        </w:rPr>
        <w:t xml:space="preserve"> </w:t>
      </w:r>
      <w:r w:rsidR="00A52905">
        <w:rPr>
          <w:rFonts w:ascii="Times New Roman" w:hAnsi="Times New Roman" w:cs="Times New Roman"/>
          <w:color w:val="auto"/>
        </w:rPr>
        <w:t>муниципального района «Чернышевский район»</w:t>
      </w:r>
      <w:r w:rsidRPr="00A46E63">
        <w:rPr>
          <w:rFonts w:ascii="Times New Roman" w:hAnsi="Times New Roman" w:cs="Times New Roman"/>
          <w:color w:val="000000" w:themeColor="text1"/>
        </w:rPr>
        <w:t xml:space="preserve"> </w:t>
      </w:r>
      <w:r w:rsidRPr="00A46E63">
        <w:rPr>
          <w:rFonts w:ascii="Times New Roman" w:hAnsi="Times New Roman" w:cs="Times New Roman"/>
          <w:color w:val="auto"/>
        </w:rPr>
        <w:t>(приложение).</w:t>
      </w:r>
    </w:p>
    <w:p w:rsidR="00A46E63" w:rsidRPr="00A46E63" w:rsidRDefault="005F020C" w:rsidP="00A46E63">
      <w:pPr>
        <w:ind w:firstLine="709"/>
        <w:contextualSpacing/>
        <w:jc w:val="both"/>
        <w:rPr>
          <w:rFonts w:ascii="Times New Roman" w:hAnsi="Times New Roman" w:cs="Times New Roman"/>
          <w:i/>
        </w:rPr>
      </w:pPr>
      <w:r>
        <w:rPr>
          <w:rFonts w:ascii="Times New Roman" w:hAnsi="Times New Roman" w:cs="Times New Roman"/>
        </w:rPr>
        <w:t>2</w:t>
      </w:r>
      <w:r w:rsidR="00A46E63" w:rsidRPr="00A46E63">
        <w:rPr>
          <w:rFonts w:ascii="Times New Roman" w:hAnsi="Times New Roman" w:cs="Times New Roman"/>
        </w:rPr>
        <w:t>. Настоящее постановление вступает в силу на следующий день после дня официального опубликования</w:t>
      </w:r>
      <w:r w:rsidR="00A46E63" w:rsidRPr="00A46E63">
        <w:rPr>
          <w:rFonts w:ascii="Times New Roman" w:hAnsi="Times New Roman" w:cs="Times New Roman"/>
          <w:i/>
        </w:rPr>
        <w:t>.</w:t>
      </w:r>
    </w:p>
    <w:p w:rsidR="00A46E63" w:rsidRDefault="00A46E63" w:rsidP="00A46E63">
      <w:pPr>
        <w:pStyle w:val="ConsPlusTitle"/>
        <w:widowControl/>
        <w:suppressAutoHyphens/>
        <w:ind w:right="-7" w:firstLine="709"/>
        <w:jc w:val="both"/>
        <w:rPr>
          <w:rFonts w:ascii="Times New Roman" w:hAnsi="Times New Roman" w:cs="Times New Roman"/>
          <w:b w:val="0"/>
          <w:sz w:val="24"/>
          <w:szCs w:val="24"/>
          <w:highlight w:val="yellow"/>
        </w:rPr>
      </w:pPr>
    </w:p>
    <w:p w:rsidR="005F020C" w:rsidRDefault="005F020C" w:rsidP="00A46E63">
      <w:pPr>
        <w:pStyle w:val="ConsPlusTitle"/>
        <w:widowControl/>
        <w:suppressAutoHyphens/>
        <w:ind w:right="-7" w:firstLine="709"/>
        <w:jc w:val="both"/>
        <w:rPr>
          <w:rFonts w:ascii="Times New Roman" w:hAnsi="Times New Roman" w:cs="Times New Roman"/>
          <w:b w:val="0"/>
          <w:sz w:val="24"/>
          <w:szCs w:val="24"/>
          <w:highlight w:val="yellow"/>
        </w:rPr>
      </w:pPr>
    </w:p>
    <w:p w:rsidR="005F020C" w:rsidRDefault="005F020C" w:rsidP="00A46E63">
      <w:pPr>
        <w:pStyle w:val="ConsPlusTitle"/>
        <w:widowControl/>
        <w:suppressAutoHyphens/>
        <w:ind w:right="-7" w:firstLine="709"/>
        <w:jc w:val="both"/>
        <w:rPr>
          <w:rFonts w:ascii="Times New Roman" w:hAnsi="Times New Roman" w:cs="Times New Roman"/>
          <w:b w:val="0"/>
          <w:sz w:val="24"/>
          <w:szCs w:val="24"/>
          <w:highlight w:val="yellow"/>
        </w:rPr>
      </w:pPr>
    </w:p>
    <w:p w:rsidR="005F020C" w:rsidRDefault="005F020C" w:rsidP="00A46E63">
      <w:pPr>
        <w:pStyle w:val="ConsPlusTitle"/>
        <w:widowControl/>
        <w:suppressAutoHyphens/>
        <w:ind w:right="-7" w:firstLine="709"/>
        <w:jc w:val="both"/>
        <w:rPr>
          <w:rFonts w:ascii="Times New Roman" w:hAnsi="Times New Roman" w:cs="Times New Roman"/>
          <w:b w:val="0"/>
          <w:sz w:val="24"/>
          <w:szCs w:val="24"/>
          <w:highlight w:val="yellow"/>
        </w:rPr>
      </w:pPr>
    </w:p>
    <w:p w:rsidR="005F020C" w:rsidRPr="00A46E63" w:rsidRDefault="005F020C" w:rsidP="00A46E63">
      <w:pPr>
        <w:pStyle w:val="ConsPlusTitle"/>
        <w:widowControl/>
        <w:suppressAutoHyphens/>
        <w:ind w:right="-7" w:firstLine="709"/>
        <w:jc w:val="both"/>
        <w:rPr>
          <w:rFonts w:ascii="Times New Roman" w:hAnsi="Times New Roman" w:cs="Times New Roman"/>
          <w:b w:val="0"/>
          <w:sz w:val="24"/>
          <w:szCs w:val="24"/>
          <w:highlight w:val="yellow"/>
        </w:rPr>
      </w:pPr>
    </w:p>
    <w:p w:rsidR="00A46E63" w:rsidRPr="00A46E63" w:rsidRDefault="00A46E63" w:rsidP="00A46E63">
      <w:pPr>
        <w:pStyle w:val="ConsPlusTitle"/>
        <w:widowControl/>
        <w:suppressAutoHyphens/>
        <w:ind w:right="-7" w:firstLine="709"/>
        <w:jc w:val="both"/>
        <w:rPr>
          <w:rFonts w:ascii="Times New Roman" w:hAnsi="Times New Roman" w:cs="Times New Roman"/>
          <w:b w:val="0"/>
          <w:sz w:val="24"/>
          <w:szCs w:val="24"/>
          <w:highlight w:val="yellow"/>
        </w:rPr>
      </w:pPr>
    </w:p>
    <w:p w:rsidR="00A52905" w:rsidRDefault="00A46E63" w:rsidP="00A52905">
      <w:pPr>
        <w:outlineLvl w:val="0"/>
        <w:rPr>
          <w:rFonts w:ascii="Times New Roman" w:hAnsi="Times New Roman" w:cs="Times New Roman"/>
          <w:bCs/>
          <w:iCs/>
          <w:color w:val="auto"/>
        </w:rPr>
      </w:pPr>
      <w:r w:rsidRPr="00A46E63">
        <w:rPr>
          <w:rFonts w:ascii="Times New Roman" w:hAnsi="Times New Roman" w:cs="Times New Roman"/>
          <w:bCs/>
          <w:iCs/>
        </w:rPr>
        <w:t xml:space="preserve">Глава </w:t>
      </w:r>
      <w:r w:rsidR="00A52905">
        <w:rPr>
          <w:rFonts w:ascii="Times New Roman" w:hAnsi="Times New Roman" w:cs="Times New Roman"/>
          <w:bCs/>
          <w:iCs/>
          <w:color w:val="auto"/>
        </w:rPr>
        <w:t>муниципального района</w:t>
      </w:r>
    </w:p>
    <w:p w:rsidR="00A52905" w:rsidRPr="00A52905" w:rsidRDefault="00A52905" w:rsidP="00A52905">
      <w:pPr>
        <w:outlineLvl w:val="0"/>
        <w:rPr>
          <w:rFonts w:ascii="Times New Roman" w:hAnsi="Times New Roman" w:cs="Times New Roman"/>
          <w:bCs/>
          <w:i/>
          <w:iCs/>
          <w:color w:val="auto"/>
        </w:rPr>
      </w:pPr>
      <w:r>
        <w:rPr>
          <w:rFonts w:ascii="Times New Roman" w:hAnsi="Times New Roman" w:cs="Times New Roman"/>
          <w:bCs/>
          <w:iCs/>
          <w:color w:val="auto"/>
        </w:rPr>
        <w:t>«Чернышевский район»</w:t>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r>
      <w:r>
        <w:rPr>
          <w:rFonts w:ascii="Times New Roman" w:hAnsi="Times New Roman" w:cs="Times New Roman"/>
          <w:bCs/>
          <w:iCs/>
          <w:color w:val="auto"/>
        </w:rPr>
        <w:tab/>
        <w:t>В.В. Наделяев</w:t>
      </w: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46E63" w:rsidRDefault="00A46E63" w:rsidP="00A46E63">
      <w:pPr>
        <w:outlineLvl w:val="0"/>
        <w:rPr>
          <w:rFonts w:ascii="Times New Roman" w:hAnsi="Times New Roman" w:cs="Times New Roman"/>
          <w:bCs/>
          <w:i/>
          <w:iCs/>
        </w:rPr>
      </w:pPr>
    </w:p>
    <w:p w:rsidR="00A52905" w:rsidRPr="00197813" w:rsidRDefault="00A52905" w:rsidP="00A52905">
      <w:pPr>
        <w:ind w:left="6372"/>
        <w:rPr>
          <w:rFonts w:ascii="Times New Roman" w:eastAsia="Times New Roman" w:hAnsi="Times New Roman" w:cs="Times New Roman"/>
          <w:b/>
          <w:bCs/>
        </w:rPr>
      </w:pPr>
      <w:r w:rsidRPr="00A716A0">
        <w:rPr>
          <w:rFonts w:ascii="Times New Roman" w:hAnsi="Times New Roman" w:cs="Times New Roman"/>
        </w:rPr>
        <w:lastRenderedPageBreak/>
        <w:t>УТВЕРЖДЕН</w:t>
      </w:r>
    </w:p>
    <w:p w:rsidR="00A52905" w:rsidRPr="00A716A0" w:rsidRDefault="00A52905" w:rsidP="00A52905">
      <w:pPr>
        <w:pStyle w:val="ConsPlusNormal"/>
        <w:ind w:left="5529" w:firstLine="0"/>
        <w:jc w:val="center"/>
        <w:rPr>
          <w:rFonts w:ascii="Times New Roman" w:hAnsi="Times New Roman" w:cs="Times New Roman"/>
          <w:sz w:val="24"/>
          <w:szCs w:val="24"/>
        </w:rPr>
      </w:pPr>
      <w:r w:rsidRPr="00A716A0">
        <w:rPr>
          <w:rFonts w:ascii="Times New Roman" w:hAnsi="Times New Roman" w:cs="Times New Roman"/>
          <w:sz w:val="24"/>
          <w:szCs w:val="24"/>
        </w:rPr>
        <w:t>постановлением администрации</w:t>
      </w:r>
    </w:p>
    <w:p w:rsidR="00A52905" w:rsidRPr="00723326" w:rsidRDefault="00A52905" w:rsidP="00A52905">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муниципального района</w:t>
      </w:r>
    </w:p>
    <w:p w:rsidR="00A52905" w:rsidRPr="00723326" w:rsidRDefault="00A52905" w:rsidP="00A52905">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«Чернышевский район»</w:t>
      </w:r>
    </w:p>
    <w:p w:rsidR="00A52905" w:rsidRPr="00723326" w:rsidRDefault="00A52905" w:rsidP="00A52905">
      <w:pPr>
        <w:pStyle w:val="ConsPlusNormal"/>
        <w:widowControl/>
        <w:ind w:left="-567" w:firstLine="567"/>
        <w:jc w:val="right"/>
        <w:rPr>
          <w:rFonts w:ascii="Times New Roman" w:hAnsi="Times New Roman" w:cs="Times New Roman"/>
          <w:i/>
          <w:sz w:val="24"/>
          <w:szCs w:val="24"/>
        </w:rPr>
      </w:pPr>
      <w:r w:rsidRPr="00723326">
        <w:rPr>
          <w:rFonts w:ascii="Times New Roman" w:hAnsi="Times New Roman" w:cs="Times New Roman"/>
          <w:sz w:val="24"/>
          <w:szCs w:val="24"/>
        </w:rPr>
        <w:t>от «_» _________ 2022г. № _____</w:t>
      </w:r>
    </w:p>
    <w:p w:rsidR="00A52905" w:rsidRPr="00723326" w:rsidRDefault="00A52905" w:rsidP="00A52905">
      <w:pPr>
        <w:keepNext/>
        <w:keepLines/>
        <w:ind w:left="-567" w:firstLine="567"/>
      </w:pPr>
    </w:p>
    <w:p w:rsidR="00A46E63" w:rsidRPr="00A46E63" w:rsidRDefault="00A46E63" w:rsidP="00A52905">
      <w:pPr>
        <w:outlineLvl w:val="0"/>
        <w:rPr>
          <w:rFonts w:ascii="Times New Roman" w:hAnsi="Times New Roman" w:cs="Times New Roman"/>
          <w:b/>
        </w:rPr>
      </w:pPr>
    </w:p>
    <w:p w:rsidR="00A46E63" w:rsidRPr="00BD2AA6" w:rsidRDefault="00A46E63" w:rsidP="00A46E63">
      <w:pPr>
        <w:jc w:val="center"/>
        <w:rPr>
          <w:rFonts w:ascii="Times New Roman" w:hAnsi="Times New Roman" w:cs="Times New Roman"/>
          <w:b/>
          <w:color w:val="auto"/>
        </w:rPr>
      </w:pPr>
      <w:r w:rsidRPr="00A46E63">
        <w:rPr>
          <w:rFonts w:ascii="Times New Roman" w:hAnsi="Times New Roman" w:cs="Times New Roman"/>
          <w:b/>
          <w:color w:val="auto"/>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A46E63">
        <w:rPr>
          <w:rFonts w:ascii="Times New Roman" w:hAnsi="Times New Roman" w:cs="Times New Roman"/>
          <w:b/>
          <w:kern w:val="28"/>
        </w:rPr>
        <w:t xml:space="preserve"> НА ТЕРРИТОРИИ </w:t>
      </w:r>
      <w:r w:rsidR="00BD2AA6" w:rsidRPr="00BD2AA6">
        <w:rPr>
          <w:rFonts w:ascii="Times New Roman" w:hAnsi="Times New Roman" w:cs="Times New Roman"/>
          <w:b/>
          <w:color w:val="auto"/>
        </w:rPr>
        <w:t>МУ</w:t>
      </w:r>
      <w:r w:rsidR="00BD2AA6">
        <w:rPr>
          <w:rFonts w:ascii="Times New Roman" w:hAnsi="Times New Roman" w:cs="Times New Roman"/>
          <w:b/>
          <w:color w:val="auto"/>
        </w:rPr>
        <w:t>НИЦИПАЛЬНОГО РАЙОНА «ЧЕРНЫШЕВСКИЙ РАЙОН»</w:t>
      </w:r>
    </w:p>
    <w:p w:rsidR="00A46E63" w:rsidRPr="00A46E63" w:rsidRDefault="00A46E63" w:rsidP="00A46E63">
      <w:pPr>
        <w:ind w:firstLine="560"/>
        <w:contextualSpacing/>
        <w:rPr>
          <w:rFonts w:ascii="Times New Roman" w:hAnsi="Times New Roman" w:cs="Times New Roman"/>
          <w:b/>
        </w:rPr>
      </w:pPr>
      <w:r w:rsidRPr="00A46E63">
        <w:rPr>
          <w:rFonts w:ascii="Times New Roman" w:hAnsi="Times New Roman" w:cs="Times New Roman"/>
          <w:b/>
        </w:rPr>
        <w:t>1.Общие положения</w:t>
      </w:r>
    </w:p>
    <w:p w:rsidR="00A46E63" w:rsidRPr="00A46E63" w:rsidRDefault="00A46E63" w:rsidP="00A46E63">
      <w:pPr>
        <w:ind w:firstLine="560"/>
        <w:contextualSpacing/>
        <w:rPr>
          <w:rFonts w:ascii="Times New Roman" w:hAnsi="Times New Roman" w:cs="Times New Roman"/>
          <w:b/>
        </w:rPr>
      </w:pPr>
    </w:p>
    <w:p w:rsidR="00A46E63" w:rsidRPr="00A46E63" w:rsidRDefault="00A46E63" w:rsidP="00A46E63">
      <w:pPr>
        <w:ind w:firstLine="560"/>
        <w:contextualSpacing/>
        <w:rPr>
          <w:rFonts w:ascii="Times New Roman" w:hAnsi="Times New Roman" w:cs="Times New Roman"/>
        </w:rPr>
      </w:pPr>
      <w:r w:rsidRPr="00A46E63">
        <w:rPr>
          <w:rFonts w:ascii="Times New Roman" w:hAnsi="Times New Roman" w:cs="Times New Roman"/>
        </w:rPr>
        <w:t>1. Предмет регулирования административного регламента.</w:t>
      </w:r>
    </w:p>
    <w:p w:rsidR="00A46E63" w:rsidRPr="00A46E63" w:rsidRDefault="00A46E63" w:rsidP="008E555D">
      <w:pPr>
        <w:numPr>
          <w:ilvl w:val="0"/>
          <w:numId w:val="1"/>
        </w:numPr>
        <w:tabs>
          <w:tab w:val="left" w:pos="1455"/>
        </w:tabs>
        <w:ind w:firstLine="560"/>
        <w:contextualSpacing/>
        <w:jc w:val="both"/>
        <w:rPr>
          <w:rFonts w:ascii="Times New Roman" w:hAnsi="Times New Roman" w:cs="Times New Roman"/>
        </w:rPr>
      </w:pPr>
      <w:r w:rsidRPr="00A46E63">
        <w:rPr>
          <w:rFonts w:ascii="Times New Roman" w:hAnsi="Times New Roman" w:cs="Times New Roman"/>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sidRPr="00A46E63">
        <w:rPr>
          <w:rFonts w:ascii="Times New Roman" w:hAnsi="Times New Roman" w:cs="Times New Roman"/>
          <w:color w:val="000000" w:themeColor="text1"/>
        </w:rPr>
        <w:t>(далее соответственно - административный регламент, муниципальная услуга)</w:t>
      </w:r>
      <w:r w:rsidRPr="00A46E63">
        <w:rPr>
          <w:rFonts w:ascii="Times New Roman" w:hAnsi="Times New Roman" w:cs="Times New Roman"/>
        </w:rPr>
        <w:t xml:space="preserve"> устанавливает порядок и стандарт предоставления муниципальной услуги.</w:t>
      </w:r>
    </w:p>
    <w:p w:rsidR="00A46E63" w:rsidRPr="00A46E63" w:rsidRDefault="00A46E63" w:rsidP="00A46E63">
      <w:pPr>
        <w:ind w:firstLine="560"/>
        <w:contextualSpacing/>
        <w:jc w:val="both"/>
        <w:rPr>
          <w:rFonts w:ascii="Times New Roman" w:hAnsi="Times New Roman" w:cs="Times New Roman"/>
        </w:rPr>
      </w:pPr>
      <w:r w:rsidRPr="00A46E63">
        <w:rPr>
          <w:rFonts w:ascii="Times New Roman" w:hAnsi="Times New Roman" w:cs="Times New Roman"/>
        </w:rPr>
        <w:t>Административный регламент определяет порядок, сроки и последовательность взаимодействия между администрацией</w:t>
      </w:r>
      <w:r w:rsidR="00BD2AA6">
        <w:rPr>
          <w:rFonts w:ascii="Times New Roman" w:hAnsi="Times New Roman" w:cs="Times New Roman"/>
        </w:rPr>
        <w:t xml:space="preserve"> (муниципального района «Чернышевский район»</w:t>
      </w:r>
      <w:r w:rsidRPr="00A46E63">
        <w:rPr>
          <w:rFonts w:ascii="Times New Roman" w:hAnsi="Times New Roman" w:cs="Times New Roman"/>
          <w:i/>
        </w:rPr>
        <w:t>)</w:t>
      </w:r>
      <w:r w:rsidRPr="00A46E63">
        <w:rPr>
          <w:rFonts w:ascii="Times New Roman" w:hAnsi="Times New Roman" w:cs="Times New Roman"/>
        </w:rPr>
        <w:t xml:space="preserve"> (далее - </w:t>
      </w:r>
      <w:r w:rsidRPr="00A46E63">
        <w:rPr>
          <w:rFonts w:ascii="Times New Roman" w:hAnsi="Times New Roman" w:cs="Times New Roman"/>
          <w:color w:val="000000" w:themeColor="text1"/>
        </w:rPr>
        <w:t>уполномоченный орган)</w:t>
      </w:r>
      <w:r w:rsidRPr="00A46E63">
        <w:rPr>
          <w:rFonts w:ascii="Times New Roman" w:hAnsi="Times New Roman" w:cs="Times New Roman"/>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46E63" w:rsidRPr="00A46E63" w:rsidRDefault="00A46E63" w:rsidP="008E555D">
      <w:pPr>
        <w:numPr>
          <w:ilvl w:val="0"/>
          <w:numId w:val="1"/>
        </w:numPr>
        <w:tabs>
          <w:tab w:val="left" w:pos="1460"/>
        </w:tabs>
        <w:ind w:firstLine="560"/>
        <w:contextualSpacing/>
        <w:jc w:val="both"/>
        <w:rPr>
          <w:rFonts w:ascii="Times New Roman" w:hAnsi="Times New Roman" w:cs="Times New Roman"/>
        </w:rPr>
      </w:pPr>
      <w:r w:rsidRPr="00A46E63">
        <w:rPr>
          <w:rFonts w:ascii="Times New Roman" w:hAnsi="Times New Roman" w:cs="Times New Roma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46E63" w:rsidRPr="00A46E63" w:rsidRDefault="00A46E63" w:rsidP="008E555D">
      <w:pPr>
        <w:numPr>
          <w:ilvl w:val="0"/>
          <w:numId w:val="1"/>
        </w:numPr>
        <w:tabs>
          <w:tab w:val="left" w:pos="1450"/>
        </w:tabs>
        <w:ind w:firstLine="560"/>
        <w:contextualSpacing/>
        <w:jc w:val="both"/>
        <w:rPr>
          <w:rFonts w:ascii="Times New Roman" w:hAnsi="Times New Roman" w:cs="Times New Roman"/>
        </w:rPr>
      </w:pPr>
      <w:r w:rsidRPr="00A46E63">
        <w:rPr>
          <w:rFonts w:ascii="Times New Roman" w:hAnsi="Times New Roman" w:cs="Times New Roma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46E63" w:rsidRPr="00A46E63" w:rsidRDefault="00A46E63" w:rsidP="008E555D">
      <w:pPr>
        <w:numPr>
          <w:ilvl w:val="0"/>
          <w:numId w:val="1"/>
        </w:numPr>
        <w:tabs>
          <w:tab w:val="left" w:pos="1450"/>
        </w:tabs>
        <w:ind w:firstLine="560"/>
        <w:contextualSpacing/>
        <w:jc w:val="both"/>
        <w:rPr>
          <w:rFonts w:ascii="Times New Roman" w:hAnsi="Times New Roman" w:cs="Times New Roman"/>
        </w:rPr>
      </w:pPr>
      <w:r w:rsidRPr="00A46E63">
        <w:rPr>
          <w:rFonts w:ascii="Times New Roman" w:hAnsi="Times New Roman" w:cs="Times New Roman"/>
        </w:rPr>
        <w:t>Настоящий административный регламент не распространяется на проведение работ по реконструкции объектов капитального строительства.</w:t>
      </w:r>
    </w:p>
    <w:p w:rsidR="00A46E63" w:rsidRPr="00A46E63" w:rsidRDefault="00A46E63" w:rsidP="008E555D">
      <w:pPr>
        <w:numPr>
          <w:ilvl w:val="0"/>
          <w:numId w:val="1"/>
        </w:numPr>
        <w:tabs>
          <w:tab w:val="left" w:pos="1463"/>
        </w:tabs>
        <w:ind w:firstLine="560"/>
        <w:contextualSpacing/>
        <w:jc w:val="both"/>
        <w:rPr>
          <w:rFonts w:ascii="Times New Roman" w:hAnsi="Times New Roman" w:cs="Times New Roman"/>
        </w:rPr>
      </w:pPr>
      <w:r w:rsidRPr="00A46E63">
        <w:rPr>
          <w:rFonts w:ascii="Times New Roman" w:hAnsi="Times New Roman" w:cs="Times New Roman"/>
        </w:rPr>
        <w:t>Круг</w:t>
      </w:r>
      <w:r w:rsidRPr="00A46E63">
        <w:rPr>
          <w:rFonts w:ascii="Times New Roman" w:hAnsi="Times New Roman" w:cs="Times New Roman"/>
        </w:rPr>
        <w:tab/>
        <w:t>заявителей.</w:t>
      </w:r>
    </w:p>
    <w:p w:rsidR="00A46E63" w:rsidRPr="00A46E63" w:rsidRDefault="00A46E63" w:rsidP="00A46E63">
      <w:pPr>
        <w:ind w:firstLine="560"/>
        <w:contextualSpacing/>
        <w:jc w:val="both"/>
        <w:rPr>
          <w:rFonts w:ascii="Times New Roman" w:hAnsi="Times New Roman" w:cs="Times New Roman"/>
        </w:rPr>
      </w:pPr>
      <w:r w:rsidRPr="00A46E63">
        <w:rPr>
          <w:rFonts w:ascii="Times New Roman" w:hAnsi="Times New Roman" w:cs="Times New Roman"/>
        </w:rPr>
        <w:t xml:space="preserve">Муниципальная услуга предоставляется собственнику помещения в многоквартирном доме или </w:t>
      </w:r>
      <w:r w:rsidRPr="00A46E63">
        <w:rPr>
          <w:rFonts w:ascii="Times New Roman" w:hAnsi="Times New Roman" w:cs="Times New Roman"/>
          <w:color w:val="000000" w:themeColor="text1"/>
        </w:rPr>
        <w:t>уполномоченному</w:t>
      </w:r>
      <w:r w:rsidRPr="00A46E63">
        <w:rPr>
          <w:rFonts w:ascii="Times New Roman" w:hAnsi="Times New Roman" w:cs="Times New Roman"/>
        </w:rPr>
        <w:t xml:space="preserve"> им лицу (далее - заявитель).</w:t>
      </w:r>
    </w:p>
    <w:p w:rsidR="00A46E63" w:rsidRPr="00A46E63" w:rsidRDefault="00A46E63" w:rsidP="008E555D">
      <w:pPr>
        <w:numPr>
          <w:ilvl w:val="0"/>
          <w:numId w:val="1"/>
        </w:numPr>
        <w:tabs>
          <w:tab w:val="left" w:pos="978"/>
        </w:tabs>
        <w:ind w:firstLine="560"/>
        <w:contextualSpacing/>
        <w:jc w:val="both"/>
        <w:rPr>
          <w:rFonts w:ascii="Times New Roman" w:hAnsi="Times New Roman" w:cs="Times New Roman"/>
        </w:rPr>
      </w:pPr>
      <w:r w:rsidRPr="00A46E63">
        <w:rPr>
          <w:rFonts w:ascii="Times New Roman" w:hAnsi="Times New Roman" w:cs="Times New Roman"/>
        </w:rPr>
        <w:t>Требования к порядку информирования о предоставлении муниципальной услуги.</w:t>
      </w:r>
    </w:p>
    <w:p w:rsidR="00A46E63" w:rsidRPr="00A46E63" w:rsidRDefault="00A46E63" w:rsidP="00A46E63">
      <w:pPr>
        <w:ind w:firstLine="560"/>
        <w:contextualSpacing/>
        <w:jc w:val="both"/>
        <w:rPr>
          <w:rFonts w:ascii="Times New Roman" w:hAnsi="Times New Roman" w:cs="Times New Roman"/>
        </w:rPr>
      </w:pPr>
      <w:r w:rsidRPr="00A46E63">
        <w:rPr>
          <w:rFonts w:ascii="Times New Roman" w:hAnsi="Times New Roman" w:cs="Times New Roman"/>
        </w:rPr>
        <w:t>1.6.1. Информация о порядке и условиях информирования предоставления муниципальной услуги предоставляется:</w:t>
      </w:r>
    </w:p>
    <w:p w:rsidR="00A46E63" w:rsidRPr="00A46E63" w:rsidRDefault="00A46E63" w:rsidP="00A46E63">
      <w:pPr>
        <w:ind w:firstLine="560"/>
        <w:contextualSpacing/>
        <w:jc w:val="both"/>
        <w:rPr>
          <w:rFonts w:ascii="Times New Roman" w:hAnsi="Times New Roman" w:cs="Times New Roman"/>
        </w:rPr>
      </w:pPr>
      <w:r w:rsidRPr="00A46E63">
        <w:rPr>
          <w:rFonts w:ascii="Times New Roman" w:hAnsi="Times New Roman" w:cs="Times New Roman"/>
        </w:rPr>
        <w:t xml:space="preserve">специалистом </w:t>
      </w:r>
      <w:r w:rsidRPr="00A46E63">
        <w:rPr>
          <w:rFonts w:ascii="Times New Roman" w:hAnsi="Times New Roman" w:cs="Times New Roman"/>
          <w:color w:val="000000" w:themeColor="text1"/>
        </w:rPr>
        <w:t>уполномоченного органа</w:t>
      </w:r>
      <w:r w:rsidRPr="00A46E63">
        <w:rPr>
          <w:rFonts w:ascii="Times New Roman" w:hAnsi="Times New Roman" w:cs="Times New Roman"/>
        </w:rPr>
        <w:t xml:space="preserve"> при непосредственном обращении заявителя или его представителя </w:t>
      </w:r>
      <w:r w:rsidRPr="00A46E63">
        <w:rPr>
          <w:rFonts w:ascii="Times New Roman" w:hAnsi="Times New Roman" w:cs="Times New Roman"/>
          <w:color w:val="000000" w:themeColor="text1"/>
        </w:rPr>
        <w:t>в уполномоченный орган</w:t>
      </w:r>
      <w:r w:rsidRPr="00A46E63">
        <w:rPr>
          <w:rFonts w:ascii="Times New Roman" w:hAnsi="Times New Roman" w:cs="Times New Roman"/>
        </w:rPr>
        <w:t xml:space="preserve"> или посредством телефонной связи, в том числе путем размещения на официальном сайте </w:t>
      </w:r>
      <w:r w:rsidRPr="00A46E63">
        <w:rPr>
          <w:rFonts w:ascii="Times New Roman" w:hAnsi="Times New Roman" w:cs="Times New Roman"/>
          <w:color w:val="000000" w:themeColor="text1"/>
        </w:rPr>
        <w:t>уполномоченного органа</w:t>
      </w:r>
      <w:r w:rsidRPr="00A46E63">
        <w:rPr>
          <w:rFonts w:ascii="Times New Roman" w:hAnsi="Times New Roman" w:cs="Times New Roman"/>
        </w:rPr>
        <w:t xml:space="preserve"> в информационно-телекоммуникационной сети «Интернет» (далее - </w:t>
      </w:r>
      <w:r w:rsidRPr="00A46E63">
        <w:rPr>
          <w:rFonts w:ascii="Times New Roman" w:hAnsi="Times New Roman" w:cs="Times New Roman"/>
          <w:color w:val="000000" w:themeColor="text1"/>
        </w:rPr>
        <w:t>официальный сайт уполномоченного органа</w:t>
      </w:r>
      <w:r w:rsidRPr="00A46E63">
        <w:rPr>
          <w:rFonts w:ascii="Times New Roman" w:hAnsi="Times New Roman" w:cs="Times New Roman"/>
        </w:rPr>
        <w:t>);</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путем публикации информационных материалов в средствах массовой информации;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посредством ответов на письменные обращения;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сотрудником отдела многофункционального центра в соответствии с пунктом 6.3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1.3.2. Справочная информация о местонахождении, графике работы, контактных телефонах </w:t>
      </w:r>
      <w:r w:rsidRPr="00A46E63">
        <w:rPr>
          <w:rFonts w:ascii="Times New Roman" w:hAnsi="Times New Roman" w:cs="Times New Roman"/>
          <w:color w:val="000000" w:themeColor="text1"/>
        </w:rPr>
        <w:t>уполномоченного органа</w:t>
      </w:r>
      <w:r w:rsidRPr="00A46E63">
        <w:rPr>
          <w:rFonts w:ascii="Times New Roman" w:hAnsi="Times New Roman" w:cs="Times New Roman"/>
        </w:rPr>
        <w:t xml:space="preserve">, адресе электронной почты </w:t>
      </w:r>
      <w:r w:rsidRPr="00A46E63">
        <w:rPr>
          <w:rFonts w:ascii="Times New Roman" w:hAnsi="Times New Roman" w:cs="Times New Roman"/>
          <w:color w:val="000000" w:themeColor="text1"/>
        </w:rPr>
        <w:t xml:space="preserve">уполномоченного органа размещена на официальном сайте уполномоченного органа </w:t>
      </w:r>
      <w:hyperlink r:id="rId8" w:history="1">
        <w:r w:rsidR="00BD2AA6" w:rsidRPr="00723326">
          <w:rPr>
            <w:rStyle w:val="a3"/>
            <w:shd w:val="clear" w:color="auto" w:fill="FFFFFF"/>
            <w:lang w:val="en-US"/>
          </w:rPr>
          <w:t>www</w:t>
        </w:r>
        <w:r w:rsidR="00BD2AA6" w:rsidRPr="00723326">
          <w:rPr>
            <w:rStyle w:val="a3"/>
            <w:shd w:val="clear" w:color="auto" w:fill="FFFFFF"/>
          </w:rPr>
          <w:t>.</w:t>
        </w:r>
        <w:r w:rsidR="00BD2AA6" w:rsidRPr="00723326">
          <w:rPr>
            <w:rStyle w:val="a3"/>
            <w:shd w:val="clear" w:color="auto" w:fill="FFFFFF"/>
            <w:lang w:val="en-US"/>
          </w:rPr>
          <w:t>chernishev</w:t>
        </w:r>
        <w:r w:rsidR="00BD2AA6" w:rsidRPr="00723326">
          <w:rPr>
            <w:rStyle w:val="a3"/>
            <w:shd w:val="clear" w:color="auto" w:fill="FFFFFF"/>
          </w:rPr>
          <w:t>.75</w:t>
        </w:r>
      </w:hyperlink>
      <w:r w:rsidR="00BD2AA6">
        <w:t xml:space="preserve">, </w:t>
      </w:r>
      <w:r w:rsidRPr="00A46E63">
        <w:rPr>
          <w:rFonts w:ascii="Times New Roman" w:hAnsi="Times New Roman" w:cs="Times New Roman"/>
        </w:rPr>
        <w:t>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A46E63" w:rsidRPr="00A46E63" w:rsidRDefault="00A46E63" w:rsidP="00A46E63">
      <w:pPr>
        <w:keepNext/>
        <w:keepLines/>
        <w:contextualSpacing/>
        <w:rPr>
          <w:rStyle w:val="27"/>
          <w:rFonts w:eastAsia="Arial Unicode MS"/>
          <w:sz w:val="24"/>
          <w:szCs w:val="24"/>
        </w:rPr>
      </w:pPr>
      <w:bookmarkStart w:id="1" w:name="bookmark32"/>
    </w:p>
    <w:p w:rsidR="00A46E63" w:rsidRPr="00A46E63" w:rsidRDefault="00A46E63" w:rsidP="00A46E63">
      <w:pPr>
        <w:keepNext/>
        <w:keepLines/>
        <w:contextualSpacing/>
        <w:rPr>
          <w:rStyle w:val="27"/>
          <w:rFonts w:eastAsia="Arial Unicode MS"/>
          <w:sz w:val="24"/>
          <w:szCs w:val="24"/>
        </w:rPr>
      </w:pPr>
      <w:r w:rsidRPr="00A46E63">
        <w:rPr>
          <w:rStyle w:val="27"/>
          <w:rFonts w:eastAsia="Arial Unicode MS"/>
          <w:sz w:val="24"/>
          <w:szCs w:val="24"/>
        </w:rPr>
        <w:t>2. Стандарт предоставления муниципальной услуги</w:t>
      </w:r>
      <w:bookmarkEnd w:id="1"/>
    </w:p>
    <w:p w:rsidR="00A46E63" w:rsidRPr="00A46E63" w:rsidRDefault="00A46E63" w:rsidP="00A46E63">
      <w:pPr>
        <w:keepNext/>
        <w:keepLines/>
        <w:contextualSpacing/>
        <w:rPr>
          <w:rFonts w:ascii="Times New Roman" w:hAnsi="Times New Roman" w:cs="Times New Roman"/>
        </w:rPr>
      </w:pPr>
    </w:p>
    <w:p w:rsidR="00A46E63" w:rsidRPr="00A46E63" w:rsidRDefault="00A46E63" w:rsidP="008E555D">
      <w:pPr>
        <w:numPr>
          <w:ilvl w:val="0"/>
          <w:numId w:val="2"/>
        </w:numPr>
        <w:tabs>
          <w:tab w:val="left" w:pos="973"/>
        </w:tabs>
        <w:ind w:firstLine="540"/>
        <w:contextualSpacing/>
        <w:rPr>
          <w:rFonts w:ascii="Times New Roman" w:hAnsi="Times New Roman" w:cs="Times New Roman"/>
        </w:rPr>
      </w:pPr>
      <w:r w:rsidRPr="00A46E63">
        <w:rPr>
          <w:rFonts w:ascii="Times New Roman" w:hAnsi="Times New Roman" w:cs="Times New Roman"/>
        </w:rPr>
        <w:t>Наименование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Наименование муниципальной услуги - согласование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p>
    <w:p w:rsidR="00A46E63" w:rsidRPr="00A46E63" w:rsidRDefault="00A46E63" w:rsidP="008E555D">
      <w:pPr>
        <w:numPr>
          <w:ilvl w:val="0"/>
          <w:numId w:val="2"/>
        </w:numPr>
        <w:tabs>
          <w:tab w:val="left" w:pos="973"/>
        </w:tabs>
        <w:ind w:firstLine="540"/>
        <w:contextualSpacing/>
        <w:rPr>
          <w:rFonts w:ascii="Times New Roman" w:hAnsi="Times New Roman" w:cs="Times New Roman"/>
        </w:rPr>
      </w:pPr>
      <w:r w:rsidRPr="00A46E63">
        <w:rPr>
          <w:rFonts w:ascii="Times New Roman" w:hAnsi="Times New Roman" w:cs="Times New Roman"/>
        </w:rPr>
        <w:t>Наименование органа, предоставляющего муниципальную услугу.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Администрация </w:t>
      </w:r>
      <w:r w:rsidR="00BD2AA6">
        <w:rPr>
          <w:rFonts w:ascii="Times New Roman" w:hAnsi="Times New Roman" w:cs="Times New Roman"/>
          <w:color w:val="auto"/>
        </w:rPr>
        <w:t>муниципального района «Чернышевский район».</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МФЦ участвует в предоставлении муниципальной услуги в части: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информирования по вопросам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приема заявлений и документов,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выдачи результата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A46E63">
        <w:rPr>
          <w:rFonts w:ascii="Times New Roman" w:hAnsi="Times New Roman" w:cs="Times New Roman"/>
          <w:color w:val="000000" w:themeColor="text1"/>
        </w:rPr>
        <w:t>и уполномоченным органом</w:t>
      </w:r>
      <w:r w:rsidRPr="00A46E63">
        <w:rPr>
          <w:rFonts w:ascii="Times New Roman" w:hAnsi="Times New Roman" w:cs="Times New Roman"/>
        </w:rPr>
        <w:t>, почтовым отправлением или с помощью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46E63" w:rsidRPr="00A46E63" w:rsidRDefault="00A46E63" w:rsidP="008E555D">
      <w:pPr>
        <w:numPr>
          <w:ilvl w:val="0"/>
          <w:numId w:val="2"/>
        </w:numPr>
        <w:tabs>
          <w:tab w:val="left" w:pos="962"/>
        </w:tabs>
        <w:ind w:firstLine="540"/>
        <w:contextualSpacing/>
        <w:jc w:val="both"/>
        <w:rPr>
          <w:rFonts w:ascii="Times New Roman" w:hAnsi="Times New Roman" w:cs="Times New Roman"/>
        </w:rPr>
      </w:pPr>
      <w:r w:rsidRPr="00A46E63">
        <w:rPr>
          <w:rFonts w:ascii="Times New Roman" w:hAnsi="Times New Roman" w:cs="Times New Roman"/>
        </w:rPr>
        <w:t>Описание результата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w:t>
      </w:r>
      <w:r w:rsidRPr="00A46E63">
        <w:rPr>
          <w:rFonts w:ascii="Times New Roman" w:hAnsi="Times New Roman" w:cs="Times New Roman"/>
        </w:rPr>
        <w:lastRenderedPageBreak/>
        <w:t>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 предоставления муниципальной услуги может быть получен:</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color w:val="000000" w:themeColor="text1"/>
        </w:rPr>
        <w:t>в уполномоченном органе</w:t>
      </w:r>
      <w:r w:rsidRPr="00A46E63">
        <w:rPr>
          <w:rFonts w:ascii="Times New Roman" w:hAnsi="Times New Roman" w:cs="Times New Roman"/>
          <w:color w:val="FF0000"/>
        </w:rPr>
        <w:t xml:space="preserve"> </w:t>
      </w:r>
      <w:r w:rsidRPr="00A46E63">
        <w:rPr>
          <w:rFonts w:ascii="Times New Roman" w:hAnsi="Times New Roman" w:cs="Times New Roman"/>
        </w:rPr>
        <w:t>на бумажном носителе при личном обращении;</w:t>
      </w:r>
    </w:p>
    <w:p w:rsidR="00A46E63" w:rsidRPr="00A46E63" w:rsidRDefault="00A46E63" w:rsidP="00A46E63">
      <w:pPr>
        <w:tabs>
          <w:tab w:val="left" w:pos="679"/>
        </w:tabs>
        <w:ind w:left="540"/>
        <w:contextualSpacing/>
        <w:jc w:val="both"/>
        <w:rPr>
          <w:rFonts w:ascii="Times New Roman" w:hAnsi="Times New Roman" w:cs="Times New Roman"/>
        </w:rPr>
      </w:pPr>
      <w:r w:rsidRPr="00A46E63">
        <w:rPr>
          <w:rFonts w:ascii="Times New Roman" w:hAnsi="Times New Roman" w:cs="Times New Roman"/>
        </w:rPr>
        <w:t>в МФЦ на бумажном носителе при личном обращении;</w:t>
      </w:r>
    </w:p>
    <w:p w:rsidR="00A46E63" w:rsidRPr="00A46E63" w:rsidRDefault="00A46E63" w:rsidP="00A46E63">
      <w:pPr>
        <w:tabs>
          <w:tab w:val="left" w:pos="679"/>
        </w:tabs>
        <w:ind w:left="540"/>
        <w:contextualSpacing/>
        <w:jc w:val="both"/>
        <w:rPr>
          <w:rFonts w:ascii="Times New Roman" w:hAnsi="Times New Roman" w:cs="Times New Roman"/>
        </w:rPr>
      </w:pPr>
      <w:r w:rsidRPr="00A46E63">
        <w:rPr>
          <w:rFonts w:ascii="Times New Roman" w:hAnsi="Times New Roman" w:cs="Times New Roman"/>
        </w:rPr>
        <w:t>почтовым отправлением;</w:t>
      </w:r>
    </w:p>
    <w:p w:rsidR="00A46E63" w:rsidRPr="00A46E63" w:rsidRDefault="00A46E63" w:rsidP="00A46E63">
      <w:pPr>
        <w:tabs>
          <w:tab w:val="left" w:pos="696"/>
        </w:tabs>
        <w:ind w:left="540"/>
        <w:contextualSpacing/>
        <w:jc w:val="both"/>
        <w:rPr>
          <w:rFonts w:ascii="Times New Roman" w:hAnsi="Times New Roman" w:cs="Times New Roman"/>
        </w:rPr>
      </w:pPr>
      <w:r w:rsidRPr="00A46E63">
        <w:rPr>
          <w:rFonts w:ascii="Times New Roman" w:hAnsi="Times New Roman" w:cs="Times New Roman"/>
        </w:rPr>
        <w:t>на ЕПГУ, в том числе в форме электронного документа, подписанного электронной подписью.</w:t>
      </w:r>
    </w:p>
    <w:p w:rsidR="00A46E63" w:rsidRPr="00A46E63" w:rsidRDefault="00A46E63" w:rsidP="008E555D">
      <w:pPr>
        <w:numPr>
          <w:ilvl w:val="0"/>
          <w:numId w:val="2"/>
        </w:numPr>
        <w:tabs>
          <w:tab w:val="left" w:pos="1032"/>
        </w:tabs>
        <w:ind w:firstLine="540"/>
        <w:contextualSpacing/>
        <w:jc w:val="both"/>
        <w:rPr>
          <w:rFonts w:ascii="Times New Roman" w:hAnsi="Times New Roman" w:cs="Times New Roman"/>
        </w:rPr>
      </w:pPr>
      <w:r w:rsidRPr="00A46E63">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rsidR="00A46E63" w:rsidRPr="00A46E63" w:rsidRDefault="00A46E63" w:rsidP="00A46E63">
      <w:pPr>
        <w:ind w:firstLine="709"/>
        <w:contextualSpacing/>
        <w:jc w:val="both"/>
        <w:rPr>
          <w:rFonts w:ascii="Times New Roman" w:hAnsi="Times New Roman" w:cs="Times New Roman"/>
        </w:rPr>
      </w:pPr>
      <w:r w:rsidRPr="00A46E63">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46E63" w:rsidRPr="00A46E63" w:rsidRDefault="00A46E63" w:rsidP="00A46E63">
      <w:pPr>
        <w:ind w:firstLine="709"/>
        <w:contextualSpacing/>
        <w:jc w:val="both"/>
        <w:rPr>
          <w:rFonts w:ascii="Times New Roman" w:hAnsi="Times New Roman" w:cs="Times New Roman"/>
        </w:rPr>
      </w:pPr>
      <w:r w:rsidRPr="00A46E63">
        <w:rPr>
          <w:rFonts w:ascii="Times New Roman" w:hAnsi="Times New Roman" w:cs="Times New Roman"/>
        </w:rPr>
        <w:t>2.5.Правовые основания для предоставления муниципальной услуги.</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2.5.1. Предоставление муниципальной услуги осуществляется в соответствии с нормативными правовыми актами:</w:t>
      </w:r>
    </w:p>
    <w:p w:rsidR="00A46E63" w:rsidRPr="00A46E63" w:rsidRDefault="0014399D"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9" w:history="1">
        <w:r w:rsidR="00A46E63" w:rsidRPr="00A46E63">
          <w:rPr>
            <w:rStyle w:val="a3"/>
            <w:rFonts w:ascii="Times New Roman" w:hAnsi="Times New Roman" w:cs="Times New Roman"/>
            <w:color w:val="000000" w:themeColor="text1"/>
            <w:u w:val="none"/>
          </w:rPr>
          <w:t>Конституцией Российской Федерации</w:t>
        </w:r>
      </w:hyperlink>
      <w:r w:rsidR="00A46E63" w:rsidRPr="00A46E63">
        <w:rPr>
          <w:rFonts w:ascii="Times New Roman" w:hAnsi="Times New Roman" w:cs="Times New Roman"/>
          <w:color w:val="000000" w:themeColor="text1"/>
        </w:rPr>
        <w:t>;</w:t>
      </w:r>
    </w:p>
    <w:p w:rsidR="00A46E63" w:rsidRPr="00A46E63" w:rsidRDefault="0014399D"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10" w:history="1">
        <w:r w:rsidR="00A46E63" w:rsidRPr="00A46E63">
          <w:rPr>
            <w:rStyle w:val="a3"/>
            <w:rFonts w:ascii="Times New Roman" w:hAnsi="Times New Roman" w:cs="Times New Roman"/>
            <w:color w:val="000000" w:themeColor="text1"/>
            <w:u w:val="none"/>
          </w:rPr>
          <w:t>Жилищным кодексом Российской Федерации</w:t>
        </w:r>
      </w:hyperlink>
      <w:r w:rsidR="00A46E63" w:rsidRPr="00A46E63">
        <w:rPr>
          <w:rFonts w:ascii="Times New Roman" w:hAnsi="Times New Roman" w:cs="Times New Roman"/>
          <w:color w:val="000000" w:themeColor="text1"/>
        </w:rPr>
        <w:t>;</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1" w:history="1">
        <w:r w:rsidRPr="00A46E63">
          <w:rPr>
            <w:rStyle w:val="a3"/>
            <w:rFonts w:ascii="Times New Roman" w:hAnsi="Times New Roman" w:cs="Times New Roman"/>
            <w:color w:val="000000" w:themeColor="text1"/>
            <w:u w:val="none"/>
          </w:rPr>
          <w:t>от 6 апреля 2011 года № 63-ФЗ</w:t>
        </w:r>
      </w:hyperlink>
      <w:r w:rsidRPr="00A46E63">
        <w:rPr>
          <w:rFonts w:ascii="Times New Roman" w:hAnsi="Times New Roman" w:cs="Times New Roman"/>
          <w:color w:val="000000" w:themeColor="text1"/>
        </w:rPr>
        <w:t xml:space="preserve"> «Об электронной подписи»;</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2" w:history="1">
        <w:r w:rsidRPr="00A46E63">
          <w:rPr>
            <w:rStyle w:val="a3"/>
            <w:rFonts w:ascii="Times New Roman" w:hAnsi="Times New Roman" w:cs="Times New Roman"/>
            <w:color w:val="000000" w:themeColor="text1"/>
            <w:u w:val="none"/>
          </w:rPr>
          <w:t>от 27 июля 2010 года № 210-ФЗ</w:t>
        </w:r>
      </w:hyperlink>
      <w:r w:rsidRPr="00A46E63">
        <w:rPr>
          <w:rFonts w:ascii="Times New Roman" w:hAnsi="Times New Roman" w:cs="Times New Roman"/>
          <w:color w:val="000000" w:themeColor="text1"/>
        </w:rPr>
        <w:t xml:space="preserve"> «Об организации предоставления государственных и муниципальных услуг»;</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3" w:history="1">
        <w:r w:rsidRPr="00A46E63">
          <w:rPr>
            <w:rStyle w:val="a3"/>
            <w:rFonts w:ascii="Times New Roman" w:hAnsi="Times New Roman" w:cs="Times New Roman"/>
            <w:color w:val="000000" w:themeColor="text1"/>
            <w:u w:val="none"/>
          </w:rPr>
          <w:t>от 9 февраля 2009 года № 8-ФЗ</w:t>
        </w:r>
      </w:hyperlink>
      <w:r w:rsidRPr="00A46E63">
        <w:rPr>
          <w:rFonts w:ascii="Times New Roman" w:hAnsi="Times New Roman" w:cs="Times New Roman"/>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4" w:history="1">
        <w:r w:rsidRPr="00A46E63">
          <w:rPr>
            <w:rStyle w:val="a3"/>
            <w:rFonts w:ascii="Times New Roman" w:hAnsi="Times New Roman" w:cs="Times New Roman"/>
            <w:color w:val="000000" w:themeColor="text1"/>
            <w:u w:val="none"/>
          </w:rPr>
          <w:t>от 27 июля 2006 года № 152-ФЗ</w:t>
        </w:r>
      </w:hyperlink>
      <w:r w:rsidRPr="00A46E63">
        <w:rPr>
          <w:rFonts w:ascii="Times New Roman" w:hAnsi="Times New Roman" w:cs="Times New Roman"/>
          <w:color w:val="000000" w:themeColor="text1"/>
        </w:rPr>
        <w:t xml:space="preserve"> «О персональных данных»;</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5" w:history="1">
        <w:r w:rsidRPr="00A46E63">
          <w:rPr>
            <w:rStyle w:val="a3"/>
            <w:rFonts w:ascii="Times New Roman" w:hAnsi="Times New Roman" w:cs="Times New Roman"/>
            <w:color w:val="000000" w:themeColor="text1"/>
            <w:u w:val="none"/>
          </w:rPr>
          <w:t>от 27 июля 2006 года № 149-ФЗ</w:t>
        </w:r>
      </w:hyperlink>
      <w:r w:rsidRPr="00A46E63">
        <w:rPr>
          <w:rFonts w:ascii="Times New Roman" w:hAnsi="Times New Roman" w:cs="Times New Roman"/>
          <w:color w:val="000000" w:themeColor="text1"/>
        </w:rPr>
        <w:t xml:space="preserve"> «Об информации, информационных технологиях и о защите информации»;</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Федеральным законом </w:t>
      </w:r>
      <w:hyperlink r:id="rId16" w:history="1">
        <w:r w:rsidRPr="00A46E63">
          <w:rPr>
            <w:rStyle w:val="a3"/>
            <w:rFonts w:ascii="Times New Roman" w:hAnsi="Times New Roman" w:cs="Times New Roman"/>
            <w:color w:val="000000" w:themeColor="text1"/>
            <w:u w:val="none"/>
          </w:rPr>
          <w:t>от 2 мая 2006 года № 59-ФЗ</w:t>
        </w:r>
      </w:hyperlink>
      <w:r w:rsidRPr="00A46E63">
        <w:rPr>
          <w:rFonts w:ascii="Times New Roman" w:hAnsi="Times New Roman" w:cs="Times New Roman"/>
          <w:color w:val="000000" w:themeColor="text1"/>
        </w:rPr>
        <w:t xml:space="preserve"> «О порядке рассмотрения обращений граждан Российской Федерации»;</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постановлением Правительства Российской Федерации </w:t>
      </w:r>
      <w:hyperlink r:id="rId17" w:history="1">
        <w:r w:rsidRPr="00A46E63">
          <w:rPr>
            <w:rStyle w:val="a3"/>
            <w:rFonts w:ascii="Times New Roman" w:hAnsi="Times New Roman" w:cs="Times New Roman"/>
            <w:color w:val="000000" w:themeColor="text1"/>
            <w:u w:val="none"/>
          </w:rPr>
          <w:t>от 24 октября 2011 года № 860</w:t>
        </w:r>
      </w:hyperlink>
      <w:r w:rsidRPr="00A46E63">
        <w:rPr>
          <w:rFonts w:ascii="Times New Roman" w:hAnsi="Times New Roman" w:cs="Times New Roman"/>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постановлением Правительства Российской Федерации </w:t>
      </w:r>
      <w:hyperlink r:id="rId18" w:history="1">
        <w:r w:rsidRPr="00A46E63">
          <w:rPr>
            <w:rStyle w:val="a3"/>
            <w:rFonts w:ascii="Times New Roman" w:hAnsi="Times New Roman" w:cs="Times New Roman"/>
            <w:color w:val="000000" w:themeColor="text1"/>
            <w:u w:val="none"/>
          </w:rPr>
          <w:t>от 24 октября 2011 года № 861</w:t>
        </w:r>
      </w:hyperlink>
      <w:r w:rsidRPr="00A46E63">
        <w:rPr>
          <w:rFonts w:ascii="Times New Roman" w:hAnsi="Times New Roman" w:cs="Times New Roman"/>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lastRenderedPageBreak/>
        <w:t xml:space="preserve">постановлением Правительства Российской Федерации </w:t>
      </w:r>
      <w:hyperlink r:id="rId19" w:history="1">
        <w:r w:rsidRPr="00A46E63">
          <w:rPr>
            <w:rStyle w:val="a3"/>
            <w:rFonts w:ascii="Times New Roman" w:hAnsi="Times New Roman" w:cs="Times New Roman"/>
            <w:color w:val="000000" w:themeColor="text1"/>
            <w:u w:val="none"/>
          </w:rPr>
          <w:t>от 25 августа 2012 года № 852</w:t>
        </w:r>
      </w:hyperlink>
      <w:r w:rsidRPr="00A46E63">
        <w:rPr>
          <w:rFonts w:ascii="Times New Roman" w:hAnsi="Times New Roman" w:cs="Times New Roman"/>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постановлением Правительства Российской Федерации </w:t>
      </w:r>
      <w:hyperlink r:id="rId20" w:history="1">
        <w:r w:rsidRPr="00A46E63">
          <w:rPr>
            <w:rStyle w:val="a3"/>
            <w:rFonts w:ascii="Times New Roman" w:hAnsi="Times New Roman" w:cs="Times New Roman"/>
            <w:color w:val="000000" w:themeColor="text1"/>
            <w:u w:val="none"/>
          </w:rPr>
          <w:t>от 25 июня 2012 года № 634</w:t>
        </w:r>
      </w:hyperlink>
      <w:r w:rsidRPr="00A46E63">
        <w:rPr>
          <w:rFonts w:ascii="Times New Roman" w:hAnsi="Times New Roman" w:cs="Times New Roman"/>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постановлением Правительства Российской Федерации </w:t>
      </w:r>
      <w:hyperlink r:id="rId21" w:history="1">
        <w:r w:rsidRPr="00A46E63">
          <w:rPr>
            <w:rStyle w:val="a3"/>
            <w:rFonts w:ascii="Times New Roman" w:hAnsi="Times New Roman" w:cs="Times New Roman"/>
            <w:color w:val="000000" w:themeColor="text1"/>
            <w:u w:val="none"/>
          </w:rPr>
          <w:t>от 7 июля 2011 года № 553</w:t>
        </w:r>
      </w:hyperlink>
      <w:r w:rsidRPr="00A46E63">
        <w:rPr>
          <w:rFonts w:ascii="Times New Roman" w:hAnsi="Times New Roman" w:cs="Times New Roman"/>
          <w:color w:val="000000" w:themeColor="text1"/>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D2AA6" w:rsidRPr="002B33EC" w:rsidRDefault="0014399D" w:rsidP="00BD2AA6">
      <w:pPr>
        <w:tabs>
          <w:tab w:val="left" w:pos="400"/>
        </w:tabs>
        <w:suppressAutoHyphens/>
        <w:autoSpaceDE w:val="0"/>
        <w:autoSpaceDN w:val="0"/>
        <w:adjustRightInd w:val="0"/>
        <w:ind w:firstLine="709"/>
        <w:jc w:val="both"/>
        <w:rPr>
          <w:rFonts w:ascii="Times New Roman" w:hAnsi="Times New Roman" w:cs="Times New Roman"/>
          <w:color w:val="000000" w:themeColor="text1"/>
        </w:rPr>
      </w:pPr>
      <w:hyperlink r:id="rId22" w:history="1">
        <w:r w:rsidR="00BD2AA6" w:rsidRPr="00F12F64">
          <w:rPr>
            <w:rStyle w:val="a3"/>
            <w:rFonts w:ascii="Times New Roman" w:hAnsi="Times New Roman" w:cs="Times New Roman"/>
            <w:color w:val="000000" w:themeColor="text1"/>
            <w:u w:val="none"/>
          </w:rPr>
          <w:t xml:space="preserve">Уставом </w:t>
        </w:r>
        <w:r w:rsidR="00BD2AA6" w:rsidRPr="00F12F64">
          <w:rPr>
            <w:rFonts w:ascii="Times New Roman" w:hAnsi="Times New Roman" w:cs="Times New Roman"/>
            <w:color w:val="auto"/>
          </w:rPr>
          <w:t>муниципального района «Чернышевский район»</w:t>
        </w:r>
        <w:r w:rsidR="00BD2AA6" w:rsidRPr="00F12F64">
          <w:rPr>
            <w:rStyle w:val="a3"/>
            <w:rFonts w:ascii="Times New Roman" w:hAnsi="Times New Roman" w:cs="Times New Roman"/>
            <w:i/>
            <w:color w:val="000000" w:themeColor="text1"/>
            <w:u w:val="none"/>
          </w:rPr>
          <w:t>)</w:t>
        </w:r>
      </w:hyperlink>
      <w:r w:rsidR="00BD2AA6" w:rsidRPr="00F12F64">
        <w:rPr>
          <w:rFonts w:ascii="Times New Roman" w:hAnsi="Times New Roman" w:cs="Times New Roman"/>
          <w:color w:val="000000" w:themeColor="text1"/>
        </w:rPr>
        <w:t>,</w:t>
      </w:r>
      <w:r w:rsidR="00BD2AA6" w:rsidRPr="00A716A0">
        <w:rPr>
          <w:rFonts w:ascii="Times New Roman" w:hAnsi="Times New Roman" w:cs="Times New Roman"/>
          <w:color w:val="000000" w:themeColor="text1"/>
        </w:rPr>
        <w:t xml:space="preserve"> принятым решением Совета </w:t>
      </w:r>
      <w:r w:rsidR="00BD2AA6" w:rsidRPr="00F12F64">
        <w:rPr>
          <w:rFonts w:ascii="Times New Roman" w:hAnsi="Times New Roman" w:cs="Times New Roman"/>
          <w:color w:val="auto"/>
        </w:rPr>
        <w:t>муниципального района «Чернышевский район»</w:t>
      </w:r>
      <w:r w:rsidR="00BD2AA6" w:rsidRPr="00A716A0">
        <w:rPr>
          <w:rFonts w:ascii="Times New Roman" w:hAnsi="Times New Roman" w:cs="Times New Roman"/>
          <w:color w:val="000000" w:themeColor="text1"/>
        </w:rPr>
        <w:t xml:space="preserve"> от </w:t>
      </w:r>
      <w:r w:rsidR="00BD2AA6">
        <w:rPr>
          <w:rFonts w:ascii="Times New Roman" w:hAnsi="Times New Roman" w:cs="Times New Roman"/>
          <w:color w:val="auto"/>
        </w:rPr>
        <w:t>21.10.2014 г № 37;</w:t>
      </w:r>
    </w:p>
    <w:p w:rsidR="00A46E63" w:rsidRPr="00A46E63" w:rsidRDefault="00A46E63" w:rsidP="00A46E63">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A46E63">
        <w:rPr>
          <w:rFonts w:ascii="Times New Roman" w:hAnsi="Times New Roman" w:cs="Times New Roman"/>
          <w:color w:val="000000" w:themeColor="text1"/>
        </w:rPr>
        <w:t>иными нормативными правовыми актами Российской Федерации, Забайкальского края и муниципальными правовыми актами.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2.6.</w:t>
      </w:r>
      <w:r w:rsidR="00BD2AA6">
        <w:rPr>
          <w:rFonts w:ascii="Times New Roman" w:hAnsi="Times New Roman" w:cs="Times New Roman"/>
        </w:rPr>
        <w:t xml:space="preserve"> </w:t>
      </w:r>
      <w:r w:rsidRPr="00A46E63">
        <w:rPr>
          <w:rFonts w:ascii="Times New Roman" w:hAnsi="Times New Roman" w:cs="Times New Roman"/>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2.6.1. Исчерпывающий перечень документов,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sidRPr="00A46E63">
        <w:rPr>
          <w:rFonts w:ascii="Times New Roman" w:hAnsi="Times New Roman" w:cs="Times New Roman"/>
        </w:rPr>
        <w:b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A46E63">
        <w:rPr>
          <w:rFonts w:ascii="Times New Roman" w:hAnsi="Times New Roman" w:cs="Times New Roman"/>
          <w:color w:val="000000" w:themeColor="text1"/>
        </w:rPr>
        <w:t>(Приложение № 1 к настоящему административному регламенту).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46E63" w:rsidRPr="00A46E63" w:rsidRDefault="00A46E63" w:rsidP="008E555D">
      <w:pPr>
        <w:numPr>
          <w:ilvl w:val="1"/>
          <w:numId w:val="2"/>
        </w:numPr>
        <w:tabs>
          <w:tab w:val="left" w:pos="841"/>
        </w:tabs>
        <w:ind w:firstLine="540"/>
        <w:contextualSpacing/>
        <w:jc w:val="both"/>
        <w:rPr>
          <w:rFonts w:ascii="Times New Roman" w:hAnsi="Times New Roman" w:cs="Times New Roman"/>
        </w:rPr>
      </w:pPr>
      <w:r w:rsidRPr="00A46E63">
        <w:rPr>
          <w:rFonts w:ascii="Times New Roman" w:hAnsi="Times New Roman" w:cs="Times New Roman"/>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A46E63" w:rsidRPr="00A46E63" w:rsidRDefault="00A46E63" w:rsidP="008E555D">
      <w:pPr>
        <w:numPr>
          <w:ilvl w:val="1"/>
          <w:numId w:val="2"/>
        </w:numPr>
        <w:tabs>
          <w:tab w:val="left" w:pos="1076"/>
        </w:tabs>
        <w:ind w:firstLine="540"/>
        <w:contextualSpacing/>
        <w:jc w:val="both"/>
        <w:rPr>
          <w:rFonts w:ascii="Times New Roman" w:hAnsi="Times New Roman" w:cs="Times New Roman"/>
        </w:rPr>
      </w:pPr>
      <w:r w:rsidRPr="00A46E63">
        <w:rPr>
          <w:rFonts w:ascii="Times New Roman" w:hAnsi="Times New Roman" w:cs="Times New Roman"/>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w:t>
      </w:r>
      <w:r w:rsidRPr="00A46E63">
        <w:rPr>
          <w:rFonts w:ascii="Times New Roman" w:hAnsi="Times New Roman" w:cs="Times New Roman"/>
        </w:rPr>
        <w:lastRenderedPageBreak/>
        <w:t>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46E63" w:rsidRPr="00A46E63" w:rsidRDefault="00A46E63" w:rsidP="008E555D">
      <w:pPr>
        <w:numPr>
          <w:ilvl w:val="1"/>
          <w:numId w:val="2"/>
        </w:numPr>
        <w:tabs>
          <w:tab w:val="left" w:pos="937"/>
        </w:tabs>
        <w:ind w:firstLine="540"/>
        <w:contextualSpacing/>
        <w:jc w:val="both"/>
        <w:rPr>
          <w:rFonts w:ascii="Times New Roman" w:hAnsi="Times New Roman" w:cs="Times New Roman"/>
        </w:rPr>
      </w:pPr>
      <w:r w:rsidRPr="00A46E63">
        <w:rPr>
          <w:rFonts w:ascii="Times New Roman" w:hAnsi="Times New Roman" w:cs="Times New Roman"/>
        </w:rPr>
        <w:t>технический паспорт переустраиваемого и (или) перепланируемого помещения в многоквартирном доме;</w:t>
      </w:r>
    </w:p>
    <w:p w:rsidR="00A46E63" w:rsidRPr="00A46E63" w:rsidRDefault="00A46E63" w:rsidP="008E555D">
      <w:pPr>
        <w:numPr>
          <w:ilvl w:val="1"/>
          <w:numId w:val="2"/>
        </w:numPr>
        <w:tabs>
          <w:tab w:val="left" w:pos="894"/>
        </w:tabs>
        <w:ind w:firstLine="540"/>
        <w:contextualSpacing/>
        <w:jc w:val="both"/>
        <w:rPr>
          <w:rFonts w:ascii="Times New Roman" w:hAnsi="Times New Roman" w:cs="Times New Roman"/>
        </w:rPr>
      </w:pPr>
      <w:r w:rsidRPr="00A46E63">
        <w:rPr>
          <w:rFonts w:ascii="Times New Roman" w:hAnsi="Times New Roman" w:cs="Times New Roman"/>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46E63" w:rsidRPr="00A46E63" w:rsidRDefault="00A46E63" w:rsidP="008E555D">
      <w:pPr>
        <w:numPr>
          <w:ilvl w:val="1"/>
          <w:numId w:val="2"/>
        </w:numPr>
        <w:tabs>
          <w:tab w:val="left" w:pos="812"/>
        </w:tabs>
        <w:ind w:firstLine="540"/>
        <w:contextualSpacing/>
        <w:jc w:val="both"/>
        <w:rPr>
          <w:rFonts w:ascii="Times New Roman" w:hAnsi="Times New Roman" w:cs="Times New Roman"/>
        </w:rPr>
      </w:pPr>
      <w:r w:rsidRPr="00A46E63">
        <w:rPr>
          <w:rFonts w:ascii="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оформленную в соответствии с законодательством Российской Федерации доверенность (для физических лиц);</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46E63" w:rsidRPr="00A46E63" w:rsidRDefault="00A46E63" w:rsidP="008E555D">
      <w:pPr>
        <w:numPr>
          <w:ilvl w:val="0"/>
          <w:numId w:val="3"/>
        </w:numPr>
        <w:tabs>
          <w:tab w:val="left" w:pos="1220"/>
        </w:tabs>
        <w:ind w:firstLine="540"/>
        <w:contextualSpacing/>
        <w:jc w:val="both"/>
        <w:rPr>
          <w:rFonts w:ascii="Times New Roman" w:hAnsi="Times New Roman" w:cs="Times New Roman"/>
        </w:rPr>
      </w:pPr>
      <w:r w:rsidRPr="00A46E63">
        <w:rPr>
          <w:rFonts w:ascii="Times New Roman" w:hAnsi="Times New Roman" w:cs="Times New Roman"/>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46E63" w:rsidRPr="00A46E63" w:rsidRDefault="00A46E63" w:rsidP="008E555D">
      <w:pPr>
        <w:numPr>
          <w:ilvl w:val="0"/>
          <w:numId w:val="3"/>
        </w:numPr>
        <w:tabs>
          <w:tab w:val="left" w:pos="1162"/>
        </w:tabs>
        <w:ind w:firstLine="540"/>
        <w:contextualSpacing/>
        <w:jc w:val="both"/>
        <w:rPr>
          <w:rFonts w:ascii="Times New Roman" w:hAnsi="Times New Roman" w:cs="Times New Roman"/>
        </w:rPr>
      </w:pPr>
      <w:r w:rsidRPr="00A46E63">
        <w:rPr>
          <w:rFonts w:ascii="Times New Roman" w:hAnsi="Times New Roman" w:cs="Times New Roman"/>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Pr="00A46E63">
        <w:rPr>
          <w:rFonts w:ascii="Times New Roman" w:hAnsi="Times New Roman" w:cs="Times New Roman"/>
        </w:rPr>
        <w:lastRenderedPageBreak/>
        <w:t>принятыми в соответствии с федеральными законами нормативными правовыми актами субъектов Российской Федерации.</w:t>
      </w:r>
    </w:p>
    <w:p w:rsidR="00A46E63" w:rsidRPr="00A46E63" w:rsidRDefault="00A46E63" w:rsidP="008E555D">
      <w:pPr>
        <w:numPr>
          <w:ilvl w:val="0"/>
          <w:numId w:val="4"/>
        </w:numPr>
        <w:tabs>
          <w:tab w:val="left" w:pos="980"/>
        </w:tabs>
        <w:ind w:firstLine="540"/>
        <w:contextualSpacing/>
        <w:jc w:val="both"/>
        <w:rPr>
          <w:rFonts w:ascii="Times New Roman" w:hAnsi="Times New Roman" w:cs="Times New Roman"/>
        </w:rPr>
      </w:pPr>
      <w:r w:rsidRPr="00A46E63">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46E63" w:rsidRPr="00A46E63" w:rsidRDefault="00A46E63" w:rsidP="008E555D">
      <w:pPr>
        <w:numPr>
          <w:ilvl w:val="0"/>
          <w:numId w:val="4"/>
        </w:numPr>
        <w:tabs>
          <w:tab w:val="left" w:pos="985"/>
        </w:tabs>
        <w:ind w:firstLine="540"/>
        <w:contextualSpacing/>
        <w:jc w:val="both"/>
        <w:rPr>
          <w:rFonts w:ascii="Times New Roman" w:hAnsi="Times New Roman" w:cs="Times New Roman"/>
        </w:rPr>
      </w:pPr>
      <w:r w:rsidRPr="00A46E63">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отказывает в предоставлении муниципальной услуги в случае, если:</w:t>
      </w:r>
    </w:p>
    <w:p w:rsidR="00A46E63" w:rsidRPr="00A46E63" w:rsidRDefault="00A46E63" w:rsidP="008E555D">
      <w:pPr>
        <w:numPr>
          <w:ilvl w:val="1"/>
          <w:numId w:val="4"/>
        </w:numPr>
        <w:tabs>
          <w:tab w:val="left" w:pos="1450"/>
        </w:tabs>
        <w:ind w:firstLine="540"/>
        <w:contextualSpacing/>
        <w:jc w:val="both"/>
        <w:rPr>
          <w:rFonts w:ascii="Times New Roman" w:hAnsi="Times New Roman" w:cs="Times New Roman"/>
        </w:rPr>
      </w:pPr>
      <w:r w:rsidRPr="00A46E63">
        <w:rPr>
          <w:rFonts w:ascii="Times New Roman" w:hAnsi="Times New Roman" w:cs="Times New Roman"/>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A46E63" w:rsidRPr="00A46E63" w:rsidRDefault="00A46E63" w:rsidP="008E555D">
      <w:pPr>
        <w:numPr>
          <w:ilvl w:val="1"/>
          <w:numId w:val="4"/>
        </w:numPr>
        <w:tabs>
          <w:tab w:val="left" w:pos="894"/>
        </w:tabs>
        <w:ind w:firstLine="540"/>
        <w:contextualSpacing/>
        <w:jc w:val="both"/>
        <w:rPr>
          <w:rFonts w:ascii="Times New Roman" w:hAnsi="Times New Roman" w:cs="Times New Roman"/>
        </w:rPr>
      </w:pPr>
      <w:r w:rsidRPr="00A46E63">
        <w:rPr>
          <w:rFonts w:ascii="Times New Roman" w:hAnsi="Times New Roman" w:cs="Times New Roman"/>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46E63" w:rsidRPr="00CC4925" w:rsidRDefault="00A46E63" w:rsidP="008E555D">
      <w:pPr>
        <w:numPr>
          <w:ilvl w:val="1"/>
          <w:numId w:val="4"/>
        </w:numPr>
        <w:tabs>
          <w:tab w:val="left" w:pos="819"/>
        </w:tabs>
        <w:ind w:firstLine="540"/>
        <w:contextualSpacing/>
        <w:jc w:val="both"/>
        <w:rPr>
          <w:rFonts w:ascii="Times New Roman" w:hAnsi="Times New Roman" w:cs="Times New Roman"/>
        </w:rPr>
      </w:pPr>
      <w:r w:rsidRPr="00CC4925">
        <w:rPr>
          <w:rFonts w:ascii="Times New Roman" w:hAnsi="Times New Roman" w:cs="Times New Roman"/>
        </w:rPr>
        <w:t>представления документов в ненадлежащий орган;</w:t>
      </w:r>
    </w:p>
    <w:p w:rsidR="00A46E63" w:rsidRPr="00A46E63" w:rsidRDefault="00A46E63" w:rsidP="008E555D">
      <w:pPr>
        <w:numPr>
          <w:ilvl w:val="1"/>
          <w:numId w:val="4"/>
        </w:numPr>
        <w:tabs>
          <w:tab w:val="left" w:pos="994"/>
        </w:tabs>
        <w:ind w:firstLine="540"/>
        <w:contextualSpacing/>
        <w:jc w:val="both"/>
        <w:rPr>
          <w:rFonts w:ascii="Times New Roman" w:hAnsi="Times New Roman" w:cs="Times New Roman"/>
        </w:rPr>
      </w:pPr>
      <w:r w:rsidRPr="00A46E63">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46E63" w:rsidRPr="00A46E63" w:rsidRDefault="00A46E63" w:rsidP="008E555D">
      <w:pPr>
        <w:numPr>
          <w:ilvl w:val="0"/>
          <w:numId w:val="4"/>
        </w:numPr>
        <w:tabs>
          <w:tab w:val="left" w:pos="985"/>
        </w:tabs>
        <w:ind w:firstLine="540"/>
        <w:contextualSpacing/>
        <w:jc w:val="both"/>
        <w:rPr>
          <w:rFonts w:ascii="Times New Roman" w:hAnsi="Times New Roman" w:cs="Times New Roman"/>
          <w:color w:val="000000" w:themeColor="text1"/>
        </w:rPr>
      </w:pPr>
      <w:r w:rsidRPr="00A46E63">
        <w:rPr>
          <w:rFonts w:ascii="Times New Roman" w:hAnsi="Times New Roman" w:cs="Times New Roman"/>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A46E63">
        <w:rPr>
          <w:rFonts w:ascii="Times New Roman" w:hAnsi="Times New Roman" w:cs="Times New Roman"/>
          <w:color w:val="000000" w:themeColor="text1"/>
        </w:rPr>
        <w:t>организациями, участвующими в предоставлении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Услуги, которые являются необходимыми и обязательными для предоставления муниципальной услуги:</w:t>
      </w:r>
    </w:p>
    <w:p w:rsidR="00A46E63" w:rsidRPr="00A46E63" w:rsidRDefault="00A46E63" w:rsidP="008E555D">
      <w:pPr>
        <w:numPr>
          <w:ilvl w:val="1"/>
          <w:numId w:val="4"/>
        </w:numPr>
        <w:tabs>
          <w:tab w:val="left" w:pos="1465"/>
        </w:tabs>
        <w:ind w:firstLine="540"/>
        <w:contextualSpacing/>
        <w:jc w:val="both"/>
        <w:rPr>
          <w:rFonts w:ascii="Times New Roman" w:hAnsi="Times New Roman" w:cs="Times New Roman"/>
        </w:rPr>
      </w:pPr>
      <w:r w:rsidRPr="00A46E63">
        <w:rPr>
          <w:rFonts w:ascii="Times New Roman" w:hAnsi="Times New Roman" w:cs="Times New Roma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46E63" w:rsidRPr="00A46E63" w:rsidRDefault="00A46E63" w:rsidP="008E555D">
      <w:pPr>
        <w:numPr>
          <w:ilvl w:val="1"/>
          <w:numId w:val="4"/>
        </w:numPr>
        <w:tabs>
          <w:tab w:val="left" w:pos="1460"/>
        </w:tabs>
        <w:ind w:firstLine="540"/>
        <w:contextualSpacing/>
        <w:jc w:val="both"/>
        <w:rPr>
          <w:rFonts w:ascii="Times New Roman" w:hAnsi="Times New Roman" w:cs="Times New Roman"/>
        </w:rPr>
      </w:pPr>
      <w:r w:rsidRPr="00A46E63">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46E63" w:rsidRPr="00A46E63" w:rsidRDefault="00A46E63" w:rsidP="008E555D">
      <w:pPr>
        <w:numPr>
          <w:ilvl w:val="1"/>
          <w:numId w:val="4"/>
        </w:numPr>
        <w:tabs>
          <w:tab w:val="left" w:pos="870"/>
        </w:tabs>
        <w:ind w:firstLine="540"/>
        <w:contextualSpacing/>
        <w:jc w:val="both"/>
        <w:rPr>
          <w:rFonts w:ascii="Times New Roman" w:hAnsi="Times New Roman" w:cs="Times New Roman"/>
        </w:rPr>
      </w:pPr>
      <w:r w:rsidRPr="00A46E63">
        <w:rPr>
          <w:rFonts w:ascii="Times New Roman" w:hAnsi="Times New Roman" w:cs="Times New Roman"/>
        </w:rPr>
        <w:lastRenderedPageBreak/>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A46E63" w:rsidRPr="00A46E63" w:rsidRDefault="00A46E63" w:rsidP="008E555D">
      <w:pPr>
        <w:numPr>
          <w:ilvl w:val="0"/>
          <w:numId w:val="4"/>
        </w:numPr>
        <w:tabs>
          <w:tab w:val="left" w:pos="1143"/>
        </w:tabs>
        <w:ind w:firstLine="540"/>
        <w:contextualSpacing/>
        <w:jc w:val="both"/>
        <w:rPr>
          <w:rFonts w:ascii="Times New Roman" w:hAnsi="Times New Roman" w:cs="Times New Roman"/>
        </w:rPr>
      </w:pPr>
      <w:r w:rsidRPr="00A46E63">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A46E63" w:rsidRPr="00A46E63" w:rsidRDefault="00A46E63" w:rsidP="008E555D">
      <w:pPr>
        <w:numPr>
          <w:ilvl w:val="0"/>
          <w:numId w:val="4"/>
        </w:numPr>
        <w:tabs>
          <w:tab w:val="left" w:pos="1081"/>
        </w:tabs>
        <w:ind w:firstLine="540"/>
        <w:contextualSpacing/>
        <w:jc w:val="both"/>
        <w:rPr>
          <w:rFonts w:ascii="Times New Roman" w:hAnsi="Times New Roman" w:cs="Times New Roman"/>
        </w:rPr>
      </w:pPr>
      <w:r w:rsidRPr="00A46E63">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A46E63">
        <w:rPr>
          <w:rFonts w:ascii="Times New Roman" w:hAnsi="Times New Roman" w:cs="Times New Roman"/>
          <w:color w:val="000000" w:themeColor="text1"/>
        </w:rPr>
        <w:t>организациями, предоставляющими данные услуги.</w:t>
      </w:r>
    </w:p>
    <w:p w:rsidR="00A46E63" w:rsidRPr="00A46E63" w:rsidRDefault="00A46E63" w:rsidP="008E555D">
      <w:pPr>
        <w:numPr>
          <w:ilvl w:val="0"/>
          <w:numId w:val="4"/>
        </w:numPr>
        <w:tabs>
          <w:tab w:val="left" w:pos="1191"/>
        </w:tabs>
        <w:ind w:firstLine="540"/>
        <w:contextualSpacing/>
        <w:jc w:val="both"/>
        <w:rPr>
          <w:rFonts w:ascii="Times New Roman" w:hAnsi="Times New Roman" w:cs="Times New Roman"/>
        </w:rPr>
      </w:pPr>
      <w:r w:rsidRPr="00A46E63">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46E63" w:rsidRPr="00A46E63" w:rsidRDefault="00A46E63" w:rsidP="008E555D">
      <w:pPr>
        <w:numPr>
          <w:ilvl w:val="0"/>
          <w:numId w:val="4"/>
        </w:numPr>
        <w:tabs>
          <w:tab w:val="left" w:pos="1119"/>
        </w:tabs>
        <w:ind w:firstLine="540"/>
        <w:contextualSpacing/>
        <w:jc w:val="both"/>
        <w:rPr>
          <w:rFonts w:ascii="Times New Roman" w:hAnsi="Times New Roman" w:cs="Times New Roman"/>
        </w:rPr>
      </w:pPr>
      <w:r w:rsidRPr="00A46E63">
        <w:rPr>
          <w:rFonts w:ascii="Times New Roman" w:hAnsi="Times New Roman" w:cs="Times New Roman"/>
        </w:rPr>
        <w:t>Срок и порядок регистрации запроса заявителя о предоставлении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Зал ожидания, места для заполнения запросов и приема заявителей оборудуются стульями, и(или) кресельными секциями, и (или) скамьями.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При обращении граждан с недостатками зрения работники уполномоченного органа предпринимают следующие действия: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2.15. Показатели доступности и качества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2.15.1. Иными показателями качества и доступности предоставления муниципальной услуги являются: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возможность выбора заявителем форм обращения за получением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своевременность предоставления муниципальной услуги в соответствии со стандартом ее предоставления;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возможность получения информации о ходе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A46E63">
        <w:rPr>
          <w:rFonts w:ascii="Times New Roman" w:hAnsi="Times New Roman" w:cs="Times New Roman"/>
          <w:color w:val="000000" w:themeColor="text1"/>
        </w:rPr>
        <w:t>руководителя уполномоченного органа</w:t>
      </w:r>
      <w:r w:rsidRPr="00A46E63">
        <w:rPr>
          <w:rFonts w:ascii="Times New Roman" w:hAnsi="Times New Roman" w:cs="Times New Roman"/>
        </w:rPr>
        <w:t xml:space="preserve"> либо специалиста уполномоченного органа;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46E63" w:rsidRPr="00A46E63" w:rsidRDefault="00A46E63" w:rsidP="008E555D">
      <w:pPr>
        <w:numPr>
          <w:ilvl w:val="0"/>
          <w:numId w:val="6"/>
        </w:numPr>
        <w:tabs>
          <w:tab w:val="left" w:pos="1498"/>
        </w:tabs>
        <w:ind w:firstLine="540"/>
        <w:contextualSpacing/>
        <w:jc w:val="both"/>
        <w:rPr>
          <w:rFonts w:ascii="Times New Roman" w:hAnsi="Times New Roman" w:cs="Times New Roman"/>
        </w:rPr>
      </w:pPr>
      <w:r w:rsidRPr="00A46E63">
        <w:rPr>
          <w:rFonts w:ascii="Times New Roman" w:hAnsi="Times New Roman" w:cs="Times New Roman"/>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A46E63" w:rsidRPr="00A46E63" w:rsidRDefault="00A46E63" w:rsidP="008E555D">
      <w:pPr>
        <w:numPr>
          <w:ilvl w:val="0"/>
          <w:numId w:val="6"/>
        </w:numPr>
        <w:tabs>
          <w:tab w:val="left" w:pos="1460"/>
        </w:tabs>
        <w:ind w:firstLine="540"/>
        <w:contextualSpacing/>
        <w:jc w:val="both"/>
        <w:rPr>
          <w:rFonts w:ascii="Times New Roman" w:hAnsi="Times New Roman" w:cs="Times New Roman"/>
        </w:rPr>
      </w:pPr>
      <w:r w:rsidRPr="00A46E63">
        <w:rPr>
          <w:rFonts w:ascii="Times New Roman" w:hAnsi="Times New Roman" w:cs="Times New Roman"/>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для получения информации по вопросам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для подачи заявления и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для получения информации о ходе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для получения результата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6E63" w:rsidRPr="00A46E63" w:rsidRDefault="00A46E63" w:rsidP="008E555D">
      <w:pPr>
        <w:numPr>
          <w:ilvl w:val="0"/>
          <w:numId w:val="7"/>
        </w:numPr>
        <w:tabs>
          <w:tab w:val="left" w:pos="1287"/>
        </w:tabs>
        <w:ind w:firstLine="540"/>
        <w:contextualSpacing/>
        <w:jc w:val="both"/>
        <w:rPr>
          <w:rFonts w:ascii="Times New Roman" w:hAnsi="Times New Roman" w:cs="Times New Roman"/>
        </w:rPr>
      </w:pPr>
      <w:r w:rsidRPr="00A46E63">
        <w:rPr>
          <w:rFonts w:ascii="Times New Roman" w:hAnsi="Times New Roman" w:cs="Times New Roman"/>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46E63" w:rsidRPr="00A46E63" w:rsidRDefault="00A46E63" w:rsidP="008E555D">
      <w:pPr>
        <w:numPr>
          <w:ilvl w:val="0"/>
          <w:numId w:val="7"/>
        </w:numPr>
        <w:tabs>
          <w:tab w:val="left" w:pos="1340"/>
        </w:tabs>
        <w:ind w:firstLine="540"/>
        <w:contextualSpacing/>
        <w:jc w:val="both"/>
        <w:rPr>
          <w:rFonts w:ascii="Times New Roman" w:hAnsi="Times New Roman" w:cs="Times New Roman"/>
        </w:rPr>
      </w:pPr>
      <w:r w:rsidRPr="00A46E63">
        <w:rPr>
          <w:rFonts w:ascii="Times New Roman" w:hAnsi="Times New Roman" w:cs="Times New Roman"/>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w:t>
      </w:r>
      <w:r w:rsidRPr="00A46E63">
        <w:rPr>
          <w:rFonts w:ascii="Times New Roman" w:hAnsi="Times New Roman" w:cs="Times New Roman"/>
        </w:rPr>
        <w:lastRenderedPageBreak/>
        <w:t>электронной подписью в соответствии с требованиями Федерального закона от 6 апреля 2011 года           № 63-ФЗ «Об электронной подписи».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46E63" w:rsidRPr="00A46E63" w:rsidRDefault="00A46E63" w:rsidP="008E555D">
      <w:pPr>
        <w:numPr>
          <w:ilvl w:val="0"/>
          <w:numId w:val="7"/>
        </w:numPr>
        <w:tabs>
          <w:tab w:val="left" w:pos="1263"/>
        </w:tabs>
        <w:ind w:firstLine="540"/>
        <w:contextualSpacing/>
        <w:jc w:val="both"/>
        <w:rPr>
          <w:rFonts w:ascii="Times New Roman" w:hAnsi="Times New Roman" w:cs="Times New Roman"/>
        </w:rPr>
      </w:pPr>
      <w:r w:rsidRPr="00A46E63">
        <w:rPr>
          <w:rFonts w:ascii="Times New Roman" w:hAnsi="Times New Roman" w:cs="Times New Roman"/>
        </w:rPr>
        <w:t>При предоставлении муниципальной услуги в электронной форме посредством ЕПГУ заявителю обеспечивается:</w:t>
      </w:r>
    </w:p>
    <w:p w:rsidR="00A46E63" w:rsidRPr="00A46E63" w:rsidRDefault="00A46E63" w:rsidP="00A46E63">
      <w:pPr>
        <w:tabs>
          <w:tab w:val="left" w:pos="699"/>
        </w:tabs>
        <w:ind w:left="540"/>
        <w:contextualSpacing/>
        <w:jc w:val="both"/>
        <w:rPr>
          <w:rFonts w:ascii="Times New Roman" w:hAnsi="Times New Roman" w:cs="Times New Roman"/>
        </w:rPr>
      </w:pPr>
      <w:r w:rsidRPr="00A46E63">
        <w:rPr>
          <w:rFonts w:ascii="Times New Roman" w:hAnsi="Times New Roman" w:cs="Times New Roman"/>
        </w:rPr>
        <w:t>получение информации о порядке и сроках предоставления муниципальной услуги;</w:t>
      </w:r>
    </w:p>
    <w:p w:rsidR="00A46E63" w:rsidRPr="00A46E63" w:rsidRDefault="00A46E63" w:rsidP="00A46E63">
      <w:pPr>
        <w:tabs>
          <w:tab w:val="left" w:pos="690"/>
        </w:tabs>
        <w:ind w:left="540"/>
        <w:contextualSpacing/>
        <w:jc w:val="both"/>
        <w:rPr>
          <w:rFonts w:ascii="Times New Roman" w:hAnsi="Times New Roman" w:cs="Times New Roman"/>
        </w:rPr>
      </w:pPr>
      <w:r w:rsidRPr="00A46E63">
        <w:rPr>
          <w:rFonts w:ascii="Times New Roman" w:hAnsi="Times New Roman" w:cs="Times New Roman"/>
        </w:rPr>
        <w:t>запись на прием в уполномоченный орган для подачи заявления и документов;</w:t>
      </w:r>
    </w:p>
    <w:p w:rsidR="00A46E63" w:rsidRPr="00A46E63" w:rsidRDefault="00A46E63" w:rsidP="00A46E63">
      <w:pPr>
        <w:tabs>
          <w:tab w:val="left" w:pos="699"/>
        </w:tabs>
        <w:ind w:left="540"/>
        <w:contextualSpacing/>
        <w:jc w:val="both"/>
        <w:rPr>
          <w:rFonts w:ascii="Times New Roman" w:hAnsi="Times New Roman" w:cs="Times New Roman"/>
        </w:rPr>
      </w:pPr>
      <w:r w:rsidRPr="00A46E63">
        <w:rPr>
          <w:rFonts w:ascii="Times New Roman" w:hAnsi="Times New Roman" w:cs="Times New Roman"/>
        </w:rPr>
        <w:t>формирование запроса;</w:t>
      </w:r>
    </w:p>
    <w:p w:rsidR="00A46E63" w:rsidRPr="00A46E63" w:rsidRDefault="00A46E63" w:rsidP="00A46E63">
      <w:pPr>
        <w:tabs>
          <w:tab w:val="left" w:pos="699"/>
        </w:tabs>
        <w:ind w:left="540"/>
        <w:contextualSpacing/>
        <w:jc w:val="both"/>
        <w:rPr>
          <w:rFonts w:ascii="Times New Roman" w:hAnsi="Times New Roman" w:cs="Times New Roman"/>
        </w:rPr>
      </w:pPr>
      <w:r w:rsidRPr="00A46E63">
        <w:rPr>
          <w:rFonts w:ascii="Times New Roman" w:hAnsi="Times New Roman" w:cs="Times New Roman"/>
        </w:rPr>
        <w:t>прием и регистрация уполномоченным органом запроса и документов;</w:t>
      </w:r>
    </w:p>
    <w:p w:rsidR="00A46E63" w:rsidRPr="00A46E63" w:rsidRDefault="00A46E63" w:rsidP="00A46E63">
      <w:pPr>
        <w:tabs>
          <w:tab w:val="left" w:pos="699"/>
        </w:tabs>
        <w:ind w:left="540"/>
        <w:contextualSpacing/>
        <w:jc w:val="both"/>
        <w:rPr>
          <w:rFonts w:ascii="Times New Roman" w:hAnsi="Times New Roman" w:cs="Times New Roman"/>
        </w:rPr>
      </w:pPr>
      <w:r w:rsidRPr="00A46E63">
        <w:rPr>
          <w:rFonts w:ascii="Times New Roman" w:hAnsi="Times New Roman" w:cs="Times New Roman"/>
        </w:rPr>
        <w:t>получение результата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получение сведений о ходе выполнения запроса.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46E63" w:rsidRPr="00A46E63" w:rsidRDefault="00A46E63" w:rsidP="00A46E63">
      <w:pPr>
        <w:ind w:firstLine="540"/>
        <w:contextualSpacing/>
        <w:jc w:val="both"/>
        <w:rPr>
          <w:rFonts w:ascii="Times New Roman" w:hAnsi="Times New Roman" w:cs="Times New Roman"/>
        </w:rPr>
      </w:pPr>
    </w:p>
    <w:p w:rsidR="00A46E63" w:rsidRPr="00A46E63" w:rsidRDefault="00A46E63" w:rsidP="00A46E63">
      <w:pPr>
        <w:keepNext/>
        <w:keepLines/>
        <w:contextualSpacing/>
        <w:jc w:val="center"/>
        <w:rPr>
          <w:rStyle w:val="35"/>
          <w:rFonts w:eastAsia="Arial Unicode MS"/>
          <w:sz w:val="24"/>
          <w:szCs w:val="24"/>
        </w:rPr>
      </w:pPr>
      <w:bookmarkStart w:id="2" w:name="bookmark33"/>
      <w:r w:rsidRPr="00A46E63">
        <w:rPr>
          <w:rStyle w:val="35"/>
          <w:rFonts w:eastAsia="Arial Unicode MS"/>
          <w:sz w:val="24"/>
          <w:szCs w:val="24"/>
        </w:rPr>
        <w:t>3. Состав, последовательность и сроки выполнения административных процедур (действий), требования к порядку</w:t>
      </w:r>
      <w:bookmarkStart w:id="3" w:name="bookmark34"/>
      <w:bookmarkEnd w:id="2"/>
      <w:r w:rsidRPr="00A46E63">
        <w:rPr>
          <w:rStyle w:val="35"/>
          <w:rFonts w:eastAsia="Arial Unicode MS"/>
          <w:sz w:val="24"/>
          <w:szCs w:val="24"/>
        </w:rPr>
        <w:t xml:space="preserve"> их выполнения, в том числе особенности выполнения административных процедур (действий) в электронной форме</w:t>
      </w:r>
      <w:bookmarkEnd w:id="3"/>
    </w:p>
    <w:p w:rsidR="00A46E63" w:rsidRPr="00A46E63" w:rsidRDefault="00A46E63" w:rsidP="00A46E63">
      <w:pPr>
        <w:keepNext/>
        <w:keepLines/>
        <w:contextualSpacing/>
        <w:jc w:val="center"/>
        <w:rPr>
          <w:rFonts w:ascii="Times New Roman" w:hAnsi="Times New Roman" w:cs="Times New Roman"/>
        </w:rPr>
      </w:pP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 Исчерпывающий перечень административных процедур:</w:t>
      </w:r>
    </w:p>
    <w:p w:rsidR="00A46E63" w:rsidRPr="00A46E63" w:rsidRDefault="00A46E63" w:rsidP="008E555D">
      <w:pPr>
        <w:numPr>
          <w:ilvl w:val="1"/>
          <w:numId w:val="5"/>
        </w:numPr>
        <w:tabs>
          <w:tab w:val="left" w:pos="800"/>
        </w:tabs>
        <w:ind w:firstLine="540"/>
        <w:contextualSpacing/>
        <w:jc w:val="both"/>
        <w:rPr>
          <w:rFonts w:ascii="Times New Roman" w:hAnsi="Times New Roman" w:cs="Times New Roman"/>
        </w:rPr>
      </w:pPr>
      <w:r w:rsidRPr="00A46E63">
        <w:rPr>
          <w:rFonts w:ascii="Times New Roman" w:hAnsi="Times New Roman" w:cs="Times New Roman"/>
        </w:rPr>
        <w:t>прием и регистрация заявления и документов на предоставление муниципальной услуги;</w:t>
      </w:r>
    </w:p>
    <w:p w:rsidR="00A46E63" w:rsidRPr="00A46E63" w:rsidRDefault="00A46E63" w:rsidP="008E555D">
      <w:pPr>
        <w:numPr>
          <w:ilvl w:val="1"/>
          <w:numId w:val="5"/>
        </w:numPr>
        <w:tabs>
          <w:tab w:val="left" w:pos="927"/>
        </w:tabs>
        <w:ind w:firstLine="540"/>
        <w:contextualSpacing/>
        <w:jc w:val="both"/>
        <w:rPr>
          <w:rFonts w:ascii="Times New Roman" w:hAnsi="Times New Roman" w:cs="Times New Roman"/>
        </w:rPr>
      </w:pPr>
      <w:r w:rsidRPr="00A46E63">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46E63" w:rsidRPr="00A46E63" w:rsidRDefault="00A46E63" w:rsidP="008E555D">
      <w:pPr>
        <w:numPr>
          <w:ilvl w:val="1"/>
          <w:numId w:val="5"/>
        </w:numPr>
        <w:tabs>
          <w:tab w:val="left" w:pos="812"/>
        </w:tabs>
        <w:ind w:firstLine="540"/>
        <w:contextualSpacing/>
        <w:jc w:val="both"/>
        <w:rPr>
          <w:rFonts w:ascii="Times New Roman" w:hAnsi="Times New Roman" w:cs="Times New Roman"/>
        </w:rPr>
      </w:pPr>
      <w:r w:rsidRPr="00A46E63">
        <w:rPr>
          <w:rFonts w:ascii="Times New Roman" w:hAnsi="Times New Roman" w:cs="Times New Roman"/>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46E63" w:rsidRPr="00A46E63" w:rsidRDefault="00A46E63" w:rsidP="008E555D">
      <w:pPr>
        <w:numPr>
          <w:ilvl w:val="1"/>
          <w:numId w:val="5"/>
        </w:numPr>
        <w:tabs>
          <w:tab w:val="left" w:pos="822"/>
        </w:tabs>
        <w:ind w:firstLine="540"/>
        <w:contextualSpacing/>
        <w:jc w:val="both"/>
        <w:rPr>
          <w:rFonts w:ascii="Times New Roman" w:hAnsi="Times New Roman" w:cs="Times New Roman"/>
        </w:rPr>
      </w:pPr>
      <w:r w:rsidRPr="00A46E63">
        <w:rPr>
          <w:rFonts w:ascii="Times New Roman" w:hAnsi="Times New Roman" w:cs="Times New Roman"/>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A46E63" w:rsidRPr="00A46E63" w:rsidRDefault="00A46E63" w:rsidP="008E555D">
      <w:pPr>
        <w:numPr>
          <w:ilvl w:val="1"/>
          <w:numId w:val="5"/>
        </w:numPr>
        <w:tabs>
          <w:tab w:val="left" w:pos="819"/>
        </w:tabs>
        <w:ind w:firstLine="540"/>
        <w:contextualSpacing/>
        <w:jc w:val="both"/>
        <w:rPr>
          <w:rFonts w:ascii="Times New Roman" w:hAnsi="Times New Roman" w:cs="Times New Roman"/>
        </w:rPr>
      </w:pPr>
      <w:r w:rsidRPr="00A46E63">
        <w:rPr>
          <w:rFonts w:ascii="Times New Roman" w:hAnsi="Times New Roman" w:cs="Times New Roman"/>
        </w:rPr>
        <w:t>выдача (направление) документов по результатам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Блок-схема предоставления муниципальной услуги представлена в Приложении № 2 к настоящему административному регламенту.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3.1.1. Прием и регистрация заявления и документов на предоставление муниципальной услуги.</w:t>
      </w:r>
    </w:p>
    <w:p w:rsidR="00A46E63" w:rsidRPr="00A46E63" w:rsidRDefault="00A46E63" w:rsidP="008E555D">
      <w:pPr>
        <w:numPr>
          <w:ilvl w:val="0"/>
          <w:numId w:val="8"/>
        </w:numPr>
        <w:tabs>
          <w:tab w:val="left" w:pos="1364"/>
        </w:tabs>
        <w:ind w:firstLine="540"/>
        <w:contextualSpacing/>
        <w:jc w:val="both"/>
        <w:rPr>
          <w:rFonts w:ascii="Times New Roman" w:hAnsi="Times New Roman" w:cs="Times New Roman"/>
        </w:rPr>
      </w:pPr>
      <w:r w:rsidRPr="00A46E63">
        <w:rPr>
          <w:rFonts w:ascii="Times New Roman" w:hAnsi="Times New Roman" w:cs="Times New Roman"/>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rsidR="00A46E63" w:rsidRPr="00A46E63" w:rsidRDefault="00A46E63" w:rsidP="008E555D">
      <w:pPr>
        <w:numPr>
          <w:ilvl w:val="0"/>
          <w:numId w:val="8"/>
        </w:numPr>
        <w:tabs>
          <w:tab w:val="left" w:pos="1527"/>
        </w:tabs>
        <w:ind w:firstLine="540"/>
        <w:contextualSpacing/>
        <w:jc w:val="both"/>
        <w:rPr>
          <w:rFonts w:ascii="Times New Roman" w:hAnsi="Times New Roman" w:cs="Times New Roman"/>
        </w:rPr>
      </w:pPr>
      <w:r w:rsidRPr="00A46E63">
        <w:rPr>
          <w:rFonts w:ascii="Times New Roman" w:hAnsi="Times New Roman" w:cs="Times New Roman"/>
        </w:rPr>
        <w:t>При личном обращении заявителя в уполномоченный орган специалист уполномоченного органа, ответственный за прием и выдачу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A46E63" w:rsidRPr="00A46E63" w:rsidRDefault="00A46E63" w:rsidP="008E555D">
      <w:pPr>
        <w:numPr>
          <w:ilvl w:val="1"/>
          <w:numId w:val="8"/>
        </w:numPr>
        <w:tabs>
          <w:tab w:val="left" w:pos="831"/>
        </w:tabs>
        <w:ind w:firstLine="540"/>
        <w:contextualSpacing/>
        <w:jc w:val="both"/>
        <w:rPr>
          <w:rFonts w:ascii="Times New Roman" w:hAnsi="Times New Roman" w:cs="Times New Roman"/>
        </w:rPr>
      </w:pPr>
      <w:r w:rsidRPr="00A46E63">
        <w:rPr>
          <w:rFonts w:ascii="Times New Roman" w:hAnsi="Times New Roman" w:cs="Times New Roman"/>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46E63" w:rsidRPr="00A46E63" w:rsidRDefault="00A46E63" w:rsidP="008E555D">
      <w:pPr>
        <w:numPr>
          <w:ilvl w:val="1"/>
          <w:numId w:val="8"/>
        </w:numPr>
        <w:tabs>
          <w:tab w:val="left" w:pos="831"/>
        </w:tabs>
        <w:ind w:firstLine="540"/>
        <w:contextualSpacing/>
        <w:jc w:val="both"/>
        <w:rPr>
          <w:rFonts w:ascii="Times New Roman" w:hAnsi="Times New Roman" w:cs="Times New Roman"/>
        </w:rPr>
      </w:pPr>
      <w:r w:rsidRPr="00A46E63">
        <w:rPr>
          <w:rFonts w:ascii="Times New Roman" w:hAnsi="Times New Roman" w:cs="Times New Roman"/>
        </w:rPr>
        <w:t>заявление о переустройстве и (или) перепланировке помещения в многоквартирном доме подписано заявителем или уполномоченным представителем;</w:t>
      </w:r>
    </w:p>
    <w:p w:rsidR="00A46E63" w:rsidRPr="00A46E63" w:rsidRDefault="00A46E63" w:rsidP="008E555D">
      <w:pPr>
        <w:numPr>
          <w:ilvl w:val="1"/>
          <w:numId w:val="8"/>
        </w:numPr>
        <w:tabs>
          <w:tab w:val="left" w:pos="824"/>
        </w:tabs>
        <w:ind w:firstLine="540"/>
        <w:contextualSpacing/>
        <w:jc w:val="both"/>
        <w:rPr>
          <w:rFonts w:ascii="Times New Roman" w:hAnsi="Times New Roman" w:cs="Times New Roman"/>
        </w:rPr>
      </w:pPr>
      <w:r w:rsidRPr="00A46E63">
        <w:rPr>
          <w:rFonts w:ascii="Times New Roman" w:hAnsi="Times New Roman" w:cs="Times New Roman"/>
        </w:rPr>
        <w:t>прилагаются документы, необходимые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На ЕПГУ размещается образец заполнения электронной формы заявления (запроса).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w:t>
      </w:r>
      <w:r w:rsidRPr="00A46E63">
        <w:rPr>
          <w:rFonts w:ascii="Times New Roman" w:hAnsi="Times New Roman" w:cs="Times New Roman"/>
        </w:rPr>
        <w:lastRenderedPageBreak/>
        <w:t>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не</w:t>
      </w:r>
      <w:r w:rsidR="006F326F">
        <w:rPr>
          <w:rFonts w:ascii="Times New Roman" w:hAnsi="Times New Roman" w:cs="Times New Roman"/>
        </w:rPr>
        <w:t xml:space="preserve"> </w:t>
      </w:r>
      <w:r w:rsidRPr="00A46E63">
        <w:rPr>
          <w:rFonts w:ascii="Times New Roman" w:hAnsi="Times New Roman" w:cs="Times New Roman"/>
        </w:rPr>
        <w:t>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Фиксация результата выполнения административной процедуры не производится.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rPr>
        <w:t xml:space="preserve">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A46E63">
        <w:rPr>
          <w:rFonts w:ascii="Times New Roman" w:hAnsi="Times New Roman" w:cs="Times New Roman"/>
          <w:color w:val="000000" w:themeColor="text1"/>
        </w:rPr>
        <w:t>(Приложение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Pr="00A46E63">
        <w:rPr>
          <w:rFonts w:ascii="Times New Roman" w:hAnsi="Times New Roman" w:cs="Times New Roman"/>
          <w:color w:val="000000" w:themeColor="text1"/>
        </w:rPr>
        <w:t>руководителем уполномоченного органа</w:t>
      </w:r>
      <w:r w:rsidRPr="00A46E63">
        <w:rPr>
          <w:rFonts w:ascii="Times New Roman" w:hAnsi="Times New Roman" w:cs="Times New Roman"/>
        </w:rPr>
        <w:t xml:space="preserve"> в двух экземплярах и передается специалисту, ответственному за прием- выдачу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w:t>
      </w:r>
      <w:r w:rsidRPr="00A46E63">
        <w:rPr>
          <w:rFonts w:ascii="Times New Roman" w:hAnsi="Times New Roman" w:cs="Times New Roman"/>
        </w:rPr>
        <w:lastRenderedPageBreak/>
        <w:t>перепланировки помещения в многоквартирном доме не может превышать срока пяти дней со дня представления в уполномоченный орган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3.1.4. Выдача (направление) документов по результатам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A46E63" w:rsidRPr="00A46E63" w:rsidRDefault="00A46E63" w:rsidP="008E555D">
      <w:pPr>
        <w:numPr>
          <w:ilvl w:val="0"/>
          <w:numId w:val="9"/>
        </w:numPr>
        <w:tabs>
          <w:tab w:val="left" w:pos="795"/>
        </w:tabs>
        <w:ind w:firstLine="540"/>
        <w:contextualSpacing/>
        <w:jc w:val="both"/>
        <w:rPr>
          <w:rFonts w:ascii="Times New Roman" w:hAnsi="Times New Roman" w:cs="Times New Roman"/>
        </w:rPr>
      </w:pPr>
      <w:r w:rsidRPr="00A46E63">
        <w:rPr>
          <w:rFonts w:ascii="Times New Roman" w:hAnsi="Times New Roman" w:cs="Times New Roman"/>
        </w:rPr>
        <w:t>документ, удостоверяющий личность заявителя;</w:t>
      </w:r>
    </w:p>
    <w:p w:rsidR="00A46E63" w:rsidRPr="00A46E63" w:rsidRDefault="00A46E63" w:rsidP="008E555D">
      <w:pPr>
        <w:numPr>
          <w:ilvl w:val="0"/>
          <w:numId w:val="9"/>
        </w:numPr>
        <w:tabs>
          <w:tab w:val="left" w:pos="822"/>
        </w:tabs>
        <w:ind w:firstLine="540"/>
        <w:contextualSpacing/>
        <w:jc w:val="both"/>
        <w:rPr>
          <w:rFonts w:ascii="Times New Roman" w:hAnsi="Times New Roman" w:cs="Times New Roman"/>
        </w:rPr>
      </w:pPr>
      <w:r w:rsidRPr="00A46E63">
        <w:rPr>
          <w:rFonts w:ascii="Times New Roman" w:hAnsi="Times New Roman" w:cs="Times New Roman"/>
        </w:rPr>
        <w:t>документ, подтверждающий полномочия представителя на получение документов (если от имени заявителя действует представитель);</w:t>
      </w:r>
    </w:p>
    <w:p w:rsidR="00A46E63" w:rsidRPr="00A46E63" w:rsidRDefault="00A46E63" w:rsidP="008E555D">
      <w:pPr>
        <w:numPr>
          <w:ilvl w:val="0"/>
          <w:numId w:val="9"/>
        </w:numPr>
        <w:tabs>
          <w:tab w:val="left" w:pos="814"/>
        </w:tabs>
        <w:ind w:firstLine="540"/>
        <w:contextualSpacing/>
        <w:jc w:val="both"/>
        <w:rPr>
          <w:rFonts w:ascii="Times New Roman" w:hAnsi="Times New Roman" w:cs="Times New Roman"/>
        </w:rPr>
      </w:pPr>
      <w:r w:rsidRPr="00A46E63">
        <w:rPr>
          <w:rFonts w:ascii="Times New Roman" w:hAnsi="Times New Roman" w:cs="Times New Roman"/>
        </w:rPr>
        <w:t>расписка в получении документов (при ее наличии у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A46E63" w:rsidRPr="00A46E63" w:rsidRDefault="00A46E63" w:rsidP="008E555D">
      <w:pPr>
        <w:numPr>
          <w:ilvl w:val="1"/>
          <w:numId w:val="9"/>
        </w:numPr>
        <w:tabs>
          <w:tab w:val="left" w:pos="790"/>
        </w:tabs>
        <w:ind w:firstLine="540"/>
        <w:contextualSpacing/>
        <w:jc w:val="both"/>
        <w:rPr>
          <w:rFonts w:ascii="Times New Roman" w:hAnsi="Times New Roman" w:cs="Times New Roman"/>
        </w:rPr>
      </w:pPr>
      <w:r w:rsidRPr="00A46E63">
        <w:rPr>
          <w:rFonts w:ascii="Times New Roman" w:hAnsi="Times New Roman" w:cs="Times New Roman"/>
        </w:rPr>
        <w:t>устанавливает личность заявителя либо его представителя;</w:t>
      </w:r>
    </w:p>
    <w:p w:rsidR="00A46E63" w:rsidRPr="00A46E63" w:rsidRDefault="00A46E63" w:rsidP="008E555D">
      <w:pPr>
        <w:numPr>
          <w:ilvl w:val="1"/>
          <w:numId w:val="9"/>
        </w:numPr>
        <w:tabs>
          <w:tab w:val="left" w:pos="903"/>
        </w:tabs>
        <w:ind w:firstLine="540"/>
        <w:contextualSpacing/>
        <w:jc w:val="both"/>
        <w:rPr>
          <w:rFonts w:ascii="Times New Roman" w:hAnsi="Times New Roman" w:cs="Times New Roman"/>
        </w:rPr>
      </w:pPr>
      <w:r w:rsidRPr="00A46E63">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A46E63" w:rsidRPr="00A46E63" w:rsidRDefault="00A46E63" w:rsidP="008E555D">
      <w:pPr>
        <w:numPr>
          <w:ilvl w:val="1"/>
          <w:numId w:val="9"/>
        </w:numPr>
        <w:tabs>
          <w:tab w:val="left" w:pos="819"/>
        </w:tabs>
        <w:ind w:firstLine="540"/>
        <w:contextualSpacing/>
        <w:jc w:val="both"/>
        <w:rPr>
          <w:rFonts w:ascii="Times New Roman" w:hAnsi="Times New Roman" w:cs="Times New Roman"/>
        </w:rPr>
      </w:pPr>
      <w:r w:rsidRPr="00A46E63">
        <w:rPr>
          <w:rFonts w:ascii="Times New Roman" w:hAnsi="Times New Roman" w:cs="Times New Roman"/>
        </w:rPr>
        <w:t>выдает документы;</w:t>
      </w:r>
    </w:p>
    <w:p w:rsidR="00A46E63" w:rsidRPr="00A46E63" w:rsidRDefault="00A46E63" w:rsidP="008E555D">
      <w:pPr>
        <w:numPr>
          <w:ilvl w:val="1"/>
          <w:numId w:val="9"/>
        </w:numPr>
        <w:tabs>
          <w:tab w:val="left" w:pos="946"/>
        </w:tabs>
        <w:ind w:firstLine="540"/>
        <w:contextualSpacing/>
        <w:jc w:val="both"/>
        <w:rPr>
          <w:rFonts w:ascii="Times New Roman" w:hAnsi="Times New Roman" w:cs="Times New Roman"/>
        </w:rPr>
      </w:pPr>
      <w:r w:rsidRPr="00A46E63">
        <w:rPr>
          <w:rFonts w:ascii="Times New Roman" w:hAnsi="Times New Roman" w:cs="Times New Roman"/>
        </w:rPr>
        <w:t>регистрирует факт выдачи документов в системе электронного документооборота уполномоченного органа и в журнале регистрации;</w:t>
      </w:r>
    </w:p>
    <w:p w:rsidR="00A46E63" w:rsidRPr="00A46E63" w:rsidRDefault="00A46E63" w:rsidP="008E555D">
      <w:pPr>
        <w:numPr>
          <w:ilvl w:val="1"/>
          <w:numId w:val="9"/>
        </w:numPr>
        <w:tabs>
          <w:tab w:val="left" w:pos="819"/>
        </w:tabs>
        <w:ind w:firstLine="540"/>
        <w:contextualSpacing/>
        <w:jc w:val="both"/>
        <w:rPr>
          <w:rFonts w:ascii="Times New Roman" w:hAnsi="Times New Roman" w:cs="Times New Roman"/>
        </w:rPr>
      </w:pPr>
      <w:r w:rsidRPr="00A46E63">
        <w:rPr>
          <w:rFonts w:ascii="Times New Roman" w:hAnsi="Times New Roman" w:cs="Times New Roman"/>
        </w:rPr>
        <w:t>отказывает в выдаче результата предоставления муниципальной услуги в случаях:</w:t>
      </w:r>
    </w:p>
    <w:p w:rsidR="00A46E63" w:rsidRPr="00A46E63" w:rsidRDefault="00A46E63" w:rsidP="00A46E63">
      <w:pPr>
        <w:tabs>
          <w:tab w:val="left" w:pos="690"/>
        </w:tabs>
        <w:ind w:left="540"/>
        <w:contextualSpacing/>
        <w:jc w:val="both"/>
        <w:rPr>
          <w:rFonts w:ascii="Times New Roman" w:hAnsi="Times New Roman" w:cs="Times New Roman"/>
        </w:rPr>
      </w:pPr>
      <w:r w:rsidRPr="00A46E63">
        <w:rPr>
          <w:rFonts w:ascii="Times New Roman" w:hAnsi="Times New Roman" w:cs="Times New Roman"/>
        </w:rPr>
        <w:t>за выдачей документов обратилось лицо, не являющееся заявителем (его представителем);</w:t>
      </w:r>
    </w:p>
    <w:p w:rsidR="00A46E63" w:rsidRPr="00A46E63" w:rsidRDefault="00A46E63" w:rsidP="00A46E63">
      <w:pPr>
        <w:tabs>
          <w:tab w:val="left" w:pos="699"/>
        </w:tabs>
        <w:ind w:left="540"/>
        <w:contextualSpacing/>
        <w:jc w:val="both"/>
        <w:rPr>
          <w:rFonts w:ascii="Times New Roman" w:hAnsi="Times New Roman" w:cs="Times New Roman"/>
        </w:rPr>
      </w:pPr>
      <w:r w:rsidRPr="00A46E63">
        <w:rPr>
          <w:rFonts w:ascii="Times New Roman" w:hAnsi="Times New Roman" w:cs="Times New Roman"/>
        </w:rPr>
        <w:t>обратившееся лицо отказалось предъявить документ, удостоверяющий его личность.</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46E63" w:rsidRPr="00A46E63" w:rsidRDefault="00A46E63" w:rsidP="008E555D">
      <w:pPr>
        <w:numPr>
          <w:ilvl w:val="1"/>
          <w:numId w:val="10"/>
        </w:numPr>
        <w:tabs>
          <w:tab w:val="left" w:pos="790"/>
        </w:tabs>
        <w:ind w:firstLine="540"/>
        <w:contextualSpacing/>
        <w:jc w:val="both"/>
        <w:rPr>
          <w:rFonts w:ascii="Times New Roman" w:hAnsi="Times New Roman" w:cs="Times New Roman"/>
        </w:rPr>
      </w:pPr>
      <w:r w:rsidRPr="00A46E63">
        <w:rPr>
          <w:rFonts w:ascii="Times New Roman" w:hAnsi="Times New Roman" w:cs="Times New Roman"/>
        </w:rPr>
        <w:t>устанавливает личность заявителя либо его представителя;</w:t>
      </w:r>
    </w:p>
    <w:p w:rsidR="00A46E63" w:rsidRPr="00A46E63" w:rsidRDefault="00A46E63" w:rsidP="008E555D">
      <w:pPr>
        <w:numPr>
          <w:ilvl w:val="1"/>
          <w:numId w:val="10"/>
        </w:numPr>
        <w:tabs>
          <w:tab w:val="left" w:pos="903"/>
        </w:tabs>
        <w:ind w:firstLine="540"/>
        <w:contextualSpacing/>
        <w:jc w:val="both"/>
        <w:rPr>
          <w:rFonts w:ascii="Times New Roman" w:hAnsi="Times New Roman" w:cs="Times New Roman"/>
        </w:rPr>
      </w:pPr>
      <w:r w:rsidRPr="00A46E63">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A46E63" w:rsidRPr="00A46E63" w:rsidRDefault="00A46E63" w:rsidP="008E555D">
      <w:pPr>
        <w:numPr>
          <w:ilvl w:val="1"/>
          <w:numId w:val="10"/>
        </w:numPr>
        <w:tabs>
          <w:tab w:val="left" w:pos="898"/>
        </w:tabs>
        <w:ind w:firstLine="540"/>
        <w:contextualSpacing/>
        <w:jc w:val="both"/>
        <w:rPr>
          <w:rFonts w:ascii="Times New Roman" w:hAnsi="Times New Roman" w:cs="Times New Roman"/>
        </w:rPr>
      </w:pPr>
      <w:r w:rsidRPr="00A46E63">
        <w:rPr>
          <w:rFonts w:ascii="Times New Roman" w:hAnsi="Times New Roman" w:cs="Times New Roman"/>
        </w:rPr>
        <w:t>сверяет электронные образы документов с оригиналами (при направлении запроса и документов на предоставление услуги через ЕПГУ;</w:t>
      </w:r>
    </w:p>
    <w:p w:rsidR="00A46E63" w:rsidRPr="00A46E63" w:rsidRDefault="00A46E63" w:rsidP="008E555D">
      <w:pPr>
        <w:numPr>
          <w:ilvl w:val="1"/>
          <w:numId w:val="10"/>
        </w:numPr>
        <w:tabs>
          <w:tab w:val="left" w:pos="841"/>
        </w:tabs>
        <w:ind w:firstLine="540"/>
        <w:contextualSpacing/>
        <w:jc w:val="both"/>
        <w:rPr>
          <w:rFonts w:ascii="Times New Roman" w:hAnsi="Times New Roman" w:cs="Times New Roman"/>
        </w:rPr>
      </w:pPr>
      <w:r w:rsidRPr="00A46E63">
        <w:rPr>
          <w:rFonts w:ascii="Times New Roman" w:hAnsi="Times New Roman" w:cs="Times New Roman"/>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lastRenderedPageBreak/>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46E63" w:rsidRPr="00A46E63" w:rsidRDefault="00A46E63" w:rsidP="00A46E63">
      <w:pPr>
        <w:ind w:firstLine="540"/>
        <w:contextualSpacing/>
        <w:jc w:val="both"/>
        <w:rPr>
          <w:rFonts w:ascii="Times New Roman" w:hAnsi="Times New Roman" w:cs="Times New Roman"/>
        </w:rPr>
      </w:pPr>
    </w:p>
    <w:p w:rsidR="00A46E63" w:rsidRPr="00A46E63" w:rsidRDefault="00A46E63" w:rsidP="00A46E63">
      <w:pPr>
        <w:keepNext/>
        <w:keepLines/>
        <w:contextualSpacing/>
        <w:rPr>
          <w:rStyle w:val="27"/>
          <w:rFonts w:eastAsia="Arial Unicode MS"/>
          <w:sz w:val="24"/>
          <w:szCs w:val="24"/>
        </w:rPr>
      </w:pPr>
      <w:bookmarkStart w:id="4" w:name="bookmark35"/>
      <w:r w:rsidRPr="00A46E63">
        <w:rPr>
          <w:rStyle w:val="27"/>
          <w:rFonts w:eastAsia="Arial Unicode MS"/>
          <w:sz w:val="24"/>
          <w:szCs w:val="24"/>
        </w:rPr>
        <w:t>4. Формы контроля за исполнением административного регламента</w:t>
      </w:r>
      <w:bookmarkEnd w:id="4"/>
    </w:p>
    <w:p w:rsidR="00A46E63" w:rsidRPr="00A46E63" w:rsidRDefault="00A46E63" w:rsidP="00A46E63">
      <w:pPr>
        <w:keepNext/>
        <w:keepLines/>
        <w:contextualSpacing/>
        <w:rPr>
          <w:rFonts w:ascii="Times New Roman" w:hAnsi="Times New Roman" w:cs="Times New Roman"/>
        </w:rPr>
      </w:pPr>
    </w:p>
    <w:p w:rsidR="00A46E63" w:rsidRPr="00A46E63" w:rsidRDefault="00A46E63" w:rsidP="008E555D">
      <w:pPr>
        <w:numPr>
          <w:ilvl w:val="2"/>
          <w:numId w:val="10"/>
        </w:numPr>
        <w:tabs>
          <w:tab w:val="left" w:pos="1148"/>
        </w:tabs>
        <w:ind w:firstLine="540"/>
        <w:contextualSpacing/>
        <w:jc w:val="both"/>
        <w:rPr>
          <w:rFonts w:ascii="Times New Roman" w:hAnsi="Times New Roman" w:cs="Times New Roman"/>
        </w:rPr>
      </w:pPr>
      <w:r w:rsidRPr="00A46E63">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46E63" w:rsidRPr="00A46E63" w:rsidRDefault="00A46E63" w:rsidP="008E555D">
      <w:pPr>
        <w:numPr>
          <w:ilvl w:val="2"/>
          <w:numId w:val="10"/>
        </w:numPr>
        <w:tabs>
          <w:tab w:val="left" w:pos="990"/>
        </w:tabs>
        <w:ind w:firstLine="540"/>
        <w:contextualSpacing/>
        <w:jc w:val="both"/>
        <w:rPr>
          <w:rFonts w:ascii="Times New Roman" w:hAnsi="Times New Roman" w:cs="Times New Roman"/>
        </w:rPr>
      </w:pPr>
      <w:r w:rsidRPr="00A46E63">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Проверки могут быть плановыми и внеплановыми. Порядок и периодичность плановых проверок устанавливаются </w:t>
      </w:r>
      <w:r w:rsidRPr="00A46E63">
        <w:rPr>
          <w:rFonts w:ascii="Times New Roman" w:hAnsi="Times New Roman" w:cs="Times New Roman"/>
          <w:color w:val="000000" w:themeColor="text1"/>
        </w:rPr>
        <w:t xml:space="preserve">руководителем уполномоченного органа. </w:t>
      </w:r>
      <w:r w:rsidRPr="00A46E63">
        <w:rPr>
          <w:rFonts w:ascii="Times New Roman" w:hAnsi="Times New Roman" w:cs="Times New Roman"/>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Периодичность осуществления плановых проверок - не реже одного раза в квартал.</w:t>
      </w:r>
    </w:p>
    <w:p w:rsidR="00A46E63" w:rsidRPr="00A46E63" w:rsidRDefault="00A46E63" w:rsidP="008E555D">
      <w:pPr>
        <w:numPr>
          <w:ilvl w:val="2"/>
          <w:numId w:val="10"/>
        </w:numPr>
        <w:tabs>
          <w:tab w:val="left" w:pos="1038"/>
        </w:tabs>
        <w:ind w:firstLine="540"/>
        <w:contextualSpacing/>
        <w:jc w:val="both"/>
        <w:rPr>
          <w:rFonts w:ascii="Times New Roman" w:hAnsi="Times New Roman" w:cs="Times New Roman"/>
        </w:rPr>
      </w:pPr>
      <w:r w:rsidRPr="00A46E63">
        <w:rPr>
          <w:rFonts w:ascii="Times New Roman" w:hAnsi="Times New Roman" w:cs="Times New Roman"/>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Сотрудники, ответственные за подготовку документов, несут ответственность за соблюдение сроков и порядка оформления документов.</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Сотрудники, ответственные за выдачу (направление) документов, несут ответственность за соблюдение порядка выдачи (направления) документов.</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46E63" w:rsidRPr="00A46E63" w:rsidRDefault="00A46E63" w:rsidP="008E555D">
      <w:pPr>
        <w:numPr>
          <w:ilvl w:val="2"/>
          <w:numId w:val="10"/>
        </w:numPr>
        <w:tabs>
          <w:tab w:val="left" w:pos="1138"/>
        </w:tabs>
        <w:ind w:firstLine="540"/>
        <w:contextualSpacing/>
        <w:jc w:val="both"/>
        <w:rPr>
          <w:rFonts w:ascii="Times New Roman" w:hAnsi="Times New Roman" w:cs="Times New Roman"/>
        </w:rPr>
      </w:pPr>
      <w:r w:rsidRPr="00A46E63">
        <w:rPr>
          <w:rFonts w:ascii="Times New Roman" w:hAnsi="Times New Roman" w:cs="Times New Roman"/>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46E63" w:rsidRPr="00A46E63" w:rsidRDefault="00A46E63" w:rsidP="00A46E63">
      <w:pPr>
        <w:contextualSpacing/>
        <w:rPr>
          <w:rStyle w:val="62"/>
          <w:rFonts w:eastAsia="Arial Unicode MS"/>
          <w:sz w:val="24"/>
          <w:szCs w:val="24"/>
        </w:rPr>
      </w:pPr>
      <w:r w:rsidRPr="00A46E63">
        <w:rPr>
          <w:rStyle w:val="62"/>
          <w:rFonts w:eastAsia="Arial Unicode MS"/>
          <w:sz w:val="24"/>
          <w:szCs w:val="24"/>
        </w:rPr>
        <w:t>5. Досудебный (внесудебный) порядок обжалования решений и действий (бездействия) органов, предоставляющих муниципальные услуги, МФЦ,</w:t>
      </w:r>
      <w:r w:rsidRPr="00A46E63">
        <w:rPr>
          <w:rStyle w:val="62"/>
          <w:rFonts w:eastAsia="Arial Unicode MS"/>
          <w:sz w:val="24"/>
          <w:szCs w:val="24"/>
        </w:rPr>
        <w:br/>
        <w:t xml:space="preserve"> а также их должностных лиц</w:t>
      </w:r>
    </w:p>
    <w:p w:rsidR="00A46E63" w:rsidRPr="00A46E63" w:rsidRDefault="00A46E63" w:rsidP="00A46E63">
      <w:pPr>
        <w:contextualSpacing/>
        <w:rPr>
          <w:rFonts w:ascii="Times New Roman" w:hAnsi="Times New Roman" w:cs="Times New Roman"/>
        </w:rPr>
      </w:pP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Заявитель может обратиться с жалобой, в том числе в следующих случаях:</w:t>
      </w:r>
    </w:p>
    <w:p w:rsidR="00A46E63" w:rsidRPr="00A46E63" w:rsidRDefault="00A46E63" w:rsidP="008E555D">
      <w:pPr>
        <w:numPr>
          <w:ilvl w:val="3"/>
          <w:numId w:val="10"/>
        </w:numPr>
        <w:tabs>
          <w:tab w:val="left" w:pos="800"/>
        </w:tabs>
        <w:ind w:firstLine="540"/>
        <w:contextualSpacing/>
        <w:jc w:val="both"/>
        <w:rPr>
          <w:rFonts w:ascii="Times New Roman" w:hAnsi="Times New Roman" w:cs="Times New Roman"/>
        </w:rPr>
      </w:pPr>
      <w:r w:rsidRPr="00A46E63">
        <w:rPr>
          <w:rFonts w:ascii="Times New Roman" w:hAnsi="Times New Roman" w:cs="Times New Roman"/>
        </w:rPr>
        <w:lastRenderedPageBreak/>
        <w:t>нарушение срока регистрации запроса о предоставлении муниципальной услуги;</w:t>
      </w:r>
    </w:p>
    <w:p w:rsidR="00A46E63" w:rsidRPr="00A46E63" w:rsidRDefault="00A46E63" w:rsidP="008E555D">
      <w:pPr>
        <w:numPr>
          <w:ilvl w:val="3"/>
          <w:numId w:val="10"/>
        </w:numPr>
        <w:tabs>
          <w:tab w:val="left" w:pos="824"/>
        </w:tabs>
        <w:ind w:firstLine="540"/>
        <w:contextualSpacing/>
        <w:jc w:val="both"/>
        <w:rPr>
          <w:rFonts w:ascii="Times New Roman" w:hAnsi="Times New Roman" w:cs="Times New Roman"/>
        </w:rPr>
      </w:pPr>
      <w:r w:rsidRPr="00A46E63">
        <w:rPr>
          <w:rFonts w:ascii="Times New Roman" w:hAnsi="Times New Roman" w:cs="Times New Roman"/>
        </w:rPr>
        <w:t>нарушение срока предоставления муниципальной услуги;</w:t>
      </w:r>
    </w:p>
    <w:p w:rsidR="00A46E63" w:rsidRPr="00A46E63" w:rsidRDefault="00A46E63" w:rsidP="008E555D">
      <w:pPr>
        <w:numPr>
          <w:ilvl w:val="3"/>
          <w:numId w:val="10"/>
        </w:numPr>
        <w:tabs>
          <w:tab w:val="left" w:pos="903"/>
        </w:tabs>
        <w:ind w:firstLine="540"/>
        <w:contextualSpacing/>
        <w:jc w:val="both"/>
        <w:rPr>
          <w:rFonts w:ascii="Times New Roman" w:hAnsi="Times New Roman" w:cs="Times New Roman"/>
        </w:rPr>
      </w:pPr>
      <w:r w:rsidRPr="00A46E63">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A46E63" w:rsidRPr="00A46E63" w:rsidRDefault="00A46E63" w:rsidP="008E555D">
      <w:pPr>
        <w:numPr>
          <w:ilvl w:val="3"/>
          <w:numId w:val="10"/>
        </w:numPr>
        <w:tabs>
          <w:tab w:val="left" w:pos="922"/>
        </w:tabs>
        <w:ind w:firstLine="540"/>
        <w:contextualSpacing/>
        <w:jc w:val="both"/>
        <w:rPr>
          <w:rFonts w:ascii="Times New Roman" w:hAnsi="Times New Roman" w:cs="Times New Roman"/>
        </w:rPr>
      </w:pPr>
      <w:r w:rsidRPr="00A46E63">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A46E63" w:rsidRPr="00A46E63" w:rsidRDefault="00A46E63" w:rsidP="008E555D">
      <w:pPr>
        <w:numPr>
          <w:ilvl w:val="3"/>
          <w:numId w:val="10"/>
        </w:numPr>
        <w:tabs>
          <w:tab w:val="left" w:pos="850"/>
        </w:tabs>
        <w:ind w:firstLine="540"/>
        <w:contextualSpacing/>
        <w:jc w:val="both"/>
        <w:rPr>
          <w:rFonts w:ascii="Times New Roman" w:hAnsi="Times New Roman" w:cs="Times New Roman"/>
        </w:rPr>
      </w:pPr>
      <w:r w:rsidRPr="00A46E63">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46E63" w:rsidRPr="00A46E63" w:rsidRDefault="00A46E63" w:rsidP="008E555D">
      <w:pPr>
        <w:numPr>
          <w:ilvl w:val="3"/>
          <w:numId w:val="10"/>
        </w:numPr>
        <w:tabs>
          <w:tab w:val="left" w:pos="946"/>
        </w:tabs>
        <w:ind w:firstLine="540"/>
        <w:contextualSpacing/>
        <w:jc w:val="both"/>
        <w:rPr>
          <w:rFonts w:ascii="Times New Roman" w:hAnsi="Times New Roman" w:cs="Times New Roman"/>
        </w:rPr>
      </w:pPr>
      <w:r w:rsidRPr="00A46E63">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A46E63" w:rsidRPr="00A46E63" w:rsidRDefault="00A46E63" w:rsidP="008E555D">
      <w:pPr>
        <w:numPr>
          <w:ilvl w:val="3"/>
          <w:numId w:val="10"/>
        </w:numPr>
        <w:tabs>
          <w:tab w:val="left" w:pos="361"/>
        </w:tabs>
        <w:ind w:firstLine="540"/>
        <w:contextualSpacing/>
        <w:jc w:val="both"/>
        <w:rPr>
          <w:rFonts w:ascii="Times New Roman" w:hAnsi="Times New Roman" w:cs="Times New Roman"/>
        </w:rPr>
      </w:pPr>
      <w:r w:rsidRPr="00A46E63">
        <w:rPr>
          <w:rFonts w:ascii="Times New Roman" w:hAnsi="Times New Roman" w:cs="Times New Roman"/>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A46E63">
        <w:rPr>
          <w:rFonts w:ascii="Times New Roman" w:hAnsi="Times New Roman" w:cs="Times New Roman"/>
          <w:color w:val="000000" w:themeColor="text1"/>
        </w:rPr>
        <w:t xml:space="preserve">от 27 июля 2010 года </w:t>
      </w:r>
      <w:hyperlink r:id="rId23" w:history="1">
        <w:r w:rsidRPr="00A46E63">
          <w:rPr>
            <w:rFonts w:ascii="Times New Roman" w:hAnsi="Times New Roman" w:cs="Times New Roman"/>
            <w:color w:val="000000" w:themeColor="text1"/>
          </w:rPr>
          <w:t>№ 210-ФЗ</w:t>
        </w:r>
      </w:hyperlink>
      <w:r w:rsidRPr="00A46E63">
        <w:rPr>
          <w:rFonts w:ascii="Times New Roman" w:hAnsi="Times New Roman" w:cs="Times New Roman"/>
          <w:color w:val="000000" w:themeColor="text1"/>
        </w:rPr>
        <w:t xml:space="preserve"> «Об организации предоставления государственных и муниципальных услуг»</w:t>
      </w:r>
      <w:r w:rsidRPr="00A46E63">
        <w:rPr>
          <w:rFonts w:ascii="Times New Roman" w:hAnsi="Times New Roman" w:cs="Times New Roman"/>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6E63" w:rsidRPr="00A46E63" w:rsidRDefault="00A46E63" w:rsidP="008E555D">
      <w:pPr>
        <w:numPr>
          <w:ilvl w:val="3"/>
          <w:numId w:val="10"/>
        </w:numPr>
        <w:tabs>
          <w:tab w:val="left" w:pos="927"/>
        </w:tabs>
        <w:ind w:firstLine="540"/>
        <w:contextualSpacing/>
        <w:jc w:val="both"/>
        <w:rPr>
          <w:rFonts w:ascii="Times New Roman" w:hAnsi="Times New Roman" w:cs="Times New Roman"/>
        </w:rPr>
      </w:pPr>
      <w:r w:rsidRPr="00A46E63">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A46E63" w:rsidRPr="00A46E63" w:rsidRDefault="00A46E63" w:rsidP="008E555D">
      <w:pPr>
        <w:numPr>
          <w:ilvl w:val="3"/>
          <w:numId w:val="10"/>
        </w:numPr>
        <w:tabs>
          <w:tab w:val="left" w:pos="817"/>
        </w:tabs>
        <w:ind w:firstLine="540"/>
        <w:contextualSpacing/>
        <w:jc w:val="both"/>
        <w:rPr>
          <w:rFonts w:ascii="Times New Roman" w:hAnsi="Times New Roman" w:cs="Times New Roman"/>
        </w:rPr>
      </w:pPr>
      <w:r w:rsidRPr="00A46E63">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A46E63" w:rsidRPr="00A46E63" w:rsidRDefault="00A46E63" w:rsidP="008E555D">
      <w:pPr>
        <w:numPr>
          <w:ilvl w:val="3"/>
          <w:numId w:val="10"/>
        </w:numPr>
        <w:tabs>
          <w:tab w:val="left" w:pos="999"/>
        </w:tabs>
        <w:ind w:firstLine="540"/>
        <w:contextualSpacing/>
        <w:jc w:val="both"/>
        <w:rPr>
          <w:rFonts w:ascii="Times New Roman" w:hAnsi="Times New Roman" w:cs="Times New Roman"/>
        </w:rPr>
      </w:pPr>
      <w:r w:rsidRPr="00A46E63">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46E63">
        <w:rPr>
          <w:rFonts w:ascii="Times New Roman" w:hAnsi="Times New Roman" w:cs="Times New Roman"/>
          <w:color w:val="000000" w:themeColor="text1"/>
        </w:rPr>
        <w:t xml:space="preserve">от 27 июля 2010 года </w:t>
      </w:r>
      <w:hyperlink r:id="rId24" w:history="1">
        <w:r w:rsidRPr="00A46E63">
          <w:rPr>
            <w:rFonts w:ascii="Times New Roman" w:hAnsi="Times New Roman" w:cs="Times New Roman"/>
            <w:color w:val="000000" w:themeColor="text1"/>
          </w:rPr>
          <w:t>№ 210-ФЗ</w:t>
        </w:r>
      </w:hyperlink>
      <w:r w:rsidRPr="00A46E63">
        <w:rPr>
          <w:rFonts w:ascii="Times New Roman" w:hAnsi="Times New Roman" w:cs="Times New Roman"/>
          <w:color w:val="000000" w:themeColor="text1"/>
        </w:rPr>
        <w:t xml:space="preserve"> «Об организации предоставления государственных и муниципальных услуг»</w:t>
      </w:r>
      <w:r w:rsidRPr="00A46E63">
        <w:rPr>
          <w:rFonts w:ascii="Times New Roman" w:hAnsi="Times New Roman" w:cs="Times New Roman"/>
        </w:rPr>
        <w:t>.</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Жалоба должна содержать:</w:t>
      </w:r>
    </w:p>
    <w:p w:rsidR="00A46E63" w:rsidRPr="00A46E63" w:rsidRDefault="00A46E63" w:rsidP="008E555D">
      <w:pPr>
        <w:numPr>
          <w:ilvl w:val="4"/>
          <w:numId w:val="10"/>
        </w:numPr>
        <w:tabs>
          <w:tab w:val="left" w:pos="903"/>
        </w:tabs>
        <w:ind w:firstLine="540"/>
        <w:contextualSpacing/>
        <w:jc w:val="both"/>
        <w:rPr>
          <w:rFonts w:ascii="Times New Roman" w:hAnsi="Times New Roman" w:cs="Times New Roman"/>
        </w:rPr>
      </w:pPr>
      <w:r w:rsidRPr="00A46E63">
        <w:rPr>
          <w:rFonts w:ascii="Times New Roman" w:hAnsi="Times New Roman" w:cs="Times New Roman"/>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E63" w:rsidRPr="00A46E63" w:rsidRDefault="00A46E63" w:rsidP="008E555D">
      <w:pPr>
        <w:numPr>
          <w:ilvl w:val="4"/>
          <w:numId w:val="10"/>
        </w:numPr>
        <w:tabs>
          <w:tab w:val="left" w:pos="826"/>
        </w:tabs>
        <w:ind w:firstLine="540"/>
        <w:contextualSpacing/>
        <w:jc w:val="both"/>
        <w:rPr>
          <w:rFonts w:ascii="Times New Roman" w:hAnsi="Times New Roman" w:cs="Times New Roman"/>
        </w:rPr>
      </w:pPr>
      <w:r w:rsidRPr="00A46E6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E63" w:rsidRPr="00A46E63" w:rsidRDefault="00A46E63" w:rsidP="008E555D">
      <w:pPr>
        <w:numPr>
          <w:ilvl w:val="5"/>
          <w:numId w:val="10"/>
        </w:numPr>
        <w:tabs>
          <w:tab w:val="left" w:pos="846"/>
        </w:tabs>
        <w:ind w:firstLine="540"/>
        <w:contextualSpacing/>
        <w:jc w:val="both"/>
        <w:rPr>
          <w:rFonts w:ascii="Times New Roman" w:hAnsi="Times New Roman" w:cs="Times New Roman"/>
        </w:rPr>
      </w:pPr>
      <w:r w:rsidRPr="00A46E63">
        <w:rPr>
          <w:rFonts w:ascii="Times New Roman" w:hAnsi="Times New Roman" w:cs="Times New Roman"/>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E63" w:rsidRPr="00A46E63" w:rsidRDefault="00A46E63" w:rsidP="008E555D">
      <w:pPr>
        <w:numPr>
          <w:ilvl w:val="5"/>
          <w:numId w:val="10"/>
        </w:numPr>
        <w:tabs>
          <w:tab w:val="left" w:pos="937"/>
        </w:tabs>
        <w:ind w:firstLine="540"/>
        <w:contextualSpacing/>
        <w:jc w:val="both"/>
        <w:rPr>
          <w:rFonts w:ascii="Times New Roman" w:hAnsi="Times New Roman" w:cs="Times New Roman"/>
        </w:rPr>
      </w:pPr>
      <w:r w:rsidRPr="00A46E63">
        <w:rPr>
          <w:rFonts w:ascii="Times New Roman" w:hAnsi="Times New Roman" w:cs="Times New Roman"/>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6E63" w:rsidRPr="00A46E63" w:rsidRDefault="00A46E63" w:rsidP="008E555D">
      <w:pPr>
        <w:numPr>
          <w:ilvl w:val="6"/>
          <w:numId w:val="10"/>
        </w:numPr>
        <w:tabs>
          <w:tab w:val="left" w:pos="1076"/>
        </w:tabs>
        <w:ind w:firstLine="540"/>
        <w:contextualSpacing/>
        <w:jc w:val="both"/>
        <w:rPr>
          <w:rFonts w:ascii="Times New Roman" w:hAnsi="Times New Roman" w:cs="Times New Roman"/>
        </w:rPr>
      </w:pPr>
      <w:r w:rsidRPr="00A46E63">
        <w:rPr>
          <w:rFonts w:ascii="Times New Roman" w:hAnsi="Times New Roman" w:cs="Times New Roman"/>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A46E63" w:rsidRPr="00A46E63" w:rsidRDefault="00A46E63" w:rsidP="008E555D">
      <w:pPr>
        <w:numPr>
          <w:ilvl w:val="6"/>
          <w:numId w:val="10"/>
        </w:numPr>
        <w:tabs>
          <w:tab w:val="left" w:pos="1014"/>
        </w:tabs>
        <w:ind w:firstLine="540"/>
        <w:contextualSpacing/>
        <w:jc w:val="both"/>
        <w:rPr>
          <w:rFonts w:ascii="Times New Roman" w:hAnsi="Times New Roman" w:cs="Times New Roman"/>
        </w:rPr>
      </w:pPr>
      <w:r w:rsidRPr="00A46E63">
        <w:rPr>
          <w:rFonts w:ascii="Times New Roman" w:hAnsi="Times New Roman" w:cs="Times New Roman"/>
        </w:rPr>
        <w:t>Способы информирования заявителей о порядке подачи и рассмотрения жалобы, в том числе с использованием ЕПГУ.</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A46E63" w:rsidRPr="00A46E63" w:rsidRDefault="00A46E63" w:rsidP="00A46E63">
      <w:pPr>
        <w:ind w:firstLine="540"/>
        <w:contextualSpacing/>
        <w:jc w:val="both"/>
        <w:rPr>
          <w:rFonts w:ascii="Times New Roman" w:hAnsi="Times New Roman" w:cs="Times New Roman"/>
        </w:rPr>
      </w:pPr>
      <w:r w:rsidRPr="00A46E63">
        <w:rPr>
          <w:rFonts w:ascii="Times New Roman" w:hAnsi="Times New Roman" w:cs="Times New Roman"/>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A46E63">
        <w:rPr>
          <w:rFonts w:ascii="Times New Roman" w:hAnsi="Times New Roman" w:cs="Times New Roman"/>
          <w:color w:val="000000" w:themeColor="text1"/>
        </w:rPr>
        <w:t xml:space="preserve">от 27 июля 2010 года </w:t>
      </w:r>
      <w:hyperlink r:id="rId25" w:history="1">
        <w:r w:rsidRPr="00A46E63">
          <w:rPr>
            <w:rFonts w:ascii="Times New Roman" w:hAnsi="Times New Roman" w:cs="Times New Roman"/>
            <w:color w:val="000000" w:themeColor="text1"/>
          </w:rPr>
          <w:t>№ 210-ФЗ</w:t>
        </w:r>
      </w:hyperlink>
      <w:r w:rsidRPr="00A46E63">
        <w:rPr>
          <w:rFonts w:ascii="Times New Roman" w:hAnsi="Times New Roman" w:cs="Times New Roman"/>
          <w:color w:val="000000" w:themeColor="text1"/>
        </w:rPr>
        <w:t xml:space="preserve"> «Об организации предоставления государственных и муниципальных услуг»</w:t>
      </w:r>
      <w:r w:rsidRPr="00A46E63">
        <w:rPr>
          <w:rFonts w:ascii="Times New Roman" w:hAnsi="Times New Roman" w:cs="Times New Roman"/>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46E63" w:rsidRPr="00A46E63" w:rsidRDefault="00A46E63" w:rsidP="00A46E63">
      <w:pPr>
        <w:ind w:firstLine="540"/>
        <w:contextualSpacing/>
        <w:jc w:val="both"/>
        <w:rPr>
          <w:rFonts w:ascii="Times New Roman" w:hAnsi="Times New Roman" w:cs="Times New Roman"/>
        </w:rPr>
      </w:pPr>
    </w:p>
    <w:p w:rsidR="00A46E63" w:rsidRPr="00A46E63" w:rsidRDefault="00A46E63" w:rsidP="00A46E63">
      <w:pPr>
        <w:keepNext/>
        <w:keepLines/>
        <w:contextualSpacing/>
        <w:rPr>
          <w:rStyle w:val="27"/>
          <w:rFonts w:eastAsia="Arial Unicode MS"/>
          <w:color w:val="000000" w:themeColor="text1"/>
          <w:sz w:val="24"/>
          <w:szCs w:val="24"/>
        </w:rPr>
      </w:pPr>
      <w:bookmarkStart w:id="5" w:name="bookmark36"/>
      <w:r w:rsidRPr="00A46E63">
        <w:rPr>
          <w:rStyle w:val="27"/>
          <w:rFonts w:eastAsia="Arial Unicode MS"/>
          <w:color w:val="000000" w:themeColor="text1"/>
          <w:sz w:val="24"/>
          <w:szCs w:val="24"/>
        </w:rPr>
        <w:lastRenderedPageBreak/>
        <w:t>6. Особенности выполнения административных процедур (действий) в МФЦ</w:t>
      </w:r>
      <w:bookmarkEnd w:id="5"/>
    </w:p>
    <w:p w:rsidR="00A46E63" w:rsidRPr="00A46E63" w:rsidRDefault="00A46E63" w:rsidP="00A46E63">
      <w:pPr>
        <w:keepNext/>
        <w:keepLines/>
        <w:contextualSpacing/>
        <w:rPr>
          <w:rFonts w:ascii="Times New Roman" w:hAnsi="Times New Roman" w:cs="Times New Roman"/>
          <w:color w:val="000000" w:themeColor="text1"/>
        </w:rPr>
      </w:pPr>
    </w:p>
    <w:p w:rsidR="00A46E63" w:rsidRPr="00A46E63" w:rsidRDefault="00A46E63" w:rsidP="008E555D">
      <w:pPr>
        <w:numPr>
          <w:ilvl w:val="0"/>
          <w:numId w:val="11"/>
        </w:numPr>
        <w:tabs>
          <w:tab w:val="left" w:pos="1143"/>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46E63" w:rsidRPr="00A46E63" w:rsidRDefault="00A46E63" w:rsidP="008E555D">
      <w:pPr>
        <w:numPr>
          <w:ilvl w:val="0"/>
          <w:numId w:val="11"/>
        </w:numPr>
        <w:tabs>
          <w:tab w:val="left" w:pos="1062"/>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 xml:space="preserve">Основанием для начала предоставления муниципальной услуги является обращение заявителя в МФЦ, расположенный на территории </w:t>
      </w:r>
      <w:r w:rsidRPr="00A46E63">
        <w:rPr>
          <w:rFonts w:ascii="Times New Roman" w:hAnsi="Times New Roman" w:cs="Times New Roman"/>
          <w:color w:val="auto"/>
        </w:rPr>
        <w:t>муниципального образования,</w:t>
      </w:r>
      <w:r w:rsidRPr="00A46E63">
        <w:rPr>
          <w:rFonts w:ascii="Times New Roman" w:hAnsi="Times New Roman" w:cs="Times New Roman"/>
          <w:color w:val="000000" w:themeColor="text1"/>
        </w:rPr>
        <w:t xml:space="preserve"> в котором проживает заявитель.</w:t>
      </w:r>
    </w:p>
    <w:p w:rsidR="00A46E63" w:rsidRPr="00A46E63" w:rsidRDefault="00A46E63" w:rsidP="008E555D">
      <w:pPr>
        <w:numPr>
          <w:ilvl w:val="0"/>
          <w:numId w:val="11"/>
        </w:numPr>
        <w:tabs>
          <w:tab w:val="left" w:pos="990"/>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46E63" w:rsidRPr="00A46E63" w:rsidRDefault="00A46E63" w:rsidP="008E555D">
      <w:pPr>
        <w:numPr>
          <w:ilvl w:val="0"/>
          <w:numId w:val="11"/>
        </w:numPr>
        <w:tabs>
          <w:tab w:val="left" w:pos="1086"/>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Прием заявлений о предоставлении муниципальной услуги и иных документов, необходимых для предоставления муниципальной услуги.</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При личном обращении заявителя в МФЦ сотрудник, ответственный за прием документов:</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проверяет представленное заявление и документы на предмет:</w:t>
      </w:r>
    </w:p>
    <w:p w:rsidR="00A46E63" w:rsidRPr="00A46E63" w:rsidRDefault="00A46E63" w:rsidP="008E555D">
      <w:pPr>
        <w:numPr>
          <w:ilvl w:val="1"/>
          <w:numId w:val="12"/>
        </w:numPr>
        <w:tabs>
          <w:tab w:val="left" w:pos="790"/>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текст в заявлении поддается прочтению;</w:t>
      </w:r>
    </w:p>
    <w:p w:rsidR="00A46E63" w:rsidRPr="00A46E63" w:rsidRDefault="00A46E63" w:rsidP="008E555D">
      <w:pPr>
        <w:numPr>
          <w:ilvl w:val="1"/>
          <w:numId w:val="12"/>
        </w:numPr>
        <w:tabs>
          <w:tab w:val="left" w:pos="836"/>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в заявлении указаны фамилия, имя, отчество (последнее - при наличии) физического лица либо наименование юридического лица;</w:t>
      </w:r>
    </w:p>
    <w:p w:rsidR="00A46E63" w:rsidRPr="00A46E63" w:rsidRDefault="00A46E63" w:rsidP="008E555D">
      <w:pPr>
        <w:numPr>
          <w:ilvl w:val="1"/>
          <w:numId w:val="12"/>
        </w:numPr>
        <w:tabs>
          <w:tab w:val="left" w:pos="810"/>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заявление подписано уполномоченным лицом;</w:t>
      </w:r>
    </w:p>
    <w:p w:rsidR="00A46E63" w:rsidRPr="00A46E63" w:rsidRDefault="00A46E63" w:rsidP="008E555D">
      <w:pPr>
        <w:numPr>
          <w:ilvl w:val="1"/>
          <w:numId w:val="12"/>
        </w:numPr>
        <w:tabs>
          <w:tab w:val="left" w:pos="824"/>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приложены документы, необходимые для предоставления муниципальной услуги;</w:t>
      </w:r>
    </w:p>
    <w:p w:rsidR="00A46E63" w:rsidRPr="00A46E63" w:rsidRDefault="00A46E63" w:rsidP="00A46E63">
      <w:pPr>
        <w:tabs>
          <w:tab w:val="left" w:pos="932"/>
        </w:tabs>
        <w:ind w:firstLine="567"/>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соответствие данных документа, удостоверяющего личность, данным, указанным в заявлении и необходимых документах;</w:t>
      </w:r>
    </w:p>
    <w:p w:rsidR="00A46E63" w:rsidRPr="00A46E63" w:rsidRDefault="00A46E63" w:rsidP="00A46E63">
      <w:pPr>
        <w:tabs>
          <w:tab w:val="left" w:pos="932"/>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заполняет сведения о заявителе и представленных документах в автоматизированной информационной системе (АИС МФЦ);</w:t>
      </w:r>
    </w:p>
    <w:p w:rsidR="00A46E63" w:rsidRPr="00A46E63" w:rsidRDefault="00A46E63" w:rsidP="00A46E63">
      <w:pPr>
        <w:tabs>
          <w:tab w:val="left" w:pos="0"/>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выдает расписку в получении документов на предоставление услуги, сформированную в АИС МФЦ;</w:t>
      </w:r>
    </w:p>
    <w:p w:rsidR="00A46E63" w:rsidRPr="00A46E63" w:rsidRDefault="00A46E63" w:rsidP="00A46E63">
      <w:pPr>
        <w:tabs>
          <w:tab w:val="left" w:pos="709"/>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46E63" w:rsidRPr="00A46E63" w:rsidRDefault="00A46E63" w:rsidP="00A46E63">
      <w:pPr>
        <w:tabs>
          <w:tab w:val="left" w:pos="0"/>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уведомляет заявителя о том, что невостребованные документы хранятся в МФЦ в течение 30 дней, после чего передаются в уполномоченный орган.</w:t>
      </w:r>
    </w:p>
    <w:p w:rsidR="00A46E63" w:rsidRPr="00A46E63" w:rsidRDefault="00A46E63" w:rsidP="008E555D">
      <w:pPr>
        <w:numPr>
          <w:ilvl w:val="0"/>
          <w:numId w:val="11"/>
        </w:numPr>
        <w:tabs>
          <w:tab w:val="left" w:pos="975"/>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46E63" w:rsidRPr="00A46E63" w:rsidRDefault="00A46E63" w:rsidP="008E555D">
      <w:pPr>
        <w:numPr>
          <w:ilvl w:val="0"/>
          <w:numId w:val="11"/>
        </w:numPr>
        <w:tabs>
          <w:tab w:val="left" w:pos="975"/>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46E63" w:rsidRPr="00A46E63" w:rsidRDefault="00A46E63" w:rsidP="008E555D">
      <w:pPr>
        <w:numPr>
          <w:ilvl w:val="0"/>
          <w:numId w:val="13"/>
        </w:numPr>
        <w:tabs>
          <w:tab w:val="left" w:pos="1206"/>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Ответственность за выдачу результата предоставления муниципальной услуги несет сотрудник МФЦ, уполномоченный руководителем МФЦ.</w:t>
      </w:r>
    </w:p>
    <w:p w:rsidR="00A46E63" w:rsidRPr="00A46E63" w:rsidRDefault="00A46E63" w:rsidP="008E555D">
      <w:pPr>
        <w:numPr>
          <w:ilvl w:val="0"/>
          <w:numId w:val="13"/>
        </w:numPr>
        <w:tabs>
          <w:tab w:val="left" w:pos="1201"/>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46E63" w:rsidRPr="00A46E63" w:rsidRDefault="00A46E63" w:rsidP="00A46E63">
      <w:pPr>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Невостребованные документы хранятся в МФЦ в течение 30 дней, после чего передаются в уполномоченный орган.</w:t>
      </w:r>
    </w:p>
    <w:p w:rsidR="00A46E63" w:rsidRPr="00A46E63" w:rsidRDefault="00A46E63" w:rsidP="008E555D">
      <w:pPr>
        <w:numPr>
          <w:ilvl w:val="0"/>
          <w:numId w:val="11"/>
        </w:numPr>
        <w:tabs>
          <w:tab w:val="left" w:pos="1014"/>
        </w:tabs>
        <w:ind w:firstLine="540"/>
        <w:contextualSpacing/>
        <w:jc w:val="both"/>
        <w:rPr>
          <w:rFonts w:ascii="Times New Roman" w:hAnsi="Times New Roman" w:cs="Times New Roman"/>
          <w:color w:val="000000" w:themeColor="text1"/>
        </w:rPr>
      </w:pPr>
      <w:r w:rsidRPr="00A46E63">
        <w:rPr>
          <w:rFonts w:ascii="Times New Roman" w:hAnsi="Times New Roman" w:cs="Times New Roman"/>
          <w:color w:val="000000" w:themeColor="text1"/>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46E63" w:rsidRPr="00A46E63" w:rsidRDefault="00A46E63" w:rsidP="008E555D">
      <w:pPr>
        <w:numPr>
          <w:ilvl w:val="0"/>
          <w:numId w:val="11"/>
        </w:numPr>
        <w:tabs>
          <w:tab w:val="left" w:pos="1081"/>
        </w:tabs>
        <w:ind w:firstLine="540"/>
        <w:contextualSpacing/>
        <w:jc w:val="both"/>
        <w:rPr>
          <w:rFonts w:ascii="Times New Roman" w:hAnsi="Times New Roman" w:cs="Times New Roman"/>
          <w:color w:val="000000" w:themeColor="text1"/>
        </w:rPr>
        <w:sectPr w:rsidR="00A46E63" w:rsidRPr="00A46E63" w:rsidSect="00A46E63">
          <w:footerReference w:type="default" r:id="rId26"/>
          <w:footerReference w:type="first" r:id="rId27"/>
          <w:pgSz w:w="11905" w:h="16837" w:code="9"/>
          <w:pgMar w:top="1134" w:right="850" w:bottom="1134" w:left="1701" w:header="0" w:footer="6" w:gutter="0"/>
          <w:pgNumType w:start="1"/>
          <w:cols w:space="720"/>
          <w:noEndnote/>
          <w:titlePg/>
          <w:docGrid w:linePitch="360"/>
        </w:sectPr>
      </w:pPr>
      <w:r w:rsidRPr="00A46E63">
        <w:rPr>
          <w:rFonts w:ascii="Times New Roman" w:hAnsi="Times New Roman" w:cs="Times New Roman"/>
          <w:color w:val="000000" w:themeColor="text1"/>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46E63" w:rsidRPr="00A46E63" w:rsidRDefault="00A46E63" w:rsidP="00A46E63">
      <w:pPr>
        <w:suppressAutoHyphens/>
        <w:ind w:left="5103" w:right="-149"/>
        <w:jc w:val="center"/>
        <w:rPr>
          <w:rFonts w:ascii="Times New Roman" w:hAnsi="Times New Roman" w:cs="Times New Roman"/>
        </w:rPr>
      </w:pPr>
      <w:r w:rsidRPr="00A46E63">
        <w:rPr>
          <w:rFonts w:ascii="Times New Roman" w:hAnsi="Times New Roman" w:cs="Times New Roman"/>
        </w:rP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6F326F">
        <w:rPr>
          <w:rFonts w:ascii="Times New Roman" w:hAnsi="Times New Roman" w:cs="Times New Roman"/>
          <w:color w:val="auto"/>
        </w:rPr>
        <w:t xml:space="preserve"> муниципального района «Чернышевский район»</w:t>
      </w:r>
      <w:r w:rsidRPr="00A46E63">
        <w:rPr>
          <w:rFonts w:ascii="Times New Roman" w:hAnsi="Times New Roman" w:cs="Times New Roman"/>
        </w:rPr>
        <w:t>, утвержденного постановлением администрации</w:t>
      </w:r>
      <w:r w:rsidR="006F326F">
        <w:rPr>
          <w:rFonts w:ascii="Times New Roman" w:hAnsi="Times New Roman" w:cs="Times New Roman"/>
          <w:color w:val="FF0000"/>
        </w:rPr>
        <w:t xml:space="preserve"> </w:t>
      </w:r>
      <w:r w:rsidR="006F326F" w:rsidRPr="006F326F">
        <w:rPr>
          <w:rFonts w:ascii="Times New Roman" w:hAnsi="Times New Roman" w:cs="Times New Roman"/>
          <w:color w:val="auto"/>
        </w:rPr>
        <w:t>муниципального района «Чернышевский район»</w:t>
      </w:r>
      <w:r w:rsidRPr="006F326F">
        <w:rPr>
          <w:rFonts w:ascii="Times New Roman" w:hAnsi="Times New Roman" w:cs="Times New Roman"/>
          <w:color w:val="auto"/>
        </w:rPr>
        <w:t xml:space="preserve"> </w:t>
      </w:r>
      <w:r w:rsidR="006F326F">
        <w:rPr>
          <w:rFonts w:ascii="Times New Roman" w:hAnsi="Times New Roman" w:cs="Times New Roman"/>
        </w:rPr>
        <w:t>от «___» _______ 2022</w:t>
      </w:r>
      <w:r w:rsidRPr="00A46E63">
        <w:rPr>
          <w:rFonts w:ascii="Times New Roman" w:hAnsi="Times New Roman" w:cs="Times New Roman"/>
        </w:rPr>
        <w:t xml:space="preserve">г. </w:t>
      </w:r>
      <w:r w:rsidRPr="00A46E63">
        <w:rPr>
          <w:rFonts w:ascii="Times New Roman" w:hAnsi="Times New Roman" w:cs="Times New Roman"/>
        </w:rPr>
        <w:br/>
        <w:t>№ ___</w:t>
      </w:r>
    </w:p>
    <w:p w:rsidR="00A46E63" w:rsidRPr="00A46E63" w:rsidRDefault="00A46E63" w:rsidP="00A46E63">
      <w:pPr>
        <w:rPr>
          <w:rFonts w:ascii="Times New Roman" w:hAnsi="Times New Roman" w:cs="Times New Roman"/>
        </w:rPr>
      </w:pPr>
    </w:p>
    <w:p w:rsidR="00A46E63" w:rsidRPr="00A46E63" w:rsidRDefault="00A46E63" w:rsidP="00A46E63">
      <w:pPr>
        <w:rPr>
          <w:rFonts w:ascii="Times New Roman" w:eastAsia="Times New Roman" w:hAnsi="Times New Roman" w:cs="Times New Roman"/>
        </w:rPr>
      </w:pPr>
    </w:p>
    <w:p w:rsidR="00A46E63" w:rsidRPr="00A46E63" w:rsidRDefault="00A46E63" w:rsidP="00A46E63">
      <w:pPr>
        <w:contextualSpacing/>
        <w:jc w:val="center"/>
        <w:rPr>
          <w:rFonts w:ascii="Times New Roman" w:hAnsi="Times New Roman" w:cs="Times New Roman"/>
          <w:b/>
          <w:bCs/>
        </w:rPr>
      </w:pPr>
      <w:r w:rsidRPr="00A46E63">
        <w:rPr>
          <w:rFonts w:ascii="Times New Roman" w:hAnsi="Times New Roman" w:cs="Times New Roman"/>
          <w:b/>
          <w:bCs/>
        </w:rPr>
        <w:t>Форма заявления о переустройстве и (или) перепланировке</w:t>
      </w:r>
      <w:r w:rsidRPr="00A46E63">
        <w:rPr>
          <w:rFonts w:ascii="Times New Roman" w:hAnsi="Times New Roman" w:cs="Times New Roman"/>
          <w:b/>
          <w:bCs/>
        </w:rPr>
        <w:br/>
        <w:t>жилого помещения</w:t>
      </w:r>
    </w:p>
    <w:p w:rsidR="00A46E63" w:rsidRPr="00A46E63" w:rsidRDefault="00A46E63" w:rsidP="00A46E63">
      <w:pPr>
        <w:ind w:left="5812"/>
        <w:contextualSpacing/>
        <w:rPr>
          <w:rFonts w:ascii="Times New Roman" w:hAnsi="Times New Roman" w:cs="Times New Roman"/>
        </w:rPr>
      </w:pPr>
    </w:p>
    <w:p w:rsidR="00A46E63" w:rsidRPr="00A46E63" w:rsidRDefault="00A46E63" w:rsidP="00A46E63">
      <w:pPr>
        <w:ind w:left="5812"/>
        <w:contextualSpacing/>
        <w:rPr>
          <w:rFonts w:ascii="Times New Roman" w:hAnsi="Times New Roman" w:cs="Times New Roman"/>
        </w:rPr>
      </w:pPr>
      <w:r w:rsidRPr="00A46E63">
        <w:rPr>
          <w:rFonts w:ascii="Times New Roman" w:hAnsi="Times New Roman" w:cs="Times New Roman"/>
        </w:rPr>
        <w:t xml:space="preserve">В </w:t>
      </w:r>
    </w:p>
    <w:p w:rsidR="00A46E63" w:rsidRPr="00A46E63" w:rsidRDefault="00A46E63" w:rsidP="00A46E63">
      <w:pPr>
        <w:pBdr>
          <w:top w:val="single" w:sz="4" w:space="1" w:color="auto"/>
        </w:pBdr>
        <w:ind w:left="5812"/>
        <w:contextualSpacing/>
        <w:jc w:val="center"/>
        <w:rPr>
          <w:rFonts w:ascii="Times New Roman" w:hAnsi="Times New Roman" w:cs="Times New Roman"/>
          <w:color w:val="auto"/>
        </w:rPr>
      </w:pPr>
      <w:r w:rsidRPr="00A46E63">
        <w:rPr>
          <w:rFonts w:ascii="Times New Roman" w:hAnsi="Times New Roman" w:cs="Times New Roman"/>
          <w:color w:val="auto"/>
        </w:rPr>
        <w:t>(наименование органа местного самоуправления</w:t>
      </w:r>
    </w:p>
    <w:p w:rsidR="00A46E63" w:rsidRPr="00A46E63" w:rsidRDefault="00A46E63" w:rsidP="00A46E63">
      <w:pPr>
        <w:ind w:left="5812"/>
        <w:contextualSpacing/>
        <w:rPr>
          <w:rFonts w:ascii="Times New Roman" w:hAnsi="Times New Roman" w:cs="Times New Roman"/>
        </w:rPr>
      </w:pPr>
    </w:p>
    <w:p w:rsidR="00A46E63" w:rsidRPr="00A46E63" w:rsidRDefault="00A46E63" w:rsidP="00A46E63">
      <w:pPr>
        <w:pBdr>
          <w:top w:val="single" w:sz="4" w:space="1" w:color="auto"/>
        </w:pBdr>
        <w:ind w:left="5812"/>
        <w:contextualSpacing/>
        <w:jc w:val="center"/>
        <w:rPr>
          <w:rFonts w:ascii="Times New Roman" w:hAnsi="Times New Roman" w:cs="Times New Roman"/>
          <w:color w:val="auto"/>
        </w:rPr>
      </w:pPr>
      <w:r w:rsidRPr="00A46E63">
        <w:rPr>
          <w:rFonts w:ascii="Times New Roman" w:hAnsi="Times New Roman" w:cs="Times New Roman"/>
          <w:color w:val="auto"/>
        </w:rPr>
        <w:t>муниципального образования)</w:t>
      </w:r>
    </w:p>
    <w:p w:rsidR="00A46E63" w:rsidRPr="00A46E63" w:rsidRDefault="00A46E63" w:rsidP="00A46E63">
      <w:pPr>
        <w:contextualSpacing/>
        <w:jc w:val="center"/>
        <w:rPr>
          <w:rFonts w:ascii="Times New Roman" w:hAnsi="Times New Roman" w:cs="Times New Roman"/>
          <w:caps/>
        </w:rPr>
      </w:pPr>
    </w:p>
    <w:p w:rsidR="00A46E63" w:rsidRPr="00A46E63" w:rsidRDefault="00A46E63" w:rsidP="00A46E63">
      <w:pPr>
        <w:contextualSpacing/>
        <w:jc w:val="center"/>
        <w:rPr>
          <w:rFonts w:ascii="Times New Roman" w:hAnsi="Times New Roman" w:cs="Times New Roman"/>
          <w:b/>
        </w:rPr>
      </w:pPr>
      <w:r w:rsidRPr="00A46E63">
        <w:rPr>
          <w:rFonts w:ascii="Times New Roman" w:hAnsi="Times New Roman" w:cs="Times New Roman"/>
          <w:b/>
          <w:caps/>
        </w:rPr>
        <w:t>Заявление</w:t>
      </w:r>
      <w:r w:rsidRPr="00A46E63">
        <w:rPr>
          <w:rFonts w:ascii="Times New Roman" w:hAnsi="Times New Roman" w:cs="Times New Roman"/>
          <w:b/>
        </w:rPr>
        <w:br/>
        <w:t>о переустройстве и (или) перепланировке жилого помещения</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от  </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(указывается наниматель, либо арендатор, либо собственник жилого помещения, либо собственники</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жилого помещения, находящегося в общей собственности двух и более лиц, в случае, если ни один</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из собственников либо иных лиц не уполномочен в установленном порядке представлять их интересы)</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contextualSpacing/>
        <w:jc w:val="both"/>
        <w:rPr>
          <w:rFonts w:ascii="Times New Roman" w:hAnsi="Times New Roman" w:cs="Times New Roman"/>
        </w:rPr>
      </w:pPr>
      <w:r w:rsidRPr="00A46E63">
        <w:rPr>
          <w:rFonts w:ascii="Times New Roman" w:hAnsi="Times New Roman" w:cs="Times New Roman"/>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46E63" w:rsidRPr="00A46E63" w:rsidRDefault="00A46E63" w:rsidP="00A46E63">
      <w:pPr>
        <w:ind w:firstLine="1418"/>
        <w:contextualSpacing/>
        <w:jc w:val="both"/>
        <w:rPr>
          <w:rFonts w:ascii="Times New Roman" w:hAnsi="Times New Roman" w:cs="Times New Roman"/>
        </w:rPr>
      </w:pPr>
      <w:r w:rsidRPr="00A46E63">
        <w:rPr>
          <w:rFonts w:ascii="Times New Roman" w:hAnsi="Times New Roman" w:cs="Times New Roman"/>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Место нахождения жилого помещения: </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(указывается полный адрес: субъект Российской Федерации,</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муниципальное образование, поселение, улица, дом, корпус, строение,</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квартира (комната), подъезд, этаж)</w:t>
      </w: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r w:rsidRPr="00A46E63">
        <w:rPr>
          <w:rFonts w:ascii="Times New Roman" w:hAnsi="Times New Roman" w:cs="Times New Roman"/>
        </w:rPr>
        <w:t>Собственник(и) жилого помещения:</w: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ind w:firstLine="567"/>
        <w:contextualSpacing/>
        <w:rPr>
          <w:rFonts w:ascii="Times New Roman" w:hAnsi="Times New Roman" w:cs="Times New Roman"/>
        </w:rPr>
      </w:pPr>
      <w:r w:rsidRPr="00A46E63">
        <w:rPr>
          <w:rFonts w:ascii="Times New Roman" w:hAnsi="Times New Roman" w:cs="Times New Roman"/>
        </w:rPr>
        <w:t xml:space="preserve">Прошу разрешить  </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(переустройство, перепланировку, переустройство и перепланировку –</w:t>
      </w:r>
      <w:r w:rsidRPr="00A46E63">
        <w:rPr>
          <w:rFonts w:ascii="Times New Roman" w:hAnsi="Times New Roman" w:cs="Times New Roman"/>
        </w:rPr>
        <w:br/>
        <w:t>нужное указать)</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жилого помещения, занимаемого на основании  </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(права собственности, договора найма,</w:t>
      </w:r>
    </w:p>
    <w:p w:rsidR="00A46E63" w:rsidRPr="00A46E63" w:rsidRDefault="00A46E63" w:rsidP="00A46E63">
      <w:pPr>
        <w:tabs>
          <w:tab w:val="left" w:pos="9837"/>
        </w:tabs>
        <w:contextualSpacing/>
        <w:rPr>
          <w:rFonts w:ascii="Times New Roman" w:hAnsi="Times New Roman" w:cs="Times New Roman"/>
        </w:rPr>
      </w:pPr>
      <w:r w:rsidRPr="00A46E63">
        <w:rPr>
          <w:rFonts w:ascii="Times New Roman" w:hAnsi="Times New Roman" w:cs="Times New Roman"/>
        </w:rPr>
        <w:tab/>
        <w:t>,</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договора аренды – нужное указать)</w:t>
      </w:r>
    </w:p>
    <w:p w:rsidR="00A46E63" w:rsidRPr="00A46E63" w:rsidRDefault="00A46E63" w:rsidP="00A46E63">
      <w:pPr>
        <w:contextualSpacing/>
        <w:jc w:val="both"/>
        <w:rPr>
          <w:rFonts w:ascii="Times New Roman" w:hAnsi="Times New Roman" w:cs="Times New Roman"/>
        </w:rPr>
      </w:pPr>
      <w:r w:rsidRPr="00A46E63">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46E63" w:rsidRPr="00A46E63" w:rsidTr="00A52905">
        <w:tc>
          <w:tcPr>
            <w:tcW w:w="6124" w:type="dxa"/>
            <w:gridSpan w:val="8"/>
            <w:tcBorders>
              <w:top w:val="nil"/>
              <w:left w:val="nil"/>
              <w:bottom w:val="nil"/>
              <w:right w:val="nil"/>
            </w:tcBorders>
            <w:vAlign w:val="bottom"/>
          </w:tcPr>
          <w:p w:rsidR="00A46E63" w:rsidRPr="00A46E63" w:rsidRDefault="00A46E63" w:rsidP="00A52905">
            <w:pPr>
              <w:ind w:firstLine="567"/>
              <w:contextualSpacing/>
              <w:rPr>
                <w:rFonts w:ascii="Times New Roman" w:hAnsi="Times New Roman" w:cs="Times New Roman"/>
              </w:rPr>
            </w:pPr>
            <w:r w:rsidRPr="00A46E63">
              <w:rPr>
                <w:rFonts w:ascii="Times New Roman" w:hAnsi="Times New Roman" w:cs="Times New Roman"/>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928" w:type="dxa"/>
            <w:gridSpan w:val="3"/>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3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200</w:t>
            </w:r>
          </w:p>
        </w:tc>
        <w:tc>
          <w:tcPr>
            <w:tcW w:w="283"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425" w:type="dxa"/>
            <w:gridSpan w:val="2"/>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r>
      <w:tr w:rsidR="00A46E63" w:rsidRPr="00A46E63" w:rsidTr="00A52905">
        <w:trPr>
          <w:gridAfter w:val="11"/>
          <w:wAfter w:w="5614" w:type="dxa"/>
        </w:trPr>
        <w:tc>
          <w:tcPr>
            <w:tcW w:w="51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по “</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928"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3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200</w:t>
            </w:r>
          </w:p>
        </w:tc>
        <w:tc>
          <w:tcPr>
            <w:tcW w:w="283"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425"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r>
      <w:tr w:rsidR="00A46E63" w:rsidRPr="00A46E63" w:rsidTr="00A52905">
        <w:trPr>
          <w:gridAfter w:val="1"/>
          <w:wAfter w:w="196" w:type="dxa"/>
        </w:trPr>
        <w:tc>
          <w:tcPr>
            <w:tcW w:w="6180" w:type="dxa"/>
            <w:gridSpan w:val="9"/>
            <w:tcBorders>
              <w:top w:val="nil"/>
              <w:left w:val="nil"/>
              <w:bottom w:val="nil"/>
              <w:right w:val="nil"/>
            </w:tcBorders>
            <w:vAlign w:val="bottom"/>
          </w:tcPr>
          <w:p w:rsidR="00A46E63" w:rsidRPr="00A46E63" w:rsidRDefault="00A46E63" w:rsidP="00A52905">
            <w:pPr>
              <w:ind w:firstLine="567"/>
              <w:contextualSpacing/>
              <w:rPr>
                <w:rFonts w:ascii="Times New Roman" w:hAnsi="Times New Roman" w:cs="Times New Roman"/>
              </w:rPr>
            </w:pPr>
            <w:r w:rsidRPr="00A46E63">
              <w:rPr>
                <w:rFonts w:ascii="Times New Roman" w:hAnsi="Times New Roman" w:cs="Times New Roman"/>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480"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w:t>
            </w:r>
          </w:p>
        </w:tc>
        <w:tc>
          <w:tcPr>
            <w:tcW w:w="1646" w:type="dxa"/>
            <w:gridSpan w:val="4"/>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bl>
    <w:p w:rsidR="00A46E63" w:rsidRPr="00A46E63" w:rsidRDefault="00A46E63" w:rsidP="00A46E63">
      <w:pPr>
        <w:tabs>
          <w:tab w:val="center" w:pos="2127"/>
          <w:tab w:val="left" w:pos="3544"/>
        </w:tabs>
        <w:contextualSpacing/>
        <w:rPr>
          <w:rFonts w:ascii="Times New Roman" w:hAnsi="Times New Roman" w:cs="Times New Roman"/>
        </w:rPr>
      </w:pPr>
      <w:r w:rsidRPr="00A46E63">
        <w:rPr>
          <w:rFonts w:ascii="Times New Roman" w:hAnsi="Times New Roman" w:cs="Times New Roman"/>
        </w:rPr>
        <w:t xml:space="preserve">часов в  </w:t>
      </w:r>
      <w:r w:rsidRPr="00A46E63">
        <w:rPr>
          <w:rFonts w:ascii="Times New Roman" w:hAnsi="Times New Roman" w:cs="Times New Roman"/>
        </w:rPr>
        <w:tab/>
      </w:r>
      <w:r w:rsidRPr="00A46E63">
        <w:rPr>
          <w:rFonts w:ascii="Times New Roman" w:hAnsi="Times New Roman" w:cs="Times New Roman"/>
        </w:rPr>
        <w:tab/>
        <w:t>дни.</w:t>
      </w:r>
    </w:p>
    <w:p w:rsidR="00A46E63" w:rsidRPr="00A46E63" w:rsidRDefault="00A46E63" w:rsidP="00A46E63">
      <w:pPr>
        <w:pBdr>
          <w:top w:val="single" w:sz="4" w:space="1" w:color="auto"/>
        </w:pBdr>
        <w:contextualSpacing/>
        <w:rPr>
          <w:rFonts w:ascii="Times New Roman" w:hAnsi="Times New Roman" w:cs="Times New Roman"/>
        </w:rPr>
      </w:pP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Обязуюсь:</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осуществить ремонтно-строительные работы в соответствии с проектом (проектной документацией);</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_________________ г. № ________</w:t>
      </w:r>
    </w:p>
    <w:p w:rsidR="00A46E63" w:rsidRPr="00A46E63" w:rsidRDefault="00A46E63" w:rsidP="00A46E63">
      <w:pPr>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46E63" w:rsidRPr="00A46E63" w:rsidTr="00A52905">
        <w:tc>
          <w:tcPr>
            <w:tcW w:w="595" w:type="dxa"/>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w:t>
            </w:r>
            <w:r w:rsidRPr="00A46E63">
              <w:rPr>
                <w:rFonts w:ascii="Times New Roman" w:hAnsi="Times New Roman" w:cs="Times New Roman"/>
              </w:rPr>
              <w:br/>
              <w:t>п/п</w:t>
            </w:r>
          </w:p>
        </w:tc>
        <w:tc>
          <w:tcPr>
            <w:tcW w:w="2977" w:type="dxa"/>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Фамилия, имя, отчество</w:t>
            </w:r>
          </w:p>
        </w:tc>
        <w:tc>
          <w:tcPr>
            <w:tcW w:w="2552" w:type="dxa"/>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Документ, удостоверяющий личность (серия, номер, кем и когда выдан)</w:t>
            </w:r>
          </w:p>
        </w:tc>
        <w:tc>
          <w:tcPr>
            <w:tcW w:w="1800" w:type="dxa"/>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 *</w:t>
            </w:r>
          </w:p>
        </w:tc>
        <w:tc>
          <w:tcPr>
            <w:tcW w:w="2027" w:type="dxa"/>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Отметка о нотариальном заверении подписей лиц</w:t>
            </w:r>
          </w:p>
        </w:tc>
      </w:tr>
      <w:tr w:rsidR="00A46E63" w:rsidRPr="00A46E63" w:rsidTr="00A52905">
        <w:tc>
          <w:tcPr>
            <w:tcW w:w="595" w:type="dxa"/>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1</w:t>
            </w:r>
          </w:p>
        </w:tc>
        <w:tc>
          <w:tcPr>
            <w:tcW w:w="2977" w:type="dxa"/>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2</w:t>
            </w:r>
          </w:p>
        </w:tc>
        <w:tc>
          <w:tcPr>
            <w:tcW w:w="2552" w:type="dxa"/>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3</w:t>
            </w:r>
          </w:p>
        </w:tc>
        <w:tc>
          <w:tcPr>
            <w:tcW w:w="1800" w:type="dxa"/>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4</w:t>
            </w:r>
          </w:p>
        </w:tc>
        <w:tc>
          <w:tcPr>
            <w:tcW w:w="2027" w:type="dxa"/>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5</w:t>
            </w:r>
          </w:p>
        </w:tc>
      </w:tr>
      <w:tr w:rsidR="00A46E63" w:rsidRPr="00A46E63" w:rsidTr="00A52905">
        <w:tc>
          <w:tcPr>
            <w:tcW w:w="595" w:type="dxa"/>
          </w:tcPr>
          <w:p w:rsidR="00A46E63" w:rsidRPr="00A46E63" w:rsidRDefault="00A46E63" w:rsidP="00A52905">
            <w:pPr>
              <w:contextualSpacing/>
              <w:jc w:val="center"/>
              <w:rPr>
                <w:rFonts w:ascii="Times New Roman" w:hAnsi="Times New Roman" w:cs="Times New Roman"/>
              </w:rPr>
            </w:pPr>
          </w:p>
        </w:tc>
        <w:tc>
          <w:tcPr>
            <w:tcW w:w="2977" w:type="dxa"/>
          </w:tcPr>
          <w:p w:rsidR="00A46E63" w:rsidRPr="00A46E63" w:rsidRDefault="00A46E63" w:rsidP="00A52905">
            <w:pPr>
              <w:contextualSpacing/>
              <w:rPr>
                <w:rFonts w:ascii="Times New Roman" w:hAnsi="Times New Roman" w:cs="Times New Roman"/>
              </w:rPr>
            </w:pPr>
          </w:p>
        </w:tc>
        <w:tc>
          <w:tcPr>
            <w:tcW w:w="2552" w:type="dxa"/>
          </w:tcPr>
          <w:p w:rsidR="00A46E63" w:rsidRPr="00A46E63" w:rsidRDefault="00A46E63" w:rsidP="00A52905">
            <w:pPr>
              <w:contextualSpacing/>
              <w:rPr>
                <w:rFonts w:ascii="Times New Roman" w:hAnsi="Times New Roman" w:cs="Times New Roman"/>
              </w:rPr>
            </w:pPr>
          </w:p>
        </w:tc>
        <w:tc>
          <w:tcPr>
            <w:tcW w:w="1800" w:type="dxa"/>
          </w:tcPr>
          <w:p w:rsidR="00A46E63" w:rsidRPr="00A46E63" w:rsidRDefault="00A46E63" w:rsidP="00A52905">
            <w:pPr>
              <w:contextualSpacing/>
              <w:jc w:val="center"/>
              <w:rPr>
                <w:rFonts w:ascii="Times New Roman" w:hAnsi="Times New Roman" w:cs="Times New Roman"/>
              </w:rPr>
            </w:pPr>
          </w:p>
        </w:tc>
        <w:tc>
          <w:tcPr>
            <w:tcW w:w="2027" w:type="dxa"/>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595" w:type="dxa"/>
          </w:tcPr>
          <w:p w:rsidR="00A46E63" w:rsidRPr="00A46E63" w:rsidRDefault="00A46E63" w:rsidP="00A52905">
            <w:pPr>
              <w:contextualSpacing/>
              <w:jc w:val="center"/>
              <w:rPr>
                <w:rFonts w:ascii="Times New Roman" w:hAnsi="Times New Roman" w:cs="Times New Roman"/>
              </w:rPr>
            </w:pPr>
          </w:p>
        </w:tc>
        <w:tc>
          <w:tcPr>
            <w:tcW w:w="2977" w:type="dxa"/>
          </w:tcPr>
          <w:p w:rsidR="00A46E63" w:rsidRPr="00A46E63" w:rsidRDefault="00A46E63" w:rsidP="00A52905">
            <w:pPr>
              <w:contextualSpacing/>
              <w:rPr>
                <w:rFonts w:ascii="Times New Roman" w:hAnsi="Times New Roman" w:cs="Times New Roman"/>
              </w:rPr>
            </w:pPr>
          </w:p>
        </w:tc>
        <w:tc>
          <w:tcPr>
            <w:tcW w:w="2552" w:type="dxa"/>
          </w:tcPr>
          <w:p w:rsidR="00A46E63" w:rsidRPr="00A46E63" w:rsidRDefault="00A46E63" w:rsidP="00A52905">
            <w:pPr>
              <w:contextualSpacing/>
              <w:rPr>
                <w:rFonts w:ascii="Times New Roman" w:hAnsi="Times New Roman" w:cs="Times New Roman"/>
              </w:rPr>
            </w:pPr>
          </w:p>
        </w:tc>
        <w:tc>
          <w:tcPr>
            <w:tcW w:w="1800" w:type="dxa"/>
          </w:tcPr>
          <w:p w:rsidR="00A46E63" w:rsidRPr="00A46E63" w:rsidRDefault="00A46E63" w:rsidP="00A52905">
            <w:pPr>
              <w:contextualSpacing/>
              <w:jc w:val="center"/>
              <w:rPr>
                <w:rFonts w:ascii="Times New Roman" w:hAnsi="Times New Roman" w:cs="Times New Roman"/>
              </w:rPr>
            </w:pPr>
          </w:p>
        </w:tc>
        <w:tc>
          <w:tcPr>
            <w:tcW w:w="2027" w:type="dxa"/>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595" w:type="dxa"/>
          </w:tcPr>
          <w:p w:rsidR="00A46E63" w:rsidRPr="00A46E63" w:rsidRDefault="00A46E63" w:rsidP="00A52905">
            <w:pPr>
              <w:contextualSpacing/>
              <w:jc w:val="center"/>
              <w:rPr>
                <w:rFonts w:ascii="Times New Roman" w:hAnsi="Times New Roman" w:cs="Times New Roman"/>
              </w:rPr>
            </w:pPr>
          </w:p>
        </w:tc>
        <w:tc>
          <w:tcPr>
            <w:tcW w:w="2977" w:type="dxa"/>
          </w:tcPr>
          <w:p w:rsidR="00A46E63" w:rsidRPr="00A46E63" w:rsidRDefault="00A46E63" w:rsidP="00A52905">
            <w:pPr>
              <w:contextualSpacing/>
              <w:rPr>
                <w:rFonts w:ascii="Times New Roman" w:hAnsi="Times New Roman" w:cs="Times New Roman"/>
              </w:rPr>
            </w:pPr>
          </w:p>
        </w:tc>
        <w:tc>
          <w:tcPr>
            <w:tcW w:w="2552" w:type="dxa"/>
          </w:tcPr>
          <w:p w:rsidR="00A46E63" w:rsidRPr="00A46E63" w:rsidRDefault="00A46E63" w:rsidP="00A52905">
            <w:pPr>
              <w:contextualSpacing/>
              <w:rPr>
                <w:rFonts w:ascii="Times New Roman" w:hAnsi="Times New Roman" w:cs="Times New Roman"/>
              </w:rPr>
            </w:pPr>
          </w:p>
        </w:tc>
        <w:tc>
          <w:tcPr>
            <w:tcW w:w="1800" w:type="dxa"/>
          </w:tcPr>
          <w:p w:rsidR="00A46E63" w:rsidRPr="00A46E63" w:rsidRDefault="00A46E63" w:rsidP="00A52905">
            <w:pPr>
              <w:contextualSpacing/>
              <w:jc w:val="center"/>
              <w:rPr>
                <w:rFonts w:ascii="Times New Roman" w:hAnsi="Times New Roman" w:cs="Times New Roman"/>
              </w:rPr>
            </w:pPr>
          </w:p>
        </w:tc>
        <w:tc>
          <w:tcPr>
            <w:tcW w:w="2027" w:type="dxa"/>
          </w:tcPr>
          <w:p w:rsidR="00A46E63" w:rsidRPr="00A46E63" w:rsidRDefault="00A46E63" w:rsidP="00A52905">
            <w:pPr>
              <w:contextualSpacing/>
              <w:jc w:val="center"/>
              <w:rPr>
                <w:rFonts w:ascii="Times New Roman" w:hAnsi="Times New Roman" w:cs="Times New Roman"/>
              </w:rPr>
            </w:pPr>
          </w:p>
        </w:tc>
      </w:tr>
    </w:tbl>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lastRenderedPageBreak/>
        <w:t>________________</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К заявлению прилагаются следующие документы:</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1)  </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(указывается вид и реквизиты правоустанавливающего документа на переустраиваемое и (или) перепланируемое жилое помещение ___________________________________________________________ на __  листах;</w:t>
      </w: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 xml:space="preserve">(с отметкой: подлинник или нотариально заверенная копия) </w:t>
      </w:r>
    </w:p>
    <w:p w:rsidR="00A46E63" w:rsidRPr="00A46E63" w:rsidRDefault="00A46E63" w:rsidP="00A46E63">
      <w:pPr>
        <w:tabs>
          <w:tab w:val="center" w:pos="1985"/>
          <w:tab w:val="left" w:pos="2552"/>
        </w:tabs>
        <w:contextualSpacing/>
        <w:jc w:val="both"/>
        <w:rPr>
          <w:rFonts w:ascii="Times New Roman" w:hAnsi="Times New Roman" w:cs="Times New Roman"/>
        </w:rPr>
      </w:pPr>
      <w:r w:rsidRPr="00A46E63">
        <w:rPr>
          <w:rFonts w:ascii="Times New Roman" w:hAnsi="Times New Roman" w:cs="Times New Roman"/>
        </w:rPr>
        <w:t>2) проект (проектная документация) переустройства и (или) перепланировки жилого помещения на  ___ листах;</w:t>
      </w:r>
    </w:p>
    <w:p w:rsidR="00A46E63" w:rsidRPr="00A46E63" w:rsidRDefault="00A46E63" w:rsidP="00A46E63">
      <w:pPr>
        <w:tabs>
          <w:tab w:val="center" w:pos="797"/>
          <w:tab w:val="left" w:pos="1276"/>
        </w:tabs>
        <w:contextualSpacing/>
        <w:jc w:val="both"/>
        <w:rPr>
          <w:rFonts w:ascii="Times New Roman" w:hAnsi="Times New Roman" w:cs="Times New Roman"/>
        </w:rPr>
      </w:pPr>
      <w:r w:rsidRPr="00A46E63">
        <w:rPr>
          <w:rFonts w:ascii="Times New Roman" w:hAnsi="Times New Roman" w:cs="Times New Roman"/>
        </w:rPr>
        <w:t>3) технический паспорт переустраиваемого и (или) перепланируемого жилого помещения на ______ листах;</w:t>
      </w:r>
    </w:p>
    <w:p w:rsidR="00A46E63" w:rsidRPr="00A46E63" w:rsidRDefault="00A46E63" w:rsidP="00A46E63">
      <w:pPr>
        <w:tabs>
          <w:tab w:val="center" w:pos="4584"/>
          <w:tab w:val="left" w:pos="5103"/>
          <w:tab w:val="left" w:pos="5954"/>
        </w:tabs>
        <w:contextualSpacing/>
        <w:jc w:val="both"/>
        <w:rPr>
          <w:rFonts w:ascii="Times New Roman" w:hAnsi="Times New Roman" w:cs="Times New Roman"/>
        </w:rPr>
      </w:pPr>
      <w:r w:rsidRPr="00A46E63">
        <w:rPr>
          <w:rFonts w:ascii="Times New Roman" w:hAnsi="Times New Roman" w:cs="Times New Roman"/>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A46E63" w:rsidRPr="00A46E63" w:rsidRDefault="00A46E63" w:rsidP="00A46E63">
      <w:pPr>
        <w:tabs>
          <w:tab w:val="center" w:pos="769"/>
          <w:tab w:val="left" w:pos="1276"/>
        </w:tabs>
        <w:contextualSpacing/>
        <w:jc w:val="both"/>
        <w:rPr>
          <w:rFonts w:ascii="Times New Roman" w:hAnsi="Times New Roman" w:cs="Times New Roman"/>
        </w:rPr>
      </w:pPr>
      <w:r w:rsidRPr="00A46E63">
        <w:rPr>
          <w:rFonts w:ascii="Times New Roman" w:hAnsi="Times New Roman" w:cs="Times New Roman"/>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r w:rsidRPr="00A46E63">
        <w:rPr>
          <w:rFonts w:ascii="Times New Roman" w:hAnsi="Times New Roman" w:cs="Times New Roman"/>
        </w:rPr>
        <w:tab/>
        <w:t>листах (при необходимости);</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6) иные документы: _______________________________________________________ </w:t>
      </w:r>
    </w:p>
    <w:p w:rsidR="00A46E63" w:rsidRPr="00A46E63" w:rsidRDefault="00A46E63" w:rsidP="00A46E63">
      <w:pPr>
        <w:contextualSpacing/>
        <w:jc w:val="center"/>
        <w:rPr>
          <w:rFonts w:ascii="Times New Roman" w:hAnsi="Times New Roman" w:cs="Times New Roman"/>
        </w:rPr>
      </w:pPr>
      <w:r w:rsidRPr="00A46E63">
        <w:rPr>
          <w:rFonts w:ascii="Times New Roman" w:hAnsi="Times New Roman" w:cs="Times New Roman"/>
        </w:rPr>
        <w:t>(доверенности, выписки из уставов и др.)</w: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jc w:val="center"/>
        <w:rPr>
          <w:rFonts w:ascii="Times New Roman" w:hAnsi="Times New Roman" w:cs="Times New Roman"/>
        </w:rPr>
      </w:pPr>
      <w:r w:rsidRPr="00A46E63">
        <w:rPr>
          <w:rFonts w:ascii="Times New Roman" w:hAnsi="Times New Roman" w:cs="Times New Roman"/>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842"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4"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c>
          <w:tcPr>
            <w:tcW w:w="1964"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842"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(дата)</w:t>
            </w: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964"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 заявителя)</w:t>
            </w: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(расшифровка подписи заявителя)</w:t>
            </w:r>
          </w:p>
        </w:tc>
      </w:tr>
    </w:tbl>
    <w:p w:rsidR="00A46E63" w:rsidRPr="00A46E63" w:rsidRDefault="00A46E63" w:rsidP="00A46E63">
      <w:pPr>
        <w:contextualSpacing/>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842"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4"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c>
          <w:tcPr>
            <w:tcW w:w="1964"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842"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(дата)</w:t>
            </w: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964"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 заявителя)</w:t>
            </w: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(расшифровка подписи заявителя)</w:t>
            </w:r>
          </w:p>
        </w:tc>
      </w:tr>
    </w:tbl>
    <w:p w:rsidR="00A46E63" w:rsidRPr="00A46E63" w:rsidRDefault="00A46E63" w:rsidP="00A46E63">
      <w:pPr>
        <w:contextualSpacing/>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842"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4"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c>
          <w:tcPr>
            <w:tcW w:w="1964"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842"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(дата)</w:t>
            </w: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964"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 заявителя)</w:t>
            </w: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(расшифровка подписи заявителя)</w:t>
            </w:r>
          </w:p>
        </w:tc>
      </w:tr>
    </w:tbl>
    <w:p w:rsidR="00A46E63" w:rsidRPr="00A46E63" w:rsidRDefault="00A46E63" w:rsidP="00A46E63">
      <w:pPr>
        <w:contextualSpacing/>
        <w:rPr>
          <w:rFonts w:ascii="Times New Roman" w:hAnsi="Times New Roman" w:cs="Times New Roman"/>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842"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4"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c>
          <w:tcPr>
            <w:tcW w:w="1964"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17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842"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(дата)</w:t>
            </w:r>
          </w:p>
        </w:tc>
        <w:tc>
          <w:tcPr>
            <w:tcW w:w="567"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84"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850"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1964"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 заявителя)</w:t>
            </w: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3140"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(расшифровка подписи заявителя)</w:t>
            </w:r>
          </w:p>
        </w:tc>
      </w:tr>
    </w:tbl>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________________</w:t>
      </w:r>
    </w:p>
    <w:p w:rsidR="00A46E63" w:rsidRPr="00A46E63" w:rsidRDefault="00A46E63" w:rsidP="00A46E63">
      <w:pPr>
        <w:ind w:firstLine="567"/>
        <w:contextualSpacing/>
        <w:jc w:val="both"/>
        <w:rPr>
          <w:rFonts w:ascii="Times New Roman" w:hAnsi="Times New Roman" w:cs="Times New Roman"/>
        </w:rPr>
      </w:pPr>
      <w:r w:rsidRPr="00A46E63">
        <w:rPr>
          <w:rFonts w:ascii="Times New Roman" w:hAnsi="Times New Roman" w:cs="Times New Roman"/>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46E63" w:rsidRPr="00A46E63" w:rsidRDefault="00A46E63" w:rsidP="00A46E63">
      <w:pPr>
        <w:pBdr>
          <w:bottom w:val="dashed" w:sz="4" w:space="1" w:color="auto"/>
        </w:pBdr>
        <w:contextualSpacing/>
        <w:rPr>
          <w:rFonts w:ascii="Times New Roman" w:hAnsi="Times New Roman" w:cs="Times New Roman"/>
        </w:rPr>
      </w:pPr>
    </w:p>
    <w:p w:rsidR="00A46E63" w:rsidRPr="00A46E63" w:rsidRDefault="00A46E63" w:rsidP="00A46E63">
      <w:pPr>
        <w:contextualSpacing/>
        <w:jc w:val="center"/>
        <w:rPr>
          <w:rFonts w:ascii="Times New Roman" w:hAnsi="Times New Roman" w:cs="Times New Roman"/>
        </w:rPr>
      </w:pPr>
      <w:r w:rsidRPr="00A46E63">
        <w:rPr>
          <w:rFonts w:ascii="Times New Roman" w:hAnsi="Times New Roman" w:cs="Times New Roman"/>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46E63" w:rsidRPr="00A46E63" w:rsidTr="00A52905">
        <w:tc>
          <w:tcPr>
            <w:tcW w:w="4281" w:type="dxa"/>
            <w:tcBorders>
              <w:top w:val="nil"/>
              <w:left w:val="nil"/>
              <w:bottom w:val="nil"/>
              <w:right w:val="nil"/>
            </w:tcBorders>
            <w:vAlign w:val="bottom"/>
          </w:tcPr>
          <w:p w:rsidR="00A46E63" w:rsidRPr="00A46E63" w:rsidRDefault="00A46E63" w:rsidP="00A52905">
            <w:pPr>
              <w:tabs>
                <w:tab w:val="left" w:pos="4082"/>
              </w:tabs>
              <w:contextualSpacing/>
              <w:rPr>
                <w:rFonts w:ascii="Times New Roman" w:hAnsi="Times New Roman" w:cs="Times New Roman"/>
              </w:rPr>
            </w:pPr>
            <w:r w:rsidRPr="00A46E63">
              <w:rPr>
                <w:rFonts w:ascii="Times New Roman" w:hAnsi="Times New Roman" w:cs="Times New Roman"/>
              </w:rPr>
              <w:t>Документы представлены на приеме</w:t>
            </w:r>
            <w:r w:rsidRPr="00A46E63">
              <w:rPr>
                <w:rFonts w:ascii="Times New Roman" w:hAnsi="Times New Roman" w:cs="Times New Roman"/>
              </w:rPr>
              <w:tab/>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928"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3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3"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371"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r>
    </w:tbl>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Входящий номер регистрации заявления  </w:t>
      </w:r>
    </w:p>
    <w:p w:rsidR="00A46E63" w:rsidRPr="00A46E63" w:rsidRDefault="00A46E63" w:rsidP="00A46E63">
      <w:pPr>
        <w:pBdr>
          <w:top w:val="single" w:sz="4" w:space="1" w:color="auto"/>
        </w:pBdr>
        <w:contextualSpacing/>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46E63" w:rsidRPr="00A46E63" w:rsidTr="00A52905">
        <w:tc>
          <w:tcPr>
            <w:tcW w:w="4281" w:type="dxa"/>
            <w:tcBorders>
              <w:top w:val="nil"/>
              <w:left w:val="nil"/>
              <w:bottom w:val="nil"/>
              <w:right w:val="nil"/>
            </w:tcBorders>
            <w:vAlign w:val="bottom"/>
          </w:tcPr>
          <w:p w:rsidR="00A46E63" w:rsidRPr="00A46E63" w:rsidRDefault="00A46E63" w:rsidP="00A52905">
            <w:pPr>
              <w:tabs>
                <w:tab w:val="left" w:pos="4082"/>
              </w:tabs>
              <w:contextualSpacing/>
              <w:rPr>
                <w:rFonts w:ascii="Times New Roman" w:hAnsi="Times New Roman" w:cs="Times New Roman"/>
              </w:rPr>
            </w:pPr>
            <w:r w:rsidRPr="00A46E63">
              <w:rPr>
                <w:rFonts w:ascii="Times New Roman" w:hAnsi="Times New Roman" w:cs="Times New Roman"/>
              </w:rPr>
              <w:t>Выдана расписка в получении</w:t>
            </w:r>
            <w:r w:rsidRPr="00A46E63">
              <w:rPr>
                <w:rFonts w:ascii="Times New Roman" w:hAnsi="Times New Roman" w:cs="Times New Roman"/>
              </w:rPr>
              <w:br/>
              <w:t>документов</w:t>
            </w:r>
            <w:r w:rsidRPr="00A46E63">
              <w:rPr>
                <w:rFonts w:ascii="Times New Roman" w:hAnsi="Times New Roman" w:cs="Times New Roman"/>
              </w:rPr>
              <w:tab/>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928"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3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202</w:t>
            </w:r>
          </w:p>
        </w:tc>
        <w:tc>
          <w:tcPr>
            <w:tcW w:w="283"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371"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r>
    </w:tbl>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 xml:space="preserve">№  </w:t>
      </w:r>
    </w:p>
    <w:p w:rsidR="00A46E63" w:rsidRPr="00A46E63" w:rsidRDefault="00A46E63" w:rsidP="00A46E63">
      <w:pPr>
        <w:pBdr>
          <w:top w:val="single" w:sz="4" w:space="1" w:color="auto"/>
        </w:pBdr>
        <w:contextualSpacing/>
        <w:rPr>
          <w:rFonts w:ascii="Times New Roman" w:hAnsi="Times New Roman" w:cs="Times New Roman"/>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A46E63" w:rsidRPr="00A46E63" w:rsidTr="00A52905">
        <w:tc>
          <w:tcPr>
            <w:tcW w:w="4281" w:type="dxa"/>
            <w:tcBorders>
              <w:top w:val="nil"/>
              <w:left w:val="nil"/>
              <w:bottom w:val="nil"/>
              <w:right w:val="nil"/>
            </w:tcBorders>
            <w:vAlign w:val="bottom"/>
          </w:tcPr>
          <w:p w:rsidR="00A46E63" w:rsidRPr="00A46E63" w:rsidRDefault="00A46E63" w:rsidP="00A52905">
            <w:pPr>
              <w:tabs>
                <w:tab w:val="left" w:pos="4082"/>
              </w:tabs>
              <w:contextualSpacing/>
              <w:rPr>
                <w:rFonts w:ascii="Times New Roman" w:hAnsi="Times New Roman" w:cs="Times New Roman"/>
              </w:rPr>
            </w:pPr>
            <w:r w:rsidRPr="00A46E63">
              <w:rPr>
                <w:rFonts w:ascii="Times New Roman" w:hAnsi="Times New Roman" w:cs="Times New Roman"/>
              </w:rPr>
              <w:t>Расписку получил</w:t>
            </w:r>
            <w:r w:rsidRPr="00A46E63">
              <w:rPr>
                <w:rFonts w:ascii="Times New Roman" w:hAnsi="Times New Roman" w:cs="Times New Roman"/>
              </w:rPr>
              <w:tab/>
              <w:t>“</w:t>
            </w:r>
          </w:p>
        </w:tc>
        <w:tc>
          <w:tcPr>
            <w:tcW w:w="567"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283"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w:t>
            </w:r>
          </w:p>
        </w:tc>
        <w:tc>
          <w:tcPr>
            <w:tcW w:w="1928"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537" w:type="dxa"/>
            <w:tcBorders>
              <w:top w:val="nil"/>
              <w:left w:val="nil"/>
              <w:bottom w:val="nil"/>
              <w:right w:val="nil"/>
            </w:tcBorders>
            <w:vAlign w:val="bottom"/>
          </w:tcPr>
          <w:p w:rsidR="00A46E63" w:rsidRPr="00A46E63" w:rsidRDefault="00A46E63" w:rsidP="00A52905">
            <w:pPr>
              <w:contextualSpacing/>
              <w:jc w:val="right"/>
              <w:rPr>
                <w:rFonts w:ascii="Times New Roman" w:hAnsi="Times New Roman" w:cs="Times New Roman"/>
              </w:rPr>
            </w:pPr>
            <w:r w:rsidRPr="00A46E63">
              <w:rPr>
                <w:rFonts w:ascii="Times New Roman" w:hAnsi="Times New Roman" w:cs="Times New Roman"/>
              </w:rPr>
              <w:t>200</w:t>
            </w:r>
          </w:p>
        </w:tc>
        <w:tc>
          <w:tcPr>
            <w:tcW w:w="283" w:type="dxa"/>
            <w:tcBorders>
              <w:top w:val="nil"/>
              <w:left w:val="nil"/>
              <w:bottom w:val="single" w:sz="4" w:space="0" w:color="auto"/>
              <w:right w:val="nil"/>
            </w:tcBorders>
            <w:vAlign w:val="bottom"/>
          </w:tcPr>
          <w:p w:rsidR="00A46E63" w:rsidRPr="00A46E63" w:rsidRDefault="00A46E63" w:rsidP="00A52905">
            <w:pPr>
              <w:contextualSpacing/>
              <w:rPr>
                <w:rFonts w:ascii="Times New Roman" w:hAnsi="Times New Roman" w:cs="Times New Roman"/>
              </w:rPr>
            </w:pPr>
          </w:p>
        </w:tc>
        <w:tc>
          <w:tcPr>
            <w:tcW w:w="371"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r w:rsidRPr="00A46E63">
              <w:rPr>
                <w:rFonts w:ascii="Times New Roman" w:hAnsi="Times New Roman" w:cs="Times New Roman"/>
              </w:rPr>
              <w:t>г.</w:t>
            </w:r>
          </w:p>
        </w:tc>
      </w:tr>
    </w:tbl>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(подпись заявителя)</w:t>
      </w:r>
    </w:p>
    <w:p w:rsidR="00A46E63" w:rsidRPr="00A46E63" w:rsidRDefault="00A46E63" w:rsidP="00A46E63">
      <w:pPr>
        <w:contextualSpacing/>
        <w:rPr>
          <w:rFonts w:ascii="Times New Roman" w:hAnsi="Times New Roman" w:cs="Times New Roman"/>
        </w:rPr>
      </w:pPr>
    </w:p>
    <w:p w:rsidR="00A46E63" w:rsidRPr="00A46E63" w:rsidRDefault="00A46E63" w:rsidP="00A46E63">
      <w:pPr>
        <w:pBdr>
          <w:top w:val="single" w:sz="4" w:space="1" w:color="auto"/>
        </w:pBdr>
        <w:contextualSpacing/>
        <w:jc w:val="center"/>
        <w:rPr>
          <w:rFonts w:ascii="Times New Roman" w:hAnsi="Times New Roman" w:cs="Times New Roman"/>
        </w:rPr>
      </w:pPr>
      <w:r w:rsidRPr="00A46E63">
        <w:rPr>
          <w:rFonts w:ascii="Times New Roman" w:hAnsi="Times New Roman" w:cs="Times New Roman"/>
        </w:rPr>
        <w:t>(должность,</w:t>
      </w:r>
    </w:p>
    <w:tbl>
      <w:tblPr>
        <w:tblW w:w="0" w:type="auto"/>
        <w:tblLayout w:type="fixed"/>
        <w:tblCellMar>
          <w:left w:w="28" w:type="dxa"/>
          <w:right w:w="28" w:type="dxa"/>
        </w:tblCellMar>
        <w:tblLook w:val="0000"/>
      </w:tblPr>
      <w:tblGrid>
        <w:gridCol w:w="4706"/>
        <w:gridCol w:w="1276"/>
        <w:gridCol w:w="2126"/>
      </w:tblGrid>
      <w:tr w:rsidR="00A46E63" w:rsidRPr="00A46E63" w:rsidTr="00A52905">
        <w:tc>
          <w:tcPr>
            <w:tcW w:w="4706"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c>
          <w:tcPr>
            <w:tcW w:w="1276"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126" w:type="dxa"/>
            <w:tcBorders>
              <w:top w:val="nil"/>
              <w:left w:val="nil"/>
              <w:bottom w:val="single" w:sz="4" w:space="0" w:color="auto"/>
              <w:right w:val="nil"/>
            </w:tcBorders>
            <w:vAlign w:val="bottom"/>
          </w:tcPr>
          <w:p w:rsidR="00A46E63" w:rsidRPr="00A46E63" w:rsidRDefault="00A46E63" w:rsidP="00A52905">
            <w:pPr>
              <w:contextualSpacing/>
              <w:jc w:val="center"/>
              <w:rPr>
                <w:rFonts w:ascii="Times New Roman" w:hAnsi="Times New Roman" w:cs="Times New Roman"/>
              </w:rPr>
            </w:pPr>
          </w:p>
        </w:tc>
      </w:tr>
      <w:tr w:rsidR="00A46E63" w:rsidRPr="00A46E63" w:rsidTr="00A52905">
        <w:tc>
          <w:tcPr>
            <w:tcW w:w="4706"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Ф.И.О. должностного лица, принявшего заявление)</w:t>
            </w:r>
          </w:p>
        </w:tc>
        <w:tc>
          <w:tcPr>
            <w:tcW w:w="1276" w:type="dxa"/>
            <w:tcBorders>
              <w:top w:val="nil"/>
              <w:left w:val="nil"/>
              <w:bottom w:val="nil"/>
              <w:right w:val="nil"/>
            </w:tcBorders>
            <w:vAlign w:val="bottom"/>
          </w:tcPr>
          <w:p w:rsidR="00A46E63" w:rsidRPr="00A46E63" w:rsidRDefault="00A46E63" w:rsidP="00A52905">
            <w:pPr>
              <w:contextualSpacing/>
              <w:rPr>
                <w:rFonts w:ascii="Times New Roman" w:hAnsi="Times New Roman" w:cs="Times New Roman"/>
              </w:rPr>
            </w:pPr>
          </w:p>
        </w:tc>
        <w:tc>
          <w:tcPr>
            <w:tcW w:w="2126" w:type="dxa"/>
            <w:tcBorders>
              <w:top w:val="nil"/>
              <w:left w:val="nil"/>
              <w:bottom w:val="nil"/>
              <w:right w:val="nil"/>
            </w:tcBorders>
            <w:vAlign w:val="bottom"/>
          </w:tcPr>
          <w:p w:rsidR="00A46E63" w:rsidRPr="00A46E63" w:rsidRDefault="00A46E63" w:rsidP="00A52905">
            <w:pPr>
              <w:contextualSpacing/>
              <w:jc w:val="center"/>
              <w:rPr>
                <w:rFonts w:ascii="Times New Roman" w:hAnsi="Times New Roman" w:cs="Times New Roman"/>
              </w:rPr>
            </w:pPr>
            <w:r w:rsidRPr="00A46E63">
              <w:rPr>
                <w:rFonts w:ascii="Times New Roman" w:hAnsi="Times New Roman" w:cs="Times New Roman"/>
              </w:rPr>
              <w:t>(подпись)</w:t>
            </w:r>
          </w:p>
        </w:tc>
      </w:tr>
    </w:tbl>
    <w:p w:rsidR="00A46E63" w:rsidRPr="00A46E63" w:rsidRDefault="00A46E63" w:rsidP="00A46E63">
      <w:pPr>
        <w:contextualSpacing/>
        <w:rPr>
          <w:rFonts w:ascii="Times New Roman" w:hAnsi="Times New Roman" w:cs="Times New Roman"/>
        </w:rPr>
      </w:pPr>
    </w:p>
    <w:p w:rsidR="00A46E63" w:rsidRPr="00A46E63" w:rsidRDefault="00A46E63" w:rsidP="00A46E63">
      <w:pPr>
        <w:rPr>
          <w:rFonts w:ascii="Times New Roman" w:eastAsia="Times New Roman" w:hAnsi="Times New Roman" w:cs="Times New Roman"/>
        </w:rPr>
      </w:pPr>
      <w:r w:rsidRPr="00A46E63">
        <w:rPr>
          <w:rFonts w:ascii="Times New Roman" w:eastAsia="Times New Roman" w:hAnsi="Times New Roman" w:cs="Times New Roman"/>
        </w:rPr>
        <w:br w:type="page"/>
      </w:r>
    </w:p>
    <w:p w:rsidR="006F326F" w:rsidRPr="00A46E63" w:rsidRDefault="006F326F" w:rsidP="006F326F">
      <w:pPr>
        <w:suppressAutoHyphens/>
        <w:ind w:left="5103" w:right="-149"/>
        <w:jc w:val="center"/>
        <w:rPr>
          <w:rFonts w:ascii="Times New Roman" w:hAnsi="Times New Roman" w:cs="Times New Roman"/>
        </w:rPr>
      </w:pPr>
      <w:r>
        <w:rPr>
          <w:rFonts w:ascii="Times New Roman" w:hAnsi="Times New Roman" w:cs="Times New Roman"/>
        </w:rPr>
        <w:lastRenderedPageBreak/>
        <w:t>Приложение № 2</w:t>
      </w:r>
      <w:r w:rsidRPr="00A46E63">
        <w:rPr>
          <w:rFonts w:ascii="Times New Roman" w:hAnsi="Times New Roman" w:cs="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Pr>
          <w:rFonts w:ascii="Times New Roman" w:hAnsi="Times New Roman" w:cs="Times New Roman"/>
          <w:color w:val="auto"/>
        </w:rPr>
        <w:t xml:space="preserve"> муниципального района «Чернышевский район»</w:t>
      </w:r>
      <w:r w:rsidRPr="00A46E63">
        <w:rPr>
          <w:rFonts w:ascii="Times New Roman" w:hAnsi="Times New Roman" w:cs="Times New Roman"/>
        </w:rPr>
        <w:t>, утвержденного постановлением администрации</w:t>
      </w:r>
      <w:r>
        <w:rPr>
          <w:rFonts w:ascii="Times New Roman" w:hAnsi="Times New Roman" w:cs="Times New Roman"/>
          <w:color w:val="FF0000"/>
        </w:rPr>
        <w:t xml:space="preserve"> </w:t>
      </w:r>
      <w:r w:rsidRPr="006F326F">
        <w:rPr>
          <w:rFonts w:ascii="Times New Roman" w:hAnsi="Times New Roman" w:cs="Times New Roman"/>
          <w:color w:val="auto"/>
        </w:rPr>
        <w:t xml:space="preserve">муниципального района «Чернышевский район» </w:t>
      </w:r>
      <w:r>
        <w:rPr>
          <w:rFonts w:ascii="Times New Roman" w:hAnsi="Times New Roman" w:cs="Times New Roman"/>
        </w:rPr>
        <w:t>от «___» _______ 2022</w:t>
      </w:r>
      <w:r w:rsidRPr="00A46E63">
        <w:rPr>
          <w:rFonts w:ascii="Times New Roman" w:hAnsi="Times New Roman" w:cs="Times New Roman"/>
        </w:rPr>
        <w:t xml:space="preserve">г. </w:t>
      </w:r>
      <w:r w:rsidRPr="00A46E63">
        <w:rPr>
          <w:rFonts w:ascii="Times New Roman" w:hAnsi="Times New Roman" w:cs="Times New Roman"/>
        </w:rPr>
        <w:br/>
        <w:t>№ ___</w:t>
      </w:r>
    </w:p>
    <w:p w:rsidR="00A46E63" w:rsidRPr="00A46E63" w:rsidRDefault="00A46E63" w:rsidP="00A46E63">
      <w:pPr>
        <w:pStyle w:val="130"/>
        <w:shd w:val="clear" w:color="auto" w:fill="auto"/>
        <w:spacing w:line="298" w:lineRule="exact"/>
        <w:contextualSpacing/>
        <w:jc w:val="center"/>
        <w:rPr>
          <w:sz w:val="24"/>
          <w:szCs w:val="24"/>
        </w:rPr>
      </w:pPr>
    </w:p>
    <w:p w:rsidR="00A46E63" w:rsidRPr="00A46E63" w:rsidRDefault="00A46E63" w:rsidP="00A46E63">
      <w:pPr>
        <w:keepNext/>
        <w:keepLines/>
        <w:contextualSpacing/>
        <w:rPr>
          <w:rFonts w:ascii="Times New Roman" w:hAnsi="Times New Roman" w:cs="Times New Roman"/>
        </w:rPr>
      </w:pPr>
      <w:bookmarkStart w:id="6" w:name="bookmark37"/>
      <w:r w:rsidRPr="00A46E63">
        <w:rPr>
          <w:rStyle w:val="27"/>
          <w:rFonts w:eastAsia="Arial Unicode MS"/>
          <w:sz w:val="24"/>
          <w:szCs w:val="24"/>
        </w:rPr>
        <w:t>БЛОК-СХЕМА</w:t>
      </w:r>
      <w:bookmarkEnd w:id="6"/>
    </w:p>
    <w:p w:rsidR="00A46E63" w:rsidRPr="00A46E63" w:rsidRDefault="00A46E63" w:rsidP="00A46E63">
      <w:pPr>
        <w:keepNext/>
        <w:keepLines/>
        <w:contextualSpacing/>
        <w:rPr>
          <w:rFonts w:ascii="Times New Roman" w:hAnsi="Times New Roman" w:cs="Times New Roman"/>
        </w:rPr>
      </w:pPr>
      <w:bookmarkStart w:id="7" w:name="bookmark38"/>
      <w:r w:rsidRPr="00A46E63">
        <w:rPr>
          <w:rStyle w:val="27"/>
          <w:rFonts w:eastAsia="Arial Unicode MS"/>
          <w:sz w:val="24"/>
          <w:szCs w:val="24"/>
        </w:rPr>
        <w:t>ПРЕДОСТАВЛЕНИЯ МУНИЦИПАЛЬНОЙ УСЛУГИ «СОГЛАСОВАНИЕ ПРОВЕДЕНИЯ ПЕРЕУСТРОЙСТВА И (ИЛИ) ПЕРЕПЛАНИРОВКИ</w:t>
      </w:r>
      <w:bookmarkEnd w:id="7"/>
    </w:p>
    <w:p w:rsidR="00A46E63" w:rsidRPr="001C683F" w:rsidRDefault="00A46E63" w:rsidP="00A46E63">
      <w:pPr>
        <w:keepNext/>
        <w:keepLines/>
        <w:contextualSpacing/>
        <w:rPr>
          <w:rFonts w:ascii="Times New Roman" w:hAnsi="Times New Roman" w:cs="Times New Roman"/>
          <w:b/>
          <w:color w:val="auto"/>
        </w:rPr>
      </w:pPr>
      <w:bookmarkStart w:id="8" w:name="bookmark39"/>
      <w:r w:rsidRPr="00A46E63">
        <w:rPr>
          <w:rStyle w:val="27"/>
          <w:rFonts w:eastAsia="Arial Unicode MS"/>
          <w:sz w:val="24"/>
          <w:szCs w:val="24"/>
        </w:rPr>
        <w:t>ПОМЕЩЕНИЯ В МНОГОКВАРТИРНОМ ДОМЕ</w:t>
      </w:r>
      <w:bookmarkEnd w:id="8"/>
      <w:r w:rsidRPr="00A46E63">
        <w:rPr>
          <w:rStyle w:val="27"/>
          <w:rFonts w:eastAsia="Arial Unicode MS"/>
          <w:sz w:val="24"/>
          <w:szCs w:val="24"/>
        </w:rPr>
        <w:t>»</w:t>
      </w:r>
      <w:r w:rsidRPr="00A46E63">
        <w:rPr>
          <w:rFonts w:ascii="Times New Roman" w:hAnsi="Times New Roman" w:cs="Times New Roman"/>
        </w:rPr>
        <w:t xml:space="preserve"> НА ТЕРРИТОРИИ </w:t>
      </w:r>
      <w:r w:rsidR="001C683F">
        <w:rPr>
          <w:rFonts w:ascii="Times New Roman" w:hAnsi="Times New Roman" w:cs="Times New Roman"/>
          <w:color w:val="auto"/>
        </w:rPr>
        <w:t>МУНИЦИПАЛЬНОГО РАЙОНА «ЧЕРНЫШЕВСКИЙ РАЙОН»</w:t>
      </w:r>
    </w:p>
    <w:p w:rsidR="00A46E63" w:rsidRPr="00A46E63" w:rsidRDefault="0014399D" w:rsidP="00A46E63">
      <w:pPr>
        <w:contextualSpacing/>
        <w:rPr>
          <w:rFonts w:ascii="Times New Roman" w:hAnsi="Times New Roman" w:cs="Times New Roman"/>
        </w:rPr>
      </w:pPr>
      <w:r>
        <w:rPr>
          <w:rFonts w:ascii="Times New Roman" w:hAnsi="Times New Roman" w:cs="Times New Roman"/>
          <w:noProof/>
        </w:rPr>
        <w:pict>
          <v:rect id="_x0000_s1026" style="position:absolute;margin-left:123.45pt;margin-top:10.3pt;width:182.4pt;height:33.85pt;z-index:251655680">
            <v:textbox style="mso-next-textbox:#_x0000_s1026">
              <w:txbxContent>
                <w:p w:rsidR="005F020C" w:rsidRDefault="005F020C" w:rsidP="00A46E63">
                  <w:pPr>
                    <w:contextualSpacing/>
                    <w:rPr>
                      <w:sz w:val="28"/>
                      <w:szCs w:val="28"/>
                    </w:rPr>
                  </w:pPr>
                  <w:r w:rsidRPr="00DF0154">
                    <w:rPr>
                      <w:sz w:val="28"/>
                      <w:szCs w:val="28"/>
                    </w:rPr>
                    <w:t>Заявитель</w:t>
                  </w:r>
                </w:p>
                <w:p w:rsidR="005F020C" w:rsidRDefault="005F020C" w:rsidP="00A46E63">
                  <w:pPr>
                    <w:jc w:val="center"/>
                  </w:pPr>
                </w:p>
              </w:txbxContent>
            </v:textbox>
          </v:rect>
        </w:pic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14399D" w:rsidP="00A46E63">
      <w:pPr>
        <w:contextualSpacing/>
        <w:rPr>
          <w:rFonts w:ascii="Times New Roman" w:hAnsi="Times New Roman" w:cs="Times New Roman"/>
        </w:rPr>
      </w:pPr>
      <w:r>
        <w:rPr>
          <w:rFonts w:ascii="Times New Roman" w:hAnsi="Times New Roman" w:cs="Times New Roman"/>
          <w:noProof/>
        </w:rPr>
        <w:pict>
          <v:rect id="_x0000_s1027" style="position:absolute;margin-left:4.75pt;margin-top:.6pt;width:477pt;height:69.75pt;z-index:251656704">
            <v:textbox style="mso-next-textbox:#_x0000_s1027">
              <w:txbxContent>
                <w:p w:rsidR="005F020C" w:rsidRDefault="005F020C" w:rsidP="00A46E63">
                  <w:pPr>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5F020C" w:rsidRDefault="005F020C" w:rsidP="00A46E63">
                  <w:pPr>
                    <w:jc w:val="center"/>
                  </w:pPr>
                </w:p>
              </w:txbxContent>
            </v:textbox>
          </v:rect>
        </w:pict>
      </w: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b/>
        </w:rPr>
      </w:pPr>
    </w:p>
    <w:p w:rsidR="00A46E63" w:rsidRPr="00A46E63" w:rsidRDefault="00A46E63" w:rsidP="00A46E63">
      <w:pPr>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A46E63" w:rsidP="00A46E63">
      <w:pPr>
        <w:tabs>
          <w:tab w:val="center" w:pos="5116"/>
        </w:tabs>
        <w:contextualSpacing/>
        <w:rPr>
          <w:rFonts w:ascii="Times New Roman" w:hAnsi="Times New Roman" w:cs="Times New Roman"/>
        </w:rPr>
      </w:pPr>
    </w:p>
    <w:p w:rsidR="00A46E63" w:rsidRPr="00A46E63" w:rsidRDefault="00A46E63" w:rsidP="00A46E63">
      <w:pPr>
        <w:contextualSpacing/>
        <w:rPr>
          <w:rFonts w:ascii="Times New Roman" w:hAnsi="Times New Roman" w:cs="Times New Roman"/>
        </w:rPr>
      </w:pPr>
    </w:p>
    <w:p w:rsidR="00A46E63" w:rsidRPr="00A46E63" w:rsidRDefault="0014399D" w:rsidP="00A46E63">
      <w:pPr>
        <w:tabs>
          <w:tab w:val="left" w:pos="4678"/>
        </w:tabs>
        <w:suppressAutoHyphens/>
        <w:ind w:left="4678" w:right="-149"/>
        <w:jc w:val="center"/>
        <w:rPr>
          <w:rFonts w:ascii="Times New Roman" w:hAnsi="Times New Roman" w:cs="Times New Roman"/>
        </w:rPr>
      </w:pPr>
      <w:r>
        <w:rPr>
          <w:rFonts w:ascii="Times New Roman" w:hAnsi="Times New Roman" w:cs="Times New Roman"/>
          <w:noProof/>
        </w:rPr>
        <w:pict>
          <v:rect id="_x0000_s1028" style="position:absolute;left:0;text-align:left;margin-left:1.75pt;margin-top:9pt;width:480pt;height:102pt;z-index:251657728">
            <v:textbox style="mso-next-textbox:#_x0000_s1028">
              <w:txbxContent>
                <w:p w:rsidR="005F020C" w:rsidRDefault="005F020C" w:rsidP="00A46E63">
                  <w:pPr>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5F020C" w:rsidRDefault="005F020C" w:rsidP="00A46E63">
                  <w:pPr>
                    <w:jc w:val="center"/>
                  </w:pPr>
                </w:p>
              </w:txbxContent>
            </v:textbox>
          </v:rect>
        </w:pict>
      </w:r>
      <w:r w:rsidR="00A46E63" w:rsidRPr="00A46E63">
        <w:rPr>
          <w:rFonts w:ascii="Times New Roman" w:hAnsi="Times New Roman" w:cs="Times New Roman"/>
        </w:rPr>
        <w:t>Приложение № 1 к административном</w:t>
      </w:r>
    </w:p>
    <w:p w:rsidR="00A46E63" w:rsidRPr="00A46E63" w:rsidRDefault="00A46E63" w:rsidP="00A46E63">
      <w:pPr>
        <w:tabs>
          <w:tab w:val="left" w:pos="4678"/>
        </w:tabs>
        <w:suppressAutoHyphens/>
        <w:ind w:left="4678" w:right="-149"/>
        <w:jc w:val="center"/>
        <w:rPr>
          <w:rFonts w:ascii="Times New Roman" w:hAnsi="Times New Roman" w:cs="Times New Roman"/>
        </w:rPr>
      </w:pPr>
    </w:p>
    <w:p w:rsidR="00A46E63" w:rsidRPr="00A46E63" w:rsidRDefault="00A46E63" w:rsidP="00A46E63">
      <w:pPr>
        <w:tabs>
          <w:tab w:val="left" w:pos="4678"/>
        </w:tabs>
        <w:suppressAutoHyphens/>
        <w:ind w:left="4678" w:right="-149"/>
        <w:jc w:val="center"/>
        <w:rPr>
          <w:rFonts w:ascii="Times New Roman" w:hAnsi="Times New Roman" w:cs="Times New Roman"/>
        </w:rPr>
      </w:pPr>
    </w:p>
    <w:p w:rsidR="00A46E63" w:rsidRPr="00A46E63" w:rsidRDefault="00A46E63" w:rsidP="00A46E63">
      <w:pPr>
        <w:tabs>
          <w:tab w:val="left" w:pos="4678"/>
        </w:tabs>
        <w:suppressAutoHyphens/>
        <w:ind w:left="4678" w:right="-149"/>
        <w:jc w:val="center"/>
        <w:rPr>
          <w:rFonts w:ascii="Times New Roman" w:hAnsi="Times New Roman" w:cs="Times New Roman"/>
        </w:rPr>
      </w:pPr>
    </w:p>
    <w:p w:rsidR="00A46E63" w:rsidRPr="00A46E63" w:rsidRDefault="00A46E63" w:rsidP="00A46E63">
      <w:pPr>
        <w:rPr>
          <w:rFonts w:ascii="Times New Roman" w:eastAsia="Times New Roman" w:hAnsi="Times New Roman" w:cs="Times New Roman"/>
        </w:rPr>
      </w:pPr>
    </w:p>
    <w:p w:rsidR="00A46E63" w:rsidRPr="00A46E63" w:rsidRDefault="0014399D" w:rsidP="00A46E63">
      <w:pPr>
        <w:rPr>
          <w:rFonts w:ascii="Times New Roman" w:eastAsia="Times New Roman" w:hAnsi="Times New Roman" w:cs="Times New Roman"/>
        </w:rPr>
      </w:pPr>
      <w:r w:rsidRPr="0014399D">
        <w:rPr>
          <w:rFonts w:ascii="Times New Roman" w:hAnsi="Times New Roman" w:cs="Times New Roman"/>
          <w:noProof/>
        </w:rPr>
        <w:pict>
          <v:rect id="_x0000_s1029" style="position:absolute;margin-left:1.75pt;margin-top:57.75pt;width:492pt;height:79.5pt;z-index:251658752">
            <v:textbox style="mso-next-textbox:#_x0000_s1029">
              <w:txbxContent>
                <w:p w:rsidR="005F020C" w:rsidRDefault="005F020C" w:rsidP="00A46E63">
                  <w:pPr>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5F020C" w:rsidRDefault="005F020C" w:rsidP="00A46E63">
                  <w:pPr>
                    <w:jc w:val="center"/>
                  </w:pPr>
                </w:p>
              </w:txbxContent>
            </v:textbox>
          </v:rect>
        </w:pict>
      </w:r>
      <w:r w:rsidRPr="0014399D">
        <w:rPr>
          <w:rFonts w:ascii="Times New Roman" w:hAnsi="Times New Roman" w:cs="Times New Roman"/>
          <w:noProof/>
        </w:rPr>
        <w:pict>
          <v:rect id="_x0000_s1030" style="position:absolute;margin-left:157.15pt;margin-top:179.25pt;width:182.4pt;height:45.75pt;z-index:251659776">
            <v:textbox style="mso-next-textbox:#_x0000_s1030">
              <w:txbxContent>
                <w:p w:rsidR="005F020C" w:rsidRDefault="005F020C" w:rsidP="00A46E63">
                  <w:pPr>
                    <w:contextualSpacing/>
                    <w:rPr>
                      <w:sz w:val="28"/>
                      <w:szCs w:val="28"/>
                    </w:rPr>
                  </w:pPr>
                  <w:r w:rsidRPr="00DF0154">
                    <w:rPr>
                      <w:sz w:val="28"/>
                      <w:szCs w:val="28"/>
                    </w:rPr>
                    <w:t>Заявитель</w:t>
                  </w:r>
                </w:p>
                <w:p w:rsidR="005F020C" w:rsidRDefault="005F020C" w:rsidP="00A46E63">
                  <w:pPr>
                    <w:jc w:val="center"/>
                  </w:pPr>
                </w:p>
              </w:txbxContent>
            </v:textbox>
          </v:rect>
        </w:pict>
      </w:r>
      <w:r w:rsidR="00A46E63" w:rsidRPr="00A46E63">
        <w:rPr>
          <w:rFonts w:ascii="Times New Roman" w:hAnsi="Times New Roman" w:cs="Times New Roman"/>
        </w:rPr>
        <w:br w:type="page"/>
      </w:r>
    </w:p>
    <w:p w:rsidR="006F326F" w:rsidRPr="00A46E63" w:rsidRDefault="006F326F" w:rsidP="006F326F">
      <w:pPr>
        <w:suppressAutoHyphens/>
        <w:ind w:left="5103" w:right="-149"/>
        <w:jc w:val="center"/>
        <w:rPr>
          <w:rFonts w:ascii="Times New Roman" w:hAnsi="Times New Roman" w:cs="Times New Roman"/>
        </w:rPr>
      </w:pPr>
      <w:r>
        <w:rPr>
          <w:rFonts w:ascii="Times New Roman" w:hAnsi="Times New Roman" w:cs="Times New Roman"/>
        </w:rPr>
        <w:lastRenderedPageBreak/>
        <w:t>Приложение № 3</w:t>
      </w:r>
      <w:r w:rsidRPr="00A46E63">
        <w:rPr>
          <w:rFonts w:ascii="Times New Roman" w:hAnsi="Times New Roman" w:cs="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Pr>
          <w:rFonts w:ascii="Times New Roman" w:hAnsi="Times New Roman" w:cs="Times New Roman"/>
          <w:color w:val="auto"/>
        </w:rPr>
        <w:t xml:space="preserve"> муниципального района «Чернышевский район»</w:t>
      </w:r>
      <w:r w:rsidRPr="00A46E63">
        <w:rPr>
          <w:rFonts w:ascii="Times New Roman" w:hAnsi="Times New Roman" w:cs="Times New Roman"/>
        </w:rPr>
        <w:t>, утвержденного постановлением администрации</w:t>
      </w:r>
      <w:r>
        <w:rPr>
          <w:rFonts w:ascii="Times New Roman" w:hAnsi="Times New Roman" w:cs="Times New Roman"/>
          <w:color w:val="FF0000"/>
        </w:rPr>
        <w:t xml:space="preserve"> </w:t>
      </w:r>
      <w:r w:rsidRPr="006F326F">
        <w:rPr>
          <w:rFonts w:ascii="Times New Roman" w:hAnsi="Times New Roman" w:cs="Times New Roman"/>
          <w:color w:val="auto"/>
        </w:rPr>
        <w:t xml:space="preserve">муниципального района «Чернышевский район» </w:t>
      </w:r>
      <w:r>
        <w:rPr>
          <w:rFonts w:ascii="Times New Roman" w:hAnsi="Times New Roman" w:cs="Times New Roman"/>
        </w:rPr>
        <w:t>от «___» _______ 2022</w:t>
      </w:r>
      <w:r w:rsidRPr="00A46E63">
        <w:rPr>
          <w:rFonts w:ascii="Times New Roman" w:hAnsi="Times New Roman" w:cs="Times New Roman"/>
        </w:rPr>
        <w:t xml:space="preserve">г. </w:t>
      </w:r>
      <w:r w:rsidRPr="00A46E63">
        <w:rPr>
          <w:rFonts w:ascii="Times New Roman" w:hAnsi="Times New Roman" w:cs="Times New Roman"/>
        </w:rPr>
        <w:br/>
        <w:t>№ ___</w:t>
      </w:r>
    </w:p>
    <w:p w:rsidR="00A46E63" w:rsidRPr="00A46E63" w:rsidRDefault="00A46E63" w:rsidP="00A46E63">
      <w:pPr>
        <w:tabs>
          <w:tab w:val="left" w:pos="4678"/>
        </w:tabs>
        <w:suppressAutoHyphens/>
        <w:ind w:left="4678" w:right="-149"/>
        <w:jc w:val="center"/>
        <w:rPr>
          <w:rFonts w:ascii="Times New Roman" w:hAnsi="Times New Roman" w:cs="Times New Roman"/>
        </w:rPr>
      </w:pPr>
    </w:p>
    <w:p w:rsidR="00A46E63" w:rsidRPr="00A46E63" w:rsidRDefault="00A46E63" w:rsidP="00A46E63">
      <w:pPr>
        <w:tabs>
          <w:tab w:val="left" w:pos="4678"/>
        </w:tabs>
        <w:suppressAutoHyphens/>
        <w:ind w:left="4678" w:right="-149"/>
        <w:jc w:val="center"/>
        <w:rPr>
          <w:rFonts w:ascii="Times New Roman" w:hAnsi="Times New Roman" w:cs="Times New Roman"/>
        </w:rPr>
      </w:pPr>
    </w:p>
    <w:p w:rsidR="00A46E63" w:rsidRPr="00A46E63" w:rsidRDefault="00A46E63" w:rsidP="00A46E63">
      <w:pPr>
        <w:pStyle w:val="45"/>
        <w:keepNext/>
        <w:keepLines/>
        <w:shd w:val="clear" w:color="auto" w:fill="auto"/>
        <w:spacing w:before="0" w:after="0" w:line="298" w:lineRule="exact"/>
        <w:ind w:left="1800" w:right="1780"/>
        <w:jc w:val="center"/>
        <w:rPr>
          <w:sz w:val="24"/>
          <w:szCs w:val="24"/>
        </w:rPr>
      </w:pPr>
      <w:bookmarkStart w:id="9" w:name="bookmark44"/>
      <w:r w:rsidRPr="00A46E63">
        <w:rPr>
          <w:sz w:val="24"/>
          <w:szCs w:val="24"/>
        </w:rPr>
        <w:t>Форма документа, подтверждающего принятие решения о согласовании переустройства и (или) перепланировки</w:t>
      </w:r>
      <w:bookmarkStart w:id="10" w:name="bookmark45"/>
      <w:bookmarkEnd w:id="9"/>
      <w:r w:rsidRPr="00A46E63">
        <w:rPr>
          <w:sz w:val="24"/>
          <w:szCs w:val="24"/>
        </w:rPr>
        <w:t xml:space="preserve"> жилого помещения</w:t>
      </w:r>
      <w:bookmarkEnd w:id="10"/>
    </w:p>
    <w:p w:rsidR="00A46E63" w:rsidRPr="00A46E63" w:rsidRDefault="00A46E63" w:rsidP="00A46E63">
      <w:pPr>
        <w:ind w:left="20"/>
        <w:rPr>
          <w:rFonts w:ascii="Times New Roman" w:hAnsi="Times New Roman" w:cs="Times New Roman"/>
        </w:rPr>
      </w:pPr>
    </w:p>
    <w:p w:rsidR="00A46E63" w:rsidRPr="00A46E63" w:rsidRDefault="00A46E63" w:rsidP="00A46E63">
      <w:pPr>
        <w:ind w:left="20"/>
        <w:rPr>
          <w:rFonts w:ascii="Times New Roman" w:hAnsi="Times New Roman" w:cs="Times New Roman"/>
        </w:rPr>
      </w:pPr>
      <w:r w:rsidRPr="00A46E63">
        <w:rPr>
          <w:rFonts w:ascii="Times New Roman" w:hAnsi="Times New Roman" w:cs="Times New Roman"/>
        </w:rPr>
        <w:t>(Бланк органа,</w:t>
      </w:r>
    </w:p>
    <w:p w:rsidR="00A46E63" w:rsidRPr="00A46E63" w:rsidRDefault="00A46E63" w:rsidP="00A46E63">
      <w:pPr>
        <w:ind w:left="20"/>
        <w:rPr>
          <w:rFonts w:ascii="Times New Roman" w:hAnsi="Times New Roman" w:cs="Times New Roman"/>
        </w:rPr>
      </w:pPr>
      <w:r w:rsidRPr="00A46E63">
        <w:rPr>
          <w:rFonts w:ascii="Times New Roman" w:hAnsi="Times New Roman" w:cs="Times New Roman"/>
        </w:rPr>
        <w:t>осуществляющего</w:t>
      </w:r>
    </w:p>
    <w:p w:rsidR="00A46E63" w:rsidRPr="00A46E63" w:rsidRDefault="00A46E63" w:rsidP="00A46E63">
      <w:pPr>
        <w:spacing w:after="259"/>
        <w:ind w:left="20"/>
        <w:rPr>
          <w:rFonts w:ascii="Times New Roman" w:hAnsi="Times New Roman" w:cs="Times New Roman"/>
        </w:rPr>
      </w:pPr>
      <w:r w:rsidRPr="00A46E63">
        <w:rPr>
          <w:rFonts w:ascii="Times New Roman" w:hAnsi="Times New Roman" w:cs="Times New Roman"/>
        </w:rPr>
        <w:t>согласование)</w:t>
      </w:r>
    </w:p>
    <w:p w:rsidR="00A46E63" w:rsidRPr="00A46E63" w:rsidRDefault="00A46E63" w:rsidP="00A46E63">
      <w:pPr>
        <w:pStyle w:val="150"/>
        <w:shd w:val="clear" w:color="auto" w:fill="auto"/>
        <w:spacing w:before="0" w:after="0" w:line="250" w:lineRule="exact"/>
        <w:ind w:left="4480"/>
        <w:rPr>
          <w:sz w:val="24"/>
          <w:szCs w:val="24"/>
        </w:rPr>
      </w:pPr>
      <w:r w:rsidRPr="00A46E63">
        <w:rPr>
          <w:sz w:val="24"/>
          <w:szCs w:val="24"/>
        </w:rPr>
        <w:t>РЕШЕНИЕ</w:t>
      </w:r>
    </w:p>
    <w:p w:rsidR="00A46E63" w:rsidRPr="00A46E63" w:rsidRDefault="00A46E63" w:rsidP="00A46E63">
      <w:pPr>
        <w:pStyle w:val="150"/>
        <w:shd w:val="clear" w:color="auto" w:fill="auto"/>
        <w:spacing w:before="0" w:after="507" w:line="250" w:lineRule="exact"/>
        <w:ind w:left="920"/>
        <w:rPr>
          <w:sz w:val="24"/>
          <w:szCs w:val="24"/>
        </w:rPr>
      </w:pPr>
      <w:r w:rsidRPr="00A46E63">
        <w:rPr>
          <w:sz w:val="24"/>
          <w:szCs w:val="24"/>
        </w:rPr>
        <w:t>о согласовании переустройства и (или) перепланировки жилого помещения</w:t>
      </w:r>
    </w:p>
    <w:p w:rsidR="00A46E63" w:rsidRPr="00A46E63" w:rsidRDefault="00A46E63" w:rsidP="00A46E63">
      <w:pPr>
        <w:tabs>
          <w:tab w:val="left" w:leader="underscore" w:pos="10004"/>
        </w:tabs>
        <w:spacing w:line="264" w:lineRule="exact"/>
        <w:ind w:left="20"/>
        <w:rPr>
          <w:rFonts w:ascii="Times New Roman" w:hAnsi="Times New Roman" w:cs="Times New Roman"/>
        </w:rPr>
      </w:pPr>
      <w:r w:rsidRPr="00A46E63">
        <w:rPr>
          <w:rFonts w:ascii="Times New Roman" w:hAnsi="Times New Roman" w:cs="Times New Roman"/>
        </w:rPr>
        <w:t>В связи с обращением</w:t>
      </w:r>
      <w:r w:rsidRPr="00A46E63">
        <w:rPr>
          <w:rFonts w:ascii="Times New Roman" w:hAnsi="Times New Roman" w:cs="Times New Roman"/>
        </w:rPr>
        <w:tab/>
      </w:r>
    </w:p>
    <w:p w:rsidR="00A46E63" w:rsidRPr="00A46E63" w:rsidRDefault="00A46E63" w:rsidP="00A46E63">
      <w:pPr>
        <w:tabs>
          <w:tab w:val="left" w:pos="7978"/>
        </w:tabs>
        <w:spacing w:line="264" w:lineRule="exact"/>
        <w:ind w:left="20" w:right="160" w:firstLine="3100"/>
        <w:rPr>
          <w:rFonts w:ascii="Times New Roman" w:hAnsi="Times New Roman" w:cs="Times New Roman"/>
        </w:rPr>
      </w:pPr>
      <w:r w:rsidRPr="00A46E63">
        <w:rPr>
          <w:rStyle w:val="395pt"/>
          <w:rFonts w:eastAsia="Arial Unicode MS"/>
          <w:sz w:val="24"/>
          <w:szCs w:val="24"/>
        </w:rPr>
        <w:t xml:space="preserve">(Ф.И.О. физического лица, наименование юридического лица - заявителя) </w:t>
      </w:r>
      <w:r w:rsidRPr="00A46E63">
        <w:rPr>
          <w:rFonts w:ascii="Times New Roman" w:hAnsi="Times New Roman" w:cs="Times New Roman"/>
        </w:rPr>
        <w:t xml:space="preserve">о намерении провести </w:t>
      </w:r>
      <w:r w:rsidRPr="00A46E63">
        <w:rPr>
          <w:rStyle w:val="33"/>
          <w:rFonts w:eastAsia="Arial Unicode MS"/>
          <w:sz w:val="24"/>
          <w:szCs w:val="24"/>
        </w:rPr>
        <w:t>переустройство и (или) перепланировку</w:t>
      </w:r>
      <w:r w:rsidRPr="00A46E63">
        <w:rPr>
          <w:rFonts w:ascii="Times New Roman" w:hAnsi="Times New Roman" w:cs="Times New Roman"/>
        </w:rPr>
        <w:tab/>
        <w:t>жилых помещений</w:t>
      </w:r>
    </w:p>
    <w:p w:rsidR="00A46E63" w:rsidRPr="00A46E63" w:rsidRDefault="00A46E63" w:rsidP="00A46E63">
      <w:pPr>
        <w:spacing w:line="264" w:lineRule="exact"/>
        <w:ind w:left="4060"/>
        <w:rPr>
          <w:rFonts w:ascii="Times New Roman" w:hAnsi="Times New Roman" w:cs="Times New Roman"/>
        </w:rPr>
      </w:pPr>
      <w:r w:rsidRPr="00A46E63">
        <w:rPr>
          <w:rFonts w:ascii="Times New Roman" w:hAnsi="Times New Roman" w:cs="Times New Roman"/>
        </w:rPr>
        <w:t>(ненужное зачеркнуть)</w:t>
      </w:r>
    </w:p>
    <w:p w:rsidR="00A46E63" w:rsidRPr="00A46E63" w:rsidRDefault="00A46E63" w:rsidP="00A46E63">
      <w:pPr>
        <w:tabs>
          <w:tab w:val="left" w:leader="underscore" w:pos="9994"/>
        </w:tabs>
        <w:spacing w:after="87" w:line="264" w:lineRule="exact"/>
        <w:ind w:left="20"/>
        <w:rPr>
          <w:rFonts w:ascii="Times New Roman" w:hAnsi="Times New Roman" w:cs="Times New Roman"/>
        </w:rPr>
      </w:pPr>
      <w:r w:rsidRPr="00A46E63">
        <w:rPr>
          <w:rFonts w:ascii="Times New Roman" w:hAnsi="Times New Roman" w:cs="Times New Roman"/>
        </w:rPr>
        <w:t>по адресу:</w:t>
      </w:r>
      <w:r w:rsidRPr="00A46E63">
        <w:rPr>
          <w:rFonts w:ascii="Times New Roman" w:hAnsi="Times New Roman" w:cs="Times New Roman"/>
        </w:rPr>
        <w:tab/>
      </w:r>
    </w:p>
    <w:p w:rsidR="00A46E63" w:rsidRPr="00A46E63" w:rsidRDefault="00A46E63" w:rsidP="00A46E63">
      <w:pPr>
        <w:tabs>
          <w:tab w:val="left" w:leader="underscore" w:pos="6577"/>
        </w:tabs>
        <w:spacing w:line="230" w:lineRule="exact"/>
        <w:ind w:left="20"/>
        <w:rPr>
          <w:rFonts w:ascii="Times New Roman" w:hAnsi="Times New Roman" w:cs="Times New Roman"/>
        </w:rPr>
      </w:pPr>
      <w:r w:rsidRPr="00A46E63">
        <w:rPr>
          <w:rFonts w:ascii="Times New Roman" w:hAnsi="Times New Roman" w:cs="Times New Roman"/>
        </w:rPr>
        <w:tab/>
        <w:t xml:space="preserve">, </w:t>
      </w:r>
      <w:r w:rsidRPr="00A46E63">
        <w:rPr>
          <w:rStyle w:val="33"/>
          <w:rFonts w:eastAsia="Arial Unicode MS"/>
          <w:sz w:val="24"/>
          <w:szCs w:val="24"/>
        </w:rPr>
        <w:t>занимаемых (принадлежащих)</w:t>
      </w:r>
    </w:p>
    <w:p w:rsidR="00A46E63" w:rsidRPr="00A46E63" w:rsidRDefault="00A46E63" w:rsidP="00A46E63">
      <w:pPr>
        <w:spacing w:line="264" w:lineRule="exact"/>
        <w:ind w:right="160"/>
        <w:rPr>
          <w:rFonts w:ascii="Times New Roman" w:hAnsi="Times New Roman" w:cs="Times New Roman"/>
        </w:rPr>
      </w:pPr>
      <w:r w:rsidRPr="00A46E63">
        <w:rPr>
          <w:rFonts w:ascii="Times New Roman" w:hAnsi="Times New Roman" w:cs="Times New Roman"/>
        </w:rPr>
        <w:t>(ненужное зачеркнуть)</w:t>
      </w:r>
    </w:p>
    <w:p w:rsidR="00A46E63" w:rsidRPr="00A46E63" w:rsidRDefault="00A46E63" w:rsidP="00A46E63">
      <w:pPr>
        <w:tabs>
          <w:tab w:val="left" w:leader="underscore" w:pos="9994"/>
        </w:tabs>
        <w:spacing w:line="264" w:lineRule="exact"/>
        <w:ind w:left="20"/>
        <w:rPr>
          <w:rFonts w:ascii="Times New Roman" w:hAnsi="Times New Roman" w:cs="Times New Roman"/>
        </w:rPr>
      </w:pPr>
      <w:r w:rsidRPr="00A46E63">
        <w:rPr>
          <w:rFonts w:ascii="Times New Roman" w:hAnsi="Times New Roman" w:cs="Times New Roman"/>
        </w:rPr>
        <w:t>на основании:</w:t>
      </w:r>
      <w:r w:rsidRPr="00A46E63">
        <w:rPr>
          <w:rFonts w:ascii="Times New Roman" w:hAnsi="Times New Roman" w:cs="Times New Roman"/>
        </w:rPr>
        <w:tab/>
      </w:r>
    </w:p>
    <w:p w:rsidR="00A46E63" w:rsidRPr="00A46E63" w:rsidRDefault="00A46E63" w:rsidP="00A46E63">
      <w:pPr>
        <w:spacing w:after="244" w:line="264" w:lineRule="exact"/>
        <w:ind w:left="20" w:firstLine="2360"/>
        <w:jc w:val="both"/>
        <w:rPr>
          <w:rFonts w:ascii="Times New Roman" w:hAnsi="Times New Roman" w:cs="Times New Roman"/>
        </w:rPr>
      </w:pPr>
      <w:r w:rsidRPr="00A46E63">
        <w:rPr>
          <w:rFonts w:ascii="Times New Roman" w:hAnsi="Times New Roman" w:cs="Times New Roman"/>
        </w:rPr>
        <w:t xml:space="preserve">(вид и реквизиты правоустанавливающего документа на переустраиваемое и (или) </w:t>
      </w:r>
      <w:r w:rsidRPr="00A46E63">
        <w:rPr>
          <w:rStyle w:val="395pt"/>
          <w:rFonts w:eastAsia="Arial Unicode MS"/>
          <w:sz w:val="24"/>
          <w:szCs w:val="24"/>
        </w:rPr>
        <w:t xml:space="preserve">перепланируемое жилое помещение) </w:t>
      </w:r>
      <w:r w:rsidRPr="00A46E63">
        <w:rPr>
          <w:rFonts w:ascii="Times New Roman" w:hAnsi="Times New Roman" w:cs="Times New Roman"/>
        </w:rPr>
        <w:t>по результатам рассмотрения представленных документов принято решение:</w:t>
      </w:r>
    </w:p>
    <w:p w:rsidR="00A46E63" w:rsidRPr="00A46E63" w:rsidRDefault="00A46E63" w:rsidP="008E555D">
      <w:pPr>
        <w:numPr>
          <w:ilvl w:val="1"/>
          <w:numId w:val="14"/>
        </w:numPr>
        <w:tabs>
          <w:tab w:val="left" w:pos="236"/>
          <w:tab w:val="left" w:leader="underscore" w:pos="9975"/>
        </w:tabs>
        <w:spacing w:line="274" w:lineRule="exact"/>
        <w:ind w:left="20"/>
        <w:rPr>
          <w:rFonts w:ascii="Times New Roman" w:hAnsi="Times New Roman" w:cs="Times New Roman"/>
        </w:rPr>
      </w:pPr>
      <w:r w:rsidRPr="00A46E63">
        <w:rPr>
          <w:rFonts w:ascii="Times New Roman" w:hAnsi="Times New Roman" w:cs="Times New Roman"/>
        </w:rPr>
        <w:t>Дать согласие на</w:t>
      </w:r>
      <w:r w:rsidRPr="00A46E63">
        <w:rPr>
          <w:rFonts w:ascii="Times New Roman" w:hAnsi="Times New Roman" w:cs="Times New Roman"/>
        </w:rPr>
        <w:tab/>
      </w:r>
    </w:p>
    <w:p w:rsidR="00A46E63" w:rsidRPr="00A46E63" w:rsidRDefault="00A46E63" w:rsidP="00A46E63">
      <w:pPr>
        <w:ind w:left="20" w:right="160" w:firstLine="2360"/>
        <w:jc w:val="both"/>
        <w:rPr>
          <w:rFonts w:ascii="Times New Roman" w:hAnsi="Times New Roman" w:cs="Times New Roman"/>
        </w:rPr>
      </w:pPr>
      <w:r w:rsidRPr="00A46E63">
        <w:rPr>
          <w:rStyle w:val="395pt"/>
          <w:rFonts w:eastAsia="Arial Unicode MS"/>
          <w:sz w:val="24"/>
          <w:szCs w:val="24"/>
        </w:rPr>
        <w:t xml:space="preserve">(переустройство, перепланировку, переустройство и перепланировку - нужное указать) </w:t>
      </w:r>
      <w:r w:rsidRPr="00A46E63">
        <w:rPr>
          <w:rFonts w:ascii="Times New Roman" w:hAnsi="Times New Roman" w:cs="Times New Roman"/>
        </w:rPr>
        <w:t>жилых помещений в соответствии с представленным проектом (проектной документацией).</w:t>
      </w:r>
    </w:p>
    <w:p w:rsidR="00A46E63" w:rsidRPr="00A46E63" w:rsidRDefault="00A46E63" w:rsidP="008E555D">
      <w:pPr>
        <w:numPr>
          <w:ilvl w:val="1"/>
          <w:numId w:val="14"/>
        </w:numPr>
        <w:tabs>
          <w:tab w:val="left" w:pos="260"/>
        </w:tabs>
        <w:contextualSpacing/>
        <w:rPr>
          <w:rFonts w:ascii="Times New Roman" w:hAnsi="Times New Roman" w:cs="Times New Roman"/>
        </w:rPr>
      </w:pPr>
      <w:r w:rsidRPr="00A46E63">
        <w:rPr>
          <w:rFonts w:ascii="Times New Roman" w:hAnsi="Times New Roman" w:cs="Times New Roman"/>
        </w:rPr>
        <w:t>Установить*:</w:t>
      </w:r>
    </w:p>
    <w:p w:rsidR="00A46E63" w:rsidRPr="00A46E63" w:rsidRDefault="00A46E63" w:rsidP="00A46E63">
      <w:pPr>
        <w:tabs>
          <w:tab w:val="left" w:leader="underscore" w:pos="6054"/>
          <w:tab w:val="left" w:leader="underscore" w:pos="8886"/>
          <w:tab w:val="left" w:leader="underscore" w:pos="9706"/>
        </w:tabs>
        <w:contextualSpacing/>
        <w:rPr>
          <w:rFonts w:ascii="Times New Roman" w:hAnsi="Times New Roman" w:cs="Times New Roman"/>
        </w:rPr>
      </w:pPr>
      <w:r w:rsidRPr="00A46E63">
        <w:rPr>
          <w:rFonts w:ascii="Times New Roman" w:hAnsi="Times New Roman" w:cs="Times New Roman"/>
        </w:rPr>
        <w:t>срок производства ремонтно-строительных работ с «__» 202__г.</w:t>
      </w:r>
    </w:p>
    <w:p w:rsidR="00A46E63" w:rsidRPr="00A46E63" w:rsidRDefault="00A46E63" w:rsidP="00A46E63">
      <w:pPr>
        <w:tabs>
          <w:tab w:val="left" w:pos="3990"/>
        </w:tabs>
        <w:contextualSpacing/>
        <w:rPr>
          <w:rFonts w:ascii="Times New Roman" w:hAnsi="Times New Roman" w:cs="Times New Roman"/>
        </w:rPr>
      </w:pPr>
      <w:r w:rsidRPr="00A46E63">
        <w:rPr>
          <w:rFonts w:ascii="Times New Roman" w:hAnsi="Times New Roman" w:cs="Times New Roman"/>
        </w:rPr>
        <w:t>по «__»</w:t>
      </w:r>
      <w:r w:rsidRPr="00A46E63">
        <w:rPr>
          <w:rFonts w:ascii="Times New Roman" w:hAnsi="Times New Roman" w:cs="Times New Roman"/>
        </w:rPr>
        <w:tab/>
        <w:t>202_ г.;</w:t>
      </w:r>
    </w:p>
    <w:p w:rsidR="00A46E63" w:rsidRPr="00A46E63" w:rsidRDefault="00A46E63" w:rsidP="00A46E63">
      <w:pPr>
        <w:tabs>
          <w:tab w:val="left" w:leader="underscore" w:pos="7532"/>
        </w:tabs>
        <w:contextualSpacing/>
        <w:jc w:val="both"/>
        <w:rPr>
          <w:rFonts w:ascii="Times New Roman" w:hAnsi="Times New Roman" w:cs="Times New Roman"/>
        </w:rPr>
      </w:pPr>
    </w:p>
    <w:p w:rsidR="00A46E63" w:rsidRPr="00A46E63" w:rsidRDefault="00A46E63" w:rsidP="00A46E63">
      <w:pPr>
        <w:tabs>
          <w:tab w:val="left" w:leader="underscore" w:pos="7532"/>
        </w:tabs>
        <w:contextualSpacing/>
        <w:jc w:val="both"/>
        <w:rPr>
          <w:rFonts w:ascii="Times New Roman" w:hAnsi="Times New Roman" w:cs="Times New Roman"/>
        </w:rPr>
      </w:pPr>
      <w:r w:rsidRPr="00A46E63">
        <w:rPr>
          <w:rFonts w:ascii="Times New Roman" w:hAnsi="Times New Roman" w:cs="Times New Roman"/>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46E63" w:rsidRPr="00A46E63" w:rsidRDefault="00A46E63" w:rsidP="00A46E63">
      <w:pPr>
        <w:tabs>
          <w:tab w:val="left" w:leader="underscore" w:pos="7532"/>
        </w:tabs>
        <w:contextualSpacing/>
        <w:jc w:val="both"/>
        <w:rPr>
          <w:rFonts w:ascii="Times New Roman" w:hAnsi="Times New Roman" w:cs="Times New Roman"/>
        </w:rPr>
      </w:pPr>
    </w:p>
    <w:p w:rsidR="00A46E63" w:rsidRPr="00A46E63" w:rsidRDefault="00A46E63" w:rsidP="00A46E63">
      <w:pPr>
        <w:tabs>
          <w:tab w:val="left" w:leader="underscore" w:pos="7532"/>
        </w:tabs>
        <w:contextualSpacing/>
        <w:jc w:val="both"/>
        <w:rPr>
          <w:rFonts w:ascii="Times New Roman" w:hAnsi="Times New Roman" w:cs="Times New Roman"/>
        </w:rPr>
      </w:pPr>
      <w:r w:rsidRPr="00A46E63">
        <w:rPr>
          <w:rFonts w:ascii="Times New Roman" w:hAnsi="Times New Roman" w:cs="Times New Roman"/>
        </w:rPr>
        <w:t>режим производства ремонтно-строительных работ с _________    по ________</w:t>
      </w:r>
    </w:p>
    <w:p w:rsidR="00A46E63" w:rsidRPr="00A46E63" w:rsidRDefault="00A46E63" w:rsidP="00A46E63">
      <w:pPr>
        <w:tabs>
          <w:tab w:val="left" w:pos="3562"/>
        </w:tabs>
        <w:contextualSpacing/>
        <w:jc w:val="both"/>
        <w:rPr>
          <w:rFonts w:ascii="Times New Roman" w:hAnsi="Times New Roman" w:cs="Times New Roman"/>
        </w:rPr>
      </w:pPr>
      <w:r w:rsidRPr="00A46E63">
        <w:rPr>
          <w:rFonts w:ascii="Times New Roman" w:hAnsi="Times New Roman" w:cs="Times New Roman"/>
        </w:rPr>
        <w:t>часов в</w:t>
      </w:r>
      <w:r w:rsidRPr="00A46E63">
        <w:rPr>
          <w:rFonts w:ascii="Times New Roman" w:hAnsi="Times New Roman" w:cs="Times New Roman"/>
        </w:rPr>
        <w:tab/>
        <w:t>дни.</w:t>
      </w:r>
    </w:p>
    <w:p w:rsidR="00A46E63" w:rsidRPr="00A46E63" w:rsidRDefault="00A46E63" w:rsidP="00A46E63">
      <w:pPr>
        <w:contextualSpacing/>
        <w:jc w:val="both"/>
        <w:rPr>
          <w:rFonts w:ascii="Times New Roman" w:hAnsi="Times New Roman" w:cs="Times New Roman"/>
        </w:rPr>
      </w:pPr>
    </w:p>
    <w:p w:rsidR="00A46E63" w:rsidRPr="00A46E63" w:rsidRDefault="00A46E63" w:rsidP="00A46E63">
      <w:pPr>
        <w:contextualSpacing/>
        <w:jc w:val="both"/>
        <w:rPr>
          <w:rFonts w:ascii="Times New Roman" w:hAnsi="Times New Roman" w:cs="Times New Roman"/>
        </w:rPr>
      </w:pPr>
      <w:r w:rsidRPr="00A46E63">
        <w:rPr>
          <w:rFonts w:ascii="Times New Roman" w:hAnsi="Times New Roman" w:cs="Times New Roman"/>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46E63" w:rsidRPr="00A46E63" w:rsidRDefault="00A46E63" w:rsidP="008E555D">
      <w:pPr>
        <w:numPr>
          <w:ilvl w:val="2"/>
          <w:numId w:val="14"/>
        </w:numPr>
        <w:tabs>
          <w:tab w:val="left" w:pos="260"/>
        </w:tabs>
        <w:spacing w:line="274" w:lineRule="exact"/>
        <w:ind w:left="20" w:right="40"/>
        <w:jc w:val="both"/>
        <w:rPr>
          <w:rFonts w:ascii="Times New Roman" w:hAnsi="Times New Roman" w:cs="Times New Roman"/>
        </w:rPr>
      </w:pPr>
      <w:r w:rsidRPr="00A46E63">
        <w:rPr>
          <w:rFonts w:ascii="Times New Roman" w:hAnsi="Times New Roman" w:cs="Times New Roman"/>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A46E63" w:rsidRPr="00A46E63" w:rsidRDefault="00A46E63" w:rsidP="008E555D">
      <w:pPr>
        <w:numPr>
          <w:ilvl w:val="2"/>
          <w:numId w:val="14"/>
        </w:numPr>
        <w:tabs>
          <w:tab w:val="left" w:pos="250"/>
        </w:tabs>
        <w:spacing w:line="274" w:lineRule="exact"/>
        <w:ind w:left="20" w:right="40"/>
        <w:jc w:val="both"/>
        <w:rPr>
          <w:rFonts w:ascii="Times New Roman" w:hAnsi="Times New Roman" w:cs="Times New Roman"/>
        </w:rPr>
      </w:pPr>
      <w:r w:rsidRPr="00A46E63">
        <w:rPr>
          <w:rFonts w:ascii="Times New Roman" w:hAnsi="Times New Roman" w:cs="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A46E63" w:rsidRPr="00A46E63" w:rsidRDefault="00A46E63" w:rsidP="008E555D">
      <w:pPr>
        <w:numPr>
          <w:ilvl w:val="2"/>
          <w:numId w:val="14"/>
        </w:numPr>
        <w:tabs>
          <w:tab w:val="left" w:pos="250"/>
          <w:tab w:val="left" w:leader="underscore" w:pos="10244"/>
        </w:tabs>
        <w:spacing w:line="274" w:lineRule="exact"/>
        <w:ind w:left="20"/>
        <w:jc w:val="both"/>
        <w:rPr>
          <w:rFonts w:ascii="Times New Roman" w:hAnsi="Times New Roman" w:cs="Times New Roman"/>
        </w:rPr>
      </w:pPr>
      <w:r w:rsidRPr="00A46E63">
        <w:rPr>
          <w:rFonts w:ascii="Times New Roman" w:hAnsi="Times New Roman" w:cs="Times New Roman"/>
        </w:rPr>
        <w:t>Контроль за исполнением настоящего решения возложить на _________________________________________________________________________________________</w:t>
      </w:r>
    </w:p>
    <w:p w:rsidR="00A46E63" w:rsidRPr="00A46E63" w:rsidRDefault="00A46E63" w:rsidP="00A46E63">
      <w:pPr>
        <w:contextualSpacing/>
        <w:rPr>
          <w:rFonts w:ascii="Times New Roman" w:hAnsi="Times New Roman" w:cs="Times New Roman"/>
        </w:rPr>
      </w:pPr>
      <w:r w:rsidRPr="00A46E63">
        <w:rPr>
          <w:rFonts w:ascii="Times New Roman" w:hAnsi="Times New Roman" w:cs="Times New Roman"/>
        </w:rPr>
        <w:t>(наименование структурного подразделения и (или) Ф.И.О. должностного лица органа, осуществляющего согласование)</w:t>
      </w:r>
    </w:p>
    <w:p w:rsidR="00A46E63" w:rsidRPr="00A46E63" w:rsidRDefault="00A46E63" w:rsidP="00A46E63">
      <w:pPr>
        <w:tabs>
          <w:tab w:val="left" w:pos="250"/>
          <w:tab w:val="left" w:leader="underscore" w:pos="10244"/>
        </w:tabs>
        <w:contextualSpacing/>
        <w:jc w:val="both"/>
        <w:rPr>
          <w:rFonts w:ascii="Times New Roman" w:hAnsi="Times New Roman" w:cs="Times New Roman"/>
        </w:rPr>
      </w:pPr>
      <w:r w:rsidRPr="00A46E63">
        <w:rPr>
          <w:rFonts w:ascii="Times New Roman" w:hAnsi="Times New Roman" w:cs="Times New Roman"/>
        </w:rPr>
        <w:t>_________________________________________________________________________________________</w:t>
      </w:r>
    </w:p>
    <w:p w:rsidR="00A46E63" w:rsidRPr="00A46E63" w:rsidRDefault="00A46E63" w:rsidP="00A46E63">
      <w:pPr>
        <w:pStyle w:val="a5"/>
        <w:shd w:val="clear" w:color="auto" w:fill="auto"/>
        <w:spacing w:line="240" w:lineRule="auto"/>
        <w:contextualSpacing/>
        <w:jc w:val="right"/>
        <w:rPr>
          <w:sz w:val="24"/>
          <w:szCs w:val="24"/>
        </w:rPr>
      </w:pPr>
    </w:p>
    <w:p w:rsidR="00A46E63" w:rsidRPr="00A46E63" w:rsidRDefault="00A46E63" w:rsidP="00A46E63">
      <w:pPr>
        <w:pStyle w:val="a5"/>
        <w:shd w:val="clear" w:color="auto" w:fill="auto"/>
        <w:spacing w:line="235" w:lineRule="exact"/>
        <w:jc w:val="right"/>
        <w:rPr>
          <w:sz w:val="24"/>
          <w:szCs w:val="24"/>
        </w:rPr>
      </w:pPr>
      <w:r w:rsidRPr="00A46E63">
        <w:rPr>
          <w:sz w:val="24"/>
          <w:szCs w:val="24"/>
        </w:rPr>
        <w:t>(подпись должностного лица органа, осуществляющего согласование)</w:t>
      </w:r>
    </w:p>
    <w:p w:rsidR="00A46E63" w:rsidRPr="00A46E63" w:rsidRDefault="00A46E63" w:rsidP="00A46E63">
      <w:pPr>
        <w:pStyle w:val="20"/>
        <w:shd w:val="clear" w:color="auto" w:fill="auto"/>
        <w:spacing w:before="0" w:after="0" w:line="230" w:lineRule="exact"/>
        <w:ind w:left="9204"/>
        <w:rPr>
          <w:rStyle w:val="21pt"/>
          <w:sz w:val="24"/>
          <w:szCs w:val="24"/>
        </w:rPr>
      </w:pPr>
    </w:p>
    <w:p w:rsidR="00A46E63" w:rsidRPr="00A46E63" w:rsidRDefault="00A46E63" w:rsidP="00A46E63">
      <w:pPr>
        <w:pStyle w:val="20"/>
        <w:shd w:val="clear" w:color="auto" w:fill="auto"/>
        <w:spacing w:before="0" w:after="0" w:line="230" w:lineRule="exact"/>
        <w:ind w:left="9204"/>
        <w:rPr>
          <w:rStyle w:val="21pt"/>
          <w:sz w:val="24"/>
          <w:szCs w:val="24"/>
        </w:rPr>
      </w:pPr>
      <w:r w:rsidRPr="00A46E63">
        <w:rPr>
          <w:rStyle w:val="21pt"/>
          <w:sz w:val="24"/>
          <w:szCs w:val="24"/>
        </w:rPr>
        <w:t>МП.</w:t>
      </w:r>
    </w:p>
    <w:p w:rsidR="00A46E63" w:rsidRPr="00A46E63" w:rsidRDefault="00A46E63" w:rsidP="00A46E63">
      <w:pPr>
        <w:pStyle w:val="20"/>
        <w:shd w:val="clear" w:color="auto" w:fill="auto"/>
        <w:spacing w:before="0" w:after="0" w:line="230" w:lineRule="exact"/>
        <w:ind w:left="9204"/>
        <w:rPr>
          <w:sz w:val="24"/>
          <w:szCs w:val="24"/>
        </w:rPr>
      </w:pPr>
    </w:p>
    <w:p w:rsidR="00A46E63" w:rsidRPr="00A46E63" w:rsidRDefault="00A46E63" w:rsidP="00A46E63">
      <w:pPr>
        <w:pStyle w:val="20"/>
        <w:tabs>
          <w:tab w:val="left" w:leader="underscore" w:pos="1744"/>
          <w:tab w:val="left" w:leader="underscore" w:pos="3870"/>
          <w:tab w:val="left" w:leader="underscore" w:pos="4720"/>
          <w:tab w:val="left" w:leader="underscore" w:pos="8267"/>
        </w:tabs>
        <w:spacing w:line="240" w:lineRule="exact"/>
        <w:ind w:left="40"/>
        <w:rPr>
          <w:rStyle w:val="295pt"/>
          <w:sz w:val="24"/>
          <w:szCs w:val="24"/>
        </w:rPr>
      </w:pPr>
      <w:r w:rsidRPr="00A46E63">
        <w:rPr>
          <w:sz w:val="24"/>
          <w:szCs w:val="24"/>
        </w:rPr>
        <w:t>Получил: « __» 202</w:t>
      </w:r>
      <w:r w:rsidRPr="00A46E63">
        <w:rPr>
          <w:sz w:val="24"/>
          <w:szCs w:val="24"/>
        </w:rPr>
        <w:tab/>
        <w:t xml:space="preserve"> г. </w:t>
      </w:r>
      <w:r w:rsidRPr="00A46E63">
        <w:rPr>
          <w:sz w:val="24"/>
          <w:szCs w:val="24"/>
        </w:rPr>
        <w:tab/>
      </w:r>
      <w:r w:rsidRPr="00A46E63">
        <w:rPr>
          <w:rStyle w:val="295pt"/>
          <w:sz w:val="24"/>
          <w:szCs w:val="24"/>
        </w:rPr>
        <w:t>(заполняется в случае направления решения по почте)</w:t>
      </w:r>
    </w:p>
    <w:p w:rsidR="00A46E63" w:rsidRPr="00A46E63" w:rsidRDefault="00A46E63" w:rsidP="00A46E63">
      <w:pPr>
        <w:ind w:firstLine="40"/>
        <w:rPr>
          <w:rFonts w:ascii="Times New Roman" w:hAnsi="Times New Roman" w:cs="Times New Roman"/>
        </w:rPr>
      </w:pPr>
      <w:r w:rsidRPr="00A46E63">
        <w:rPr>
          <w:rFonts w:ascii="Times New Roman" w:hAnsi="Times New Roman" w:cs="Times New Roman"/>
        </w:rPr>
        <w:t>____________________________________________</w:t>
      </w:r>
    </w:p>
    <w:p w:rsidR="00A46E63" w:rsidRPr="00A46E63" w:rsidRDefault="00A46E63" w:rsidP="00A46E63">
      <w:pPr>
        <w:rPr>
          <w:rFonts w:ascii="Times New Roman" w:hAnsi="Times New Roman" w:cs="Times New Roman"/>
        </w:rPr>
      </w:pPr>
      <w:r w:rsidRPr="00A46E63">
        <w:rPr>
          <w:rFonts w:ascii="Times New Roman" w:hAnsi="Times New Roman" w:cs="Times New Roman"/>
        </w:rPr>
        <w:t>(подпись должностного лица, направившего</w:t>
      </w:r>
    </w:p>
    <w:p w:rsidR="00A46E63" w:rsidRPr="00A46E63" w:rsidRDefault="00A46E63" w:rsidP="00A46E63">
      <w:pPr>
        <w:rPr>
          <w:rFonts w:ascii="Times New Roman" w:hAnsi="Times New Roman" w:cs="Times New Roman"/>
        </w:rPr>
      </w:pPr>
      <w:r w:rsidRPr="00A46E63">
        <w:rPr>
          <w:rFonts w:ascii="Times New Roman" w:hAnsi="Times New Roman" w:cs="Times New Roman"/>
        </w:rPr>
        <w:t>решение в адрес заявителя(ей))</w:t>
      </w:r>
    </w:p>
    <w:p w:rsidR="00A46E63" w:rsidRPr="00A46E63" w:rsidRDefault="00A46E63" w:rsidP="00A46E63">
      <w:pPr>
        <w:rPr>
          <w:rFonts w:ascii="Times New Roman" w:eastAsia="Times New Roman" w:hAnsi="Times New Roman" w:cs="Times New Roman"/>
        </w:rPr>
      </w:pPr>
      <w:r w:rsidRPr="00A46E63">
        <w:rPr>
          <w:rFonts w:ascii="Times New Roman" w:hAnsi="Times New Roman" w:cs="Times New Roman"/>
        </w:rPr>
        <w:br w:type="page"/>
      </w:r>
    </w:p>
    <w:p w:rsidR="00A46E63" w:rsidRPr="00A46E63" w:rsidRDefault="00A46E63" w:rsidP="00A46E63">
      <w:pPr>
        <w:pStyle w:val="45"/>
        <w:keepNext/>
        <w:keepLines/>
        <w:shd w:val="clear" w:color="auto" w:fill="auto"/>
        <w:spacing w:before="0" w:after="0" w:line="298" w:lineRule="exact"/>
        <w:ind w:left="120"/>
        <w:jc w:val="center"/>
        <w:rPr>
          <w:sz w:val="24"/>
          <w:szCs w:val="24"/>
        </w:rPr>
      </w:pPr>
      <w:bookmarkStart w:id="11" w:name="bookmark46"/>
    </w:p>
    <w:p w:rsidR="001C683F" w:rsidRPr="00A46E63" w:rsidRDefault="001C683F" w:rsidP="001C683F">
      <w:pPr>
        <w:suppressAutoHyphens/>
        <w:ind w:left="5103" w:right="-149"/>
        <w:jc w:val="center"/>
        <w:rPr>
          <w:rFonts w:ascii="Times New Roman" w:hAnsi="Times New Roman" w:cs="Times New Roman"/>
        </w:rPr>
      </w:pPr>
      <w:r>
        <w:rPr>
          <w:rFonts w:ascii="Times New Roman" w:hAnsi="Times New Roman" w:cs="Times New Roman"/>
        </w:rPr>
        <w:t>Приложение № 4</w:t>
      </w:r>
      <w:r w:rsidRPr="00A46E63">
        <w:rPr>
          <w:rFonts w:ascii="Times New Roman" w:hAnsi="Times New Roman" w:cs="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Pr>
          <w:rFonts w:ascii="Times New Roman" w:hAnsi="Times New Roman" w:cs="Times New Roman"/>
          <w:color w:val="auto"/>
        </w:rPr>
        <w:t xml:space="preserve"> муниципального района «Чернышевский район»</w:t>
      </w:r>
      <w:r w:rsidRPr="00A46E63">
        <w:rPr>
          <w:rFonts w:ascii="Times New Roman" w:hAnsi="Times New Roman" w:cs="Times New Roman"/>
        </w:rPr>
        <w:t>, утвержденного постановлением администрации</w:t>
      </w:r>
      <w:r>
        <w:rPr>
          <w:rFonts w:ascii="Times New Roman" w:hAnsi="Times New Roman" w:cs="Times New Roman"/>
          <w:color w:val="FF0000"/>
        </w:rPr>
        <w:t xml:space="preserve"> </w:t>
      </w:r>
      <w:r w:rsidRPr="006F326F">
        <w:rPr>
          <w:rFonts w:ascii="Times New Roman" w:hAnsi="Times New Roman" w:cs="Times New Roman"/>
          <w:color w:val="auto"/>
        </w:rPr>
        <w:t xml:space="preserve">муниципального района «Чернышевский район» </w:t>
      </w:r>
      <w:r>
        <w:rPr>
          <w:rFonts w:ascii="Times New Roman" w:hAnsi="Times New Roman" w:cs="Times New Roman"/>
        </w:rPr>
        <w:t>от «___» _______ 2022</w:t>
      </w:r>
      <w:r w:rsidRPr="00A46E63">
        <w:rPr>
          <w:rFonts w:ascii="Times New Roman" w:hAnsi="Times New Roman" w:cs="Times New Roman"/>
        </w:rPr>
        <w:t xml:space="preserve">г. </w:t>
      </w:r>
      <w:r w:rsidRPr="00A46E63">
        <w:rPr>
          <w:rFonts w:ascii="Times New Roman" w:hAnsi="Times New Roman" w:cs="Times New Roman"/>
        </w:rPr>
        <w:br/>
        <w:t>№ ___</w:t>
      </w:r>
    </w:p>
    <w:p w:rsidR="00A46E63" w:rsidRPr="00A46E63" w:rsidRDefault="00A46E63" w:rsidP="00A46E63">
      <w:pPr>
        <w:pStyle w:val="45"/>
        <w:keepNext/>
        <w:keepLines/>
        <w:shd w:val="clear" w:color="auto" w:fill="auto"/>
        <w:spacing w:before="0" w:after="0" w:line="298" w:lineRule="exact"/>
        <w:ind w:left="120"/>
        <w:jc w:val="center"/>
        <w:rPr>
          <w:sz w:val="24"/>
          <w:szCs w:val="24"/>
        </w:rPr>
      </w:pPr>
    </w:p>
    <w:p w:rsidR="00A46E63" w:rsidRPr="00A46E63" w:rsidRDefault="00A46E63" w:rsidP="00A46E63">
      <w:pPr>
        <w:pStyle w:val="45"/>
        <w:keepNext/>
        <w:keepLines/>
        <w:shd w:val="clear" w:color="auto" w:fill="auto"/>
        <w:spacing w:before="0" w:after="0" w:line="298" w:lineRule="exact"/>
        <w:ind w:left="120"/>
        <w:jc w:val="center"/>
        <w:rPr>
          <w:sz w:val="24"/>
          <w:szCs w:val="24"/>
        </w:rPr>
      </w:pPr>
      <w:r w:rsidRPr="00A46E63">
        <w:rPr>
          <w:sz w:val="24"/>
          <w:szCs w:val="24"/>
        </w:rPr>
        <w:t>Форма документа, подтверждающего принятие решения об отказе в согласовании переустройства и (или) перепланировки</w:t>
      </w:r>
      <w:bookmarkStart w:id="12" w:name="bookmark47"/>
      <w:bookmarkEnd w:id="11"/>
      <w:r w:rsidRPr="00A46E63">
        <w:rPr>
          <w:sz w:val="24"/>
          <w:szCs w:val="24"/>
        </w:rPr>
        <w:t xml:space="preserve"> жилого помещения</w:t>
      </w:r>
      <w:bookmarkEnd w:id="12"/>
    </w:p>
    <w:p w:rsidR="00A46E63" w:rsidRPr="00A46E63" w:rsidRDefault="00A46E63" w:rsidP="00A46E63">
      <w:pPr>
        <w:ind w:left="20"/>
        <w:rPr>
          <w:rFonts w:ascii="Times New Roman" w:hAnsi="Times New Roman" w:cs="Times New Roman"/>
        </w:rPr>
      </w:pPr>
    </w:p>
    <w:p w:rsidR="00A46E63" w:rsidRPr="00A46E63" w:rsidRDefault="00A46E63" w:rsidP="00A46E63">
      <w:pPr>
        <w:ind w:left="20"/>
        <w:rPr>
          <w:rFonts w:ascii="Times New Roman" w:hAnsi="Times New Roman" w:cs="Times New Roman"/>
        </w:rPr>
      </w:pPr>
      <w:r w:rsidRPr="00A46E63">
        <w:rPr>
          <w:rFonts w:ascii="Times New Roman" w:hAnsi="Times New Roman" w:cs="Times New Roman"/>
        </w:rPr>
        <w:t>(Бланк органа,</w:t>
      </w:r>
    </w:p>
    <w:p w:rsidR="00A46E63" w:rsidRPr="00A46E63" w:rsidRDefault="00A46E63" w:rsidP="00A46E63">
      <w:pPr>
        <w:ind w:left="20"/>
        <w:rPr>
          <w:rFonts w:ascii="Times New Roman" w:hAnsi="Times New Roman" w:cs="Times New Roman"/>
        </w:rPr>
      </w:pPr>
      <w:r w:rsidRPr="00A46E63">
        <w:rPr>
          <w:rFonts w:ascii="Times New Roman" w:hAnsi="Times New Roman" w:cs="Times New Roman"/>
        </w:rPr>
        <w:t>осуществляющего</w:t>
      </w:r>
    </w:p>
    <w:p w:rsidR="00A46E63" w:rsidRPr="00A46E63" w:rsidRDefault="00A46E63" w:rsidP="00A46E63">
      <w:pPr>
        <w:spacing w:after="259"/>
        <w:ind w:left="20"/>
        <w:rPr>
          <w:rFonts w:ascii="Times New Roman" w:hAnsi="Times New Roman" w:cs="Times New Roman"/>
        </w:rPr>
      </w:pPr>
      <w:r w:rsidRPr="00A46E63">
        <w:rPr>
          <w:rFonts w:ascii="Times New Roman" w:hAnsi="Times New Roman" w:cs="Times New Roman"/>
        </w:rPr>
        <w:t>согласование)</w:t>
      </w:r>
    </w:p>
    <w:p w:rsidR="00A46E63" w:rsidRPr="00A46E63" w:rsidRDefault="00A46E63" w:rsidP="00A46E63">
      <w:pPr>
        <w:pStyle w:val="150"/>
        <w:shd w:val="clear" w:color="auto" w:fill="auto"/>
        <w:spacing w:before="0" w:after="0" w:line="250" w:lineRule="exact"/>
        <w:ind w:left="120"/>
        <w:jc w:val="center"/>
        <w:rPr>
          <w:sz w:val="24"/>
          <w:szCs w:val="24"/>
        </w:rPr>
      </w:pPr>
      <w:r w:rsidRPr="00A46E63">
        <w:rPr>
          <w:sz w:val="24"/>
          <w:szCs w:val="24"/>
        </w:rPr>
        <w:t>РЕШЕНИЕ</w:t>
      </w:r>
    </w:p>
    <w:p w:rsidR="00A46E63" w:rsidRPr="00A46E63" w:rsidRDefault="00A46E63" w:rsidP="00A46E63">
      <w:pPr>
        <w:pStyle w:val="150"/>
        <w:shd w:val="clear" w:color="auto" w:fill="auto"/>
        <w:spacing w:before="0" w:after="447" w:line="250" w:lineRule="exact"/>
        <w:ind w:left="120"/>
        <w:jc w:val="center"/>
        <w:rPr>
          <w:sz w:val="24"/>
          <w:szCs w:val="24"/>
        </w:rPr>
      </w:pPr>
      <w:r w:rsidRPr="00A46E63">
        <w:rPr>
          <w:sz w:val="24"/>
          <w:szCs w:val="24"/>
        </w:rPr>
        <w:t>об отказе в согласовании переустройства и (или) перепланировки жилого помещения</w:t>
      </w:r>
    </w:p>
    <w:p w:rsidR="00A46E63" w:rsidRPr="00A46E63" w:rsidRDefault="00A46E63" w:rsidP="00A46E63">
      <w:pPr>
        <w:tabs>
          <w:tab w:val="left" w:leader="underscore" w:pos="10004"/>
        </w:tabs>
        <w:spacing w:line="264" w:lineRule="exact"/>
        <w:ind w:left="20"/>
        <w:rPr>
          <w:rFonts w:ascii="Times New Roman" w:hAnsi="Times New Roman" w:cs="Times New Roman"/>
        </w:rPr>
      </w:pPr>
      <w:r w:rsidRPr="00A46E63">
        <w:rPr>
          <w:rFonts w:ascii="Times New Roman" w:hAnsi="Times New Roman" w:cs="Times New Roman"/>
        </w:rPr>
        <w:t>В связи с обращением</w:t>
      </w:r>
      <w:r w:rsidRPr="00A46E63">
        <w:rPr>
          <w:rFonts w:ascii="Times New Roman" w:hAnsi="Times New Roman" w:cs="Times New Roman"/>
        </w:rPr>
        <w:tab/>
      </w:r>
    </w:p>
    <w:p w:rsidR="00A46E63" w:rsidRPr="00A46E63" w:rsidRDefault="00A46E63" w:rsidP="00A46E63">
      <w:pPr>
        <w:tabs>
          <w:tab w:val="left" w:pos="7978"/>
        </w:tabs>
        <w:spacing w:line="264" w:lineRule="exact"/>
        <w:ind w:left="20" w:right="100" w:firstLine="3120"/>
        <w:rPr>
          <w:rFonts w:ascii="Times New Roman" w:hAnsi="Times New Roman" w:cs="Times New Roman"/>
        </w:rPr>
      </w:pPr>
      <w:r w:rsidRPr="00A46E63">
        <w:rPr>
          <w:rStyle w:val="395pt"/>
          <w:rFonts w:eastAsia="Arial Unicode MS"/>
          <w:sz w:val="24"/>
          <w:szCs w:val="24"/>
        </w:rPr>
        <w:t xml:space="preserve">(Ф.И.О. физического лица, наименование юридического лица - заявителя) </w:t>
      </w:r>
      <w:r w:rsidRPr="00A46E63">
        <w:rPr>
          <w:rFonts w:ascii="Times New Roman" w:hAnsi="Times New Roman" w:cs="Times New Roman"/>
        </w:rPr>
        <w:t xml:space="preserve">о намерении провести </w:t>
      </w:r>
      <w:r w:rsidRPr="00A46E63">
        <w:rPr>
          <w:rStyle w:val="33"/>
          <w:rFonts w:eastAsia="Arial Unicode MS"/>
          <w:sz w:val="24"/>
          <w:szCs w:val="24"/>
        </w:rPr>
        <w:t>переустройство и (или) перепланировку</w:t>
      </w:r>
      <w:r w:rsidRPr="00A46E63">
        <w:rPr>
          <w:rFonts w:ascii="Times New Roman" w:hAnsi="Times New Roman" w:cs="Times New Roman"/>
        </w:rPr>
        <w:tab/>
        <w:t>жилых помещений</w:t>
      </w:r>
    </w:p>
    <w:p w:rsidR="00A46E63" w:rsidRPr="00A46E63" w:rsidRDefault="00A46E63" w:rsidP="00A46E63">
      <w:pPr>
        <w:spacing w:line="264" w:lineRule="exact"/>
        <w:ind w:left="120"/>
        <w:rPr>
          <w:rFonts w:ascii="Times New Roman" w:hAnsi="Times New Roman" w:cs="Times New Roman"/>
        </w:rPr>
      </w:pPr>
      <w:r w:rsidRPr="00A46E63">
        <w:rPr>
          <w:rFonts w:ascii="Times New Roman" w:hAnsi="Times New Roman" w:cs="Times New Roman"/>
        </w:rPr>
        <w:t>(ненужное зачеркнуть)</w:t>
      </w:r>
    </w:p>
    <w:p w:rsidR="00A46E63" w:rsidRPr="00A46E63" w:rsidRDefault="00A46E63" w:rsidP="00A46E63">
      <w:pPr>
        <w:tabs>
          <w:tab w:val="left" w:leader="underscore" w:pos="9994"/>
        </w:tabs>
        <w:spacing w:line="264" w:lineRule="exact"/>
        <w:ind w:left="20"/>
        <w:rPr>
          <w:rFonts w:ascii="Times New Roman" w:hAnsi="Times New Roman" w:cs="Times New Roman"/>
        </w:rPr>
      </w:pPr>
      <w:r w:rsidRPr="00A46E63">
        <w:rPr>
          <w:rFonts w:ascii="Times New Roman" w:hAnsi="Times New Roman" w:cs="Times New Roman"/>
        </w:rPr>
        <w:t>по адресу:</w:t>
      </w:r>
      <w:r w:rsidRPr="00A46E63">
        <w:rPr>
          <w:rFonts w:ascii="Times New Roman" w:hAnsi="Times New Roman" w:cs="Times New Roman"/>
        </w:rPr>
        <w:tab/>
      </w:r>
    </w:p>
    <w:p w:rsidR="00A46E63" w:rsidRPr="00A46E63" w:rsidRDefault="00A46E63" w:rsidP="00A46E63">
      <w:pPr>
        <w:tabs>
          <w:tab w:val="left" w:leader="underscore" w:pos="6577"/>
        </w:tabs>
        <w:spacing w:line="230" w:lineRule="exact"/>
        <w:ind w:left="20"/>
        <w:rPr>
          <w:rFonts w:ascii="Times New Roman" w:hAnsi="Times New Roman" w:cs="Times New Roman"/>
        </w:rPr>
      </w:pPr>
      <w:r w:rsidRPr="00A46E63">
        <w:rPr>
          <w:rFonts w:ascii="Times New Roman" w:hAnsi="Times New Roman" w:cs="Times New Roman"/>
        </w:rPr>
        <w:tab/>
        <w:t xml:space="preserve">, </w:t>
      </w:r>
      <w:r w:rsidRPr="00A46E63">
        <w:rPr>
          <w:rStyle w:val="33"/>
          <w:rFonts w:eastAsia="Arial Unicode MS"/>
          <w:sz w:val="24"/>
          <w:szCs w:val="24"/>
        </w:rPr>
        <w:t>занимаемых (принадлежащих)</w:t>
      </w:r>
    </w:p>
    <w:p w:rsidR="00A46E63" w:rsidRPr="00A46E63" w:rsidRDefault="00A46E63" w:rsidP="00A46E63">
      <w:pPr>
        <w:spacing w:line="264" w:lineRule="exact"/>
        <w:ind w:left="7460"/>
        <w:rPr>
          <w:rFonts w:ascii="Times New Roman" w:hAnsi="Times New Roman" w:cs="Times New Roman"/>
        </w:rPr>
      </w:pPr>
      <w:r w:rsidRPr="00A46E63">
        <w:rPr>
          <w:rFonts w:ascii="Times New Roman" w:hAnsi="Times New Roman" w:cs="Times New Roman"/>
        </w:rPr>
        <w:t>(ненужное зачеркнуть)</w:t>
      </w:r>
    </w:p>
    <w:p w:rsidR="00A46E63" w:rsidRPr="00A46E63" w:rsidRDefault="00A46E63" w:rsidP="00A46E63">
      <w:pPr>
        <w:tabs>
          <w:tab w:val="left" w:leader="underscore" w:pos="9994"/>
        </w:tabs>
        <w:spacing w:line="264" w:lineRule="exact"/>
        <w:ind w:left="20"/>
        <w:rPr>
          <w:rFonts w:ascii="Times New Roman" w:hAnsi="Times New Roman" w:cs="Times New Roman"/>
        </w:rPr>
      </w:pPr>
      <w:r w:rsidRPr="00A46E63">
        <w:rPr>
          <w:rFonts w:ascii="Times New Roman" w:hAnsi="Times New Roman" w:cs="Times New Roman"/>
        </w:rPr>
        <w:t>на основании:</w:t>
      </w:r>
      <w:r w:rsidRPr="00A46E63">
        <w:rPr>
          <w:rFonts w:ascii="Times New Roman" w:hAnsi="Times New Roman" w:cs="Times New Roman"/>
        </w:rPr>
        <w:tab/>
      </w:r>
    </w:p>
    <w:p w:rsidR="00A46E63" w:rsidRPr="00A46E63" w:rsidRDefault="00A46E63" w:rsidP="00A46E63">
      <w:pPr>
        <w:spacing w:after="236" w:line="264" w:lineRule="exact"/>
        <w:ind w:left="2360"/>
        <w:rPr>
          <w:rFonts w:ascii="Times New Roman" w:hAnsi="Times New Roman" w:cs="Times New Roman"/>
        </w:rPr>
      </w:pPr>
      <w:r w:rsidRPr="00A46E63">
        <w:rPr>
          <w:rFonts w:ascii="Times New Roman" w:hAnsi="Times New Roman" w:cs="Times New Roman"/>
        </w:rPr>
        <w:t>(вид и реквизиты правоустанавливающего документа на переустраиваемое и (или)</w:t>
      </w:r>
    </w:p>
    <w:p w:rsidR="00A46E63" w:rsidRPr="00A46E63" w:rsidRDefault="00A46E63" w:rsidP="00A46E63">
      <w:pPr>
        <w:tabs>
          <w:tab w:val="left" w:leader="underscore" w:pos="4143"/>
          <w:tab w:val="left" w:pos="7570"/>
        </w:tabs>
        <w:spacing w:after="6" w:line="269" w:lineRule="exact"/>
        <w:ind w:left="20" w:right="1220" w:firstLine="3460"/>
        <w:rPr>
          <w:rFonts w:ascii="Times New Roman" w:hAnsi="Times New Roman" w:cs="Times New Roman"/>
        </w:rPr>
      </w:pPr>
      <w:r w:rsidRPr="00A46E63">
        <w:rPr>
          <w:rStyle w:val="395pt"/>
          <w:rFonts w:eastAsia="Arial Unicode MS"/>
          <w:sz w:val="24"/>
          <w:szCs w:val="24"/>
        </w:rPr>
        <w:t xml:space="preserve">перепланируемое жилое помещение) </w:t>
      </w:r>
      <w:r w:rsidRPr="00A46E63">
        <w:rPr>
          <w:rFonts w:ascii="Times New Roman" w:hAnsi="Times New Roman" w:cs="Times New Roman"/>
        </w:rPr>
        <w:t xml:space="preserve">по результатам рассмотрения представленных документов принято решение об отказе в проведении </w:t>
      </w:r>
      <w:r w:rsidRPr="00A46E63">
        <w:rPr>
          <w:rFonts w:ascii="Times New Roman" w:hAnsi="Times New Roman" w:cs="Times New Roman"/>
        </w:rPr>
        <w:tab/>
      </w:r>
      <w:r w:rsidRPr="00A46E63">
        <w:rPr>
          <w:rFonts w:ascii="Times New Roman" w:hAnsi="Times New Roman" w:cs="Times New Roman"/>
        </w:rPr>
        <w:tab/>
        <w:t>по основаниям:</w:t>
      </w:r>
    </w:p>
    <w:p w:rsidR="00A46E63" w:rsidRPr="00A46E63" w:rsidRDefault="00A46E63" w:rsidP="00A46E63">
      <w:pPr>
        <w:tabs>
          <w:tab w:val="left" w:leader="underscore" w:pos="4143"/>
          <w:tab w:val="left" w:pos="7570"/>
        </w:tabs>
        <w:spacing w:after="6" w:line="269" w:lineRule="exact"/>
        <w:ind w:left="20" w:right="1220" w:firstLine="3460"/>
        <w:rPr>
          <w:rFonts w:ascii="Times New Roman" w:hAnsi="Times New Roman" w:cs="Times New Roman"/>
        </w:rPr>
      </w:pPr>
    </w:p>
    <w:tbl>
      <w:tblPr>
        <w:tblW w:w="0" w:type="auto"/>
        <w:jc w:val="center"/>
        <w:tblLayout w:type="fixed"/>
        <w:tblCellMar>
          <w:left w:w="10" w:type="dxa"/>
          <w:right w:w="10" w:type="dxa"/>
        </w:tblCellMar>
        <w:tblLook w:val="04A0"/>
      </w:tblPr>
      <w:tblGrid>
        <w:gridCol w:w="1555"/>
        <w:gridCol w:w="4834"/>
        <w:gridCol w:w="3544"/>
      </w:tblGrid>
      <w:tr w:rsidR="00A46E63" w:rsidRPr="00A46E63" w:rsidTr="00A52905">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rPr>
                <w:rFonts w:ascii="Times New Roman" w:hAnsi="Times New Roman" w:cs="Times New Roman"/>
              </w:rPr>
            </w:pPr>
            <w:r w:rsidRPr="00A46E63">
              <w:rPr>
                <w:rFonts w:ascii="Times New Roman" w:hAnsi="Times New Roman" w:cs="Times New Roman"/>
              </w:rPr>
              <w:lastRenderedPageBreak/>
              <w:t>№ пункта администра</w:t>
            </w:r>
            <w:r w:rsidRPr="00A46E63">
              <w:rPr>
                <w:rFonts w:ascii="Times New Roman" w:hAnsi="Times New Roman" w:cs="Times New Roman"/>
              </w:rP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302" w:lineRule="exact"/>
              <w:ind w:right="400"/>
              <w:jc w:val="right"/>
              <w:rPr>
                <w:rFonts w:ascii="Times New Roman" w:hAnsi="Times New Roman" w:cs="Times New Roman"/>
              </w:rPr>
            </w:pPr>
            <w:r w:rsidRPr="00A46E63">
              <w:rPr>
                <w:rFonts w:ascii="Times New Roman" w:hAnsi="Times New Roman" w:cs="Times New Roman"/>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307" w:lineRule="exact"/>
              <w:rPr>
                <w:rFonts w:ascii="Times New Roman" w:hAnsi="Times New Roman" w:cs="Times New Roman"/>
              </w:rPr>
            </w:pPr>
            <w:r w:rsidRPr="00A46E63">
              <w:rPr>
                <w:rFonts w:ascii="Times New Roman" w:hAnsi="Times New Roman" w:cs="Times New Roman"/>
              </w:rPr>
              <w:t>Разъяснение причин отказа в предоставлении услуги</w:t>
            </w:r>
          </w:p>
        </w:tc>
      </w:tr>
      <w:tr w:rsidR="00A46E63" w:rsidRPr="00A46E63" w:rsidTr="00A52905">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120"/>
              <w:rPr>
                <w:rFonts w:ascii="Times New Roman" w:hAnsi="Times New Roman" w:cs="Times New Roman"/>
              </w:rPr>
            </w:pPr>
            <w:r w:rsidRPr="00A46E63">
              <w:rPr>
                <w:rFonts w:ascii="Times New Roman" w:hAnsi="Times New Roman" w:cs="Times New Roman"/>
              </w:rP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jc w:val="both"/>
              <w:rPr>
                <w:rFonts w:ascii="Times New Roman" w:hAnsi="Times New Roman" w:cs="Times New Roman"/>
              </w:rPr>
            </w:pPr>
            <w:r w:rsidRPr="00A46E63">
              <w:rPr>
                <w:rFonts w:ascii="Times New Roman" w:hAnsi="Times New Roman" w:cs="Times New Roman"/>
              </w:rP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80"/>
              <w:rPr>
                <w:rFonts w:ascii="Times New Roman" w:hAnsi="Times New Roman" w:cs="Times New Roman"/>
              </w:rPr>
            </w:pPr>
            <w:r w:rsidRPr="00A46E63">
              <w:rPr>
                <w:rFonts w:ascii="Times New Roman" w:hAnsi="Times New Roman" w:cs="Times New Roman"/>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A46E63" w:rsidRPr="00A46E63" w:rsidRDefault="00A46E63" w:rsidP="00A46E63">
      <w:pPr>
        <w:rPr>
          <w:rFonts w:ascii="Times New Roman" w:hAnsi="Times New Roman" w:cs="Times New Roman"/>
        </w:rPr>
      </w:pPr>
      <w:r w:rsidRPr="00A46E63">
        <w:rPr>
          <w:rFonts w:ascii="Times New Roman" w:hAnsi="Times New Roman" w:cs="Times New Roman"/>
        </w:rPr>
        <w:br w:type="page"/>
      </w:r>
    </w:p>
    <w:tbl>
      <w:tblPr>
        <w:tblW w:w="0" w:type="auto"/>
        <w:jc w:val="center"/>
        <w:tblLayout w:type="fixed"/>
        <w:tblCellMar>
          <w:left w:w="10" w:type="dxa"/>
          <w:right w:w="10" w:type="dxa"/>
        </w:tblCellMar>
        <w:tblLook w:val="04A0"/>
      </w:tblPr>
      <w:tblGrid>
        <w:gridCol w:w="1555"/>
        <w:gridCol w:w="4594"/>
        <w:gridCol w:w="3221"/>
      </w:tblGrid>
      <w:tr w:rsidR="00A46E63" w:rsidRPr="00A46E63" w:rsidTr="00A52905">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right="220"/>
              <w:jc w:val="right"/>
              <w:rPr>
                <w:rFonts w:ascii="Times New Roman" w:hAnsi="Times New Roman" w:cs="Times New Roman"/>
              </w:rPr>
            </w:pPr>
            <w:r w:rsidRPr="00A46E63">
              <w:rPr>
                <w:rFonts w:ascii="Times New Roman" w:hAnsi="Times New Roman" w:cs="Times New Roman"/>
              </w:rP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80"/>
              <w:rPr>
                <w:rFonts w:ascii="Times New Roman" w:hAnsi="Times New Roman" w:cs="Times New Roman"/>
              </w:rPr>
            </w:pPr>
            <w:r w:rsidRPr="00A46E63">
              <w:rPr>
                <w:rFonts w:ascii="Times New Roman" w:hAnsi="Times New Roman" w:cs="Times New Roman"/>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80"/>
              <w:rPr>
                <w:rFonts w:ascii="Times New Roman" w:hAnsi="Times New Roman" w:cs="Times New Roman"/>
              </w:rPr>
            </w:pPr>
            <w:r w:rsidRPr="00A46E63">
              <w:rPr>
                <w:rFonts w:ascii="Times New Roman" w:hAnsi="Times New Roman" w:cs="Times New Roman"/>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46E63" w:rsidRPr="00A46E63" w:rsidTr="00A52905">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right="220"/>
              <w:jc w:val="right"/>
              <w:rPr>
                <w:rFonts w:ascii="Times New Roman" w:hAnsi="Times New Roman" w:cs="Times New Roman"/>
              </w:rPr>
            </w:pPr>
            <w:r w:rsidRPr="00A46E63">
              <w:rPr>
                <w:rFonts w:ascii="Times New Roman" w:hAnsi="Times New Roman" w:cs="Times New Roman"/>
              </w:rP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302" w:lineRule="exact"/>
              <w:ind w:left="80"/>
              <w:rPr>
                <w:rFonts w:ascii="Times New Roman" w:hAnsi="Times New Roman" w:cs="Times New Roman"/>
              </w:rPr>
            </w:pPr>
            <w:r w:rsidRPr="00A46E63">
              <w:rPr>
                <w:rFonts w:ascii="Times New Roman" w:hAnsi="Times New Roman" w:cs="Times New Roman"/>
              </w:rP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78" w:lineRule="exact"/>
              <w:ind w:left="80"/>
              <w:rPr>
                <w:rFonts w:ascii="Times New Roman" w:hAnsi="Times New Roman" w:cs="Times New Roman"/>
              </w:rPr>
            </w:pPr>
            <w:r w:rsidRPr="00A46E63">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A46E63" w:rsidRPr="00A46E63" w:rsidTr="00A52905">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right="220"/>
              <w:jc w:val="right"/>
              <w:rPr>
                <w:rFonts w:ascii="Times New Roman" w:hAnsi="Times New Roman" w:cs="Times New Roman"/>
              </w:rPr>
            </w:pPr>
            <w:r w:rsidRPr="00A46E63">
              <w:rPr>
                <w:rFonts w:ascii="Times New Roman" w:hAnsi="Times New Roman" w:cs="Times New Roman"/>
              </w:rP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80"/>
              <w:rPr>
                <w:rFonts w:ascii="Times New Roman" w:hAnsi="Times New Roman" w:cs="Times New Roman"/>
              </w:rPr>
            </w:pPr>
            <w:r w:rsidRPr="00A46E63">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46E63" w:rsidRPr="00A46E63" w:rsidRDefault="00A46E63" w:rsidP="00A52905">
            <w:pPr>
              <w:framePr w:wrap="notBeside" w:vAnchor="text" w:hAnchor="text" w:xAlign="center" w:y="1"/>
              <w:spacing w:line="298" w:lineRule="exact"/>
              <w:ind w:left="80"/>
              <w:rPr>
                <w:rFonts w:ascii="Times New Roman" w:hAnsi="Times New Roman" w:cs="Times New Roman"/>
              </w:rPr>
            </w:pPr>
            <w:r w:rsidRPr="00A46E63">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46E63" w:rsidRPr="00A46E63" w:rsidRDefault="00A46E63" w:rsidP="00A46E63">
      <w:pPr>
        <w:rPr>
          <w:rFonts w:ascii="Times New Roman" w:hAnsi="Times New Roman" w:cs="Times New Roman"/>
        </w:rPr>
      </w:pPr>
    </w:p>
    <w:p w:rsidR="00A46E63" w:rsidRPr="00A46E63" w:rsidRDefault="00A46E63" w:rsidP="00A46E63">
      <w:pPr>
        <w:contextualSpacing/>
        <w:jc w:val="both"/>
        <w:rPr>
          <w:rFonts w:ascii="Times New Roman" w:hAnsi="Times New Roman" w:cs="Times New Roman"/>
        </w:rPr>
      </w:pPr>
    </w:p>
    <w:p w:rsidR="00A46E63" w:rsidRPr="00A46E63" w:rsidRDefault="00A46E63" w:rsidP="00A46E63">
      <w:pPr>
        <w:ind w:left="142" w:right="269"/>
        <w:contextualSpacing/>
        <w:jc w:val="both"/>
        <w:rPr>
          <w:rFonts w:ascii="Times New Roman" w:hAnsi="Times New Roman" w:cs="Times New Roman"/>
        </w:rPr>
      </w:pPr>
      <w:r w:rsidRPr="00A46E63">
        <w:rPr>
          <w:rFonts w:ascii="Times New Roman" w:hAnsi="Times New Roman" w:cs="Times New Roman"/>
        </w:rPr>
        <w:t>Дополнительная информация:</w:t>
      </w:r>
    </w:p>
    <w:p w:rsidR="00A46E63" w:rsidRPr="00A46E63" w:rsidRDefault="00A46E63" w:rsidP="00A46E63">
      <w:pPr>
        <w:ind w:left="142" w:right="269"/>
        <w:contextualSpacing/>
        <w:jc w:val="both"/>
        <w:rPr>
          <w:rFonts w:ascii="Times New Roman" w:hAnsi="Times New Roman" w:cs="Times New Roman"/>
        </w:rPr>
      </w:pPr>
      <w:r w:rsidRPr="00A46E63">
        <w:rPr>
          <w:rFonts w:ascii="Times New Roman" w:hAnsi="Times New Roman" w:cs="Times New Roman"/>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46E63" w:rsidRPr="00A46E63" w:rsidRDefault="00A46E63" w:rsidP="00A46E63">
      <w:pPr>
        <w:ind w:left="142" w:right="269"/>
        <w:contextualSpacing/>
        <w:jc w:val="both"/>
        <w:rPr>
          <w:rFonts w:ascii="Times New Roman" w:hAnsi="Times New Roman" w:cs="Times New Roman"/>
        </w:rPr>
      </w:pPr>
    </w:p>
    <w:p w:rsidR="00A46E63" w:rsidRPr="00A46E63" w:rsidRDefault="00A46E63" w:rsidP="00A46E63">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4"/>
          <w:szCs w:val="24"/>
        </w:rPr>
      </w:pPr>
      <w:r w:rsidRPr="00A46E63">
        <w:rPr>
          <w:rStyle w:val="40pt"/>
          <w:rFonts w:ascii="Times New Roman" w:hAnsi="Times New Roman" w:cs="Times New Roman"/>
          <w:sz w:val="24"/>
          <w:szCs w:val="24"/>
        </w:rPr>
        <w:t>Сведения об электронной подписи</w:t>
      </w:r>
    </w:p>
    <w:p w:rsidR="00A46E63" w:rsidRPr="00A46E63" w:rsidRDefault="00A46E63" w:rsidP="00A46E63">
      <w:pPr>
        <w:ind w:left="142" w:right="269"/>
        <w:contextualSpacing/>
        <w:jc w:val="both"/>
        <w:rPr>
          <w:rFonts w:ascii="Times New Roman" w:hAnsi="Times New Roman" w:cs="Times New Roman"/>
        </w:rPr>
      </w:pPr>
      <w:r w:rsidRPr="00A46E63">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46E63" w:rsidRPr="00A46E63" w:rsidRDefault="00A46E63" w:rsidP="00A46E63">
      <w:pPr>
        <w:spacing w:line="190" w:lineRule="exact"/>
        <w:ind w:left="20"/>
        <w:jc w:val="both"/>
        <w:rPr>
          <w:rStyle w:val="25"/>
          <w:rFonts w:eastAsia="Arial Unicode MS"/>
          <w:i/>
          <w:sz w:val="24"/>
          <w:szCs w:val="24"/>
        </w:rPr>
      </w:pPr>
    </w:p>
    <w:p w:rsidR="00A46E63" w:rsidRPr="00A46E63" w:rsidRDefault="00A46E63" w:rsidP="00A46E63">
      <w:pPr>
        <w:spacing w:line="190" w:lineRule="exact"/>
        <w:ind w:left="20"/>
        <w:jc w:val="both"/>
        <w:rPr>
          <w:rStyle w:val="25"/>
          <w:rFonts w:eastAsia="Arial Unicode MS"/>
          <w:i/>
          <w:sz w:val="24"/>
          <w:szCs w:val="24"/>
        </w:rPr>
      </w:pPr>
    </w:p>
    <w:p w:rsidR="00A46E63" w:rsidRPr="00A46E63" w:rsidRDefault="00A46E63" w:rsidP="00A46E63">
      <w:pPr>
        <w:spacing w:line="190" w:lineRule="exact"/>
        <w:ind w:left="20"/>
        <w:jc w:val="both"/>
        <w:rPr>
          <w:rStyle w:val="25"/>
          <w:rFonts w:eastAsia="Arial Unicode MS"/>
          <w:i/>
          <w:sz w:val="24"/>
          <w:szCs w:val="24"/>
        </w:rPr>
      </w:pPr>
    </w:p>
    <w:p w:rsidR="00A46E63" w:rsidRPr="00A46E63" w:rsidRDefault="00A46E63" w:rsidP="00A46E63">
      <w:pPr>
        <w:spacing w:line="190" w:lineRule="exact"/>
        <w:ind w:left="20"/>
        <w:jc w:val="both"/>
        <w:rPr>
          <w:rStyle w:val="25"/>
          <w:rFonts w:eastAsia="Arial Unicode MS"/>
          <w:i/>
          <w:sz w:val="24"/>
          <w:szCs w:val="24"/>
        </w:rPr>
      </w:pPr>
    </w:p>
    <w:p w:rsidR="00A46E63" w:rsidRPr="00A46E63" w:rsidRDefault="00A46E63" w:rsidP="00A46E63">
      <w:pPr>
        <w:spacing w:line="190" w:lineRule="exact"/>
        <w:ind w:left="20"/>
        <w:jc w:val="both"/>
        <w:rPr>
          <w:rStyle w:val="25"/>
          <w:rFonts w:eastAsia="Arial Unicode MS"/>
          <w:i/>
          <w:sz w:val="24"/>
          <w:szCs w:val="24"/>
        </w:rPr>
      </w:pPr>
      <w:r w:rsidRPr="00A46E63">
        <w:rPr>
          <w:rStyle w:val="25"/>
          <w:rFonts w:eastAsia="Arial Unicode MS"/>
          <w:sz w:val="24"/>
          <w:szCs w:val="24"/>
        </w:rPr>
        <w:t>Должность и ФИО сотрудника, принявшего решение</w:t>
      </w:r>
    </w:p>
    <w:p w:rsidR="00A46E63" w:rsidRPr="00A46E63" w:rsidRDefault="00A46E63" w:rsidP="00A46E63">
      <w:pPr>
        <w:spacing w:line="190" w:lineRule="exact"/>
        <w:ind w:left="20"/>
        <w:jc w:val="both"/>
        <w:rPr>
          <w:rFonts w:ascii="Times New Roman" w:hAnsi="Times New Roman" w:cs="Times New Roman"/>
        </w:rPr>
      </w:pPr>
      <w:r w:rsidRPr="00A46E63">
        <w:rPr>
          <w:rStyle w:val="25"/>
          <w:rFonts w:eastAsia="Arial Unicode MS"/>
          <w:sz w:val="24"/>
          <w:szCs w:val="24"/>
        </w:rPr>
        <w:t>________</w:t>
      </w:r>
    </w:p>
    <w:p w:rsidR="00A46E63" w:rsidRPr="00A46E63" w:rsidRDefault="00A46E63" w:rsidP="00A46E63">
      <w:pPr>
        <w:rPr>
          <w:rFonts w:ascii="Times New Roman" w:hAnsi="Times New Roman" w:cs="Times New Roman"/>
        </w:rPr>
      </w:pPr>
    </w:p>
    <w:p w:rsidR="009E3D61" w:rsidRPr="00A46E63" w:rsidRDefault="009E3D61">
      <w:pPr>
        <w:rPr>
          <w:rFonts w:ascii="Times New Roman" w:hAnsi="Times New Roman" w:cs="Times New Roman"/>
        </w:rPr>
      </w:pPr>
    </w:p>
    <w:sectPr w:rsidR="009E3D61" w:rsidRPr="00A46E63" w:rsidSect="009E3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C91" w:rsidRDefault="00165C91" w:rsidP="00B04A0E">
      <w:r>
        <w:separator/>
      </w:r>
    </w:p>
  </w:endnote>
  <w:endnote w:type="continuationSeparator" w:id="1">
    <w:p w:rsidR="00165C91" w:rsidRDefault="00165C91" w:rsidP="00B04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42477363"/>
      <w:docPartObj>
        <w:docPartGallery w:val="Page Numbers (Bottom of Page)"/>
        <w:docPartUnique/>
      </w:docPartObj>
    </w:sdtPr>
    <w:sdtEndPr>
      <w:rPr>
        <w:rFonts w:ascii="Times New Roman" w:hAnsi="Times New Roman" w:cs="Times New Roman"/>
      </w:rPr>
    </w:sdtEndPr>
    <w:sdtContent>
      <w:p w:rsidR="005F020C" w:rsidRPr="006F5302" w:rsidRDefault="005F020C">
        <w:pPr>
          <w:pStyle w:val="af2"/>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1C683F">
          <w:rPr>
            <w:rFonts w:ascii="Times New Roman" w:hAnsi="Times New Roman" w:cs="Times New Roman"/>
            <w:noProof/>
          </w:rPr>
          <w:t>33</w:t>
        </w:r>
        <w:r w:rsidRPr="006F5302">
          <w:rPr>
            <w:rFonts w:ascii="Times New Roman" w:hAnsi="Times New Roman" w:cs="Times New Roman"/>
          </w:rPr>
          <w:fldChar w:fldCharType="end"/>
        </w:r>
      </w:p>
    </w:sdtContent>
  </w:sdt>
  <w:p w:rsidR="005F020C" w:rsidRDefault="005F020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0C" w:rsidRPr="00D73280" w:rsidRDefault="005F020C">
    <w:pPr>
      <w:pStyle w:val="af2"/>
      <w:jc w:val="center"/>
      <w:rPr>
        <w:rFonts w:ascii="Times New Roman" w:hAnsi="Times New Roman" w:cs="Times New Roman"/>
      </w:rPr>
    </w:pPr>
  </w:p>
  <w:p w:rsidR="005F020C" w:rsidRDefault="005F020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C91" w:rsidRDefault="00165C91" w:rsidP="00B04A0E">
      <w:r>
        <w:separator/>
      </w:r>
    </w:p>
  </w:footnote>
  <w:footnote w:type="continuationSeparator" w:id="1">
    <w:p w:rsidR="00165C91" w:rsidRDefault="00165C91" w:rsidP="00B04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12"/>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6E63"/>
    <w:rsid w:val="0014399D"/>
    <w:rsid w:val="00165C91"/>
    <w:rsid w:val="001C683F"/>
    <w:rsid w:val="003E7B86"/>
    <w:rsid w:val="005F020C"/>
    <w:rsid w:val="00614E10"/>
    <w:rsid w:val="006F326F"/>
    <w:rsid w:val="00774082"/>
    <w:rsid w:val="008E555D"/>
    <w:rsid w:val="009E3D61"/>
    <w:rsid w:val="00A46E63"/>
    <w:rsid w:val="00A52905"/>
    <w:rsid w:val="00A55C98"/>
    <w:rsid w:val="00B04A0E"/>
    <w:rsid w:val="00BD2AA6"/>
    <w:rsid w:val="00CC4925"/>
    <w:rsid w:val="00F9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E6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6E63"/>
    <w:rPr>
      <w:color w:val="0066CC"/>
      <w:u w:val="single"/>
    </w:rPr>
  </w:style>
  <w:style w:type="character" w:customStyle="1" w:styleId="a4">
    <w:name w:val="Сноска_"/>
    <w:basedOn w:val="a0"/>
    <w:link w:val="a5"/>
    <w:rsid w:val="00A46E63"/>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A46E63"/>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A46E63"/>
    <w:rPr>
      <w:spacing w:val="30"/>
    </w:rPr>
  </w:style>
  <w:style w:type="character" w:customStyle="1" w:styleId="295pt">
    <w:name w:val="Сноска (2) + 9;5 pt"/>
    <w:basedOn w:val="2"/>
    <w:rsid w:val="00A46E63"/>
    <w:rPr>
      <w:sz w:val="19"/>
      <w:szCs w:val="19"/>
    </w:rPr>
  </w:style>
  <w:style w:type="character" w:customStyle="1" w:styleId="21">
    <w:name w:val="Основной текст (2)_"/>
    <w:basedOn w:val="a0"/>
    <w:rsid w:val="00A46E63"/>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A46E63"/>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A46E63"/>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2"/>
    <w:rsid w:val="00A46E63"/>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A46E63"/>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A46E63"/>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A46E63"/>
    <w:rPr>
      <w:rFonts w:ascii="Sylfaen" w:eastAsia="Sylfaen" w:hAnsi="Sylfaen" w:cs="Sylfaen"/>
      <w:sz w:val="19"/>
      <w:szCs w:val="19"/>
      <w:shd w:val="clear" w:color="auto" w:fill="FFFFFF"/>
    </w:rPr>
  </w:style>
  <w:style w:type="character" w:customStyle="1" w:styleId="41">
    <w:name w:val="Подпись к картинке (4)_"/>
    <w:basedOn w:val="a0"/>
    <w:rsid w:val="00A46E63"/>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A46E63"/>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A46E63"/>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A46E63"/>
    <w:rPr>
      <w:b/>
      <w:bCs/>
    </w:rPr>
  </w:style>
  <w:style w:type="character" w:customStyle="1" w:styleId="6">
    <w:name w:val="Подпись к картинке (6)_"/>
    <w:basedOn w:val="a0"/>
    <w:link w:val="60"/>
    <w:rsid w:val="00A46E63"/>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A46E63"/>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A46E63"/>
    <w:rPr>
      <w:b w:val="0"/>
      <w:bCs w:val="0"/>
      <w:i w:val="0"/>
      <w:iCs w:val="0"/>
      <w:smallCaps w:val="0"/>
      <w:strike w:val="0"/>
      <w:sz w:val="22"/>
      <w:szCs w:val="22"/>
    </w:rPr>
  </w:style>
  <w:style w:type="character" w:customStyle="1" w:styleId="70">
    <w:name w:val="Основной текст (7)"/>
    <w:basedOn w:val="7"/>
    <w:rsid w:val="00A46E63"/>
  </w:style>
  <w:style w:type="character" w:customStyle="1" w:styleId="62">
    <w:name w:val="Основной текст (6)"/>
    <w:basedOn w:val="61"/>
    <w:rsid w:val="00A46E63"/>
  </w:style>
  <w:style w:type="character" w:customStyle="1" w:styleId="1">
    <w:name w:val="Основной текст1"/>
    <w:basedOn w:val="a6"/>
    <w:rsid w:val="00A46E63"/>
  </w:style>
  <w:style w:type="character" w:customStyle="1" w:styleId="a9">
    <w:name w:val="Колонтитул_"/>
    <w:basedOn w:val="a0"/>
    <w:link w:val="aa"/>
    <w:rsid w:val="00A46E63"/>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9"/>
    <w:rsid w:val="00A46E63"/>
    <w:rPr>
      <w:rFonts w:ascii="Microsoft Sans Serif" w:eastAsia="Microsoft Sans Serif" w:hAnsi="Microsoft Sans Serif" w:cs="Microsoft Sans Serif"/>
      <w:sz w:val="18"/>
      <w:szCs w:val="18"/>
    </w:rPr>
  </w:style>
  <w:style w:type="character" w:customStyle="1" w:styleId="24">
    <w:name w:val="Основной текст2"/>
    <w:basedOn w:val="a6"/>
    <w:rsid w:val="00A46E63"/>
  </w:style>
  <w:style w:type="character" w:customStyle="1" w:styleId="32">
    <w:name w:val="Основной текст3"/>
    <w:basedOn w:val="a6"/>
    <w:rsid w:val="00A46E63"/>
  </w:style>
  <w:style w:type="character" w:customStyle="1" w:styleId="42">
    <w:name w:val="Основной текст4"/>
    <w:basedOn w:val="a6"/>
    <w:rsid w:val="00A46E63"/>
  </w:style>
  <w:style w:type="character" w:customStyle="1" w:styleId="53">
    <w:name w:val="Основной текст5"/>
    <w:basedOn w:val="a6"/>
    <w:rsid w:val="00A46E63"/>
  </w:style>
  <w:style w:type="character" w:customStyle="1" w:styleId="63">
    <w:name w:val="Основной текст6"/>
    <w:basedOn w:val="a6"/>
    <w:rsid w:val="00A46E63"/>
  </w:style>
  <w:style w:type="character" w:customStyle="1" w:styleId="71">
    <w:name w:val="Основной текст7"/>
    <w:basedOn w:val="a6"/>
    <w:rsid w:val="00A46E63"/>
  </w:style>
  <w:style w:type="character" w:customStyle="1" w:styleId="43">
    <w:name w:val="Подпись к картинке (4)"/>
    <w:basedOn w:val="41"/>
    <w:rsid w:val="00A46E63"/>
  </w:style>
  <w:style w:type="character" w:customStyle="1" w:styleId="8">
    <w:name w:val="Основной текст8"/>
    <w:basedOn w:val="a6"/>
    <w:rsid w:val="00A46E63"/>
  </w:style>
  <w:style w:type="character" w:customStyle="1" w:styleId="33">
    <w:name w:val="Основной текст (3)"/>
    <w:basedOn w:val="31"/>
    <w:rsid w:val="00A46E63"/>
  </w:style>
  <w:style w:type="character" w:customStyle="1" w:styleId="-1pt">
    <w:name w:val="Основной текст + Интервал -1 pt"/>
    <w:basedOn w:val="a6"/>
    <w:rsid w:val="00A46E63"/>
    <w:rPr>
      <w:spacing w:val="-30"/>
    </w:rPr>
  </w:style>
  <w:style w:type="character" w:customStyle="1" w:styleId="9">
    <w:name w:val="Основной текст9"/>
    <w:basedOn w:val="a6"/>
    <w:rsid w:val="00A46E63"/>
  </w:style>
  <w:style w:type="character" w:customStyle="1" w:styleId="80">
    <w:name w:val="Основной текст (8)_"/>
    <w:basedOn w:val="a0"/>
    <w:rsid w:val="00A46E63"/>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A46E63"/>
  </w:style>
  <w:style w:type="character" w:customStyle="1" w:styleId="10">
    <w:name w:val="Заголовок №1_"/>
    <w:basedOn w:val="a0"/>
    <w:rsid w:val="00A46E6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A46E63"/>
  </w:style>
  <w:style w:type="character" w:customStyle="1" w:styleId="100">
    <w:name w:val="Основной текст10"/>
    <w:basedOn w:val="a6"/>
    <w:rsid w:val="00A46E63"/>
  </w:style>
  <w:style w:type="character" w:customStyle="1" w:styleId="110">
    <w:name w:val="Основной текст11"/>
    <w:basedOn w:val="a6"/>
    <w:rsid w:val="00A46E63"/>
  </w:style>
  <w:style w:type="character" w:customStyle="1" w:styleId="ab">
    <w:name w:val="Основной текст + Курсив"/>
    <w:basedOn w:val="a6"/>
    <w:rsid w:val="00A46E63"/>
    <w:rPr>
      <w:i/>
      <w:iCs/>
    </w:rPr>
  </w:style>
  <w:style w:type="character" w:customStyle="1" w:styleId="14pt">
    <w:name w:val="Колонтитул + 14 pt"/>
    <w:basedOn w:val="a9"/>
    <w:rsid w:val="00A46E63"/>
    <w:rPr>
      <w:spacing w:val="0"/>
      <w:sz w:val="28"/>
      <w:szCs w:val="28"/>
    </w:rPr>
  </w:style>
  <w:style w:type="character" w:customStyle="1" w:styleId="90">
    <w:name w:val="Основной текст (9)_"/>
    <w:basedOn w:val="a0"/>
    <w:link w:val="91"/>
    <w:rsid w:val="00A46E63"/>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A46E63"/>
    <w:rPr>
      <w:i/>
      <w:iCs/>
    </w:rPr>
  </w:style>
  <w:style w:type="character" w:customStyle="1" w:styleId="101">
    <w:name w:val="Основной текст (10)_"/>
    <w:basedOn w:val="a0"/>
    <w:rsid w:val="00A46E63"/>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A46E63"/>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 (13)_"/>
    <w:basedOn w:val="a0"/>
    <w:link w:val="130"/>
    <w:rsid w:val="00A46E6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A46E63"/>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A46E63"/>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A46E63"/>
    <w:rPr>
      <w:b/>
      <w:bCs/>
    </w:rPr>
  </w:style>
  <w:style w:type="character" w:customStyle="1" w:styleId="115pt">
    <w:name w:val="Колонтитул + 11;5 pt"/>
    <w:basedOn w:val="a9"/>
    <w:rsid w:val="00A46E63"/>
    <w:rPr>
      <w:spacing w:val="0"/>
      <w:sz w:val="23"/>
      <w:szCs w:val="23"/>
    </w:rPr>
  </w:style>
  <w:style w:type="character" w:customStyle="1" w:styleId="34">
    <w:name w:val="Заголовок №3_"/>
    <w:basedOn w:val="a0"/>
    <w:rsid w:val="00A46E63"/>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A46E63"/>
  </w:style>
  <w:style w:type="character" w:customStyle="1" w:styleId="102">
    <w:name w:val="Основной текст (10)"/>
    <w:basedOn w:val="101"/>
    <w:rsid w:val="00A46E63"/>
  </w:style>
  <w:style w:type="character" w:customStyle="1" w:styleId="25">
    <w:name w:val="Основной текст (2)"/>
    <w:basedOn w:val="21"/>
    <w:rsid w:val="00A46E63"/>
  </w:style>
  <w:style w:type="character" w:customStyle="1" w:styleId="ac">
    <w:name w:val="Оглавление_"/>
    <w:basedOn w:val="a0"/>
    <w:link w:val="ad"/>
    <w:rsid w:val="00A46E63"/>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A46E63"/>
  </w:style>
  <w:style w:type="character" w:customStyle="1" w:styleId="26">
    <w:name w:val="Заголовок №2_"/>
    <w:basedOn w:val="a0"/>
    <w:rsid w:val="00A46E63"/>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A46E63"/>
  </w:style>
  <w:style w:type="character" w:customStyle="1" w:styleId="36">
    <w:name w:val="Основной текст (3) + Курсив"/>
    <w:basedOn w:val="31"/>
    <w:rsid w:val="00A46E63"/>
    <w:rPr>
      <w:i/>
      <w:iCs/>
    </w:rPr>
  </w:style>
  <w:style w:type="character" w:customStyle="1" w:styleId="122">
    <w:name w:val="Заголовок №1 (2)_"/>
    <w:basedOn w:val="a0"/>
    <w:link w:val="123"/>
    <w:rsid w:val="00A46E63"/>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A46E63"/>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A46E63"/>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A46E63"/>
    <w:rPr>
      <w:u w:val="single"/>
    </w:rPr>
  </w:style>
  <w:style w:type="character" w:customStyle="1" w:styleId="395pt">
    <w:name w:val="Основной текст (3) + 9;5 pt"/>
    <w:basedOn w:val="31"/>
    <w:rsid w:val="00A46E63"/>
    <w:rPr>
      <w:sz w:val="19"/>
      <w:szCs w:val="19"/>
    </w:rPr>
  </w:style>
  <w:style w:type="character" w:customStyle="1" w:styleId="28">
    <w:name w:val="Оглавление (2)_"/>
    <w:basedOn w:val="a0"/>
    <w:link w:val="29"/>
    <w:rsid w:val="00A46E63"/>
    <w:rPr>
      <w:rFonts w:ascii="Times New Roman" w:eastAsia="Times New Roman" w:hAnsi="Times New Roman" w:cs="Times New Roman"/>
      <w:sz w:val="23"/>
      <w:szCs w:val="23"/>
      <w:shd w:val="clear" w:color="auto" w:fill="FFFFFF"/>
    </w:rPr>
  </w:style>
  <w:style w:type="character" w:customStyle="1" w:styleId="ae">
    <w:name w:val="Подпись к таблице_"/>
    <w:basedOn w:val="a0"/>
    <w:link w:val="af"/>
    <w:rsid w:val="00A46E63"/>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A46E63"/>
    <w:rPr>
      <w:spacing w:val="10"/>
    </w:rPr>
  </w:style>
  <w:style w:type="paragraph" w:customStyle="1" w:styleId="a5">
    <w:name w:val="Сноска"/>
    <w:basedOn w:val="a"/>
    <w:link w:val="a4"/>
    <w:rsid w:val="00A46E63"/>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20">
    <w:name w:val="Сноска (2)"/>
    <w:basedOn w:val="a"/>
    <w:link w:val="2"/>
    <w:rsid w:val="00A46E63"/>
    <w:pPr>
      <w:shd w:val="clear" w:color="auto" w:fill="FFFFFF"/>
      <w:spacing w:before="480" w:after="480" w:line="0" w:lineRule="atLeast"/>
    </w:pPr>
    <w:rPr>
      <w:rFonts w:ascii="Times New Roman" w:eastAsia="Times New Roman" w:hAnsi="Times New Roman" w:cs="Times New Roman"/>
      <w:color w:val="auto"/>
      <w:sz w:val="23"/>
      <w:szCs w:val="23"/>
      <w:lang w:eastAsia="en-US"/>
    </w:rPr>
  </w:style>
  <w:style w:type="paragraph" w:customStyle="1" w:styleId="23">
    <w:name w:val="Подпись к картинке (2)"/>
    <w:basedOn w:val="a"/>
    <w:link w:val="22"/>
    <w:rsid w:val="00A46E63"/>
    <w:pPr>
      <w:shd w:val="clear" w:color="auto" w:fill="FFFFFF"/>
      <w:spacing w:line="0" w:lineRule="atLeast"/>
    </w:pPr>
    <w:rPr>
      <w:rFonts w:ascii="Microsoft Sans Serif" w:eastAsia="Microsoft Sans Serif" w:hAnsi="Microsoft Sans Serif" w:cs="Microsoft Sans Serif"/>
      <w:color w:val="auto"/>
      <w:sz w:val="11"/>
      <w:szCs w:val="11"/>
      <w:lang w:eastAsia="en-US"/>
    </w:rPr>
  </w:style>
  <w:style w:type="paragraph" w:customStyle="1" w:styleId="30">
    <w:name w:val="Подпись к картинке (3)"/>
    <w:basedOn w:val="a"/>
    <w:link w:val="3"/>
    <w:rsid w:val="00A46E63"/>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12">
    <w:name w:val="Основной текст12"/>
    <w:basedOn w:val="a"/>
    <w:link w:val="a6"/>
    <w:rsid w:val="00A46E63"/>
    <w:pPr>
      <w:shd w:val="clear" w:color="auto" w:fill="FFFFFF"/>
      <w:spacing w:line="0" w:lineRule="atLeast"/>
      <w:ind w:hanging="1740"/>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A46E63"/>
    <w:pPr>
      <w:shd w:val="clear" w:color="auto" w:fill="FFFFFF"/>
      <w:spacing w:before="240" w:after="360" w:line="0" w:lineRule="atLeast"/>
      <w:jc w:val="center"/>
    </w:pPr>
    <w:rPr>
      <w:rFonts w:ascii="Sylfaen" w:eastAsia="Sylfaen" w:hAnsi="Sylfaen" w:cs="Sylfaen"/>
      <w:color w:val="auto"/>
      <w:sz w:val="19"/>
      <w:szCs w:val="19"/>
      <w:lang w:eastAsia="en-US"/>
    </w:rPr>
  </w:style>
  <w:style w:type="paragraph" w:customStyle="1" w:styleId="a8">
    <w:name w:val="Подпись к картинке"/>
    <w:basedOn w:val="a"/>
    <w:link w:val="a7"/>
    <w:rsid w:val="00A46E63"/>
    <w:pPr>
      <w:shd w:val="clear" w:color="auto" w:fill="FFFFFF"/>
      <w:spacing w:line="180" w:lineRule="exact"/>
    </w:pPr>
    <w:rPr>
      <w:rFonts w:ascii="Microsoft Sans Serif" w:eastAsia="Microsoft Sans Serif" w:hAnsi="Microsoft Sans Serif" w:cs="Microsoft Sans Serif"/>
      <w:color w:val="auto"/>
      <w:sz w:val="13"/>
      <w:szCs w:val="13"/>
      <w:lang w:eastAsia="en-US"/>
    </w:rPr>
  </w:style>
  <w:style w:type="paragraph" w:customStyle="1" w:styleId="51">
    <w:name w:val="Подпись к картинке (5)"/>
    <w:basedOn w:val="a"/>
    <w:link w:val="50"/>
    <w:rsid w:val="00A46E63"/>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60">
    <w:name w:val="Подпись к картинке (6)"/>
    <w:basedOn w:val="a"/>
    <w:link w:val="6"/>
    <w:rsid w:val="00A46E63"/>
    <w:pPr>
      <w:shd w:val="clear" w:color="auto" w:fill="FFFFFF"/>
      <w:spacing w:line="205" w:lineRule="exact"/>
      <w:jc w:val="both"/>
    </w:pPr>
    <w:rPr>
      <w:rFonts w:ascii="Times New Roman" w:eastAsia="Times New Roman" w:hAnsi="Times New Roman" w:cs="Times New Roman"/>
      <w:color w:val="auto"/>
      <w:sz w:val="14"/>
      <w:szCs w:val="14"/>
      <w:lang w:eastAsia="en-US"/>
    </w:rPr>
  </w:style>
  <w:style w:type="paragraph" w:customStyle="1" w:styleId="aa">
    <w:name w:val="Колонтитул"/>
    <w:basedOn w:val="a"/>
    <w:link w:val="a9"/>
    <w:rsid w:val="00A46E63"/>
    <w:pPr>
      <w:shd w:val="clear" w:color="auto" w:fill="FFFFFF"/>
    </w:pPr>
    <w:rPr>
      <w:rFonts w:ascii="Times New Roman" w:eastAsia="Times New Roman" w:hAnsi="Times New Roman" w:cs="Times New Roman"/>
      <w:color w:val="auto"/>
      <w:sz w:val="20"/>
      <w:szCs w:val="20"/>
      <w:lang w:eastAsia="en-US"/>
    </w:rPr>
  </w:style>
  <w:style w:type="paragraph" w:customStyle="1" w:styleId="91">
    <w:name w:val="Основной текст (9)"/>
    <w:basedOn w:val="a"/>
    <w:link w:val="90"/>
    <w:rsid w:val="00A46E63"/>
    <w:pPr>
      <w:shd w:val="clear" w:color="auto" w:fill="FFFFFF"/>
      <w:spacing w:before="420" w:after="300" w:line="346" w:lineRule="exact"/>
      <w:jc w:val="both"/>
    </w:pPr>
    <w:rPr>
      <w:rFonts w:ascii="Times New Roman" w:eastAsia="Times New Roman" w:hAnsi="Times New Roman" w:cs="Times New Roman"/>
      <w:color w:val="auto"/>
      <w:sz w:val="27"/>
      <w:szCs w:val="27"/>
      <w:lang w:eastAsia="en-US"/>
    </w:rPr>
  </w:style>
  <w:style w:type="paragraph" w:customStyle="1" w:styleId="130">
    <w:name w:val="Основной текст (13)"/>
    <w:basedOn w:val="a"/>
    <w:link w:val="13"/>
    <w:rsid w:val="00A46E63"/>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121">
    <w:name w:val="Основной текст (12)"/>
    <w:basedOn w:val="a"/>
    <w:link w:val="120"/>
    <w:rsid w:val="00A46E63"/>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d">
    <w:name w:val="Оглавление"/>
    <w:basedOn w:val="a"/>
    <w:link w:val="ac"/>
    <w:rsid w:val="00A46E63"/>
    <w:pPr>
      <w:shd w:val="clear" w:color="auto" w:fill="FFFFFF"/>
      <w:spacing w:before="180" w:after="540" w:line="0" w:lineRule="atLeast"/>
    </w:pPr>
    <w:rPr>
      <w:rFonts w:ascii="Times New Roman" w:eastAsia="Times New Roman" w:hAnsi="Times New Roman" w:cs="Times New Roman"/>
      <w:color w:val="auto"/>
      <w:sz w:val="27"/>
      <w:szCs w:val="27"/>
      <w:lang w:eastAsia="en-US"/>
    </w:rPr>
  </w:style>
  <w:style w:type="paragraph" w:customStyle="1" w:styleId="123">
    <w:name w:val="Заголовок №1 (2)"/>
    <w:basedOn w:val="a"/>
    <w:link w:val="122"/>
    <w:rsid w:val="00A46E63"/>
    <w:pPr>
      <w:shd w:val="clear" w:color="auto" w:fill="FFFFFF"/>
      <w:spacing w:before="300" w:after="300" w:line="0" w:lineRule="atLeast"/>
      <w:outlineLvl w:val="0"/>
    </w:pPr>
    <w:rPr>
      <w:rFonts w:ascii="Times New Roman" w:eastAsia="Times New Roman" w:hAnsi="Times New Roman" w:cs="Times New Roman"/>
      <w:color w:val="auto"/>
      <w:sz w:val="37"/>
      <w:szCs w:val="37"/>
      <w:lang w:eastAsia="en-US"/>
    </w:rPr>
  </w:style>
  <w:style w:type="paragraph" w:customStyle="1" w:styleId="45">
    <w:name w:val="Заголовок №4"/>
    <w:basedOn w:val="a"/>
    <w:link w:val="44"/>
    <w:rsid w:val="00A46E63"/>
    <w:pPr>
      <w:shd w:val="clear" w:color="auto" w:fill="FFFFFF"/>
      <w:spacing w:before="660" w:after="60" w:line="0" w:lineRule="atLeast"/>
      <w:outlineLvl w:val="3"/>
    </w:pPr>
    <w:rPr>
      <w:rFonts w:ascii="Times New Roman" w:eastAsia="Times New Roman" w:hAnsi="Times New Roman" w:cs="Times New Roman"/>
      <w:color w:val="auto"/>
      <w:sz w:val="23"/>
      <w:szCs w:val="23"/>
      <w:lang w:eastAsia="en-US"/>
    </w:rPr>
  </w:style>
  <w:style w:type="paragraph" w:customStyle="1" w:styleId="150">
    <w:name w:val="Основной текст (15)"/>
    <w:basedOn w:val="a"/>
    <w:link w:val="15"/>
    <w:rsid w:val="00A46E63"/>
    <w:pPr>
      <w:shd w:val="clear" w:color="auto" w:fill="FFFFFF"/>
      <w:spacing w:before="660" w:after="60" w:line="0" w:lineRule="atLeast"/>
    </w:pPr>
    <w:rPr>
      <w:rFonts w:ascii="Times New Roman" w:eastAsia="Times New Roman" w:hAnsi="Times New Roman" w:cs="Times New Roman"/>
      <w:color w:val="auto"/>
      <w:sz w:val="25"/>
      <w:szCs w:val="25"/>
      <w:lang w:eastAsia="en-US"/>
    </w:rPr>
  </w:style>
  <w:style w:type="paragraph" w:customStyle="1" w:styleId="29">
    <w:name w:val="Оглавление (2)"/>
    <w:basedOn w:val="a"/>
    <w:link w:val="28"/>
    <w:rsid w:val="00A46E63"/>
    <w:pPr>
      <w:shd w:val="clear" w:color="auto" w:fill="FFFFFF"/>
      <w:spacing w:line="269" w:lineRule="exact"/>
      <w:ind w:hanging="1280"/>
      <w:jc w:val="both"/>
    </w:pPr>
    <w:rPr>
      <w:rFonts w:ascii="Times New Roman" w:eastAsia="Times New Roman" w:hAnsi="Times New Roman" w:cs="Times New Roman"/>
      <w:color w:val="auto"/>
      <w:sz w:val="23"/>
      <w:szCs w:val="23"/>
      <w:lang w:eastAsia="en-US"/>
    </w:rPr>
  </w:style>
  <w:style w:type="paragraph" w:customStyle="1" w:styleId="af">
    <w:name w:val="Подпись к таблице"/>
    <w:basedOn w:val="a"/>
    <w:link w:val="ae"/>
    <w:rsid w:val="00A46E63"/>
    <w:pPr>
      <w:shd w:val="clear" w:color="auto" w:fill="FFFFFF"/>
      <w:spacing w:line="0" w:lineRule="atLeast"/>
    </w:pPr>
    <w:rPr>
      <w:rFonts w:ascii="Times New Roman" w:eastAsia="Times New Roman" w:hAnsi="Times New Roman" w:cs="Times New Roman"/>
      <w:color w:val="auto"/>
      <w:sz w:val="19"/>
      <w:szCs w:val="19"/>
      <w:lang w:eastAsia="en-US"/>
    </w:rPr>
  </w:style>
  <w:style w:type="paragraph" w:styleId="af0">
    <w:name w:val="header"/>
    <w:basedOn w:val="a"/>
    <w:link w:val="af1"/>
    <w:uiPriority w:val="99"/>
    <w:semiHidden/>
    <w:unhideWhenUsed/>
    <w:rsid w:val="00A46E63"/>
    <w:pPr>
      <w:tabs>
        <w:tab w:val="center" w:pos="4677"/>
        <w:tab w:val="right" w:pos="9355"/>
      </w:tabs>
    </w:pPr>
  </w:style>
  <w:style w:type="character" w:customStyle="1" w:styleId="af1">
    <w:name w:val="Верхний колонтитул Знак"/>
    <w:basedOn w:val="a0"/>
    <w:link w:val="af0"/>
    <w:uiPriority w:val="99"/>
    <w:semiHidden/>
    <w:rsid w:val="00A46E63"/>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A46E63"/>
    <w:pPr>
      <w:tabs>
        <w:tab w:val="center" w:pos="4677"/>
        <w:tab w:val="right" w:pos="9355"/>
      </w:tabs>
    </w:pPr>
  </w:style>
  <w:style w:type="character" w:customStyle="1" w:styleId="af3">
    <w:name w:val="Нижний колонтитул Знак"/>
    <w:basedOn w:val="a0"/>
    <w:link w:val="af2"/>
    <w:uiPriority w:val="99"/>
    <w:rsid w:val="00A46E63"/>
    <w:rPr>
      <w:rFonts w:ascii="Arial Unicode MS" w:eastAsia="Arial Unicode MS" w:hAnsi="Arial Unicode MS" w:cs="Arial Unicode MS"/>
      <w:color w:val="000000"/>
      <w:sz w:val="24"/>
      <w:szCs w:val="24"/>
      <w:lang w:eastAsia="ru-RU"/>
    </w:rPr>
  </w:style>
  <w:style w:type="character" w:styleId="af4">
    <w:name w:val="footnote reference"/>
    <w:basedOn w:val="a0"/>
    <w:uiPriority w:val="99"/>
    <w:semiHidden/>
    <w:unhideWhenUsed/>
    <w:rsid w:val="00A46E63"/>
    <w:rPr>
      <w:vertAlign w:val="superscript"/>
    </w:rPr>
  </w:style>
  <w:style w:type="character" w:customStyle="1" w:styleId="af5">
    <w:name w:val="Гипертекстовая ссылка"/>
    <w:basedOn w:val="a0"/>
    <w:uiPriority w:val="99"/>
    <w:rsid w:val="00A46E63"/>
    <w:rPr>
      <w:rFonts w:cs="Times New Roman"/>
      <w:b/>
      <w:color w:val="106BBE"/>
    </w:rPr>
  </w:style>
  <w:style w:type="paragraph" w:customStyle="1" w:styleId="ConsPlusTitle">
    <w:name w:val="ConsPlusTitle"/>
    <w:rsid w:val="00A46E6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A46E63"/>
    <w:pPr>
      <w:spacing w:before="240" w:after="60"/>
      <w:ind w:firstLine="567"/>
      <w:jc w:val="center"/>
      <w:outlineLvl w:val="0"/>
    </w:pPr>
    <w:rPr>
      <w:rFonts w:ascii="Arial" w:eastAsia="Times New Roman" w:hAnsi="Arial" w:cs="Arial"/>
      <w:b/>
      <w:bCs/>
      <w:color w:val="auto"/>
      <w:kern w:val="28"/>
      <w:sz w:val="32"/>
      <w:szCs w:val="32"/>
    </w:rPr>
  </w:style>
  <w:style w:type="paragraph" w:styleId="af6">
    <w:name w:val="List Paragraph"/>
    <w:basedOn w:val="a"/>
    <w:uiPriority w:val="34"/>
    <w:qFormat/>
    <w:rsid w:val="00A46E63"/>
    <w:pPr>
      <w:ind w:left="720"/>
      <w:contextualSpacing/>
    </w:pPr>
  </w:style>
  <w:style w:type="paragraph" w:customStyle="1" w:styleId="ConsPlusNormal">
    <w:name w:val="ConsPlusNormal"/>
    <w:rsid w:val="00A52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 TargetMode="External"/><Relationship Id="rId13" Type="http://schemas.openxmlformats.org/officeDocument/2006/relationships/hyperlink" Target="http://nla-service.minjust.ru:8080/rnla-links/ws/content/act/bedb8d87-fb71-47d6-a08b-7000caa8861a.html" TargetMode="External"/><Relationship Id="rId18" Type="http://schemas.openxmlformats.org/officeDocument/2006/relationships/hyperlink" Target="http://nla-service.minjust.ru:8080/rnla-links/ws/content/act/c03e49b7-ea98-4cb9-b8a3-ac0e6f57472c.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nla-service.minjust.ru:8080/rnla-links/ws/content/act/67297e9a-8e9f-49bb-afa2-4b258b1d36da.html" TargetMode="External"/><Relationship Id="rId7" Type="http://schemas.openxmlformats.org/officeDocument/2006/relationships/hyperlink" Target="consultantplus://offline/ref=AA03261F2A08C12CACA16B596F20E42DEAAF2A6CF791106ECE9D6A592D765EF0E75F4524456BAD01ADA352EBD52EB914E88AA25805744A65kAQCF"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550da8ed-5324-4281-94b8-328500646753.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http://nla-service.minjust.ru:8080/rnla-links/ws/content/act/4b713a73-14de-4295-929d-9283dcc04e68.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03cf0fb8-17d5-46f6-a5ec-d1642676534b.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footnotes" Target="footnotes.xml"/><Relationship Id="rId15" Type="http://schemas.openxmlformats.org/officeDocument/2006/relationships/hyperlink" Target="http://nla-service.minjust.ru:8080/rnla-links/ws/content/act/169ffaaf-0b96-47c8-9369-38141360223e.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http://nla-service.minjust.ru:8080/rnla-links/ws/content/act/370ba400-14c4-4cdb-8a8b-b11f2a1a2f55.html" TargetMode="External"/><Relationship Id="rId19" Type="http://schemas.openxmlformats.org/officeDocument/2006/relationships/hyperlink" Target="http://nla-service.minjust.ru:8080/rnla-links/ws/content/act/18fa49ed-eae5-4a91-a0f9-81eb6912d9d3.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0a02e7ab-81dc-427b-9bb7-abfb1e14bdf3.html" TargetMode="External"/><Relationship Id="rId22" Type="http://schemas.openxmlformats.org/officeDocument/2006/relationships/hyperlink" Target="http://nla-service.minjust.ru:8080/rnla-links/ws/content/act/a372aaad-88e9-4526-81ed-e7c6cb3ccc78.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33</Pages>
  <Words>13205</Words>
  <Characters>75270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4</cp:revision>
  <cp:lastPrinted>2022-09-29T00:02:00Z</cp:lastPrinted>
  <dcterms:created xsi:type="dcterms:W3CDTF">2022-09-28T08:02:00Z</dcterms:created>
  <dcterms:modified xsi:type="dcterms:W3CDTF">2022-09-29T05:09:00Z</dcterms:modified>
</cp:coreProperties>
</file>