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F0" w:rsidRPr="003E706D" w:rsidRDefault="008566F0" w:rsidP="008566F0">
      <w:pPr>
        <w:jc w:val="center"/>
        <w:rPr>
          <w:sz w:val="28"/>
          <w:szCs w:val="28"/>
        </w:rPr>
      </w:pPr>
      <w:r w:rsidRPr="003E706D">
        <w:rPr>
          <w:sz w:val="28"/>
          <w:szCs w:val="28"/>
        </w:rPr>
        <w:t>Сельское поселение «Альбитуйское»</w:t>
      </w:r>
    </w:p>
    <w:p w:rsidR="008566F0" w:rsidRPr="003E706D" w:rsidRDefault="008566F0" w:rsidP="008566F0">
      <w:pPr>
        <w:spacing w:line="288" w:lineRule="auto"/>
        <w:jc w:val="center"/>
        <w:rPr>
          <w:b/>
          <w:bCs/>
          <w:sz w:val="28"/>
          <w:szCs w:val="28"/>
        </w:rPr>
      </w:pPr>
      <w:r w:rsidRPr="003E706D">
        <w:rPr>
          <w:b/>
          <w:bCs/>
          <w:sz w:val="28"/>
          <w:szCs w:val="28"/>
        </w:rPr>
        <w:t>СОВЕТ СЕЛЬСКОГО ПОСЕЛЕНИЯ «АЛЬБИТУЙСКОЕ»</w:t>
      </w:r>
    </w:p>
    <w:p w:rsidR="008566F0" w:rsidRPr="003E706D" w:rsidRDefault="008566F0" w:rsidP="008566F0">
      <w:pPr>
        <w:spacing w:line="288" w:lineRule="auto"/>
        <w:rPr>
          <w:bCs/>
          <w:sz w:val="28"/>
          <w:szCs w:val="28"/>
        </w:rPr>
      </w:pPr>
    </w:p>
    <w:p w:rsidR="008566F0" w:rsidRPr="003E706D" w:rsidRDefault="008566F0" w:rsidP="008566F0">
      <w:pPr>
        <w:widowControl w:val="0"/>
        <w:snapToGrid w:val="0"/>
        <w:spacing w:line="288" w:lineRule="auto"/>
        <w:jc w:val="center"/>
        <w:rPr>
          <w:b/>
          <w:bCs/>
          <w:sz w:val="28"/>
          <w:szCs w:val="28"/>
        </w:rPr>
      </w:pPr>
      <w:r w:rsidRPr="003E706D">
        <w:rPr>
          <w:b/>
          <w:bCs/>
          <w:sz w:val="28"/>
          <w:szCs w:val="28"/>
        </w:rPr>
        <w:t>РЕШЕНИЕ</w:t>
      </w:r>
    </w:p>
    <w:p w:rsidR="008566F0" w:rsidRPr="003E706D" w:rsidRDefault="008566F0" w:rsidP="008566F0">
      <w:pPr>
        <w:widowControl w:val="0"/>
        <w:snapToGrid w:val="0"/>
        <w:spacing w:line="288" w:lineRule="auto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29.12</w:t>
      </w:r>
      <w:r w:rsidRPr="003E706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3E706D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                           № 102</w:t>
      </w:r>
    </w:p>
    <w:p w:rsidR="008566F0" w:rsidRDefault="008566F0" w:rsidP="008566F0">
      <w:pPr>
        <w:widowControl w:val="0"/>
        <w:snapToGrid w:val="0"/>
        <w:spacing w:line="288" w:lineRule="auto"/>
        <w:jc w:val="center"/>
        <w:rPr>
          <w:bCs/>
          <w:sz w:val="28"/>
          <w:szCs w:val="28"/>
        </w:rPr>
      </w:pPr>
      <w:r w:rsidRPr="003E706D">
        <w:rPr>
          <w:bCs/>
          <w:sz w:val="28"/>
          <w:szCs w:val="28"/>
        </w:rPr>
        <w:t>с. Альбитуй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Toc105952707"/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bCs/>
          <w:sz w:val="26"/>
          <w:szCs w:val="26"/>
        </w:rPr>
        <w:t xml:space="preserve">О заключении соглашения о передаче осуществления части полномочий </w:t>
      </w:r>
      <w:bookmarkEnd w:id="0"/>
      <w:r w:rsidRPr="00FC0192">
        <w:rPr>
          <w:b/>
          <w:sz w:val="26"/>
          <w:szCs w:val="26"/>
        </w:rPr>
        <w:t>муниципального района «Красночикойский район» органам местного самоуправления сельского поселения «Альбитуйское»</w:t>
      </w:r>
    </w:p>
    <w:p w:rsidR="008566F0" w:rsidRPr="00FC0192" w:rsidRDefault="008566F0" w:rsidP="008566F0">
      <w:pPr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FC0192">
        <w:rPr>
          <w:bCs/>
          <w:sz w:val="26"/>
          <w:szCs w:val="26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FC0192">
        <w:rPr>
          <w:sz w:val="26"/>
          <w:szCs w:val="26"/>
        </w:rPr>
        <w:t>заключения соглашения о передаче (принятии) осуществления части полномочий, утвержденного решением</w:t>
      </w:r>
      <w:r w:rsidRPr="00FC0192">
        <w:rPr>
          <w:bCs/>
          <w:sz w:val="26"/>
          <w:szCs w:val="26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  <w:proofErr w:type="gramEnd"/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566F0" w:rsidRPr="00FC0192" w:rsidRDefault="008566F0" w:rsidP="008566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 w:rsidRPr="00FC0192">
        <w:rPr>
          <w:bCs/>
          <w:sz w:val="26"/>
          <w:szCs w:val="26"/>
          <w:lang w:eastAsia="en-US"/>
        </w:rPr>
        <w:t>Поддержать инициативу временно исполняющего обязанности главы муниципального района «Красночикойский район» о</w:t>
      </w:r>
      <w:r w:rsidRPr="00FC0192">
        <w:rPr>
          <w:bCs/>
          <w:i/>
          <w:sz w:val="26"/>
          <w:szCs w:val="26"/>
          <w:lang w:eastAsia="en-US"/>
        </w:rPr>
        <w:t xml:space="preserve"> </w:t>
      </w:r>
      <w:r w:rsidRPr="00FC0192">
        <w:rPr>
          <w:sz w:val="26"/>
          <w:szCs w:val="26"/>
          <w:lang w:eastAsia="en-US"/>
        </w:rPr>
        <w:t xml:space="preserve">заключении с </w:t>
      </w:r>
      <w:r w:rsidRPr="00FC0192">
        <w:rPr>
          <w:bCs/>
          <w:sz w:val="26"/>
          <w:szCs w:val="26"/>
          <w:lang w:eastAsia="en-US"/>
        </w:rPr>
        <w:t xml:space="preserve">органами местного самоуправления сельского поселения «Альбитуйское» </w:t>
      </w:r>
      <w:r w:rsidRPr="00FC0192">
        <w:rPr>
          <w:sz w:val="26"/>
          <w:szCs w:val="26"/>
          <w:lang w:eastAsia="en-US"/>
        </w:rPr>
        <w:t xml:space="preserve">соглашения о передаче осуществления части полномочий </w:t>
      </w:r>
      <w:r w:rsidRPr="00FC0192">
        <w:rPr>
          <w:bCs/>
          <w:sz w:val="26"/>
          <w:szCs w:val="26"/>
          <w:lang w:eastAsia="en-US"/>
        </w:rPr>
        <w:t>муниципального района «Красночикойский район» по решению вопросов местного значения (далее – части полномочий).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" w:name="_Toc106516771"/>
      <w:r w:rsidRPr="00FC0192">
        <w:rPr>
          <w:sz w:val="26"/>
          <w:szCs w:val="26"/>
        </w:rPr>
        <w:t>2. Передать осуществление части полномочий органам местного самоуправления сельского поселения «Альбитуйское».</w:t>
      </w:r>
    </w:p>
    <w:p w:rsidR="008566F0" w:rsidRPr="00FC0192" w:rsidRDefault="008566F0" w:rsidP="008566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 w:rsidRPr="00FC0192">
        <w:rPr>
          <w:bCs/>
          <w:sz w:val="26"/>
          <w:szCs w:val="26"/>
          <w:lang w:eastAsia="en-US"/>
        </w:rPr>
        <w:t xml:space="preserve">Утвердить соглашение </w:t>
      </w:r>
      <w:r w:rsidRPr="00FC0192">
        <w:rPr>
          <w:sz w:val="26"/>
          <w:szCs w:val="26"/>
          <w:lang w:eastAsia="en-US"/>
        </w:rPr>
        <w:t xml:space="preserve">о передаче осуществления части полномочий </w:t>
      </w:r>
      <w:r w:rsidRPr="00FC0192">
        <w:rPr>
          <w:bCs/>
          <w:sz w:val="26"/>
          <w:szCs w:val="26"/>
          <w:lang w:eastAsia="en-US"/>
        </w:rPr>
        <w:t>согласно приложению к настоящему решению.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C0192">
        <w:rPr>
          <w:sz w:val="26"/>
          <w:szCs w:val="26"/>
        </w:rPr>
        <w:t xml:space="preserve"> Настоящее решение вступает в силу с 1 января 202</w:t>
      </w:r>
      <w:r>
        <w:rPr>
          <w:sz w:val="26"/>
          <w:szCs w:val="26"/>
        </w:rPr>
        <w:t>4</w:t>
      </w:r>
      <w:r w:rsidRPr="00FC0192">
        <w:rPr>
          <w:sz w:val="26"/>
          <w:szCs w:val="26"/>
        </w:rPr>
        <w:t xml:space="preserve"> года.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 xml:space="preserve">7. Настоящее решение обнародовать </w:t>
      </w:r>
      <w:r>
        <w:rPr>
          <w:sz w:val="26"/>
          <w:szCs w:val="26"/>
        </w:rPr>
        <w:t xml:space="preserve"> на информационных стендах.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66F0" w:rsidRDefault="008566F0" w:rsidP="008566F0">
      <w:pPr>
        <w:jc w:val="both"/>
        <w:rPr>
          <w:sz w:val="28"/>
          <w:szCs w:val="28"/>
        </w:rPr>
      </w:pPr>
    </w:p>
    <w:p w:rsidR="008566F0" w:rsidRPr="003E706D" w:rsidRDefault="008566F0" w:rsidP="008566F0">
      <w:pPr>
        <w:jc w:val="both"/>
        <w:rPr>
          <w:sz w:val="28"/>
          <w:szCs w:val="28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E706D">
        <w:rPr>
          <w:sz w:val="28"/>
          <w:szCs w:val="28"/>
        </w:rPr>
        <w:t>Глава сельского поселения «Альбитуйское»                           В.А. Ланцов</w:t>
      </w:r>
      <w:r w:rsidRPr="003E706D">
        <w:rPr>
          <w:sz w:val="28"/>
          <w:szCs w:val="28"/>
        </w:rPr>
        <w:tab/>
      </w:r>
    </w:p>
    <w:bookmarkEnd w:id="1"/>
    <w:tbl>
      <w:tblPr>
        <w:tblW w:w="0" w:type="auto"/>
        <w:tblLook w:val="01E0"/>
      </w:tblPr>
      <w:tblGrid>
        <w:gridCol w:w="4680"/>
        <w:gridCol w:w="4890"/>
      </w:tblGrid>
      <w:tr w:rsidR="008566F0" w:rsidRPr="00FC0192" w:rsidTr="006268FE">
        <w:tc>
          <w:tcPr>
            <w:tcW w:w="4680" w:type="dxa"/>
          </w:tcPr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4890" w:type="dxa"/>
          </w:tcPr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FC0192">
              <w:rPr>
                <w:bCs/>
                <w:sz w:val="26"/>
                <w:szCs w:val="26"/>
              </w:rPr>
              <w:lastRenderedPageBreak/>
              <w:t>УТВЕРЖДЕНО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0192">
              <w:rPr>
                <w:sz w:val="26"/>
                <w:szCs w:val="26"/>
              </w:rPr>
              <w:t>решением Совета муниципального района «Красночикойский район»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«23» ноябр</w:t>
            </w:r>
            <w:r w:rsidRPr="00FC0192">
              <w:rPr>
                <w:sz w:val="26"/>
                <w:szCs w:val="26"/>
              </w:rPr>
              <w:t>я 202</w:t>
            </w:r>
            <w:r>
              <w:rPr>
                <w:sz w:val="26"/>
                <w:szCs w:val="26"/>
              </w:rPr>
              <w:t>3</w:t>
            </w:r>
            <w:r w:rsidRPr="00FC0192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16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0192">
              <w:rPr>
                <w:sz w:val="26"/>
                <w:szCs w:val="26"/>
              </w:rPr>
              <w:t>решением Совета сельского поселения «Альбитуйское»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«29» декабря 2023 года № 102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</w:p>
        </w:tc>
      </w:tr>
    </w:tbl>
    <w:p w:rsidR="008566F0" w:rsidRPr="00FC0192" w:rsidRDefault="008566F0" w:rsidP="008566F0">
      <w:pPr>
        <w:jc w:val="center"/>
        <w:rPr>
          <w:b/>
          <w:bCs/>
          <w:sz w:val="26"/>
          <w:szCs w:val="26"/>
        </w:rPr>
      </w:pPr>
      <w:r w:rsidRPr="00FC0192">
        <w:rPr>
          <w:b/>
          <w:bCs/>
          <w:sz w:val="26"/>
          <w:szCs w:val="26"/>
        </w:rPr>
        <w:lastRenderedPageBreak/>
        <w:t>СОГЛАШЕНИЕ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bCs/>
          <w:sz w:val="26"/>
          <w:szCs w:val="26"/>
        </w:rPr>
        <w:t xml:space="preserve">о передаче осуществления части полномочий </w:t>
      </w:r>
      <w:r w:rsidRPr="00FC0192">
        <w:rPr>
          <w:b/>
          <w:sz w:val="26"/>
          <w:szCs w:val="26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«Альбитуйское»</w:t>
      </w:r>
    </w:p>
    <w:p w:rsidR="008566F0" w:rsidRPr="00FC0192" w:rsidRDefault="008566F0" w:rsidP="008566F0">
      <w:pPr>
        <w:widowControl w:val="0"/>
        <w:tabs>
          <w:tab w:val="left" w:pos="55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</w:r>
      <w:proofErr w:type="gramStart"/>
      <w:r w:rsidRPr="00FC0192">
        <w:rPr>
          <w:sz w:val="26"/>
          <w:szCs w:val="26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>
        <w:rPr>
          <w:sz w:val="26"/>
          <w:szCs w:val="26"/>
        </w:rPr>
        <w:t>Гостева</w:t>
      </w:r>
      <w:proofErr w:type="spellEnd"/>
      <w:r>
        <w:rPr>
          <w:sz w:val="26"/>
          <w:szCs w:val="26"/>
        </w:rPr>
        <w:t xml:space="preserve"> Евгения Алексеевича</w:t>
      </w:r>
      <w:r w:rsidRPr="00FC0192">
        <w:rPr>
          <w:sz w:val="26"/>
          <w:szCs w:val="26"/>
        </w:rPr>
        <w:t xml:space="preserve">, действующего на основании Устава муниципального района «Красночикойский район», распоряжения главы муниципального района «Красночикойский район» «О </w:t>
      </w:r>
      <w:r>
        <w:rPr>
          <w:sz w:val="26"/>
          <w:szCs w:val="26"/>
        </w:rPr>
        <w:t xml:space="preserve">вступлении в должность </w:t>
      </w:r>
      <w:r w:rsidRPr="00FC0192">
        <w:rPr>
          <w:sz w:val="26"/>
          <w:szCs w:val="26"/>
        </w:rPr>
        <w:t xml:space="preserve"> главы муниципального района «Красночикойский район»» № </w:t>
      </w:r>
      <w:r>
        <w:rPr>
          <w:sz w:val="26"/>
          <w:szCs w:val="26"/>
        </w:rPr>
        <w:t>5-р</w:t>
      </w:r>
      <w:r w:rsidRPr="00FC0192">
        <w:rPr>
          <w:sz w:val="26"/>
          <w:szCs w:val="26"/>
        </w:rPr>
        <w:t xml:space="preserve"> от 0</w:t>
      </w:r>
      <w:r>
        <w:rPr>
          <w:sz w:val="26"/>
          <w:szCs w:val="26"/>
        </w:rPr>
        <w:t>9</w:t>
      </w:r>
      <w:r w:rsidRPr="00FC0192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FC019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C0192">
        <w:rPr>
          <w:sz w:val="26"/>
          <w:szCs w:val="26"/>
        </w:rPr>
        <w:t xml:space="preserve"> года, с одной стороны, и Администрация сельского поселения «Альбитуйское», именуемая в дальнейшем Администрация поселения</w:t>
      </w:r>
      <w:proofErr w:type="gramEnd"/>
      <w:r w:rsidRPr="00FC0192">
        <w:rPr>
          <w:sz w:val="26"/>
          <w:szCs w:val="26"/>
        </w:rPr>
        <w:t>, в лице главы сельского поселения «Альбитуйское» Ланцова Виктора Алексеевича, действующего на основании Устава сельского поселения «Альбитуйское», с другой стороны, в дальнейшем именуемые Стороны, заключили настоящее Соглашение о нижеследующем.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1. Предмет Соглашения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 xml:space="preserve">1.1. </w:t>
      </w:r>
      <w:proofErr w:type="gramStart"/>
      <w:r w:rsidRPr="00FC0192">
        <w:rPr>
          <w:sz w:val="26"/>
          <w:szCs w:val="26"/>
        </w:rPr>
        <w:t>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«Красночикойский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</w:t>
      </w:r>
      <w:proofErr w:type="gramEnd"/>
      <w:r w:rsidRPr="00FC0192">
        <w:rPr>
          <w:sz w:val="26"/>
          <w:szCs w:val="26"/>
        </w:rPr>
        <w:t xml:space="preserve"> - переданные полномочия), а именно: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566F0" w:rsidRPr="00FC0192" w:rsidRDefault="008566F0" w:rsidP="008566F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FC0192">
        <w:rPr>
          <w:sz w:val="26"/>
          <w:szCs w:val="26"/>
        </w:rPr>
        <w:t xml:space="preserve">1.1.2.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FC0192">
          <w:rPr>
            <w:sz w:val="26"/>
            <w:szCs w:val="26"/>
          </w:rPr>
          <w:t>законодательством</w:t>
        </w:r>
      </w:hyperlink>
      <w:r w:rsidRPr="00FC0192">
        <w:rPr>
          <w:sz w:val="26"/>
          <w:szCs w:val="26"/>
        </w:rPr>
        <w:t xml:space="preserve"> </w:t>
      </w:r>
      <w:r w:rsidRPr="00FC0192">
        <w:rPr>
          <w:sz w:val="26"/>
          <w:szCs w:val="26"/>
        </w:rPr>
        <w:lastRenderedPageBreak/>
        <w:t>Российской Федерации;</w:t>
      </w:r>
      <w:proofErr w:type="gramEnd"/>
    </w:p>
    <w:p w:rsidR="008566F0" w:rsidRPr="00FC0192" w:rsidRDefault="008566F0" w:rsidP="008566F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566F0" w:rsidRPr="00FC0192" w:rsidRDefault="008566F0" w:rsidP="008566F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C0192">
        <w:rPr>
          <w:sz w:val="26"/>
          <w:szCs w:val="26"/>
        </w:rPr>
        <w:t xml:space="preserve">1.1.5. </w:t>
      </w:r>
      <w:r w:rsidRPr="00FC0192">
        <w:rPr>
          <w:rFonts w:eastAsia="Calibri"/>
          <w:sz w:val="26"/>
          <w:szCs w:val="26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8566F0" w:rsidRPr="00FC0192" w:rsidRDefault="008566F0" w:rsidP="008566F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C0192">
        <w:rPr>
          <w:sz w:val="26"/>
          <w:szCs w:val="26"/>
        </w:rPr>
        <w:t xml:space="preserve">1.1.6. </w:t>
      </w:r>
      <w:r w:rsidRPr="00FC0192">
        <w:rPr>
          <w:sz w:val="26"/>
          <w:szCs w:val="26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566F0" w:rsidRPr="00FC0192" w:rsidRDefault="008566F0" w:rsidP="008566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0192">
        <w:rPr>
          <w:sz w:val="26"/>
          <w:szCs w:val="26"/>
        </w:rPr>
        <w:t xml:space="preserve">1.1.8.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FC0192">
          <w:rPr>
            <w:sz w:val="26"/>
            <w:szCs w:val="26"/>
          </w:rPr>
          <w:t>плана</w:t>
        </w:r>
      </w:hyperlink>
      <w:r w:rsidRPr="00FC0192">
        <w:rPr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FC0192">
          <w:rPr>
            <w:sz w:val="26"/>
            <w:szCs w:val="26"/>
          </w:rPr>
          <w:t>кодексом</w:t>
        </w:r>
      </w:hyperlink>
      <w:r w:rsidRPr="00FC0192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FC0192">
        <w:rPr>
          <w:sz w:val="26"/>
          <w:szCs w:val="26"/>
        </w:rPr>
        <w:t xml:space="preserve"> </w:t>
      </w:r>
      <w:proofErr w:type="gramStart"/>
      <w:r w:rsidRPr="00FC0192">
        <w:rPr>
          <w:sz w:val="26"/>
          <w:szCs w:val="26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FC0192">
          <w:rPr>
            <w:sz w:val="26"/>
            <w:szCs w:val="26"/>
          </w:rPr>
          <w:t>кодексом</w:t>
        </w:r>
      </w:hyperlink>
      <w:r w:rsidRPr="00FC0192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FC0192">
          <w:rPr>
            <w:sz w:val="26"/>
            <w:szCs w:val="26"/>
          </w:rPr>
          <w:t>уведомлении</w:t>
        </w:r>
      </w:hyperlink>
      <w:r w:rsidRPr="00FC0192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FC0192">
        <w:rPr>
          <w:sz w:val="26"/>
          <w:szCs w:val="26"/>
        </w:rPr>
        <w:t xml:space="preserve"> (</w:t>
      </w:r>
      <w:proofErr w:type="gramStart"/>
      <w:r w:rsidRPr="00FC0192">
        <w:rPr>
          <w:sz w:val="26"/>
          <w:szCs w:val="26"/>
        </w:rPr>
        <w:t xml:space="preserve"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FC0192">
          <w:rPr>
            <w:sz w:val="26"/>
            <w:szCs w:val="26"/>
          </w:rPr>
          <w:t>уведомлении</w:t>
        </w:r>
      </w:hyperlink>
      <w:r w:rsidRPr="00FC0192">
        <w:rPr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FC0192">
        <w:rPr>
          <w:sz w:val="26"/>
          <w:szCs w:val="26"/>
        </w:rPr>
        <w:t xml:space="preserve"> </w:t>
      </w:r>
      <w:proofErr w:type="gramStart"/>
      <w:r w:rsidRPr="00FC0192">
        <w:rPr>
          <w:sz w:val="26"/>
          <w:szCs w:val="26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8566F0" w:rsidRPr="00FC0192" w:rsidRDefault="008566F0" w:rsidP="008566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192">
        <w:rPr>
          <w:sz w:val="26"/>
          <w:szCs w:val="26"/>
        </w:rPr>
        <w:lastRenderedPageBreak/>
        <w:t>1.1.9. организация ритуальных услуг и содержание мест захоронения;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1.1.10.  осуществление мероприятий по обеспечению безопасности людей на водных объектах, охране их жизни и здоровья.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1.2.</w:t>
      </w:r>
      <w:r w:rsidRPr="00FC0192">
        <w:rPr>
          <w:sz w:val="26"/>
          <w:szCs w:val="26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1.3.</w:t>
      </w:r>
      <w:r w:rsidRPr="00FC0192">
        <w:rPr>
          <w:sz w:val="26"/>
          <w:szCs w:val="26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1.3.1.</w:t>
      </w:r>
      <w:r w:rsidRPr="00FC0192">
        <w:rPr>
          <w:sz w:val="26"/>
          <w:szCs w:val="26"/>
        </w:rPr>
        <w:tab/>
      </w:r>
      <w:proofErr w:type="gramStart"/>
      <w:r w:rsidRPr="00FC0192">
        <w:rPr>
          <w:sz w:val="26"/>
          <w:szCs w:val="26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FC0192">
        <w:rPr>
          <w:sz w:val="26"/>
          <w:szCs w:val="26"/>
        </w:rPr>
        <w:t xml:space="preserve"> самоуправления в области </w:t>
      </w:r>
      <w:proofErr w:type="gramStart"/>
      <w:r w:rsidRPr="00FC0192">
        <w:rPr>
          <w:sz w:val="26"/>
          <w:szCs w:val="26"/>
        </w:rPr>
        <w:t>контроля за</w:t>
      </w:r>
      <w:proofErr w:type="gramEnd"/>
      <w:r w:rsidRPr="00FC0192">
        <w:rPr>
          <w:sz w:val="26"/>
          <w:szCs w:val="26"/>
        </w:rPr>
        <w:t xml:space="preserve"> исполнением полномочий по решению вопроса местного значения.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1.3.2.</w:t>
      </w:r>
      <w:r w:rsidRPr="00FC0192">
        <w:rPr>
          <w:sz w:val="26"/>
          <w:szCs w:val="26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1.3.3.</w:t>
      </w:r>
      <w:r w:rsidRPr="00FC0192">
        <w:rPr>
          <w:sz w:val="26"/>
          <w:szCs w:val="26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66F0" w:rsidRPr="00FC0192" w:rsidRDefault="008566F0" w:rsidP="008566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Обязанности и права сторон</w:t>
      </w:r>
    </w:p>
    <w:p w:rsidR="008566F0" w:rsidRPr="00FC0192" w:rsidRDefault="008566F0" w:rsidP="008566F0">
      <w:pPr>
        <w:ind w:firstLine="709"/>
        <w:jc w:val="both"/>
        <w:rPr>
          <w:b/>
          <w:bCs/>
          <w:sz w:val="26"/>
          <w:szCs w:val="26"/>
        </w:rPr>
      </w:pP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b/>
          <w:bCs/>
          <w:sz w:val="26"/>
          <w:szCs w:val="26"/>
        </w:rPr>
        <w:t>2.1.  Администрация района обязана: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2.1.1. Отчитываться перед Советом муниципального района «Красночикойский район»,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b/>
          <w:bCs/>
          <w:sz w:val="26"/>
          <w:szCs w:val="26"/>
        </w:rPr>
        <w:lastRenderedPageBreak/>
        <w:t>2.2. Администрация поселения обязана: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2.2.4.  Представлять Совету муниципального района «Красночикойский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b/>
          <w:bCs/>
          <w:sz w:val="26"/>
          <w:szCs w:val="26"/>
        </w:rPr>
        <w:t>2.3.  Администрация  района имеет право: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 xml:space="preserve">2.3.1.Осуществлять </w:t>
      </w:r>
      <w:proofErr w:type="gramStart"/>
      <w:r w:rsidRPr="00FC0192">
        <w:rPr>
          <w:sz w:val="26"/>
          <w:szCs w:val="26"/>
        </w:rPr>
        <w:t>контроль за</w:t>
      </w:r>
      <w:proofErr w:type="gramEnd"/>
      <w:r w:rsidRPr="00FC0192">
        <w:rPr>
          <w:sz w:val="26"/>
          <w:szCs w:val="26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b/>
          <w:bCs/>
          <w:sz w:val="26"/>
          <w:szCs w:val="26"/>
        </w:rPr>
        <w:t>2.4. Администрация  поселения имеет право: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FC0192">
        <w:rPr>
          <w:sz w:val="26"/>
          <w:szCs w:val="26"/>
        </w:rPr>
        <w:t>непредоставлении</w:t>
      </w:r>
      <w:proofErr w:type="spellEnd"/>
      <w:r w:rsidRPr="00FC0192">
        <w:rPr>
          <w:sz w:val="26"/>
          <w:szCs w:val="26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 xml:space="preserve">2.4.5. Осуществлять взаимодействие с заинтересованными органами государственной власти, в том числе заключать соглашения о взаимодействии по </w:t>
      </w:r>
      <w:r w:rsidRPr="00FC0192">
        <w:rPr>
          <w:sz w:val="26"/>
          <w:szCs w:val="26"/>
        </w:rPr>
        <w:lastRenderedPageBreak/>
        <w:t>вопросам реализации полномочий, предусмотренных в пункте 1.1 настоящего Соглашения.</w:t>
      </w:r>
    </w:p>
    <w:p w:rsidR="008566F0" w:rsidRPr="00FC0192" w:rsidRDefault="008566F0" w:rsidP="008566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0192">
        <w:rPr>
          <w:rFonts w:eastAsia="Calibri"/>
          <w:sz w:val="26"/>
          <w:szCs w:val="26"/>
          <w:lang w:eastAsia="en-US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«Красночикойский район» о бюджете на 2023 год в соответствии с Приложением № 1 к настоящему Соглашению.</w:t>
      </w:r>
    </w:p>
    <w:p w:rsidR="008566F0" w:rsidRPr="00FC0192" w:rsidRDefault="008566F0" w:rsidP="008566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0192">
        <w:rPr>
          <w:rFonts w:eastAsia="Calibri"/>
          <w:sz w:val="26"/>
          <w:szCs w:val="26"/>
          <w:lang w:eastAsia="en-US"/>
        </w:rPr>
        <w:t xml:space="preserve">3.2. </w:t>
      </w:r>
      <w:proofErr w:type="gramStart"/>
      <w:r w:rsidRPr="00FC0192">
        <w:rPr>
          <w:rFonts w:eastAsia="Calibri"/>
          <w:sz w:val="26"/>
          <w:szCs w:val="26"/>
          <w:lang w:eastAsia="en-US"/>
        </w:rPr>
        <w:t xml:space="preserve">Межбюджетные трансферты для осуществления переданных полномочий </w:t>
      </w:r>
      <w:r w:rsidRPr="00FC0192">
        <w:rPr>
          <w:rFonts w:eastAsia="Calibri"/>
          <w:spacing w:val="-4"/>
          <w:sz w:val="26"/>
          <w:szCs w:val="26"/>
          <w:lang w:eastAsia="en-US"/>
        </w:rPr>
        <w:t>по решению вопроса местного значения -</w:t>
      </w:r>
      <w:r w:rsidRPr="00FC0192">
        <w:rPr>
          <w:rFonts w:eastAsia="Calibri"/>
          <w:b/>
          <w:spacing w:val="-4"/>
          <w:sz w:val="26"/>
          <w:szCs w:val="26"/>
          <w:lang w:eastAsia="en-US"/>
        </w:rPr>
        <w:t xml:space="preserve"> </w:t>
      </w:r>
      <w:r w:rsidRPr="00FC0192">
        <w:rPr>
          <w:rFonts w:eastAsia="Calibri"/>
          <w:sz w:val="26"/>
          <w:szCs w:val="26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FC0192">
          <w:rPr>
            <w:rFonts w:eastAsia="Calibri"/>
            <w:sz w:val="26"/>
            <w:szCs w:val="26"/>
            <w:lang w:eastAsia="en-US"/>
          </w:rPr>
          <w:t>законодательством</w:t>
        </w:r>
        <w:proofErr w:type="gramEnd"/>
      </w:hyperlink>
      <w:r w:rsidRPr="00FC0192">
        <w:rPr>
          <w:rFonts w:eastAsia="Calibri"/>
          <w:sz w:val="26"/>
          <w:szCs w:val="26"/>
          <w:lang w:eastAsia="en-US"/>
        </w:rPr>
        <w:t xml:space="preserve"> Российской Федерации, зачисляются в бюджет поселения на основании ходатайства (заявления) главы сельского поселения  с представлением актов выполненных работ.</w:t>
      </w:r>
    </w:p>
    <w:p w:rsidR="008566F0" w:rsidRPr="00FC0192" w:rsidRDefault="008566F0" w:rsidP="008566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0192">
        <w:rPr>
          <w:rFonts w:eastAsia="Calibri"/>
          <w:sz w:val="26"/>
          <w:szCs w:val="26"/>
          <w:lang w:eastAsia="en-US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 xml:space="preserve"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</w:t>
      </w:r>
      <w:r w:rsidRPr="00FC0192">
        <w:rPr>
          <w:b/>
          <w:sz w:val="26"/>
          <w:szCs w:val="26"/>
        </w:rPr>
        <w:lastRenderedPageBreak/>
        <w:t>этим имуществом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4.4. Материальные средства, переданные в безвозмездное пользование, используются по целевому назначению.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8566F0" w:rsidRPr="00FC0192" w:rsidRDefault="008566F0" w:rsidP="008566F0">
      <w:pPr>
        <w:ind w:firstLine="709"/>
        <w:jc w:val="both"/>
        <w:rPr>
          <w:sz w:val="26"/>
          <w:szCs w:val="26"/>
        </w:rPr>
      </w:pPr>
    </w:p>
    <w:p w:rsidR="008566F0" w:rsidRPr="00FC0192" w:rsidRDefault="008566F0" w:rsidP="008566F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 xml:space="preserve">Порядок </w:t>
      </w:r>
      <w:proofErr w:type="gramStart"/>
      <w:r w:rsidRPr="00FC0192">
        <w:rPr>
          <w:b/>
          <w:sz w:val="26"/>
          <w:szCs w:val="26"/>
        </w:rPr>
        <w:t>контроля за</w:t>
      </w:r>
      <w:proofErr w:type="gramEnd"/>
      <w:r w:rsidRPr="00FC0192">
        <w:rPr>
          <w:b/>
          <w:sz w:val="26"/>
          <w:szCs w:val="26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566F0" w:rsidRPr="00FC0192" w:rsidRDefault="008566F0" w:rsidP="008566F0">
      <w:pPr>
        <w:jc w:val="center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5.1.</w:t>
      </w:r>
      <w:r w:rsidRPr="00FC0192">
        <w:rPr>
          <w:sz w:val="26"/>
          <w:szCs w:val="26"/>
        </w:rPr>
        <w:tab/>
        <w:t xml:space="preserve">Администрация района осуществляет </w:t>
      </w:r>
      <w:proofErr w:type="gramStart"/>
      <w:r w:rsidRPr="00FC0192">
        <w:rPr>
          <w:sz w:val="26"/>
          <w:szCs w:val="26"/>
        </w:rPr>
        <w:t>контроль за</w:t>
      </w:r>
      <w:proofErr w:type="gramEnd"/>
      <w:r w:rsidRPr="00FC0192">
        <w:rPr>
          <w:sz w:val="26"/>
          <w:szCs w:val="26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5.2.</w:t>
      </w:r>
      <w:r w:rsidRPr="00FC0192">
        <w:rPr>
          <w:sz w:val="26"/>
          <w:szCs w:val="26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lastRenderedPageBreak/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6.1.</w:t>
      </w:r>
      <w:r w:rsidRPr="00FC0192">
        <w:rPr>
          <w:sz w:val="26"/>
          <w:szCs w:val="26"/>
        </w:rPr>
        <w:tab/>
        <w:t>Настоящее Соглашение заключается сроком на 1 год. Срок действия  настоящего Соглашения с «01» января 202</w:t>
      </w:r>
      <w:r>
        <w:rPr>
          <w:sz w:val="26"/>
          <w:szCs w:val="26"/>
        </w:rPr>
        <w:t>4</w:t>
      </w:r>
      <w:r w:rsidRPr="00FC0192">
        <w:rPr>
          <w:sz w:val="26"/>
          <w:szCs w:val="26"/>
        </w:rPr>
        <w:t xml:space="preserve"> года по «31» декабря 202</w:t>
      </w:r>
      <w:r>
        <w:rPr>
          <w:sz w:val="26"/>
          <w:szCs w:val="26"/>
        </w:rPr>
        <w:t>4</w:t>
      </w:r>
      <w:r w:rsidRPr="00FC0192">
        <w:rPr>
          <w:sz w:val="26"/>
          <w:szCs w:val="26"/>
        </w:rPr>
        <w:t xml:space="preserve"> года. 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6.3. Действие настоящего соглашения распространяется на правоотношения, возникшие с 1 января 202</w:t>
      </w:r>
      <w:r>
        <w:rPr>
          <w:sz w:val="26"/>
          <w:szCs w:val="26"/>
        </w:rPr>
        <w:t>4</w:t>
      </w:r>
      <w:r w:rsidRPr="00FC0192">
        <w:rPr>
          <w:sz w:val="26"/>
          <w:szCs w:val="26"/>
        </w:rPr>
        <w:t xml:space="preserve"> года.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0192">
        <w:rPr>
          <w:sz w:val="26"/>
          <w:szCs w:val="26"/>
        </w:rPr>
        <w:t>6.4.</w:t>
      </w:r>
      <w:r w:rsidRPr="00FC0192">
        <w:rPr>
          <w:sz w:val="26"/>
          <w:szCs w:val="26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6.5.</w:t>
      </w:r>
      <w:r w:rsidRPr="00FC0192">
        <w:rPr>
          <w:sz w:val="26"/>
          <w:szCs w:val="26"/>
        </w:rPr>
        <w:tab/>
        <w:t>Действие настоящего Соглашения может быть прекращено досрочно в следующих случаях: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6.5.5. в случае вступления в силу решения суда.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6.6. Администрация поселения вправе отказаться от исполнения настоящего Соглашения в следующих случаях: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0192">
        <w:rPr>
          <w:sz w:val="26"/>
          <w:szCs w:val="26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7. Заключительные положения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7.1.</w:t>
      </w:r>
      <w:r w:rsidRPr="00FC0192">
        <w:rPr>
          <w:sz w:val="26"/>
          <w:szCs w:val="26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7.2.</w:t>
      </w:r>
      <w:r w:rsidRPr="00FC0192">
        <w:rPr>
          <w:sz w:val="26"/>
          <w:szCs w:val="26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lastRenderedPageBreak/>
        <w:tab/>
        <w:t>7.3.</w:t>
      </w:r>
      <w:r w:rsidRPr="00FC0192">
        <w:rPr>
          <w:sz w:val="26"/>
          <w:szCs w:val="26"/>
        </w:rPr>
        <w:tab/>
        <w:t>Настоящее Соглашение составлено в 2-х экземплярах, имеющих равную юридическую силу, на 10 листах.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0192">
        <w:rPr>
          <w:sz w:val="26"/>
          <w:szCs w:val="26"/>
        </w:rPr>
        <w:tab/>
        <w:t>7.4.</w:t>
      </w:r>
      <w:r w:rsidRPr="00FC0192">
        <w:rPr>
          <w:sz w:val="26"/>
          <w:szCs w:val="26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0192">
        <w:rPr>
          <w:b/>
          <w:sz w:val="26"/>
          <w:szCs w:val="26"/>
        </w:rPr>
        <w:t>8. Реквизиты сторон</w:t>
      </w:r>
    </w:p>
    <w:p w:rsidR="008566F0" w:rsidRPr="00FC0192" w:rsidRDefault="008566F0" w:rsidP="008566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80" w:type="dxa"/>
        <w:tblLook w:val="01E0"/>
      </w:tblPr>
      <w:tblGrid>
        <w:gridCol w:w="5070"/>
        <w:gridCol w:w="283"/>
        <w:gridCol w:w="4227"/>
      </w:tblGrid>
      <w:tr w:rsidR="008566F0" w:rsidRPr="00FC0192" w:rsidTr="006268FE">
        <w:tc>
          <w:tcPr>
            <w:tcW w:w="5070" w:type="dxa"/>
          </w:tcPr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FC0192">
              <w:rPr>
                <w:sz w:val="28"/>
                <w:szCs w:val="28"/>
              </w:rPr>
              <w:t>муниципального</w:t>
            </w:r>
            <w:proofErr w:type="gramEnd"/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z w:val="28"/>
                <w:szCs w:val="28"/>
              </w:rPr>
              <w:t>района «Красночикойский район»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z w:val="28"/>
                <w:szCs w:val="28"/>
              </w:rPr>
              <w:t>ИНН 7509000408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pacing w:val="-1"/>
                <w:sz w:val="28"/>
                <w:szCs w:val="28"/>
              </w:rPr>
              <w:t>КПП 750901001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pacing w:val="-2"/>
                <w:sz w:val="28"/>
                <w:szCs w:val="28"/>
              </w:rPr>
              <w:t>БИК 047601001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019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FC0192">
              <w:rPr>
                <w:spacing w:val="-1"/>
                <w:sz w:val="28"/>
                <w:szCs w:val="28"/>
              </w:rPr>
              <w:t>/С</w:t>
            </w:r>
            <w:r w:rsidRPr="00FC019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C0192">
              <w:rPr>
                <w:spacing w:val="-1"/>
                <w:sz w:val="28"/>
                <w:szCs w:val="28"/>
              </w:rPr>
              <w:t>40204810200000000125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C0192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FC0192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FC0192">
              <w:rPr>
                <w:spacing w:val="-2"/>
                <w:sz w:val="28"/>
                <w:szCs w:val="28"/>
              </w:rPr>
              <w:t>, 59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Глава</w:t>
            </w:r>
            <w:r w:rsidRPr="00FC0192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C019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FC0192">
              <w:rPr>
                <w:iCs/>
                <w:sz w:val="28"/>
                <w:szCs w:val="28"/>
              </w:rPr>
              <w:t>_______________</w:t>
            </w:r>
            <w:r w:rsidRPr="00FC019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Гостев</w:t>
            </w:r>
            <w:proofErr w:type="spellEnd"/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0192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283" w:type="dxa"/>
          </w:tcPr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  <w:sz w:val="28"/>
                <w:szCs w:val="28"/>
              </w:rPr>
            </w:pPr>
            <w:r w:rsidRPr="00FC019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</w:tcPr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FC0192">
              <w:rPr>
                <w:sz w:val="28"/>
                <w:szCs w:val="28"/>
              </w:rPr>
              <w:t xml:space="preserve">поселения </w:t>
            </w:r>
            <w:r w:rsidRPr="00FC0192">
              <w:rPr>
                <w:spacing w:val="-3"/>
                <w:sz w:val="28"/>
                <w:szCs w:val="28"/>
              </w:rPr>
              <w:t>«Альбитуйское»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z w:val="28"/>
                <w:szCs w:val="28"/>
              </w:rPr>
              <w:t xml:space="preserve">ИНН  7509004025                   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019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FC0192">
              <w:rPr>
                <w:spacing w:val="-1"/>
                <w:sz w:val="28"/>
                <w:szCs w:val="28"/>
              </w:rPr>
              <w:t>/С</w:t>
            </w:r>
            <w:r w:rsidRPr="00FC019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FC0192">
              <w:rPr>
                <w:bCs/>
                <w:spacing w:val="-1"/>
                <w:sz w:val="28"/>
                <w:szCs w:val="28"/>
              </w:rPr>
              <w:t>40101810200000010001</w:t>
            </w:r>
            <w:r w:rsidRPr="00FC0192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  <w:r w:rsidRPr="00FC0192">
              <w:rPr>
                <w:sz w:val="28"/>
                <w:szCs w:val="28"/>
              </w:rPr>
              <w:t>с. Альбитуй, ул. Центральная, 48</w:t>
            </w:r>
          </w:p>
          <w:p w:rsidR="008566F0" w:rsidRPr="00FC0192" w:rsidRDefault="008566F0" w:rsidP="0062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FC0192">
              <w:rPr>
                <w:spacing w:val="-3"/>
                <w:sz w:val="28"/>
                <w:szCs w:val="28"/>
              </w:rPr>
              <w:t>«Альбитуйское»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192">
              <w:rPr>
                <w:iCs/>
                <w:sz w:val="28"/>
                <w:szCs w:val="28"/>
              </w:rPr>
              <w:t>_______________</w:t>
            </w:r>
            <w:r w:rsidRPr="00FC0192">
              <w:rPr>
                <w:sz w:val="28"/>
                <w:szCs w:val="28"/>
              </w:rPr>
              <w:t>В.А. Ланцов</w:t>
            </w:r>
          </w:p>
          <w:p w:rsidR="008566F0" w:rsidRPr="00FC0192" w:rsidRDefault="008566F0" w:rsidP="006268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019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7350AA" w:rsidRDefault="008566F0">
      <w:r w:rsidRPr="00FC0192">
        <w:rPr>
          <w:sz w:val="28"/>
          <w:szCs w:val="28"/>
        </w:rPr>
        <w:br w:type="page"/>
      </w:r>
    </w:p>
    <w:sectPr w:rsidR="007350AA" w:rsidSect="007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6F0"/>
    <w:rsid w:val="007350AA"/>
    <w:rsid w:val="0085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304663CAC1CC7C66D18057661AM4K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1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5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BE19BE871693ED3F437114A00C4AB36F6AFF44F4047F2E26FEF9DBAB326D622463BC5C5CE6B6C84CF1133154A0007B95CFA814B77M0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3460</Words>
  <Characters>19724</Characters>
  <Application>Microsoft Office Word</Application>
  <DocSecurity>0</DocSecurity>
  <Lines>164</Lines>
  <Paragraphs>46</Paragraphs>
  <ScaleCrop>false</ScaleCrop>
  <Company/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2024-02-20T02:04:00Z</dcterms:created>
  <dcterms:modified xsi:type="dcterms:W3CDTF">2024-02-20T02:07:00Z</dcterms:modified>
</cp:coreProperties>
</file>