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E20944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4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E20944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E20944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E20944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в </w:t>
      </w:r>
      <w:r w:rsidRPr="00E209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F7E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2094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E20944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E20944" w:rsidRDefault="00B67000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944">
        <w:rPr>
          <w:rFonts w:ascii="Times New Roman" w:hAnsi="Times New Roman" w:cs="Times New Roman"/>
          <w:sz w:val="28"/>
          <w:szCs w:val="28"/>
          <w:u w:val="single"/>
        </w:rPr>
        <w:t>Архив</w:t>
      </w:r>
      <w:r w:rsidR="001D0369" w:rsidRPr="00E20944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D3989" w:rsidRPr="00E20944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1D0369" w:rsidRPr="00E2094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D3989" w:rsidRPr="00E2094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</w:t>
      </w:r>
      <w:r w:rsidR="007D263D" w:rsidRPr="00E20944">
        <w:rPr>
          <w:rFonts w:ascii="Times New Roman" w:hAnsi="Times New Roman" w:cs="Times New Roman"/>
          <w:sz w:val="28"/>
          <w:szCs w:val="28"/>
          <w:u w:val="single"/>
        </w:rPr>
        <w:t>Дульдургинский район</w:t>
      </w:r>
      <w:r w:rsidR="008D3989" w:rsidRPr="00E2094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D3989" w:rsidRPr="00E20944" w:rsidRDefault="008D3989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E20944" w:rsidRDefault="00B629FD" w:rsidP="00B629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944">
        <w:rPr>
          <w:rFonts w:ascii="Times New Roman" w:hAnsi="Times New Roman" w:cs="Times New Roman"/>
          <w:sz w:val="28"/>
          <w:szCs w:val="28"/>
          <w:u w:val="single"/>
        </w:rPr>
        <w:t>Исполнение запросов социально-правового и тематического характера юридических и физических лиц</w:t>
      </w:r>
    </w:p>
    <w:p w:rsidR="007057ED" w:rsidRPr="00E20944" w:rsidRDefault="007057ED" w:rsidP="008D3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345F" w:rsidRPr="001E055E" w:rsidRDefault="00B629FD" w:rsidP="001E055E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094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 части 3 статьи 4 Федерального закона от 22 октября 2004 г. № 125-ФЗ «Об архивном деле в Российской Федерации» </w:t>
      </w:r>
    </w:p>
    <w:p w:rsidR="00B629FD" w:rsidRPr="00E20944" w:rsidRDefault="00B629FD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E20944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E20944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E20944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E20944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E209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E20944">
        <w:rPr>
          <w:rFonts w:ascii="Times New Roman" w:hAnsi="Times New Roman" w:cs="Times New Roman"/>
          <w:sz w:val="28"/>
          <w:szCs w:val="28"/>
        </w:rPr>
        <w:t>и</w:t>
      </w:r>
      <w:r w:rsidRPr="00E209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E20944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E20944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E20944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E20944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Получателями у</w:t>
      </w:r>
      <w:r w:rsidR="006F04BD" w:rsidRPr="00E20944">
        <w:rPr>
          <w:rFonts w:ascii="Times New Roman" w:hAnsi="Times New Roman" w:cs="Times New Roman"/>
          <w:sz w:val="28"/>
          <w:szCs w:val="28"/>
        </w:rPr>
        <w:t>слуги являются: физические лица, 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E20944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E20944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E20944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E20944">
        <w:rPr>
          <w:rFonts w:ascii="Times New Roman" w:hAnsi="Times New Roman" w:cs="Times New Roman"/>
          <w:sz w:val="28"/>
          <w:szCs w:val="28"/>
        </w:rPr>
        <w:t>–</w:t>
      </w:r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1E055E" w:rsidRPr="001E055E">
        <w:rPr>
          <w:rFonts w:ascii="Times New Roman" w:hAnsi="Times New Roman" w:cs="Times New Roman"/>
          <w:sz w:val="28"/>
          <w:szCs w:val="28"/>
        </w:rPr>
        <w:t>5,75</w:t>
      </w:r>
    </w:p>
    <w:p w:rsidR="000A1480" w:rsidRPr="00E20944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E20944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E20944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F32D9B">
        <w:rPr>
          <w:rFonts w:ascii="Times New Roman" w:hAnsi="Times New Roman" w:cs="Times New Roman"/>
          <w:sz w:val="28"/>
          <w:szCs w:val="28"/>
          <w:lang w:val="en-US"/>
        </w:rPr>
        <w:t>132</w:t>
      </w:r>
      <w:r w:rsidR="0055520B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E20944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E2094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E20944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Pr="00E20944">
        <w:rPr>
          <w:rFonts w:ascii="Times New Roman" w:hAnsi="Times New Roman" w:cs="Times New Roman"/>
          <w:sz w:val="28"/>
          <w:szCs w:val="28"/>
        </w:rPr>
        <w:t xml:space="preserve">– </w:t>
      </w:r>
      <w:r w:rsidR="001E055E" w:rsidRPr="001E055E">
        <w:rPr>
          <w:rFonts w:ascii="Times New Roman" w:hAnsi="Times New Roman" w:cs="Times New Roman"/>
          <w:sz w:val="28"/>
          <w:szCs w:val="28"/>
        </w:rPr>
        <w:t>69</w:t>
      </w:r>
      <w:r w:rsidRPr="00E20944">
        <w:rPr>
          <w:rFonts w:ascii="Times New Roman" w:hAnsi="Times New Roman" w:cs="Times New Roman"/>
          <w:sz w:val="28"/>
          <w:szCs w:val="28"/>
        </w:rPr>
        <w:t xml:space="preserve"> человек (100% от общего числа опрошенных), в том числе:</w:t>
      </w:r>
    </w:p>
    <w:p w:rsidR="003F2810" w:rsidRPr="00E20944" w:rsidRDefault="00B629FD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а</w:t>
      </w:r>
      <w:r w:rsidR="0055520B" w:rsidRPr="00E20944">
        <w:rPr>
          <w:rFonts w:ascii="Times New Roman" w:hAnsi="Times New Roman" w:cs="Times New Roman"/>
          <w:sz w:val="28"/>
          <w:szCs w:val="28"/>
        </w:rPr>
        <w:t>рхив администрации муниципального района «</w:t>
      </w:r>
      <w:proofErr w:type="spellStart"/>
      <w:r w:rsidR="00CE0E4F" w:rsidRPr="00E2094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E209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E20944">
        <w:rPr>
          <w:rFonts w:ascii="Times New Roman" w:hAnsi="Times New Roman" w:cs="Times New Roman"/>
          <w:sz w:val="28"/>
          <w:szCs w:val="28"/>
        </w:rPr>
        <w:t>»</w:t>
      </w:r>
      <w:r w:rsidR="003F2810" w:rsidRPr="00E20944">
        <w:rPr>
          <w:rFonts w:ascii="Times New Roman" w:hAnsi="Times New Roman" w:cs="Times New Roman"/>
          <w:sz w:val="28"/>
          <w:szCs w:val="28"/>
        </w:rPr>
        <w:t xml:space="preserve"> - </w:t>
      </w:r>
      <w:r w:rsidR="001E055E" w:rsidRPr="001E055E">
        <w:rPr>
          <w:rFonts w:ascii="Times New Roman" w:hAnsi="Times New Roman" w:cs="Times New Roman"/>
          <w:sz w:val="28"/>
          <w:szCs w:val="28"/>
        </w:rPr>
        <w:t>69</w:t>
      </w:r>
      <w:r w:rsidR="002A7FF4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E20944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E20944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E20944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E20944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E20944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в соответствии с административным регламентом</w:t>
      </w:r>
      <w:r w:rsidR="00804711" w:rsidRPr="00E2094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E2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11" w:rsidRPr="001E055E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04711" w:rsidRPr="00E20944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E20944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E20944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E2094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1E055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55520B" w:rsidRPr="00E20944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1E055E" w:rsidRPr="001E055E">
        <w:rPr>
          <w:rFonts w:ascii="Times New Roman" w:hAnsi="Times New Roman" w:cs="Times New Roman"/>
          <w:sz w:val="28"/>
          <w:szCs w:val="28"/>
          <w:u w:val="single"/>
        </w:rPr>
        <w:t>74</w:t>
      </w:r>
    </w:p>
    <w:p w:rsidR="00DF3502" w:rsidRPr="00E20944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06095D" w:rsidRPr="00E20944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1E055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944">
        <w:rPr>
          <w:rFonts w:ascii="Times New Roman" w:hAnsi="Times New Roman" w:cs="Times New Roman"/>
          <w:sz w:val="28"/>
          <w:szCs w:val="28"/>
        </w:rPr>
        <w:t>3.4</w:t>
      </w:r>
      <w:r w:rsidR="00B60524" w:rsidRPr="00E20944">
        <w:rPr>
          <w:rFonts w:ascii="Times New Roman" w:hAnsi="Times New Roman" w:cs="Times New Roman"/>
          <w:sz w:val="28"/>
          <w:szCs w:val="28"/>
        </w:rPr>
        <w:t>.</w:t>
      </w:r>
      <w:r w:rsidRPr="00E20944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1E055E" w:rsidRPr="001E055E">
        <w:rPr>
          <w:rFonts w:ascii="Times New Roman" w:hAnsi="Times New Roman" w:cs="Times New Roman"/>
          <w:sz w:val="28"/>
          <w:szCs w:val="28"/>
          <w:u w:val="single"/>
        </w:rPr>
        <w:t>88,75</w:t>
      </w:r>
    </w:p>
    <w:p w:rsidR="00F967AD" w:rsidRPr="00E20944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E2094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F32D9B">
        <w:rPr>
          <w:rFonts w:ascii="Times New Roman" w:hAnsi="Times New Roman" w:cs="Times New Roman"/>
          <w:sz w:val="28"/>
          <w:szCs w:val="28"/>
        </w:rPr>
        <w:t>–</w:t>
      </w:r>
      <w:r w:rsidR="002B0931" w:rsidRPr="00E20944">
        <w:rPr>
          <w:rFonts w:ascii="Times New Roman" w:hAnsi="Times New Roman" w:cs="Times New Roman"/>
          <w:sz w:val="28"/>
          <w:szCs w:val="28"/>
        </w:rPr>
        <w:t xml:space="preserve"> </w:t>
      </w:r>
      <w:r w:rsidR="00F32D9B">
        <w:rPr>
          <w:rFonts w:ascii="Times New Roman" w:hAnsi="Times New Roman" w:cs="Times New Roman"/>
          <w:sz w:val="28"/>
          <w:szCs w:val="28"/>
        </w:rPr>
        <w:t>66,</w:t>
      </w:r>
      <w:r w:rsidR="00F32D9B" w:rsidRPr="00F32D9B">
        <w:rPr>
          <w:rFonts w:ascii="Times New Roman" w:hAnsi="Times New Roman" w:cs="Times New Roman"/>
          <w:sz w:val="28"/>
          <w:szCs w:val="28"/>
        </w:rPr>
        <w:t>6</w:t>
      </w:r>
      <w:r w:rsidR="00D8566C" w:rsidRPr="00D8566C">
        <w:rPr>
          <w:rFonts w:ascii="Times New Roman" w:hAnsi="Times New Roman" w:cs="Times New Roman"/>
          <w:sz w:val="28"/>
          <w:szCs w:val="28"/>
        </w:rPr>
        <w:t>7</w:t>
      </w:r>
      <w:r w:rsidR="00F967AD" w:rsidRPr="00E20944">
        <w:rPr>
          <w:rFonts w:ascii="Times New Roman" w:hAnsi="Times New Roman" w:cs="Times New Roman"/>
          <w:sz w:val="28"/>
          <w:szCs w:val="28"/>
        </w:rPr>
        <w:t>:</w:t>
      </w:r>
    </w:p>
    <w:p w:rsidR="00F967AD" w:rsidRPr="00E20944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E20944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E20944">
        <w:rPr>
          <w:rFonts w:ascii="Times New Roman" w:hAnsi="Times New Roman" w:cs="Times New Roman"/>
          <w:sz w:val="28"/>
          <w:szCs w:val="28"/>
        </w:rPr>
        <w:t xml:space="preserve"> – </w:t>
      </w:r>
      <w:r w:rsidR="00D8566C">
        <w:rPr>
          <w:rFonts w:ascii="Times New Roman" w:hAnsi="Times New Roman" w:cs="Times New Roman"/>
          <w:sz w:val="28"/>
          <w:szCs w:val="28"/>
        </w:rPr>
        <w:t>0,48</w:t>
      </w:r>
      <w:r w:rsidRPr="00E20944">
        <w:rPr>
          <w:rFonts w:ascii="Times New Roman" w:hAnsi="Times New Roman" w:cs="Times New Roman"/>
          <w:sz w:val="28"/>
          <w:szCs w:val="28"/>
        </w:rPr>
        <w:t>;</w:t>
      </w:r>
    </w:p>
    <w:p w:rsidR="00F967AD" w:rsidRPr="00E20944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E209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20944">
        <w:rPr>
          <w:rFonts w:ascii="Times New Roman" w:hAnsi="Times New Roman" w:cs="Times New Roman"/>
          <w:sz w:val="28"/>
          <w:szCs w:val="28"/>
        </w:rPr>
        <w:t xml:space="preserve">о – </w:t>
      </w:r>
      <w:r w:rsidR="00D8566C">
        <w:rPr>
          <w:rFonts w:ascii="Times New Roman" w:hAnsi="Times New Roman" w:cs="Times New Roman"/>
          <w:sz w:val="28"/>
          <w:szCs w:val="28"/>
        </w:rPr>
        <w:t>11,41</w:t>
      </w:r>
      <w:r w:rsidRPr="00E20944">
        <w:rPr>
          <w:rFonts w:ascii="Times New Roman" w:hAnsi="Times New Roman" w:cs="Times New Roman"/>
          <w:sz w:val="28"/>
          <w:szCs w:val="28"/>
        </w:rPr>
        <w:t>;</w:t>
      </w:r>
    </w:p>
    <w:p w:rsidR="00B60524" w:rsidRPr="00E20944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E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E20944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E20944">
        <w:rPr>
          <w:rFonts w:ascii="Times New Roman" w:hAnsi="Times New Roman" w:cs="Times New Roman"/>
          <w:sz w:val="28"/>
          <w:szCs w:val="28"/>
        </w:rPr>
        <w:t xml:space="preserve"> – 1</w:t>
      </w:r>
      <w:r w:rsidR="00D8566C">
        <w:rPr>
          <w:rFonts w:ascii="Times New Roman" w:hAnsi="Times New Roman" w:cs="Times New Roman"/>
          <w:sz w:val="28"/>
          <w:szCs w:val="28"/>
        </w:rPr>
        <w:t>,03</w:t>
      </w:r>
      <w:bookmarkStart w:id="0" w:name="_GoBack"/>
      <w:bookmarkEnd w:id="0"/>
      <w:r w:rsidR="009F4F75" w:rsidRPr="00E20944">
        <w:rPr>
          <w:rFonts w:ascii="Times New Roman" w:hAnsi="Times New Roman" w:cs="Times New Roman"/>
          <w:sz w:val="28"/>
          <w:szCs w:val="28"/>
        </w:rPr>
        <w:t>.</w:t>
      </w:r>
    </w:p>
    <w:p w:rsidR="009F4F75" w:rsidRPr="00E20944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E20944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E20944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E20944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E20944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E20944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E20944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E20944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E20944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E20944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E20944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E20944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D9B" w:rsidRPr="00F32D9B" w:rsidRDefault="00F32D9B" w:rsidP="00F3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2D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32D9B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</w:t>
      </w:r>
      <w:r w:rsidR="00EF7EDD">
        <w:rPr>
          <w:rFonts w:ascii="Times New Roman" w:hAnsi="Times New Roman" w:cs="Times New Roman"/>
          <w:sz w:val="28"/>
          <w:szCs w:val="28"/>
        </w:rPr>
        <w:t xml:space="preserve">     </w:t>
      </w:r>
      <w:r w:rsidRPr="00F32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DD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p w:rsidR="00264CFD" w:rsidRPr="001A7DE6" w:rsidRDefault="00264CFD" w:rsidP="00F3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6095D"/>
    <w:rsid w:val="000A1480"/>
    <w:rsid w:val="000D345F"/>
    <w:rsid w:val="001A7DE6"/>
    <w:rsid w:val="001D0369"/>
    <w:rsid w:val="001E055E"/>
    <w:rsid w:val="001F7F7C"/>
    <w:rsid w:val="00206DD5"/>
    <w:rsid w:val="00264CFD"/>
    <w:rsid w:val="00290793"/>
    <w:rsid w:val="002A7FF4"/>
    <w:rsid w:val="002B0931"/>
    <w:rsid w:val="002D77E6"/>
    <w:rsid w:val="003A78CC"/>
    <w:rsid w:val="003F2810"/>
    <w:rsid w:val="00447A02"/>
    <w:rsid w:val="004923AE"/>
    <w:rsid w:val="004D0CCF"/>
    <w:rsid w:val="005150BD"/>
    <w:rsid w:val="0055520B"/>
    <w:rsid w:val="006510FE"/>
    <w:rsid w:val="006F04BD"/>
    <w:rsid w:val="007057ED"/>
    <w:rsid w:val="0073092B"/>
    <w:rsid w:val="00794077"/>
    <w:rsid w:val="007D263D"/>
    <w:rsid w:val="007F12FE"/>
    <w:rsid w:val="00804711"/>
    <w:rsid w:val="00834948"/>
    <w:rsid w:val="008D3989"/>
    <w:rsid w:val="008F5030"/>
    <w:rsid w:val="0090241E"/>
    <w:rsid w:val="00926A9E"/>
    <w:rsid w:val="009757C3"/>
    <w:rsid w:val="009D1BFB"/>
    <w:rsid w:val="009F4F75"/>
    <w:rsid w:val="00A32004"/>
    <w:rsid w:val="00AA16FD"/>
    <w:rsid w:val="00AF6872"/>
    <w:rsid w:val="00B02E3B"/>
    <w:rsid w:val="00B60524"/>
    <w:rsid w:val="00B62274"/>
    <w:rsid w:val="00B629FD"/>
    <w:rsid w:val="00B67000"/>
    <w:rsid w:val="00CB151C"/>
    <w:rsid w:val="00CE0E4F"/>
    <w:rsid w:val="00D67D2B"/>
    <w:rsid w:val="00D8566C"/>
    <w:rsid w:val="00DD78F9"/>
    <w:rsid w:val="00DF3502"/>
    <w:rsid w:val="00DF5612"/>
    <w:rsid w:val="00E20944"/>
    <w:rsid w:val="00E25BAB"/>
    <w:rsid w:val="00ED1DD8"/>
    <w:rsid w:val="00ED688F"/>
    <w:rsid w:val="00EF7EDD"/>
    <w:rsid w:val="00F32D9B"/>
    <w:rsid w:val="00F70967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Kuschavina</dc:creator>
  <cp:keywords/>
  <dc:description/>
  <cp:lastModifiedBy>admin</cp:lastModifiedBy>
  <cp:revision>28</cp:revision>
  <cp:lastPrinted>2015-08-10T02:03:00Z</cp:lastPrinted>
  <dcterms:created xsi:type="dcterms:W3CDTF">2013-08-11T23:43:00Z</dcterms:created>
  <dcterms:modified xsi:type="dcterms:W3CDTF">2020-09-24T02:14:00Z</dcterms:modified>
</cp:coreProperties>
</file>