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C8" w:rsidRDefault="00482504" w:rsidP="008E61C8">
      <w:pPr>
        <w:shd w:val="clear" w:color="auto" w:fill="FCFC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pacing w:val="2"/>
          <w:sz w:val="28"/>
          <w:szCs w:val="28"/>
          <w:lang w:eastAsia="ru-RU"/>
        </w:rPr>
      </w:pPr>
      <w:r w:rsidRPr="008E61C8">
        <w:rPr>
          <w:rFonts w:ascii="Times New Roman" w:eastAsia="Times New Roman" w:hAnsi="Times New Roman" w:cs="Times New Roman"/>
          <w:b/>
          <w:color w:val="111111"/>
          <w:spacing w:val="2"/>
          <w:sz w:val="28"/>
          <w:szCs w:val="28"/>
          <w:lang w:eastAsia="ru-RU"/>
        </w:rPr>
        <w:t>ПАМЯТКА</w:t>
      </w:r>
    </w:p>
    <w:p w:rsidR="00482504" w:rsidRPr="008E61C8" w:rsidRDefault="00482504" w:rsidP="008E61C8">
      <w:pPr>
        <w:shd w:val="clear" w:color="auto" w:fill="FCFC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pacing w:val="2"/>
          <w:sz w:val="28"/>
          <w:szCs w:val="28"/>
          <w:lang w:eastAsia="ru-RU"/>
        </w:rPr>
      </w:pPr>
      <w:r w:rsidRPr="008E61C8">
        <w:rPr>
          <w:rFonts w:ascii="Times New Roman" w:eastAsia="Times New Roman" w:hAnsi="Times New Roman" w:cs="Times New Roman"/>
          <w:b/>
          <w:color w:val="111111"/>
          <w:spacing w:val="2"/>
          <w:sz w:val="28"/>
          <w:szCs w:val="28"/>
          <w:lang w:eastAsia="ru-RU"/>
        </w:rPr>
        <w:t xml:space="preserve"> гражданам об их действиях при установлении уровней террористической опасности</w:t>
      </w:r>
    </w:p>
    <w:p w:rsidR="00482504" w:rsidRPr="008E61C8" w:rsidRDefault="008E61C8" w:rsidP="00B013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482504" w:rsidRPr="008E61C8" w:rsidRDefault="008E61C8" w:rsidP="008E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террористической опасности устанавливается решением председателя антитеррористической комиссии, которое подлежит незамедлительному обнародованию в средства массовой информации.</w:t>
      </w:r>
    </w:p>
    <w:p w:rsidR="00482504" w:rsidRPr="008E61C8" w:rsidRDefault="008E61C8" w:rsidP="00B013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82504" w:rsidRPr="008E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Повышенный </w:t>
      </w:r>
      <w:r w:rsidR="00482504" w:rsidRPr="008E61C8"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lang w:eastAsia="ru-RU"/>
        </w:rPr>
        <w:t>«СИНИЙ»</w:t>
      </w:r>
      <w:r w:rsidR="00482504" w:rsidRPr="008E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уровень устанавливается при наличии требующей подтверждения информации о реальной возможности совершения террористического акта </w:t>
      </w:r>
    </w:p>
    <w:p w:rsidR="00482504" w:rsidRPr="008E61C8" w:rsidRDefault="008E61C8" w:rsidP="00B013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82504" w:rsidRPr="008E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установлении </w:t>
      </w:r>
      <w:r w:rsidR="00482504" w:rsidRPr="008E61C8"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lang w:eastAsia="ru-RU"/>
        </w:rPr>
        <w:t>«синего»</w:t>
      </w:r>
      <w:r w:rsidR="00482504" w:rsidRPr="008E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уровня террористической опасности, рекомендуется: </w:t>
      </w:r>
    </w:p>
    <w:p w:rsidR="00482504" w:rsidRPr="008E61C8" w:rsidRDefault="008E61C8" w:rsidP="008E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1.    </w:t>
      </w:r>
      <w:proofErr w:type="gramStart"/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на улице, в местах массового пребывания людей,</w:t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общественном транспорте обращать внимание на:</w:t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 внешний вид окружающих (одежда не соответствует времени года</w:t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либо создается впечатление, что под ней находится какой — то посторонний</w:t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предмет);</w:t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 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proofErr w:type="gramEnd"/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 </w:t>
      </w:r>
      <w:proofErr w:type="gramStart"/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End"/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Обо всех подозрительных ситуациях незамедлительно сообщать сотрудникам правоохранительных органов.</w:t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 Оказывать содействие правоохранительным органам.</w:t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 Относиться с пониманием и терпением к повышенному вниманию правоохранительных органов.</w:t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 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 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  Быть в курсе происходящих событий (следить за новостями по телевидению, радио, сети «Интернет»).</w:t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82504" w:rsidRPr="008E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Высокий </w:t>
      </w:r>
      <w:r w:rsidR="00482504" w:rsidRPr="008E61C8">
        <w:rPr>
          <w:rFonts w:ascii="Times New Roman" w:eastAsia="Times New Roman" w:hAnsi="Times New Roman" w:cs="Times New Roman"/>
          <w:b/>
          <w:bCs/>
          <w:color w:val="F1C40F"/>
          <w:sz w:val="24"/>
          <w:szCs w:val="24"/>
          <w:lang w:eastAsia="ru-RU"/>
        </w:rPr>
        <w:t>«ЖЕЛТЫЙ»</w:t>
      </w:r>
      <w:r w:rsidR="00482504" w:rsidRPr="008E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уровень устанавливается при наличии подтвержденной информации о реальной возможности совершения террористического акта </w:t>
      </w:r>
    </w:p>
    <w:p w:rsidR="008E61C8" w:rsidRDefault="008E61C8" w:rsidP="008E6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504" w:rsidRPr="008E61C8" w:rsidRDefault="008E61C8" w:rsidP="008E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82504" w:rsidRPr="008E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Наряду с действиями, осуществляемыми при установлении </w:t>
      </w:r>
      <w:r w:rsidR="00482504" w:rsidRPr="008E61C8">
        <w:rPr>
          <w:rFonts w:ascii="Times New Roman" w:eastAsia="Times New Roman" w:hAnsi="Times New Roman" w:cs="Times New Roman"/>
          <w:b/>
          <w:bCs/>
          <w:color w:val="3498DB"/>
          <w:sz w:val="24"/>
          <w:szCs w:val="24"/>
          <w:lang w:eastAsia="ru-RU"/>
        </w:rPr>
        <w:t>«синего»</w:t>
      </w:r>
      <w:r w:rsidR="00482504" w:rsidRPr="008E6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уровня террористической опасности, рекомендуется: </w:t>
      </w:r>
    </w:p>
    <w:p w:rsidR="00482504" w:rsidRPr="008E61C8" w:rsidRDefault="00482504" w:rsidP="008E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 Воздержаться, по возможности, от посещения мест массового пребывания людей.</w:t>
      </w:r>
      <w:r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  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   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</w:t>
      </w:r>
      <w:r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эвакуации при пожаре.</w:t>
      </w:r>
      <w:r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  Обращать внимание на появление незнакомых людей и автомобилей на прилегающих к жилым домам территориях.</w:t>
      </w:r>
      <w:r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  Воздержаться от передвижения с крупногабаритными сумками,</w:t>
      </w:r>
      <w:r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рюкзаками, чемоданами.</w:t>
      </w:r>
      <w:r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  Обсудить в семье план действий в случае возникновения чрезвычайной</w:t>
      </w:r>
      <w:r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ситуации:</w:t>
      </w:r>
      <w:r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  определить место, где вы сможете встретиться с членами вашей семьи в экстренной ситуации;</w:t>
      </w:r>
      <w:r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  удостовериться, что у всех членов семьи есть номера телефонов других членов семьи, родственников и экстренных служб.</w:t>
      </w:r>
    </w:p>
    <w:p w:rsidR="00482504" w:rsidRPr="008E61C8" w:rsidRDefault="008E61C8" w:rsidP="00B013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2504" w:rsidRPr="008E6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Критический </w:t>
      </w:r>
      <w:r w:rsidR="00482504" w:rsidRPr="008E61C8">
        <w:rPr>
          <w:rFonts w:ascii="Times New Roman" w:eastAsia="Times New Roman" w:hAnsi="Times New Roman" w:cs="Times New Roman"/>
          <w:b/>
          <w:color w:val="C0392B"/>
          <w:sz w:val="24"/>
          <w:szCs w:val="24"/>
          <w:lang w:eastAsia="ru-RU"/>
        </w:rPr>
        <w:t>«КРАСНЫЙ»</w:t>
      </w:r>
      <w:r w:rsidR="00482504" w:rsidRPr="008E6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уровень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 </w:t>
      </w:r>
    </w:p>
    <w:p w:rsidR="00482504" w:rsidRPr="008E61C8" w:rsidRDefault="008E61C8" w:rsidP="00B013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r w:rsidR="00482504" w:rsidRPr="008E6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Наряду с действиями, осуществляемыми при установлении</w:t>
      </w:r>
      <w:r w:rsidR="00482504" w:rsidRPr="008E61C8">
        <w:rPr>
          <w:rFonts w:ascii="Times New Roman" w:eastAsia="Times New Roman" w:hAnsi="Times New Roman" w:cs="Times New Roman"/>
          <w:b/>
          <w:color w:val="2980B9"/>
          <w:sz w:val="24"/>
          <w:szCs w:val="24"/>
          <w:lang w:eastAsia="ru-RU"/>
        </w:rPr>
        <w:t> «синего»</w:t>
      </w:r>
      <w:r w:rsidR="00482504" w:rsidRPr="008E6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и </w:t>
      </w:r>
      <w:r w:rsidR="00482504" w:rsidRPr="008E61C8">
        <w:rPr>
          <w:rFonts w:ascii="Times New Roman" w:eastAsia="Times New Roman" w:hAnsi="Times New Roman" w:cs="Times New Roman"/>
          <w:b/>
          <w:color w:val="F1C40F"/>
          <w:sz w:val="24"/>
          <w:szCs w:val="24"/>
          <w:lang w:eastAsia="ru-RU"/>
        </w:rPr>
        <w:t>«желтого»</w:t>
      </w:r>
      <w:r w:rsidR="00482504" w:rsidRPr="008E6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уровней террористической опасности, рекомендуется: </w:t>
      </w:r>
    </w:p>
    <w:bookmarkEnd w:id="0"/>
    <w:p w:rsidR="00482504" w:rsidRPr="008E61C8" w:rsidRDefault="008E61C8" w:rsidP="008E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 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 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 Подготовиться к возможной эвакуации:</w:t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  подготовить набор предметов первой необходимости, деньги и документы;</w:t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  подготовить запас медицинских средств, необходимых для оказания первой медицинской помощи;</w:t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  заготовить трехдневный запас воды и предметов питания для членов семьи.</w:t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 Оказавшись вблизи или в месте проведения террористического акта,</w:t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следует как можно скорее покинуть его без паники, избегать проявлений</w:t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любопытства, при выходе из эпицентра постараться помочь пострадавшим</w:t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покинуть опасную зону, не подбирать предметы и вещи, не проводить видео и</w:t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фотосъемку.</w:t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 Держать постоянно включенными телевизор, радиоприемник или</w:t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радиоточку.</w:t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  Не допускать распространения непроверенной информации о совершении</w:t>
      </w:r>
      <w:r w:rsidR="00482504" w:rsidRPr="008E61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действий, создающих непосредственную угрозу террористического акта.</w:t>
      </w:r>
    </w:p>
    <w:p w:rsidR="00482504" w:rsidRPr="008E61C8" w:rsidRDefault="00482504" w:rsidP="007813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6FC" w:rsidRPr="008E61C8" w:rsidRDefault="007566FC" w:rsidP="00B013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66FC" w:rsidRPr="008E6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04"/>
    <w:rsid w:val="00482504"/>
    <w:rsid w:val="007566FC"/>
    <w:rsid w:val="00781367"/>
    <w:rsid w:val="008E61C8"/>
    <w:rsid w:val="00B0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1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Макс</cp:lastModifiedBy>
  <cp:revision>4</cp:revision>
  <dcterms:created xsi:type="dcterms:W3CDTF">2020-12-09T08:14:00Z</dcterms:created>
  <dcterms:modified xsi:type="dcterms:W3CDTF">2021-03-20T13:46:00Z</dcterms:modified>
</cp:coreProperties>
</file>