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62B4A">
        <w:rPr>
          <w:sz w:val="28"/>
        </w:rPr>
        <w:t>06</w:t>
      </w:r>
      <w:bookmarkStart w:id="0" w:name="_GoBack"/>
      <w:bookmarkEnd w:id="0"/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F62B4A">
        <w:rPr>
          <w:sz w:val="28"/>
        </w:rPr>
        <w:t xml:space="preserve"> 38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E53FE" w:rsidRDefault="004E53FE" w:rsidP="004E5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мероприятий («дорожной карты») по реализации мероприятий по модернизации школьных систем образования на территории Кыринского района в рамках </w:t>
      </w:r>
      <w:r w:rsidRPr="009C05B6">
        <w:rPr>
          <w:b/>
          <w:sz w:val="28"/>
          <w:szCs w:val="28"/>
        </w:rPr>
        <w:t xml:space="preserve">государственной программы Российской Федерации </w:t>
      </w:r>
    </w:p>
    <w:p w:rsidR="004E53FE" w:rsidRPr="009C05B6" w:rsidRDefault="004E53FE" w:rsidP="004E53FE">
      <w:pPr>
        <w:jc w:val="center"/>
        <w:rPr>
          <w:b/>
          <w:sz w:val="28"/>
          <w:szCs w:val="28"/>
        </w:rPr>
      </w:pPr>
      <w:r w:rsidRPr="009C05B6">
        <w:rPr>
          <w:b/>
          <w:sz w:val="28"/>
          <w:szCs w:val="28"/>
        </w:rPr>
        <w:t>«Развитие образования»</w:t>
      </w:r>
    </w:p>
    <w:p w:rsidR="004E53FE" w:rsidRDefault="004E53FE" w:rsidP="004E53FE">
      <w:pPr>
        <w:jc w:val="both"/>
        <w:rPr>
          <w:b/>
          <w:sz w:val="28"/>
          <w:szCs w:val="28"/>
        </w:rPr>
      </w:pPr>
    </w:p>
    <w:p w:rsidR="004E53FE" w:rsidRDefault="004E53FE" w:rsidP="004E5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науки Забайкальского края № 35 от 18 января 2023 года и с целью реализации мероприятий по модернизации школьных систем образования в рамках государственной программы Российской Федерации «Развитие образования», руководствуясь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4E53FE" w:rsidRDefault="004E53FE" w:rsidP="004E5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339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1A339A">
        <w:rPr>
          <w:sz w:val="28"/>
          <w:szCs w:val="28"/>
        </w:rPr>
        <w:t xml:space="preserve"> муниципальный план мероприятий («дорожную карту») по реализации мероприятий по модернизации систем образования в рамках государственной программы Российской Федерации «Развитие образования» и капитальному ремонту МБОУ «</w:t>
      </w:r>
      <w:proofErr w:type="spellStart"/>
      <w:r w:rsidRPr="001A339A">
        <w:rPr>
          <w:sz w:val="28"/>
          <w:szCs w:val="28"/>
        </w:rPr>
        <w:t>Хапчерангинская</w:t>
      </w:r>
      <w:proofErr w:type="spellEnd"/>
      <w:r w:rsidRPr="001A339A">
        <w:rPr>
          <w:sz w:val="28"/>
          <w:szCs w:val="28"/>
        </w:rPr>
        <w:t xml:space="preserve"> ООШ».</w:t>
      </w:r>
    </w:p>
    <w:p w:rsidR="004E53FE" w:rsidRDefault="004E53FE" w:rsidP="004E53FE">
      <w:pPr>
        <w:ind w:firstLine="709"/>
        <w:jc w:val="both"/>
        <w:rPr>
          <w:rStyle w:val="layout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339A">
        <w:rPr>
          <w:sz w:val="28"/>
          <w:szCs w:val="28"/>
        </w:rPr>
        <w:t xml:space="preserve">Контроль исполнения настоящего постановления возложить на первого </w:t>
      </w:r>
      <w:r w:rsidRPr="001A339A">
        <w:rPr>
          <w:rStyle w:val="layout"/>
          <w:sz w:val="28"/>
          <w:szCs w:val="28"/>
        </w:rPr>
        <w:t>заместителя главы муниципального района «Кыринский район» Куприянова А.М.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3FE" w:rsidRPr="004E53FE" w:rsidRDefault="004E53FE" w:rsidP="004E53FE">
      <w:pPr>
        <w:contextualSpacing/>
        <w:jc w:val="right"/>
        <w:rPr>
          <w:sz w:val="26"/>
          <w:szCs w:val="26"/>
        </w:rPr>
      </w:pPr>
      <w:r w:rsidRPr="004E53FE">
        <w:rPr>
          <w:sz w:val="26"/>
          <w:szCs w:val="26"/>
        </w:rPr>
        <w:lastRenderedPageBreak/>
        <w:t>Приложение</w:t>
      </w:r>
    </w:p>
    <w:p w:rsidR="004E53FE" w:rsidRPr="004E53FE" w:rsidRDefault="004E53FE" w:rsidP="004E53FE">
      <w:pPr>
        <w:contextualSpacing/>
        <w:jc w:val="right"/>
        <w:rPr>
          <w:sz w:val="26"/>
          <w:szCs w:val="26"/>
        </w:rPr>
      </w:pPr>
      <w:r w:rsidRPr="004E53FE">
        <w:rPr>
          <w:sz w:val="26"/>
          <w:szCs w:val="26"/>
        </w:rPr>
        <w:t>к постановлению администрации</w:t>
      </w:r>
    </w:p>
    <w:p w:rsidR="004E53FE" w:rsidRPr="004E53FE" w:rsidRDefault="004E53FE" w:rsidP="004E53FE">
      <w:pPr>
        <w:contextualSpacing/>
        <w:jc w:val="right"/>
        <w:rPr>
          <w:sz w:val="26"/>
          <w:szCs w:val="26"/>
        </w:rPr>
      </w:pPr>
      <w:r w:rsidRPr="004E53F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4E53FE">
        <w:rPr>
          <w:sz w:val="26"/>
          <w:szCs w:val="26"/>
        </w:rPr>
        <w:t>«Кыринский район»</w:t>
      </w:r>
    </w:p>
    <w:p w:rsidR="004E53FE" w:rsidRPr="00D07BDF" w:rsidRDefault="004E53FE" w:rsidP="004E53FE">
      <w:pPr>
        <w:contextualSpacing/>
        <w:jc w:val="right"/>
        <w:rPr>
          <w:sz w:val="20"/>
          <w:szCs w:val="20"/>
        </w:rPr>
      </w:pPr>
      <w:r w:rsidRPr="004E53FE">
        <w:rPr>
          <w:sz w:val="26"/>
          <w:szCs w:val="26"/>
        </w:rPr>
        <w:t>от ___ февраля 2023 года № ____</w:t>
      </w:r>
    </w:p>
    <w:p w:rsidR="004E53FE" w:rsidRDefault="004E53FE" w:rsidP="004E53FE">
      <w:pPr>
        <w:jc w:val="center"/>
        <w:rPr>
          <w:b/>
        </w:rPr>
      </w:pPr>
    </w:p>
    <w:p w:rsidR="004E53FE" w:rsidRDefault="004E53FE" w:rsidP="004E53FE">
      <w:pPr>
        <w:jc w:val="center"/>
        <w:rPr>
          <w:b/>
          <w:sz w:val="26"/>
          <w:szCs w:val="26"/>
        </w:rPr>
      </w:pPr>
      <w:r w:rsidRPr="004E53FE">
        <w:rPr>
          <w:b/>
          <w:sz w:val="26"/>
          <w:szCs w:val="26"/>
        </w:rPr>
        <w:t>Муниципальный план мероприятий («дорожная карта») по реализации мероприятий по модернизации школьных систем образования муниципальных образований в рамках государственной программы Российской Федерации «Развитие образования»</w:t>
      </w:r>
    </w:p>
    <w:p w:rsidR="004E53FE" w:rsidRPr="004E53FE" w:rsidRDefault="004E53FE" w:rsidP="004E53FE">
      <w:pPr>
        <w:jc w:val="center"/>
        <w:rPr>
          <w:b/>
          <w:sz w:val="26"/>
          <w:szCs w:val="26"/>
        </w:rPr>
      </w:pPr>
    </w:p>
    <w:p w:rsidR="004E53FE" w:rsidRPr="004E53FE" w:rsidRDefault="004E53FE" w:rsidP="004E53FE">
      <w:pPr>
        <w:ind w:firstLine="709"/>
        <w:contextualSpacing/>
        <w:jc w:val="both"/>
        <w:rPr>
          <w:sz w:val="26"/>
          <w:szCs w:val="26"/>
        </w:rPr>
      </w:pPr>
      <w:r w:rsidRPr="004E53FE">
        <w:rPr>
          <w:sz w:val="26"/>
          <w:szCs w:val="26"/>
        </w:rPr>
        <w:t>Цель: проведение капитального ремонта МБОУ «</w:t>
      </w:r>
      <w:proofErr w:type="spellStart"/>
      <w:r w:rsidRPr="004E53FE">
        <w:rPr>
          <w:sz w:val="26"/>
          <w:szCs w:val="26"/>
        </w:rPr>
        <w:t>Хапчерангинская</w:t>
      </w:r>
      <w:proofErr w:type="spellEnd"/>
      <w:r w:rsidRPr="004E53FE">
        <w:rPr>
          <w:sz w:val="26"/>
          <w:szCs w:val="26"/>
        </w:rPr>
        <w:t xml:space="preserve"> ООШ» Кыринского района мероприятия по модернизации школьных систем образования в рамках государственной программы Российской Федерации «Развитие образования».</w:t>
      </w:r>
    </w:p>
    <w:p w:rsidR="004E53FE" w:rsidRPr="004E53FE" w:rsidRDefault="004E53FE" w:rsidP="004E53FE">
      <w:pPr>
        <w:ind w:firstLine="709"/>
        <w:contextualSpacing/>
        <w:jc w:val="both"/>
        <w:rPr>
          <w:sz w:val="26"/>
          <w:szCs w:val="26"/>
        </w:rPr>
      </w:pPr>
      <w:r w:rsidRPr="004E53FE">
        <w:rPr>
          <w:sz w:val="26"/>
          <w:szCs w:val="26"/>
        </w:rPr>
        <w:t xml:space="preserve">Задачи: </w:t>
      </w:r>
    </w:p>
    <w:p w:rsidR="004E53FE" w:rsidRPr="004E53FE" w:rsidRDefault="004E53FE" w:rsidP="004E53FE">
      <w:pPr>
        <w:ind w:firstLine="709"/>
        <w:contextualSpacing/>
        <w:jc w:val="both"/>
        <w:rPr>
          <w:sz w:val="26"/>
          <w:szCs w:val="26"/>
        </w:rPr>
      </w:pPr>
      <w:r w:rsidRPr="004E53F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E53FE">
        <w:rPr>
          <w:sz w:val="26"/>
          <w:szCs w:val="26"/>
        </w:rPr>
        <w:t>Создание нормативно-правовой базы для функционирования учреждения в период проведения ремонтных мероприятий;</w:t>
      </w:r>
    </w:p>
    <w:p w:rsidR="004E53FE" w:rsidRPr="004E53FE" w:rsidRDefault="004E53FE" w:rsidP="004E53FE">
      <w:pPr>
        <w:ind w:firstLine="709"/>
        <w:contextualSpacing/>
        <w:jc w:val="both"/>
        <w:rPr>
          <w:sz w:val="26"/>
          <w:szCs w:val="26"/>
        </w:rPr>
      </w:pPr>
      <w:r w:rsidRPr="004E53F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4E53FE">
        <w:rPr>
          <w:sz w:val="26"/>
          <w:szCs w:val="26"/>
        </w:rPr>
        <w:t xml:space="preserve">Оснащение общеобразовательных организаций учебным оборудованием в соответствии с требованиями приказа </w:t>
      </w:r>
      <w:proofErr w:type="spellStart"/>
      <w:r w:rsidRPr="004E53FE">
        <w:rPr>
          <w:sz w:val="26"/>
          <w:szCs w:val="26"/>
        </w:rPr>
        <w:t>Минпросвещения</w:t>
      </w:r>
      <w:proofErr w:type="spellEnd"/>
      <w:r w:rsidRPr="004E53FE">
        <w:rPr>
          <w:sz w:val="26"/>
          <w:szCs w:val="26"/>
        </w:rPr>
        <w:t xml:space="preserve"> России от 06 сентября 2022 года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Федерацией новых (дополнительных) мест в общеобразовательных организациях, модернизацию</w:t>
      </w:r>
      <w:proofErr w:type="gramEnd"/>
      <w:r w:rsidRPr="004E53FE">
        <w:rPr>
          <w:sz w:val="26"/>
          <w:szCs w:val="26"/>
        </w:rPr>
        <w:t xml:space="preserve">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</w:t>
      </w:r>
      <w:proofErr w:type="gramStart"/>
      <w:r w:rsidRPr="004E53FE">
        <w:rPr>
          <w:sz w:val="26"/>
          <w:szCs w:val="26"/>
        </w:rPr>
        <w:t>определении</w:t>
      </w:r>
      <w:proofErr w:type="gramEnd"/>
      <w:r w:rsidRPr="004E53FE">
        <w:rPr>
          <w:sz w:val="26"/>
          <w:szCs w:val="26"/>
        </w:rPr>
        <w:t xml:space="preserve"> норматива стоимости оснащения одного места обучающегося указанными средствами обучения и воспитания»;</w:t>
      </w:r>
    </w:p>
    <w:p w:rsidR="004E53FE" w:rsidRDefault="004E53FE" w:rsidP="004E53FE">
      <w:pPr>
        <w:ind w:firstLine="709"/>
        <w:contextualSpacing/>
        <w:jc w:val="both"/>
        <w:rPr>
          <w:sz w:val="26"/>
          <w:szCs w:val="26"/>
        </w:rPr>
      </w:pPr>
      <w:r w:rsidRPr="004E53F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4E53FE">
        <w:rPr>
          <w:sz w:val="26"/>
          <w:szCs w:val="26"/>
        </w:rPr>
        <w:t>Обеспечение организации учебного процесса МБОУ «</w:t>
      </w:r>
      <w:proofErr w:type="spellStart"/>
      <w:r w:rsidRPr="004E53FE">
        <w:rPr>
          <w:sz w:val="26"/>
          <w:szCs w:val="26"/>
        </w:rPr>
        <w:t>Хапчерангинская</w:t>
      </w:r>
      <w:proofErr w:type="spellEnd"/>
      <w:r w:rsidRPr="004E53FE">
        <w:rPr>
          <w:sz w:val="26"/>
          <w:szCs w:val="26"/>
        </w:rPr>
        <w:t xml:space="preserve"> ООШ» в период капитального ремонта в соответствии с действующим законодательством в сфере образования.</w:t>
      </w:r>
    </w:p>
    <w:p w:rsidR="004E53FE" w:rsidRPr="00D07BDF" w:rsidRDefault="004E53FE" w:rsidP="004E53FE">
      <w:pPr>
        <w:ind w:firstLine="709"/>
        <w:contextualSpacing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3342"/>
        <w:gridCol w:w="1991"/>
        <w:gridCol w:w="2032"/>
        <w:gridCol w:w="1647"/>
      </w:tblGrid>
      <w:tr w:rsidR="004E53FE" w:rsidTr="00662B15">
        <w:tc>
          <w:tcPr>
            <w:tcW w:w="562" w:type="dxa"/>
          </w:tcPr>
          <w:p w:rsidR="004E53FE" w:rsidRDefault="004E53FE" w:rsidP="00662B1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4" w:type="dxa"/>
          </w:tcPr>
          <w:p w:rsidR="004E53FE" w:rsidRDefault="004E53FE" w:rsidP="00662B15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817" w:type="dxa"/>
          </w:tcPr>
          <w:p w:rsidR="004E53FE" w:rsidRDefault="004E53FE" w:rsidP="00662B15">
            <w:pPr>
              <w:jc w:val="both"/>
            </w:pPr>
            <w:r>
              <w:t>Ответственный</w:t>
            </w:r>
          </w:p>
        </w:tc>
        <w:tc>
          <w:tcPr>
            <w:tcW w:w="2032" w:type="dxa"/>
          </w:tcPr>
          <w:p w:rsidR="004E53FE" w:rsidRDefault="004E53FE" w:rsidP="00662B15">
            <w:pPr>
              <w:jc w:val="both"/>
            </w:pPr>
            <w:r>
              <w:t>Результат</w:t>
            </w:r>
          </w:p>
        </w:tc>
        <w:tc>
          <w:tcPr>
            <w:tcW w:w="1656" w:type="dxa"/>
          </w:tcPr>
          <w:p w:rsidR="004E53FE" w:rsidRDefault="004E53FE" w:rsidP="00662B15">
            <w:pPr>
              <w:jc w:val="both"/>
            </w:pPr>
            <w:r>
              <w:t>Срок</w:t>
            </w:r>
          </w:p>
        </w:tc>
      </w:tr>
      <w:tr w:rsidR="004E53FE" w:rsidTr="00662B15">
        <w:tc>
          <w:tcPr>
            <w:tcW w:w="562" w:type="dxa"/>
          </w:tcPr>
          <w:p w:rsidR="004E53FE" w:rsidRDefault="004E53FE" w:rsidP="00662B15">
            <w:pPr>
              <w:jc w:val="center"/>
            </w:pPr>
            <w:r>
              <w:t>1</w:t>
            </w:r>
          </w:p>
        </w:tc>
        <w:tc>
          <w:tcPr>
            <w:tcW w:w="3504" w:type="dxa"/>
          </w:tcPr>
          <w:p w:rsidR="004E53FE" w:rsidRDefault="004E53FE" w:rsidP="00662B15">
            <w:pPr>
              <w:jc w:val="center"/>
            </w:pPr>
            <w:r>
              <w:t>Определение ответственного за координацию мероприятий по организации и проведению капитального ремонта 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</w:t>
            </w:r>
          </w:p>
        </w:tc>
        <w:tc>
          <w:tcPr>
            <w:tcW w:w="1817" w:type="dxa"/>
          </w:tcPr>
          <w:p w:rsidR="004E53FE" w:rsidRDefault="004E53FE" w:rsidP="00662B15">
            <w:pPr>
              <w:jc w:val="center"/>
            </w:pPr>
            <w:r>
              <w:t xml:space="preserve">Комитет образования администрации муниципального района «Кыринский район» (далее – </w:t>
            </w:r>
            <w:proofErr w:type="gramStart"/>
            <w:r>
              <w:t>КО</w:t>
            </w:r>
            <w:proofErr w:type="gramEnd"/>
            <w:r>
              <w:t xml:space="preserve">), Администрация муниципального района «Кыринский район» (далее – Администрация </w:t>
            </w:r>
            <w:r>
              <w:lastRenderedPageBreak/>
              <w:t>района)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Распоряжения Администрации района,</w:t>
            </w:r>
            <w:r w:rsidRPr="0096522C">
              <w:rPr>
                <w:bdr w:val="none" w:sz="0" w:space="0" w:color="auto" w:frame="1"/>
              </w:rPr>
              <w:t xml:space="preserve"> приказы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февраля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Утверждение комплекса мер (дорожной карты) по организации и проведению капитального ремонта</w:t>
            </w:r>
            <w:r>
              <w:t xml:space="preserve"> 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Образовательной организации 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далее – 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), Администрация района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Распоряжения Администрации района, п</w:t>
            </w:r>
            <w:r w:rsidRPr="0096522C">
              <w:rPr>
                <w:bdr w:val="none" w:sz="0" w:space="0" w:color="auto" w:frame="1"/>
              </w:rPr>
              <w:t xml:space="preserve">риказ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локальные акты ОО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февраля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suppressAutoHyphens/>
              <w:ind w:left="-1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Формирование единого комплексного плана мероприятий по информационному освещению</w:t>
            </w:r>
            <w:r w:rsidRPr="0096522C">
              <w:t xml:space="preserve"> </w:t>
            </w:r>
            <w:r w:rsidRPr="0096522C">
              <w:rPr>
                <w:bdr w:val="none" w:sz="0" w:space="0" w:color="auto" w:frame="1"/>
              </w:rPr>
              <w:t>с использованием ресурсов СМИ, сайтов органов местного самоуправления, осуществляющих управление в сфере образования, социальных сетей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  <w:r>
              <w:rPr>
                <w:bdr w:val="none" w:sz="0" w:space="0" w:color="auto" w:frame="1"/>
              </w:rPr>
              <w:t>, Администрация района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Информационное освещение в СМИ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Не реже 1 раза в месяц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ConsPlusNormal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Разработка нормативной базы для организации и проведения ремонтных мероприятий, оснащения оборудованием, организации учебного процесса в период проведения капитального ремонта, информирования родителей (законных представителей) обучающихся о мероприятиях, реализуемых в связи с проведением ремонта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Распоряжения Администрации района, п</w:t>
            </w:r>
            <w:r w:rsidRPr="0096522C">
              <w:rPr>
                <w:bdr w:val="none" w:sz="0" w:space="0" w:color="auto" w:frame="1"/>
              </w:rPr>
              <w:t xml:space="preserve">риказ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локальные акты ОО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февраля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ConsPlusNormal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Создание муниципального штаба по </w:t>
            </w:r>
            <w:proofErr w:type="gramStart"/>
            <w:r w:rsidRPr="0096522C">
              <w:rPr>
                <w:bdr w:val="none" w:sz="0" w:space="0" w:color="auto" w:frame="1"/>
              </w:rPr>
              <w:t>контролю за</w:t>
            </w:r>
            <w:proofErr w:type="gramEnd"/>
            <w:r w:rsidRPr="0096522C">
              <w:rPr>
                <w:bdr w:val="none" w:sz="0" w:space="0" w:color="auto" w:frame="1"/>
              </w:rPr>
              <w:t xml:space="preserve"> организацией и проведением капитального ремонта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Постановления Администрации района</w:t>
            </w:r>
            <w:r w:rsidRPr="0096522C">
              <w:rPr>
                <w:bdr w:val="none" w:sz="0" w:space="0" w:color="auto" w:frame="1"/>
              </w:rPr>
              <w:t xml:space="preserve">, приказы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 февраля 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ConsPlusNormal"/>
              <w:tabs>
                <w:tab w:val="left" w:pos="34"/>
              </w:tabs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Организация работы «горячей линии» для информирования родителей (законных представителей) обучающихся о мероприятиях, реализуемых в связи с проведением ремонта на муниципальном уровне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Тел. «горячей линии»,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Сайт</w:t>
            </w:r>
            <w:r w:rsidRPr="0096522C">
              <w:rPr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 февраля 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7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ConsPlusNormal"/>
              <w:tabs>
                <w:tab w:val="left" w:pos="34"/>
              </w:tabs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Утверждение нормативного акта по вопросу обеспечения участия обучающихся, их родителей (законных представителей), педагогических работников и представителей общественных организаций в </w:t>
            </w:r>
            <w:r w:rsidRPr="0096522C">
              <w:rPr>
                <w:bdr w:val="none" w:sz="0" w:space="0" w:color="auto" w:frame="1"/>
              </w:rPr>
              <w:lastRenderedPageBreak/>
              <w:t>обсуждении и выработке дизайнерских и иных проектных решений в рамках проведения капитального ремонта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приказы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локальный акт ОО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 февраля 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3504" w:type="dxa"/>
          </w:tcPr>
          <w:p w:rsidR="004E53FE" w:rsidRPr="00D07BDF" w:rsidRDefault="004E53FE" w:rsidP="00662B15">
            <w:pPr>
              <w:pStyle w:val="ConsPlusNormal"/>
              <w:tabs>
                <w:tab w:val="left" w:pos="34"/>
              </w:tabs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D07BDF">
              <w:rPr>
                <w:color w:val="000000" w:themeColor="text1"/>
                <w:bdr w:val="none" w:sz="0" w:space="0" w:color="auto" w:frame="1"/>
              </w:rPr>
              <w:t>Разработка и утверждение  «дорожных карт» по каждому из объектов, включенному в программу капитального ремонта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приказы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локальный акт ОО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10 февраля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ConsPlusNormal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Разработка пакета необходимых локальных актов, регламентирующих деятельность </w:t>
            </w:r>
            <w:r>
              <w:t>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</w:t>
            </w:r>
            <w:r w:rsidRPr="0096522C">
              <w:rPr>
                <w:bdr w:val="none" w:sz="0" w:space="0" w:color="auto" w:frame="1"/>
              </w:rPr>
              <w:t xml:space="preserve"> в период проведения ремонта, по предусмотренным компенсаторным мероприятиям по организации учебного процесса на базе других образовательных организаций (включая, в случае необходимости, подвоз обучающихся и увеличение количества мест для </w:t>
            </w:r>
            <w:proofErr w:type="spellStart"/>
            <w:r w:rsidRPr="0096522C">
              <w:rPr>
                <w:bdr w:val="none" w:sz="0" w:space="0" w:color="auto" w:frame="1"/>
              </w:rPr>
              <w:t>интернатного</w:t>
            </w:r>
            <w:proofErr w:type="spellEnd"/>
            <w:r w:rsidRPr="0096522C">
              <w:rPr>
                <w:bdr w:val="none" w:sz="0" w:space="0" w:color="auto" w:frame="1"/>
              </w:rPr>
              <w:t xml:space="preserve"> проживания)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Правила внутреннего трудового распорядка, положение о порядке организации образовательного процесса обучающихся на период проведения капитального ремонта ОО, положение о  временном размещении обучающихся в иных зданиях и помещениях,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положение об организации питания, включая горячее питание,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перечень помещений/ кабинетов для организации учебного процесса,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положение об организации транспортного обслуживания (подвоза обучающихся</w:t>
            </w:r>
            <w:proofErr w:type="gramStart"/>
            <w:r w:rsidRPr="0096522C">
              <w:rPr>
                <w:bdr w:val="none" w:sz="0" w:space="0" w:color="auto" w:frame="1"/>
              </w:rPr>
              <w:t>)и</w:t>
            </w:r>
            <w:proofErr w:type="gramEnd"/>
            <w:r w:rsidRPr="0096522C">
              <w:rPr>
                <w:bdr w:val="none" w:sz="0" w:space="0" w:color="auto" w:frame="1"/>
              </w:rPr>
              <w:t xml:space="preserve"> т.д.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февраля –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 февраля 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ConsPlusNormal"/>
              <w:ind w:firstLine="34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Утверждение перечня организаций, в которых будет организован учебный процесс для обучающихся школ, </w:t>
            </w:r>
            <w:r w:rsidRPr="0096522C">
              <w:rPr>
                <w:bdr w:val="none" w:sz="0" w:space="0" w:color="auto" w:frame="1"/>
              </w:rPr>
              <w:lastRenderedPageBreak/>
              <w:t>участвующих в мероприятии по провед</w:t>
            </w:r>
            <w:r>
              <w:rPr>
                <w:bdr w:val="none" w:sz="0" w:space="0" w:color="auto" w:frame="1"/>
              </w:rPr>
              <w:t>ению капитального ремонта в 2023</w:t>
            </w:r>
            <w:r w:rsidRPr="0096522C">
              <w:rPr>
                <w:bdr w:val="none" w:sz="0" w:space="0" w:color="auto" w:frame="1"/>
              </w:rPr>
              <w:t xml:space="preserve"> году, по согласованию с территориальным Управлением </w:t>
            </w:r>
            <w:proofErr w:type="spellStart"/>
            <w:r w:rsidRPr="0096522C">
              <w:rPr>
                <w:bdr w:val="none" w:sz="0" w:space="0" w:color="auto" w:frame="1"/>
              </w:rPr>
              <w:t>Роспотребнадзора</w:t>
            </w:r>
            <w:proofErr w:type="spellEnd"/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Нормативные акты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марта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ConsPlusNormal"/>
              <w:ind w:firstLine="34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Разработка, утверждение и согласование с контрольно-надзорными органами и территориальными органами Управления </w:t>
            </w:r>
            <w:proofErr w:type="spellStart"/>
            <w:r w:rsidRPr="0096522C">
              <w:rPr>
                <w:bdr w:val="none" w:sz="0" w:space="0" w:color="auto" w:frame="1"/>
              </w:rPr>
              <w:t>Роспотребнадзора</w:t>
            </w:r>
            <w:proofErr w:type="spellEnd"/>
            <w:r w:rsidRPr="0096522C">
              <w:rPr>
                <w:bdr w:val="none" w:sz="0" w:space="0" w:color="auto" w:frame="1"/>
              </w:rPr>
              <w:t xml:space="preserve"> по Забайкальскому краю минимальных требований к помещениям, порядку их приёмки и лицензированию, в случае организации образовательного процесса обучающихся на период проведения капитального ремонта с осуществлением перевода в другие ОО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Нормативные акты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локальные акты ОО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марта –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10 марта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12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ConsPlusNormal"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Утверждение нормативного правового акта муниципального уровня об организации подвоза </w:t>
            </w:r>
            <w:proofErr w:type="gramStart"/>
            <w:r w:rsidRPr="0096522C">
              <w:rPr>
                <w:bdr w:val="none" w:sz="0" w:space="0" w:color="auto" w:frame="1"/>
              </w:rPr>
              <w:t>обучающихся</w:t>
            </w:r>
            <w:proofErr w:type="gramEnd"/>
            <w:r w:rsidRPr="0096522C">
              <w:rPr>
                <w:bdr w:val="none" w:sz="0" w:space="0" w:color="auto" w:frame="1"/>
              </w:rPr>
              <w:t xml:space="preserve"> до образовательной организации и обратно на период проведения капитального ремонта</w:t>
            </w:r>
            <w:r>
              <w:t xml:space="preserve"> 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Нормативные акты </w:t>
            </w: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локальные акты ОО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01 марта –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10 марта</w:t>
            </w:r>
          </w:p>
          <w:p w:rsidR="004E53FE" w:rsidRPr="0096522C" w:rsidRDefault="004E53FE" w:rsidP="00662B1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13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Default"/>
              <w:jc w:val="both"/>
              <w:rPr>
                <w:bdr w:val="none" w:sz="0" w:space="0" w:color="auto" w:frame="1"/>
              </w:rPr>
            </w:pPr>
            <w:r w:rsidRPr="0096522C">
              <w:t xml:space="preserve">Проведение анализа потребности средств обучения и воспитания и формирование заявок на приобретение оборудования с учетом современных требований и условий функционирования </w:t>
            </w:r>
            <w:r>
              <w:t>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</w:p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</w:p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032" w:type="dxa"/>
          </w:tcPr>
          <w:p w:rsidR="004E53FE" w:rsidRPr="0096522C" w:rsidRDefault="004E53FE" w:rsidP="00662B15">
            <w:pPr>
              <w:pStyle w:val="Default"/>
              <w:jc w:val="center"/>
            </w:pPr>
            <w:r w:rsidRPr="0096522C">
              <w:t xml:space="preserve">Перечень оборудования, средств обучения и воспитания 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Не позднее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br/>
              <w:t>1 апреля 2023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года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Default"/>
              <w:jc w:val="both"/>
            </w:pPr>
            <w:r w:rsidRPr="0096522C">
              <w:t xml:space="preserve">Проведение анализа потребности обновления в объектах капитального ремонта 100 процентов учебников и учебных пособий, не позволяющих их дальнейшее использование в образовательном процессе </w:t>
            </w:r>
          </w:p>
          <w:p w:rsidR="004E53FE" w:rsidRPr="0096522C" w:rsidRDefault="004E53FE" w:rsidP="00662B15">
            <w:pPr>
              <w:pStyle w:val="Default"/>
              <w:jc w:val="both"/>
              <w:rPr>
                <w:bdr w:val="none" w:sz="0" w:space="0" w:color="auto" w:frame="1"/>
              </w:rPr>
            </w:pPr>
            <w:r w:rsidRPr="0096522C">
              <w:t xml:space="preserve">по причинам ветхости и дефектности 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</w:p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</w:p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032" w:type="dxa"/>
          </w:tcPr>
          <w:p w:rsidR="004E53FE" w:rsidRPr="0096522C" w:rsidRDefault="004E53FE" w:rsidP="00662B15">
            <w:pPr>
              <w:pStyle w:val="Default"/>
              <w:jc w:val="center"/>
            </w:pPr>
            <w:r w:rsidRPr="0096522C">
              <w:t>Информационн</w:t>
            </w:r>
            <w:proofErr w:type="gramStart"/>
            <w:r w:rsidRPr="0096522C">
              <w:t>о-</w:t>
            </w:r>
            <w:proofErr w:type="gramEnd"/>
            <w:r w:rsidRPr="0096522C">
              <w:t xml:space="preserve"> аналитическая справка </w:t>
            </w:r>
          </w:p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Не позднее 1 мая 2023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года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Default"/>
              <w:jc w:val="both"/>
            </w:pPr>
            <w:r w:rsidRPr="0096522C">
              <w:t>Проведение анализа потребности обеспечения в отношении каждого объекта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</w:p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</w:p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032" w:type="dxa"/>
          </w:tcPr>
          <w:p w:rsidR="004E53FE" w:rsidRPr="0096522C" w:rsidRDefault="004E53FE" w:rsidP="00662B15">
            <w:pPr>
              <w:pStyle w:val="Default"/>
              <w:jc w:val="center"/>
            </w:pPr>
            <w:r w:rsidRPr="0096522C">
              <w:t xml:space="preserve">Информационно-аналитическая справка </w:t>
            </w:r>
          </w:p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Не позднее 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 мая 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16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pStyle w:val="Default"/>
              <w:jc w:val="both"/>
            </w:pPr>
            <w:r w:rsidRPr="0096522C">
              <w:t xml:space="preserve">Обеспечение требований к антитеррористической защищенности </w:t>
            </w:r>
            <w:r>
              <w:t>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</w:t>
            </w: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</w:p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ОО</w:t>
            </w:r>
          </w:p>
          <w:p w:rsidR="004E53FE" w:rsidRPr="0096522C" w:rsidRDefault="004E53FE" w:rsidP="00662B15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032" w:type="dxa"/>
          </w:tcPr>
          <w:p w:rsidR="004E53FE" w:rsidRPr="0096522C" w:rsidRDefault="004E53FE" w:rsidP="00662B15">
            <w:pPr>
              <w:pStyle w:val="Default"/>
              <w:jc w:val="center"/>
            </w:pPr>
            <w:r w:rsidRPr="0096522C">
              <w:t xml:space="preserve">Информационно-аналитическая справка </w:t>
            </w:r>
          </w:p>
          <w:p w:rsidR="004E53FE" w:rsidRPr="0096522C" w:rsidRDefault="004E53FE" w:rsidP="00662B15">
            <w:pPr>
              <w:pStyle w:val="Default"/>
              <w:jc w:val="center"/>
            </w:pPr>
          </w:p>
        </w:tc>
        <w:tc>
          <w:tcPr>
            <w:tcW w:w="1656" w:type="dxa"/>
          </w:tcPr>
          <w:p w:rsidR="004E53FE" w:rsidRPr="0096522C" w:rsidRDefault="004E53FE" w:rsidP="00662B15">
            <w:pPr>
              <w:pStyle w:val="Default"/>
              <w:jc w:val="center"/>
              <w:rPr>
                <w:bdr w:val="none" w:sz="0" w:space="0" w:color="auto" w:frame="1"/>
              </w:rPr>
            </w:pPr>
            <w:r w:rsidRPr="0096522C">
              <w:t xml:space="preserve">не позднее дня окончания капитального ремонта 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17</w:t>
            </w:r>
          </w:p>
        </w:tc>
        <w:tc>
          <w:tcPr>
            <w:tcW w:w="3504" w:type="dxa"/>
          </w:tcPr>
          <w:p w:rsidR="004E53FE" w:rsidRPr="00D07BDF" w:rsidRDefault="004E53FE" w:rsidP="00662B15">
            <w:pPr>
              <w:suppressAutoHyphens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D07BDF">
              <w:rPr>
                <w:color w:val="000000" w:themeColor="text1"/>
                <w:bdr w:val="none" w:sz="0" w:space="0" w:color="auto" w:frame="1"/>
              </w:rPr>
              <w:t xml:space="preserve">Объявление закупок с целью проведения капитального ремонта </w:t>
            </w:r>
            <w:r w:rsidRPr="00D07BDF">
              <w:rPr>
                <w:color w:val="000000" w:themeColor="text1"/>
              </w:rPr>
              <w:t>МБОУ «</w:t>
            </w:r>
            <w:proofErr w:type="spellStart"/>
            <w:r w:rsidRPr="00D07BDF">
              <w:rPr>
                <w:color w:val="000000" w:themeColor="text1"/>
              </w:rPr>
              <w:t>Хапчерангинская</w:t>
            </w:r>
            <w:proofErr w:type="spellEnd"/>
            <w:r w:rsidRPr="00D07BDF">
              <w:rPr>
                <w:color w:val="000000" w:themeColor="text1"/>
              </w:rPr>
              <w:t xml:space="preserve"> ООШ»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Извещения о проведении закупок или реестр извещений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до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25 февраля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18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Объявление закупок товаров, работ, услуг с целью оснащения ОО средствами обучения и воспитания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Извещения о проведении закупок или реестр извещений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до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25 мая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19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Заключение договора/обеспечение услуг по физической охране зданий, ремонтируемых ОО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Заключение  договор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до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10 марта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20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Проведение ремонтных работ в </w:t>
            </w:r>
            <w:r>
              <w:t>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Акты выполненных работ</w:t>
            </w:r>
          </w:p>
        </w:tc>
        <w:tc>
          <w:tcPr>
            <w:tcW w:w="1656" w:type="dxa"/>
          </w:tcPr>
          <w:p w:rsidR="004E53FE" w:rsidRPr="00D07BDF" w:rsidRDefault="004E53FE" w:rsidP="00662B15">
            <w:pPr>
              <w:suppressAutoHyphens/>
              <w:ind w:left="113"/>
              <w:jc w:val="center"/>
              <w:rPr>
                <w:color w:val="000000" w:themeColor="text1"/>
                <w:bdr w:val="none" w:sz="0" w:space="0" w:color="auto" w:frame="1"/>
              </w:rPr>
            </w:pPr>
            <w:r w:rsidRPr="00D07BDF">
              <w:rPr>
                <w:color w:val="000000" w:themeColor="text1"/>
                <w:bdr w:val="none" w:sz="0" w:space="0" w:color="auto" w:frame="1"/>
              </w:rPr>
              <w:t>Август – декабрь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D07BDF">
              <w:rPr>
                <w:color w:val="000000" w:themeColor="text1"/>
                <w:bdr w:val="none" w:sz="0" w:space="0" w:color="auto" w:frame="1"/>
              </w:rPr>
              <w:t>2023 г</w:t>
            </w:r>
            <w:r w:rsidRPr="006C3F9D">
              <w:rPr>
                <w:color w:val="FF0000"/>
                <w:bdr w:val="none" w:sz="0" w:space="0" w:color="auto" w:frame="1"/>
              </w:rPr>
              <w:t>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21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Доставка, установка и настройка у</w:t>
            </w:r>
            <w:r>
              <w:rPr>
                <w:bdr w:val="none" w:sz="0" w:space="0" w:color="auto" w:frame="1"/>
              </w:rPr>
              <w:t>чебного оборудования в помещение</w:t>
            </w:r>
            <w:r w:rsidRPr="0096522C">
              <w:rPr>
                <w:bdr w:val="none" w:sz="0" w:space="0" w:color="auto" w:frame="1"/>
              </w:rPr>
              <w:t xml:space="preserve"> </w:t>
            </w:r>
            <w:r>
              <w:t>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</w:t>
            </w:r>
            <w:r w:rsidRPr="0096522C">
              <w:rPr>
                <w:bdr w:val="none" w:sz="0" w:space="0" w:color="auto" w:frame="1"/>
              </w:rPr>
              <w:t xml:space="preserve"> после капитального ремонта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Акты приема-передачи</w:t>
            </w:r>
          </w:p>
        </w:tc>
        <w:tc>
          <w:tcPr>
            <w:tcW w:w="1656" w:type="dxa"/>
          </w:tcPr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>Август – декабрь</w:t>
            </w:r>
          </w:p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  <w:r w:rsidRPr="0096522C">
              <w:rPr>
                <w:bdr w:val="none" w:sz="0" w:space="0" w:color="auto" w:frame="1"/>
              </w:rPr>
              <w:t xml:space="preserve"> г.</w:t>
            </w:r>
          </w:p>
        </w:tc>
      </w:tr>
      <w:tr w:rsidR="004E53FE" w:rsidRPr="0096522C" w:rsidTr="00662B15">
        <w:tc>
          <w:tcPr>
            <w:tcW w:w="562" w:type="dxa"/>
          </w:tcPr>
          <w:p w:rsidR="004E53FE" w:rsidRPr="0096522C" w:rsidRDefault="004E53FE" w:rsidP="00662B15">
            <w:pPr>
              <w:pStyle w:val="a3"/>
              <w:suppressAutoHyphens/>
              <w:autoSpaceDN w:val="0"/>
              <w:spacing w:after="100"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6522C">
              <w:rPr>
                <w:rFonts w:ascii="Times New Roman" w:hAnsi="Times New Roman" w:cs="Times New Roman"/>
                <w:bdr w:val="none" w:sz="0" w:space="0" w:color="auto" w:frame="1"/>
              </w:rPr>
              <w:t>22</w:t>
            </w:r>
          </w:p>
        </w:tc>
        <w:tc>
          <w:tcPr>
            <w:tcW w:w="3504" w:type="dxa"/>
          </w:tcPr>
          <w:p w:rsidR="004E53FE" w:rsidRPr="0096522C" w:rsidRDefault="004E53FE" w:rsidP="00662B15">
            <w:pPr>
              <w:suppressAutoHyphens/>
              <w:jc w:val="both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Организация работы </w:t>
            </w:r>
            <w:r>
              <w:t>МБОУ «</w:t>
            </w:r>
            <w:proofErr w:type="spellStart"/>
            <w:r>
              <w:t>Хапчерангинская</w:t>
            </w:r>
            <w:proofErr w:type="spellEnd"/>
            <w:r>
              <w:t xml:space="preserve"> ООШ» </w:t>
            </w:r>
            <w:r w:rsidRPr="0096522C">
              <w:rPr>
                <w:bdr w:val="none" w:sz="0" w:space="0" w:color="auto" w:frame="1"/>
              </w:rPr>
              <w:t>в штатном режиме</w:t>
            </w:r>
          </w:p>
        </w:tc>
        <w:tc>
          <w:tcPr>
            <w:tcW w:w="1817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КО</w:t>
            </w:r>
            <w:proofErr w:type="gramEnd"/>
            <w:r w:rsidRPr="0096522C">
              <w:rPr>
                <w:bdr w:val="none" w:sz="0" w:space="0" w:color="auto" w:frame="1"/>
              </w:rPr>
              <w:t>, руководители ОО</w:t>
            </w:r>
          </w:p>
        </w:tc>
        <w:tc>
          <w:tcPr>
            <w:tcW w:w="2032" w:type="dxa"/>
          </w:tcPr>
          <w:p w:rsidR="004E53FE" w:rsidRPr="0096522C" w:rsidRDefault="004E53FE" w:rsidP="00662B15">
            <w:pPr>
              <w:suppressAutoHyphens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656" w:type="dxa"/>
          </w:tcPr>
          <w:p w:rsidR="004E53FE" w:rsidRPr="0096522C" w:rsidRDefault="004E53FE" w:rsidP="00662B15">
            <w:pPr>
              <w:suppressAutoHyphens/>
              <w:ind w:left="113"/>
              <w:jc w:val="center"/>
              <w:rPr>
                <w:bdr w:val="none" w:sz="0" w:space="0" w:color="auto" w:frame="1"/>
              </w:rPr>
            </w:pPr>
            <w:r w:rsidRPr="0096522C">
              <w:rPr>
                <w:bdr w:val="none" w:sz="0" w:space="0" w:color="auto" w:frame="1"/>
              </w:rPr>
              <w:t xml:space="preserve">01 </w:t>
            </w:r>
            <w:r>
              <w:rPr>
                <w:bdr w:val="none" w:sz="0" w:space="0" w:color="auto" w:frame="1"/>
              </w:rPr>
              <w:t>сентября – 30 декабря 2023</w:t>
            </w:r>
            <w:r w:rsidRPr="0096522C">
              <w:rPr>
                <w:bdr w:val="none" w:sz="0" w:space="0" w:color="auto" w:frame="1"/>
              </w:rPr>
              <w:t xml:space="preserve"> года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E53FE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  <w:rsid w:val="00F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4E53FE"/>
  </w:style>
  <w:style w:type="table" w:styleId="a7">
    <w:name w:val="Table Grid"/>
    <w:basedOn w:val="a1"/>
    <w:uiPriority w:val="59"/>
    <w:rsid w:val="004E53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4E53F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4E5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4E53FE"/>
  </w:style>
  <w:style w:type="table" w:styleId="a7">
    <w:name w:val="Table Grid"/>
    <w:basedOn w:val="a1"/>
    <w:uiPriority w:val="59"/>
    <w:rsid w:val="004E53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4E53F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4E5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2022-02-15T00:24:00Z</cp:lastPrinted>
  <dcterms:created xsi:type="dcterms:W3CDTF">2023-02-06T00:11:00Z</dcterms:created>
  <dcterms:modified xsi:type="dcterms:W3CDTF">2023-02-06T01:22:00Z</dcterms:modified>
</cp:coreProperties>
</file>