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5A" w:rsidRDefault="008A3C5A" w:rsidP="008A3C5A">
      <w:pPr>
        <w:tabs>
          <w:tab w:val="left" w:pos="810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«ЛЮБАВИНСКОЕ»</w:t>
      </w:r>
    </w:p>
    <w:p w:rsidR="008A3C5A" w:rsidRDefault="008A3C5A" w:rsidP="008A3C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C5A" w:rsidRDefault="008A3C5A" w:rsidP="008A3C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C5A" w:rsidRDefault="008A3C5A" w:rsidP="008A3C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A3C5A" w:rsidRDefault="008A3C5A" w:rsidP="008A3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22.05.2023 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№8</w:t>
      </w:r>
    </w:p>
    <w:p w:rsidR="008A3C5A" w:rsidRDefault="008A3C5A" w:rsidP="008A3C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Любовь</w:t>
      </w:r>
    </w:p>
    <w:p w:rsidR="008A3C5A" w:rsidRDefault="008A3C5A" w:rsidP="008A3C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C5A" w:rsidRDefault="008A3C5A" w:rsidP="008A3C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отчета главы сельского поселения «Любавинское»</w:t>
      </w:r>
    </w:p>
    <w:p w:rsidR="008A3C5A" w:rsidRDefault="008A3C5A" w:rsidP="008A3C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 год</w:t>
      </w:r>
    </w:p>
    <w:p w:rsidR="008A3C5A" w:rsidRDefault="008A3C5A" w:rsidP="008A3C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C5A" w:rsidRDefault="008A3C5A" w:rsidP="008A3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части 4 статьи 28 Устава сельского поселения «Любавинское», в целях осуществления контрольной деятельности Совета сельского поселения «Любавинское» за исполнением главой сельского поселения «Любавинское» полномочий по решению вопросов местного значения, соответствия его деятельности Уставу сельского поселения «Любавинское» и принятыми в соответствии с ним нормативными правовыми актами, а также реализацией планов и программ развития сельского поселения «Любавинское», заслушав отчет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главы сельского поселения «Любавинское» за 2022 год, Совет сельского поселения «Любавинское» РЕШИЛ:</w:t>
      </w:r>
    </w:p>
    <w:p w:rsidR="008A3C5A" w:rsidRDefault="008A3C5A" w:rsidP="008A3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Отчет главы сельского поселения «Любавинское» Картюковой Т.И. принять с оценкой удовлетворительно.</w:t>
      </w:r>
    </w:p>
    <w:p w:rsidR="008A3C5A" w:rsidRDefault="008A3C5A" w:rsidP="008A3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Обнародовать отчет главы сельского поселения «Любавинское» и настоящее решение в установленном порядке на информационном стенде администрации сельского поселения «Любавинское» и на официальном сайте сельского поселения «Любавинское».</w:t>
      </w:r>
    </w:p>
    <w:p w:rsidR="008A3C5A" w:rsidRDefault="008A3C5A" w:rsidP="008A3C5A">
      <w:pPr>
        <w:rPr>
          <w:rFonts w:ascii="Times New Roman" w:hAnsi="Times New Roman" w:cs="Times New Roman"/>
          <w:sz w:val="28"/>
          <w:szCs w:val="28"/>
        </w:rPr>
      </w:pPr>
    </w:p>
    <w:p w:rsidR="008A3C5A" w:rsidRDefault="008A3C5A" w:rsidP="008A3C5A">
      <w:pPr>
        <w:rPr>
          <w:rFonts w:ascii="Times New Roman" w:hAnsi="Times New Roman" w:cs="Times New Roman"/>
          <w:sz w:val="28"/>
          <w:szCs w:val="28"/>
        </w:rPr>
      </w:pPr>
    </w:p>
    <w:p w:rsidR="008A3C5A" w:rsidRDefault="008A3C5A" w:rsidP="008A3C5A">
      <w:pPr>
        <w:rPr>
          <w:rFonts w:ascii="Times New Roman" w:hAnsi="Times New Roman" w:cs="Times New Roman"/>
          <w:sz w:val="28"/>
          <w:szCs w:val="28"/>
        </w:rPr>
      </w:pPr>
    </w:p>
    <w:p w:rsidR="008A3C5A" w:rsidRDefault="008A3C5A" w:rsidP="008A3C5A">
      <w:pPr>
        <w:rPr>
          <w:rFonts w:ascii="Times New Roman" w:hAnsi="Times New Roman" w:cs="Times New Roman"/>
          <w:sz w:val="28"/>
          <w:szCs w:val="28"/>
        </w:rPr>
      </w:pPr>
    </w:p>
    <w:p w:rsidR="008A3C5A" w:rsidRDefault="008A3C5A" w:rsidP="008A3C5A">
      <w:pPr>
        <w:rPr>
          <w:rFonts w:ascii="Times New Roman" w:hAnsi="Times New Roman" w:cs="Times New Roman"/>
          <w:sz w:val="28"/>
          <w:szCs w:val="28"/>
        </w:rPr>
      </w:pPr>
    </w:p>
    <w:p w:rsidR="008A3C5A" w:rsidRDefault="008A3C5A" w:rsidP="008A3C5A">
      <w:pPr>
        <w:rPr>
          <w:rFonts w:ascii="Times New Roman" w:hAnsi="Times New Roman" w:cs="Times New Roman"/>
          <w:sz w:val="28"/>
          <w:szCs w:val="28"/>
        </w:rPr>
      </w:pPr>
    </w:p>
    <w:p w:rsidR="008A3C5A" w:rsidRDefault="008A3C5A" w:rsidP="008A3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A3C5A" w:rsidRDefault="008A3C5A" w:rsidP="008A3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D5CFA">
        <w:rPr>
          <w:rFonts w:ascii="Times New Roman" w:hAnsi="Times New Roman" w:cs="Times New Roman"/>
          <w:sz w:val="28"/>
          <w:szCs w:val="28"/>
        </w:rPr>
        <w:t>поселения «Любавинское»</w:t>
      </w:r>
      <w:r w:rsidR="009D5CFA">
        <w:rPr>
          <w:rFonts w:ascii="Times New Roman" w:hAnsi="Times New Roman" w:cs="Times New Roman"/>
          <w:sz w:val="28"/>
          <w:szCs w:val="28"/>
        </w:rPr>
        <w:tab/>
      </w:r>
      <w:r w:rsidR="009D5CFA">
        <w:rPr>
          <w:rFonts w:ascii="Times New Roman" w:hAnsi="Times New Roman" w:cs="Times New Roman"/>
          <w:sz w:val="28"/>
          <w:szCs w:val="28"/>
        </w:rPr>
        <w:tab/>
      </w:r>
      <w:r w:rsidR="009D5CFA">
        <w:rPr>
          <w:rFonts w:ascii="Times New Roman" w:hAnsi="Times New Roman" w:cs="Times New Roman"/>
          <w:sz w:val="28"/>
          <w:szCs w:val="28"/>
        </w:rPr>
        <w:tab/>
        <w:t>Лисици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И.А.</w:t>
      </w:r>
    </w:p>
    <w:p w:rsidR="008A3C5A" w:rsidRDefault="008A3C5A" w:rsidP="008A3C5A">
      <w:pPr>
        <w:rPr>
          <w:rFonts w:ascii="Times New Roman" w:hAnsi="Times New Roman" w:cs="Times New Roman"/>
          <w:sz w:val="28"/>
          <w:szCs w:val="28"/>
        </w:rPr>
      </w:pPr>
    </w:p>
    <w:p w:rsidR="008A3C5A" w:rsidRDefault="008A3C5A" w:rsidP="008A3C5A">
      <w:pPr>
        <w:rPr>
          <w:rFonts w:ascii="Times New Roman" w:hAnsi="Times New Roman" w:cs="Times New Roman"/>
          <w:sz w:val="28"/>
          <w:szCs w:val="28"/>
        </w:rPr>
      </w:pPr>
    </w:p>
    <w:p w:rsidR="008A3C5A" w:rsidRDefault="008A3C5A" w:rsidP="008A3C5A">
      <w:pPr>
        <w:rPr>
          <w:rFonts w:ascii="Times New Roman" w:hAnsi="Times New Roman" w:cs="Times New Roman"/>
          <w:sz w:val="28"/>
          <w:szCs w:val="28"/>
        </w:rPr>
      </w:pPr>
    </w:p>
    <w:p w:rsidR="008A3C5A" w:rsidRDefault="008A3C5A" w:rsidP="008A3C5A">
      <w:pPr>
        <w:rPr>
          <w:rFonts w:ascii="Times New Roman" w:hAnsi="Times New Roman" w:cs="Times New Roman"/>
          <w:sz w:val="28"/>
          <w:szCs w:val="28"/>
        </w:rPr>
      </w:pPr>
    </w:p>
    <w:p w:rsidR="008A3C5A" w:rsidRDefault="008A3C5A" w:rsidP="008A3C5A">
      <w:pPr>
        <w:rPr>
          <w:rFonts w:ascii="Times New Roman" w:hAnsi="Times New Roman" w:cs="Times New Roman"/>
          <w:sz w:val="28"/>
          <w:szCs w:val="28"/>
        </w:rPr>
      </w:pPr>
    </w:p>
    <w:p w:rsidR="008A3C5A" w:rsidRDefault="008A3C5A" w:rsidP="008A3C5A">
      <w:pPr>
        <w:rPr>
          <w:rFonts w:ascii="Times New Roman" w:hAnsi="Times New Roman" w:cs="Times New Roman"/>
          <w:sz w:val="28"/>
          <w:szCs w:val="28"/>
        </w:rPr>
      </w:pPr>
    </w:p>
    <w:p w:rsidR="008A3C5A" w:rsidRDefault="008A3C5A" w:rsidP="008A3C5A">
      <w:pPr>
        <w:rPr>
          <w:rFonts w:ascii="Times New Roman" w:hAnsi="Times New Roman" w:cs="Times New Roman"/>
          <w:sz w:val="28"/>
          <w:szCs w:val="28"/>
        </w:rPr>
      </w:pPr>
    </w:p>
    <w:p w:rsidR="008A3C5A" w:rsidRDefault="008A3C5A" w:rsidP="008A3C5A">
      <w:pPr>
        <w:rPr>
          <w:rFonts w:ascii="Times New Roman" w:hAnsi="Times New Roman" w:cs="Times New Roman"/>
          <w:sz w:val="28"/>
          <w:szCs w:val="28"/>
        </w:rPr>
      </w:pPr>
    </w:p>
    <w:p w:rsidR="008A3C5A" w:rsidRDefault="008A3C5A" w:rsidP="008A3C5A">
      <w:pPr>
        <w:rPr>
          <w:rFonts w:ascii="Times New Roman" w:hAnsi="Times New Roman" w:cs="Times New Roman"/>
          <w:sz w:val="28"/>
          <w:szCs w:val="28"/>
        </w:rPr>
      </w:pPr>
    </w:p>
    <w:p w:rsidR="008A3C5A" w:rsidRDefault="008A3C5A" w:rsidP="008A3C5A">
      <w:pPr>
        <w:rPr>
          <w:rFonts w:ascii="Times New Roman" w:hAnsi="Times New Roman" w:cs="Times New Roman"/>
          <w:sz w:val="28"/>
          <w:szCs w:val="28"/>
        </w:rPr>
      </w:pPr>
    </w:p>
    <w:p w:rsidR="008A3C5A" w:rsidRDefault="008A3C5A" w:rsidP="008A3C5A">
      <w:pPr>
        <w:rPr>
          <w:rFonts w:ascii="Times New Roman" w:hAnsi="Times New Roman" w:cs="Times New Roman"/>
          <w:sz w:val="28"/>
          <w:szCs w:val="28"/>
        </w:rPr>
      </w:pPr>
    </w:p>
    <w:p w:rsidR="008A3C5A" w:rsidRDefault="008A3C5A" w:rsidP="008A3C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сельского поселения</w:t>
      </w:r>
    </w:p>
    <w:p w:rsidR="008A3C5A" w:rsidRDefault="008A3C5A" w:rsidP="008A3C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«Любавинское» от . № 8</w:t>
      </w:r>
    </w:p>
    <w:p w:rsidR="008A3C5A" w:rsidRDefault="008A3C5A" w:rsidP="008A3C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3C5A" w:rsidRDefault="008A3C5A" w:rsidP="008A3C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3C5A" w:rsidRDefault="008A3C5A" w:rsidP="008A3C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 сельского поселения «Любавинское»</w:t>
      </w:r>
    </w:p>
    <w:p w:rsidR="008A3C5A" w:rsidRDefault="008A3C5A" w:rsidP="008A3C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 год</w:t>
      </w:r>
    </w:p>
    <w:p w:rsidR="008A3C5A" w:rsidRDefault="008A3C5A" w:rsidP="008A3C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C5A" w:rsidRDefault="008A3C5A" w:rsidP="008A3C5A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Установлена детская спортивная площадка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Любавинское. </w:t>
      </w:r>
    </w:p>
    <w:p w:rsidR="008A3C5A" w:rsidRDefault="008A3C5A" w:rsidP="008A3C5A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Оформлены в собственность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Любавинское здания водокачек. </w:t>
      </w:r>
    </w:p>
    <w:p w:rsidR="008A3C5A" w:rsidRDefault="008A3C5A" w:rsidP="008A3C5A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Запланированы мероприятия по капитальному ремонту водокачек на 2024 и 2025 гг. </w:t>
      </w:r>
    </w:p>
    <w:p w:rsidR="008A3C5A" w:rsidRPr="008A3C5A" w:rsidRDefault="008A3C5A" w:rsidP="008A3C5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A3C5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C5A">
        <w:rPr>
          <w:rFonts w:ascii="Times New Roman" w:hAnsi="Times New Roman" w:cs="Times New Roman"/>
          <w:sz w:val="28"/>
          <w:szCs w:val="28"/>
        </w:rPr>
        <w:t>Организовано вручение новогодних подарков неорганизованным детям и детский сад МБДОУ «Березка».</w:t>
      </w:r>
    </w:p>
    <w:p w:rsidR="008A3C5A" w:rsidRDefault="008A3C5A" w:rsidP="008A3C5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честь праздника Дня Победы 9 мая  было организовано поздравление и вручение сладких подарков детям войны.</w:t>
      </w:r>
    </w:p>
    <w:p w:rsidR="002025BB" w:rsidRDefault="008A3C5A" w:rsidP="008A3C5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A3C5A">
        <w:rPr>
          <w:rFonts w:ascii="Times New Roman" w:hAnsi="Times New Roman" w:cs="Times New Roman"/>
          <w:sz w:val="28"/>
          <w:szCs w:val="28"/>
        </w:rPr>
        <w:t xml:space="preserve"> </w:t>
      </w:r>
      <w:r w:rsidR="002025BB">
        <w:rPr>
          <w:rFonts w:ascii="Times New Roman" w:hAnsi="Times New Roman" w:cs="Times New Roman"/>
          <w:sz w:val="28"/>
          <w:szCs w:val="28"/>
        </w:rPr>
        <w:t xml:space="preserve">Установлены автономные уличные фонари возле территории Любавинской СОШ в количестве 3 шт., и на территории администрации. </w:t>
      </w:r>
    </w:p>
    <w:p w:rsidR="008A3C5A" w:rsidRDefault="002025BB" w:rsidP="008A3C5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Планируется дополнительно установить автономные уличные светильники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Любавинское.</w:t>
      </w:r>
    </w:p>
    <w:p w:rsidR="002025BB" w:rsidRDefault="002025BB" w:rsidP="008A3C5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Проведен ремонт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Любавинское.</w:t>
      </w:r>
    </w:p>
    <w:p w:rsidR="002025BB" w:rsidRPr="002025BB" w:rsidRDefault="002025BB" w:rsidP="00202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025BB">
        <w:rPr>
          <w:rFonts w:ascii="Times New Roman" w:hAnsi="Times New Roman" w:cs="Times New Roman"/>
          <w:sz w:val="28"/>
          <w:szCs w:val="28"/>
        </w:rPr>
        <w:t>9. Организовано вручение новогодних подарков неорганизованным детям и детский сад МБДОУ «Березка».</w:t>
      </w:r>
    </w:p>
    <w:p w:rsidR="002025BB" w:rsidRPr="008A3C5A" w:rsidRDefault="002025BB" w:rsidP="008A3C5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A3C5A" w:rsidRDefault="008A3C5A" w:rsidP="008A3C5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C5A" w:rsidRDefault="008A3C5A" w:rsidP="008A3C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C5A" w:rsidRDefault="008A3C5A" w:rsidP="008A3C5A"/>
    <w:p w:rsidR="008A3C5A" w:rsidRDefault="008A3C5A" w:rsidP="008A3C5A"/>
    <w:p w:rsidR="008A3C5A" w:rsidRDefault="008A3C5A" w:rsidP="008A3C5A"/>
    <w:p w:rsidR="00631F67" w:rsidRDefault="00631F67"/>
    <w:sectPr w:rsidR="0063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76908"/>
    <w:multiLevelType w:val="hybridMultilevel"/>
    <w:tmpl w:val="6E5E8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4B"/>
    <w:rsid w:val="002025BB"/>
    <w:rsid w:val="00631F67"/>
    <w:rsid w:val="0068754B"/>
    <w:rsid w:val="008A3C5A"/>
    <w:rsid w:val="008C7002"/>
    <w:rsid w:val="009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5A"/>
    <w:pPr>
      <w:spacing w:after="0" w:afterAutospacing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5A"/>
    <w:pPr>
      <w:spacing w:after="0" w:afterAutospacing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7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adm_lubov@outlook.com</dc:creator>
  <cp:keywords/>
  <dc:description/>
  <cp:lastModifiedBy>adm_lubov@outlook.com</cp:lastModifiedBy>
  <cp:revision>3</cp:revision>
  <cp:lastPrinted>2023-06-06T02:16:00Z</cp:lastPrinted>
  <dcterms:created xsi:type="dcterms:W3CDTF">2023-06-06T01:54:00Z</dcterms:created>
  <dcterms:modified xsi:type="dcterms:W3CDTF">2023-06-06T02:17:00Z</dcterms:modified>
</cp:coreProperties>
</file>