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>от</w:t>
      </w:r>
      <w:r w:rsidR="0040222C">
        <w:rPr>
          <w:sz w:val="28"/>
        </w:rPr>
        <w:t xml:space="preserve"> </w:t>
      </w:r>
      <w:bookmarkStart w:id="0" w:name="_GoBack"/>
      <w:bookmarkEnd w:id="0"/>
      <w:r w:rsidR="0040222C">
        <w:rPr>
          <w:sz w:val="28"/>
        </w:rPr>
        <w:t>21</w:t>
      </w:r>
      <w:r>
        <w:rPr>
          <w:sz w:val="28"/>
        </w:rPr>
        <w:t xml:space="preserve"> </w:t>
      </w:r>
      <w:r w:rsidR="004D5672">
        <w:rPr>
          <w:sz w:val="28"/>
        </w:rPr>
        <w:t>декабря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40222C">
        <w:rPr>
          <w:sz w:val="28"/>
        </w:rPr>
        <w:t>810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A711A6" w:rsidRPr="00A711A6" w:rsidRDefault="00A711A6" w:rsidP="00A711A6">
      <w:pPr>
        <w:jc w:val="center"/>
        <w:rPr>
          <w:b/>
          <w:sz w:val="28"/>
          <w:szCs w:val="20"/>
        </w:rPr>
      </w:pPr>
      <w:r w:rsidRPr="00A711A6">
        <w:rPr>
          <w:b/>
          <w:sz w:val="28"/>
          <w:szCs w:val="28"/>
        </w:rPr>
        <w:t>О внес</w:t>
      </w:r>
      <w:r>
        <w:rPr>
          <w:b/>
          <w:sz w:val="28"/>
          <w:szCs w:val="28"/>
        </w:rPr>
        <w:t>ении изменений в постановление а</w:t>
      </w:r>
      <w:r w:rsidRPr="00A711A6">
        <w:rPr>
          <w:b/>
          <w:sz w:val="28"/>
          <w:szCs w:val="28"/>
        </w:rPr>
        <w:t>дмин</w:t>
      </w:r>
      <w:r>
        <w:rPr>
          <w:b/>
          <w:sz w:val="28"/>
          <w:szCs w:val="28"/>
        </w:rPr>
        <w:t>истрации муниципального района «</w:t>
      </w:r>
      <w:r w:rsidRPr="00A711A6">
        <w:rPr>
          <w:b/>
          <w:sz w:val="28"/>
          <w:szCs w:val="28"/>
        </w:rPr>
        <w:t>Кы</w:t>
      </w:r>
      <w:r>
        <w:rPr>
          <w:b/>
          <w:sz w:val="28"/>
          <w:szCs w:val="28"/>
        </w:rPr>
        <w:t>ринский район»</w:t>
      </w:r>
      <w:r w:rsidRPr="00A711A6">
        <w:rPr>
          <w:b/>
          <w:sz w:val="28"/>
          <w:szCs w:val="28"/>
        </w:rPr>
        <w:t xml:space="preserve"> № 928 от 29 ноября 2022 года</w:t>
      </w:r>
      <w:r>
        <w:rPr>
          <w:b/>
          <w:sz w:val="28"/>
          <w:szCs w:val="28"/>
        </w:rPr>
        <w:t xml:space="preserve"> «</w:t>
      </w:r>
      <w:r w:rsidRPr="00A711A6">
        <w:rPr>
          <w:b/>
          <w:sz w:val="28"/>
          <w:szCs w:val="28"/>
        </w:rPr>
        <w:t>Об утверждении перечней главных администраторов доходов</w:t>
      </w:r>
      <w:r>
        <w:rPr>
          <w:b/>
          <w:sz w:val="28"/>
          <w:szCs w:val="28"/>
        </w:rPr>
        <w:t xml:space="preserve"> бюджета Муниципального района «Кыринский район»</w:t>
      </w:r>
      <w:r w:rsidRPr="00A711A6">
        <w:rPr>
          <w:b/>
          <w:sz w:val="28"/>
          <w:szCs w:val="28"/>
        </w:rPr>
        <w:t xml:space="preserve"> на 2023 год и пл</w:t>
      </w:r>
      <w:r>
        <w:rPr>
          <w:b/>
          <w:sz w:val="28"/>
          <w:szCs w:val="28"/>
        </w:rPr>
        <w:t>ановый период 2024 и 2025 годов»</w:t>
      </w:r>
    </w:p>
    <w:p w:rsidR="00A711A6" w:rsidRPr="00B4783D" w:rsidRDefault="00A711A6" w:rsidP="00A711A6">
      <w:pPr>
        <w:ind w:right="-2"/>
        <w:jc w:val="center"/>
        <w:rPr>
          <w:szCs w:val="20"/>
        </w:rPr>
      </w:pPr>
    </w:p>
    <w:p w:rsidR="00A711A6" w:rsidRPr="00A711A6" w:rsidRDefault="00A711A6" w:rsidP="00A711A6">
      <w:pPr>
        <w:pStyle w:val="a6"/>
        <w:ind w:firstLine="709"/>
        <w:jc w:val="both"/>
        <w:rPr>
          <w:sz w:val="28"/>
        </w:rPr>
      </w:pPr>
      <w:r w:rsidRPr="00A711A6">
        <w:rPr>
          <w:sz w:val="28"/>
        </w:rPr>
        <w:t>В целях приведения нормативно</w:t>
      </w:r>
      <w:r>
        <w:rPr>
          <w:sz w:val="28"/>
        </w:rPr>
        <w:t>й</w:t>
      </w:r>
      <w:r w:rsidRPr="00A711A6">
        <w:rPr>
          <w:sz w:val="28"/>
        </w:rPr>
        <w:t xml:space="preserve"> - правовой базы в соответствие с действующим законодательством, руководствуясь статьей 2</w:t>
      </w:r>
      <w:r>
        <w:rPr>
          <w:sz w:val="28"/>
        </w:rPr>
        <w:t>6 Устава муниципального района «Кыринский район»</w:t>
      </w:r>
      <w:r w:rsidRPr="00A711A6">
        <w:rPr>
          <w:sz w:val="28"/>
        </w:rPr>
        <w:t>, админ</w:t>
      </w:r>
      <w:r>
        <w:rPr>
          <w:sz w:val="28"/>
        </w:rPr>
        <w:t>истрация муниципального района «Кыринский район»</w:t>
      </w:r>
      <w:r w:rsidRPr="00A711A6">
        <w:rPr>
          <w:sz w:val="28"/>
        </w:rPr>
        <w:t xml:space="preserve">, постановляет: </w:t>
      </w:r>
    </w:p>
    <w:p w:rsidR="00A711A6" w:rsidRPr="00A711A6" w:rsidRDefault="00A711A6" w:rsidP="00A711A6">
      <w:pPr>
        <w:pStyle w:val="a6"/>
        <w:ind w:firstLine="709"/>
        <w:jc w:val="both"/>
        <w:rPr>
          <w:sz w:val="28"/>
        </w:rPr>
      </w:pPr>
      <w:r w:rsidRPr="00A711A6">
        <w:rPr>
          <w:sz w:val="28"/>
        </w:rPr>
        <w:t>1. Внести в постановление админ</w:t>
      </w:r>
      <w:r>
        <w:rPr>
          <w:sz w:val="28"/>
        </w:rPr>
        <w:t>истрации муниципального района «Кыринский район» от 29 ноября 2022 года № 928 «</w:t>
      </w:r>
      <w:r w:rsidRPr="00A711A6">
        <w:rPr>
          <w:sz w:val="28"/>
        </w:rPr>
        <w:t>Об утверждении перечней главных администраторов</w:t>
      </w:r>
      <w:r>
        <w:rPr>
          <w:sz w:val="28"/>
        </w:rPr>
        <w:t xml:space="preserve"> бюджета муниципального района «Кыринский район»</w:t>
      </w:r>
      <w:r w:rsidRPr="00A711A6">
        <w:rPr>
          <w:sz w:val="28"/>
        </w:rPr>
        <w:t xml:space="preserve"> на 2023 год и пл</w:t>
      </w:r>
      <w:r>
        <w:rPr>
          <w:sz w:val="28"/>
        </w:rPr>
        <w:t>ановый период 2024 и 2025 годов»</w:t>
      </w:r>
      <w:r w:rsidRPr="00A711A6">
        <w:rPr>
          <w:sz w:val="28"/>
        </w:rPr>
        <w:t xml:space="preserve"> следующие изменения.</w:t>
      </w:r>
    </w:p>
    <w:p w:rsidR="00A711A6" w:rsidRPr="00A711A6" w:rsidRDefault="00A711A6" w:rsidP="00A711A6">
      <w:pPr>
        <w:pStyle w:val="a6"/>
        <w:ind w:firstLine="709"/>
        <w:jc w:val="both"/>
        <w:rPr>
          <w:sz w:val="28"/>
        </w:rPr>
      </w:pPr>
      <w:r w:rsidRPr="00A711A6">
        <w:rPr>
          <w:sz w:val="28"/>
        </w:rPr>
        <w:t>1.1. Приложение № 1 к постановлению изложить в новой редакции (прилагается).</w:t>
      </w:r>
    </w:p>
    <w:p w:rsidR="00A711A6" w:rsidRPr="00A711A6" w:rsidRDefault="00A711A6" w:rsidP="00A711A6">
      <w:pPr>
        <w:pStyle w:val="a6"/>
        <w:ind w:firstLine="709"/>
        <w:jc w:val="both"/>
        <w:rPr>
          <w:sz w:val="28"/>
        </w:rPr>
      </w:pPr>
      <w:r w:rsidRPr="00A711A6">
        <w:rPr>
          <w:sz w:val="28"/>
        </w:rPr>
        <w:t>2. Настоящее постановление разместить на официальн</w:t>
      </w:r>
      <w:r>
        <w:rPr>
          <w:sz w:val="28"/>
        </w:rPr>
        <w:t>ом сайте муниципального района «Кыринский район»</w:t>
      </w:r>
      <w:r w:rsidRPr="00A711A6">
        <w:rPr>
          <w:sz w:val="28"/>
        </w:rPr>
        <w:t>.</w:t>
      </w:r>
    </w:p>
    <w:p w:rsidR="00B85828" w:rsidRPr="00A711A6" w:rsidRDefault="00A711A6" w:rsidP="00A711A6">
      <w:pPr>
        <w:pStyle w:val="a6"/>
        <w:ind w:firstLine="709"/>
        <w:jc w:val="both"/>
      </w:pPr>
      <w:r>
        <w:rPr>
          <w:sz w:val="28"/>
        </w:rPr>
        <w:t>3</w:t>
      </w:r>
      <w:r w:rsidRPr="00A711A6">
        <w:rPr>
          <w:sz w:val="28"/>
        </w:rPr>
        <w:t>. </w:t>
      </w:r>
      <w:proofErr w:type="gramStart"/>
      <w:r w:rsidRPr="00A711A6">
        <w:rPr>
          <w:sz w:val="28"/>
        </w:rPr>
        <w:t>Контроль за</w:t>
      </w:r>
      <w:proofErr w:type="gramEnd"/>
      <w:r w:rsidRPr="00A711A6">
        <w:rPr>
          <w:sz w:val="28"/>
        </w:rPr>
        <w:t xml:space="preserve"> исполнением данного постановления возложить на председателя Комитета по финансам админ</w:t>
      </w:r>
      <w:r>
        <w:rPr>
          <w:sz w:val="28"/>
        </w:rPr>
        <w:t>истрации муниципального района «Кыринский район»</w:t>
      </w:r>
      <w:r w:rsidRPr="00A711A6">
        <w:rPr>
          <w:sz w:val="28"/>
        </w:rPr>
        <w:t xml:space="preserve"> Казанцеву Т.В.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A711A6" w:rsidRDefault="00A711A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Default="00A711A6" w:rsidP="00644768">
      <w:pPr>
        <w:rPr>
          <w:sz w:val="28"/>
          <w:szCs w:val="28"/>
        </w:rPr>
      </w:pPr>
    </w:p>
    <w:p w:rsidR="00A711A6" w:rsidRPr="00B4783D" w:rsidRDefault="00A711A6" w:rsidP="00A711A6">
      <w:pPr>
        <w:pageBreakBefore/>
        <w:ind w:left="3402"/>
        <w:jc w:val="right"/>
      </w:pPr>
      <w:r w:rsidRPr="00B4783D">
        <w:lastRenderedPageBreak/>
        <w:t>Приложение № 1</w:t>
      </w:r>
    </w:p>
    <w:p w:rsidR="00A711A6" w:rsidRPr="00B4783D" w:rsidRDefault="00A711A6" w:rsidP="00A711A6">
      <w:pPr>
        <w:ind w:left="3402"/>
        <w:jc w:val="right"/>
      </w:pPr>
      <w:r>
        <w:t>к постановлению а</w:t>
      </w:r>
      <w:r w:rsidRPr="00B4783D">
        <w:t>дминистрации</w:t>
      </w:r>
    </w:p>
    <w:p w:rsidR="00A711A6" w:rsidRPr="00B4783D" w:rsidRDefault="00A711A6" w:rsidP="00A711A6">
      <w:pPr>
        <w:ind w:left="3402"/>
        <w:jc w:val="right"/>
      </w:pPr>
      <w:r>
        <w:t>муниципального района «Кыринский район»</w:t>
      </w:r>
    </w:p>
    <w:p w:rsidR="00A711A6" w:rsidRPr="00B4783D" w:rsidRDefault="00A711A6" w:rsidP="00A711A6">
      <w:pPr>
        <w:ind w:left="3402"/>
        <w:jc w:val="right"/>
      </w:pPr>
      <w:r>
        <w:t>от 29 ноября 2022 года № 928</w:t>
      </w:r>
    </w:p>
    <w:p w:rsidR="00A711A6" w:rsidRPr="00B4783D" w:rsidRDefault="00A711A6" w:rsidP="00A711A6">
      <w:pPr>
        <w:jc w:val="center"/>
        <w:rPr>
          <w:szCs w:val="28"/>
        </w:rPr>
      </w:pPr>
    </w:p>
    <w:p w:rsidR="00A711A6" w:rsidRPr="00B4783D" w:rsidRDefault="00A711A6" w:rsidP="00A711A6">
      <w:pPr>
        <w:jc w:val="center"/>
        <w:rPr>
          <w:szCs w:val="28"/>
        </w:rPr>
      </w:pPr>
    </w:p>
    <w:p w:rsidR="00A711A6" w:rsidRPr="00B4783D" w:rsidRDefault="00A711A6" w:rsidP="00A711A6">
      <w:pPr>
        <w:jc w:val="center"/>
        <w:rPr>
          <w:szCs w:val="28"/>
        </w:rPr>
      </w:pPr>
      <w:r w:rsidRPr="00B4783D">
        <w:rPr>
          <w:szCs w:val="28"/>
        </w:rPr>
        <w:t xml:space="preserve">ПЕРЕЧЕНЬ </w:t>
      </w:r>
      <w:r w:rsidRPr="00B4783D">
        <w:rPr>
          <w:szCs w:val="28"/>
        </w:rPr>
        <w:br/>
        <w:t xml:space="preserve">главных администраторов доходов бюджета </w:t>
      </w:r>
      <w:r>
        <w:rPr>
          <w:szCs w:val="28"/>
        </w:rPr>
        <w:t xml:space="preserve">муниципального района «Кыринский район» </w:t>
      </w:r>
      <w:r w:rsidRPr="00B4783D">
        <w:rPr>
          <w:szCs w:val="28"/>
        </w:rPr>
        <w:t>на 202</w:t>
      </w:r>
      <w:r>
        <w:rPr>
          <w:szCs w:val="28"/>
        </w:rPr>
        <w:t>3</w:t>
      </w:r>
      <w:r w:rsidRPr="00B4783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B4783D">
        <w:rPr>
          <w:szCs w:val="28"/>
        </w:rPr>
        <w:t xml:space="preserve"> и 202</w:t>
      </w:r>
      <w:r>
        <w:rPr>
          <w:szCs w:val="28"/>
        </w:rPr>
        <w:t>5</w:t>
      </w:r>
      <w:r w:rsidRPr="00B4783D">
        <w:rPr>
          <w:szCs w:val="28"/>
        </w:rPr>
        <w:t xml:space="preserve"> годов</w:t>
      </w:r>
      <w:r>
        <w:rPr>
          <w:szCs w:val="28"/>
        </w:rPr>
        <w:t xml:space="preserve"> - </w:t>
      </w:r>
      <w:r w:rsidRPr="00A20D09">
        <w:rPr>
          <w:szCs w:val="20"/>
        </w:rPr>
        <w:t>органов местного самоуп</w:t>
      </w:r>
      <w:r>
        <w:rPr>
          <w:szCs w:val="20"/>
        </w:rPr>
        <w:t>равления муниципального района «Кыринский район»</w:t>
      </w:r>
    </w:p>
    <w:p w:rsidR="00A711A6" w:rsidRPr="00B4783D" w:rsidRDefault="00A711A6" w:rsidP="00A711A6">
      <w:pPr>
        <w:jc w:val="center"/>
        <w:rPr>
          <w:szCs w:val="28"/>
        </w:rPr>
      </w:pPr>
    </w:p>
    <w:p w:rsidR="00A711A6" w:rsidRPr="00B4783D" w:rsidRDefault="00A711A6" w:rsidP="00A711A6">
      <w:pPr>
        <w:rPr>
          <w:sz w:val="2"/>
          <w:szCs w:val="2"/>
        </w:rPr>
      </w:pPr>
    </w:p>
    <w:tbl>
      <w:tblPr>
        <w:tblW w:w="10916" w:type="dxa"/>
        <w:tblInd w:w="-687" w:type="dxa"/>
        <w:tblLook w:val="04A0" w:firstRow="1" w:lastRow="0" w:firstColumn="1" w:lastColumn="0" w:noHBand="0" w:noVBand="1"/>
      </w:tblPr>
      <w:tblGrid>
        <w:gridCol w:w="1865"/>
        <w:gridCol w:w="2940"/>
        <w:gridCol w:w="6111"/>
      </w:tblGrid>
      <w:tr w:rsidR="00A711A6" w:rsidRPr="003149E8" w:rsidTr="00A711A6">
        <w:trPr>
          <w:trHeight w:val="255"/>
        </w:trPr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center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 xml:space="preserve">          Код классификации доходов бюджетов Российской Федерации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A711A6">
            <w:pPr>
              <w:jc w:val="center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 xml:space="preserve">        Наименование главных администраторов доходов</w:t>
            </w:r>
            <w:r>
              <w:rPr>
                <w:b/>
                <w:bCs/>
                <w:sz w:val="22"/>
              </w:rPr>
              <w:t xml:space="preserve"> бюджета муниципального района «</w:t>
            </w:r>
            <w:r w:rsidRPr="003149E8">
              <w:rPr>
                <w:b/>
                <w:bCs/>
                <w:sz w:val="22"/>
              </w:rPr>
              <w:t>Кыринский район</w:t>
            </w:r>
            <w:r>
              <w:rPr>
                <w:b/>
                <w:bCs/>
                <w:sz w:val="22"/>
              </w:rPr>
              <w:t>»</w:t>
            </w:r>
            <w:r w:rsidRPr="003149E8">
              <w:rPr>
                <w:b/>
                <w:bCs/>
                <w:sz w:val="22"/>
              </w:rPr>
              <w:t xml:space="preserve"> - органов местного самоуп</w:t>
            </w:r>
            <w:r>
              <w:rPr>
                <w:b/>
                <w:bCs/>
                <w:sz w:val="22"/>
              </w:rPr>
              <w:t>равления муниципального района «Кыринский район»</w:t>
            </w:r>
          </w:p>
        </w:tc>
      </w:tr>
      <w:tr w:rsidR="00A711A6" w:rsidRPr="003149E8" w:rsidTr="00A711A6">
        <w:trPr>
          <w:trHeight w:val="255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3149E8" w:rsidRDefault="00A711A6" w:rsidP="004A7218">
            <w:pPr>
              <w:rPr>
                <w:b/>
                <w:bCs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253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3149E8" w:rsidRDefault="00A711A6" w:rsidP="004A7218">
            <w:pPr>
              <w:rPr>
                <w:b/>
                <w:bCs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1545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center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>код главного администратора доходов бюджета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center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>код вида доходов, код подвида доходов</w:t>
            </w: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52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A6" w:rsidRPr="003149E8" w:rsidRDefault="00A711A6" w:rsidP="004A7218">
            <w:pPr>
              <w:rPr>
                <w:sz w:val="22"/>
              </w:rPr>
            </w:pPr>
            <w:r w:rsidRPr="003149E8">
              <w:rPr>
                <w:sz w:val="22"/>
              </w:rPr>
              <w:t> 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A6" w:rsidRPr="003149E8" w:rsidRDefault="00A711A6" w:rsidP="004A7218">
            <w:pPr>
              <w:jc w:val="center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 xml:space="preserve">   Комитет по финансам админ</w:t>
            </w:r>
            <w:r>
              <w:rPr>
                <w:b/>
                <w:bCs/>
                <w:sz w:val="22"/>
              </w:rPr>
              <w:t>истрации муниципального района «Кыринский район»</w:t>
            </w:r>
          </w:p>
        </w:tc>
      </w:tr>
      <w:tr w:rsidR="00A711A6" w:rsidRPr="003149E8" w:rsidTr="00A711A6">
        <w:trPr>
          <w:trHeight w:val="52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1 08 07150 01 4000 110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711A6" w:rsidRPr="003149E8" w:rsidTr="00A711A6">
        <w:trPr>
          <w:trHeight w:val="3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1 13 02995 05 0930 130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доходы от компенсации затрат  бюджетов муниципальных районов</w:t>
            </w:r>
          </w:p>
        </w:tc>
      </w:tr>
      <w:tr w:rsidR="00A711A6" w:rsidRPr="003149E8" w:rsidTr="00A711A6">
        <w:trPr>
          <w:trHeight w:val="3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1 17 01050 05 0000 180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711A6" w:rsidRPr="003149E8" w:rsidTr="00A711A6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1 17 05050 05 0000 180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неналоговые доходы бюджетов муниципальных районов</w:t>
            </w:r>
          </w:p>
        </w:tc>
      </w:tr>
      <w:tr w:rsidR="00A711A6" w:rsidRPr="003149E8" w:rsidTr="00A711A6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2 02 15001 05 0000 150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A711A6" w:rsidRPr="003149E8" w:rsidTr="00A711A6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2 02 15002 05 0000 150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A711A6" w:rsidRPr="003149E8" w:rsidTr="00A711A6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2 02 19999 05 0000 150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 xml:space="preserve">Прочие дотации бюджетам муниципальных районов </w:t>
            </w:r>
          </w:p>
        </w:tc>
      </w:tr>
      <w:tr w:rsidR="00A711A6" w:rsidRPr="003149E8" w:rsidTr="00A711A6">
        <w:trPr>
          <w:trHeight w:val="58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2 02 30024 05 0000 150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711A6" w:rsidRPr="003149E8" w:rsidTr="00A711A6">
        <w:trPr>
          <w:trHeight w:val="85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2 02 30027 05 0000 150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711A6" w:rsidRPr="003149E8" w:rsidTr="00A711A6">
        <w:trPr>
          <w:trHeight w:val="9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2 02 16549 05 0000 150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462AA">
              <w:rPr>
                <w:sz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A711A6" w:rsidRPr="003149E8" w:rsidTr="00A711A6">
        <w:trPr>
          <w:trHeight w:val="9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2 02 25179 05 0000 150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9C5DBB">
              <w:rPr>
                <w:sz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711A6" w:rsidRPr="003149E8" w:rsidTr="00A711A6">
        <w:trPr>
          <w:trHeight w:val="93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 xml:space="preserve"> </w:t>
            </w:r>
            <w:r w:rsidRPr="00142A1B">
              <w:rPr>
                <w:i/>
                <w:sz w:val="22"/>
              </w:rPr>
              <w:t>02 25519 05 0000 150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A711A6" w:rsidRPr="003149E8" w:rsidTr="00A711A6">
        <w:trPr>
          <w:trHeight w:val="93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2 02 25304 05 0000 150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711A6" w:rsidRPr="003149E8" w:rsidTr="00A711A6">
        <w:trPr>
          <w:trHeight w:val="9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2 02 25555 05 0000 150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9C5DBB">
              <w:rPr>
                <w:sz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A711A6" w:rsidRPr="003149E8" w:rsidTr="00A711A6">
        <w:trPr>
          <w:trHeight w:val="65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Default="00A711A6" w:rsidP="004A7218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2 02 25750 05 0000 150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9C5DBB">
              <w:rPr>
                <w:sz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A711A6" w:rsidRPr="003149E8" w:rsidTr="00A711A6">
        <w:trPr>
          <w:trHeight w:val="71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2 02 25497 05 0000 150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711A6" w:rsidRPr="003149E8" w:rsidTr="00A711A6">
        <w:trPr>
          <w:trHeight w:val="62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2 02 25576 05 0000 150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711A6" w:rsidRPr="003149E8" w:rsidTr="00A711A6">
        <w:trPr>
          <w:trHeight w:val="9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2 02 45303 05 0000 150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711A6" w:rsidRPr="003149E8" w:rsidTr="00A711A6">
        <w:trPr>
          <w:trHeight w:val="118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2 02 45505 05 0000 150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149E8">
              <w:rPr>
                <w:sz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149E8">
              <w:rPr>
                <w:sz w:val="22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A711A6" w:rsidRPr="003149E8" w:rsidTr="00A711A6">
        <w:trPr>
          <w:trHeight w:val="3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2 02 29999 05 0000 150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субсидии бюджетам муниципальных районов</w:t>
            </w:r>
          </w:p>
        </w:tc>
      </w:tr>
      <w:tr w:rsidR="00A711A6" w:rsidRPr="003149E8" w:rsidTr="00A711A6">
        <w:trPr>
          <w:trHeight w:val="82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2 02 35120 05 0000 150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711A6" w:rsidRPr="003149E8" w:rsidTr="00A711A6">
        <w:trPr>
          <w:trHeight w:val="7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2 02 40014 05 0000 150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11A6" w:rsidRPr="003149E8" w:rsidTr="00A711A6">
        <w:trPr>
          <w:trHeight w:val="52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2 02 49999 05 0000 150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711A6" w:rsidRPr="003149E8" w:rsidTr="00A711A6">
        <w:trPr>
          <w:trHeight w:val="1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2 08 05000 05 0000 150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11A6" w:rsidRPr="003149E8" w:rsidTr="00A711A6">
        <w:trPr>
          <w:trHeight w:val="10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2 18 00000 05 0000 150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A711A6" w:rsidRPr="003149E8" w:rsidTr="00A711A6">
        <w:trPr>
          <w:trHeight w:val="7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2 19 00000 05 0000 150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11A6" w:rsidRPr="003149E8" w:rsidTr="00A711A6">
        <w:trPr>
          <w:trHeight w:val="7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2 19 600100 05 0000 150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9C5DBB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11A6" w:rsidRPr="003149E8" w:rsidTr="00A711A6">
        <w:trPr>
          <w:trHeight w:val="7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2 19 25497 05 0000 150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9C5DBB">
              <w:rPr>
                <w:sz w:val="22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A711A6" w:rsidRPr="003149E8" w:rsidTr="00A711A6">
        <w:trPr>
          <w:trHeight w:val="39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 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>Админ</w:t>
            </w:r>
            <w:r>
              <w:rPr>
                <w:b/>
                <w:bCs/>
                <w:sz w:val="22"/>
              </w:rPr>
              <w:t>истрация муниципального района «</w:t>
            </w:r>
            <w:r w:rsidRPr="003149E8">
              <w:rPr>
                <w:b/>
                <w:bCs/>
                <w:sz w:val="22"/>
              </w:rPr>
              <w:t>Кыринский ра</w:t>
            </w:r>
            <w:r>
              <w:rPr>
                <w:b/>
                <w:bCs/>
                <w:sz w:val="22"/>
              </w:rPr>
              <w:t>йон»</w:t>
            </w:r>
          </w:p>
        </w:tc>
      </w:tr>
      <w:tr w:rsidR="00A711A6" w:rsidRPr="003149E8" w:rsidTr="00A711A6">
        <w:trPr>
          <w:trHeight w:val="13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1 11 05013 05 0000 120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proofErr w:type="gramStart"/>
            <w:r w:rsidRPr="003149E8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711A6" w:rsidRPr="003149E8" w:rsidTr="00A711A6">
        <w:trPr>
          <w:trHeight w:val="10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1 11 05035 05 0000 120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11A6" w:rsidRPr="003149E8" w:rsidTr="00A711A6">
        <w:trPr>
          <w:trHeight w:val="3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1 13 02995 05 0930 130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A711A6" w:rsidRPr="003149E8" w:rsidTr="00A711A6">
        <w:trPr>
          <w:trHeight w:val="10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1 14 02052 05 0000 410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11A6" w:rsidRPr="003149E8" w:rsidTr="00A711A6">
        <w:trPr>
          <w:trHeight w:val="12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1 14 02053 05 0000 410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11A6" w:rsidRPr="003149E8" w:rsidTr="00A711A6">
        <w:trPr>
          <w:trHeight w:val="4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1 14 02052 05 0000 440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11A6" w:rsidRPr="003149E8" w:rsidTr="00A711A6">
        <w:trPr>
          <w:trHeight w:val="12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1 14 02053 05 0000 440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11A6" w:rsidRPr="003149E8" w:rsidTr="00A711A6">
        <w:trPr>
          <w:trHeight w:val="7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 xml:space="preserve"> 1 14 06013 05 0000 430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711A6" w:rsidRPr="003149E8" w:rsidTr="00A711A6">
        <w:trPr>
          <w:trHeight w:val="121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116 02020 02 0000 140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142A1B">
              <w:rPr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11A6" w:rsidRPr="003149E8" w:rsidTr="00A711A6">
        <w:trPr>
          <w:trHeight w:val="121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1 16 11050 01 0000 140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142A1B" w:rsidRDefault="00A711A6" w:rsidP="004A7218">
            <w:pPr>
              <w:jc w:val="both"/>
              <w:rPr>
                <w:sz w:val="22"/>
              </w:rPr>
            </w:pPr>
            <w:proofErr w:type="gramStart"/>
            <w:r w:rsidRPr="009C5DBB">
              <w:rPr>
                <w:sz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711A6" w:rsidRPr="003149E8" w:rsidTr="00A711A6">
        <w:trPr>
          <w:trHeight w:val="7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117 05050 05 0000 180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неналоговые доходы бюджетов муниципальных районов</w:t>
            </w:r>
          </w:p>
        </w:tc>
      </w:tr>
      <w:tr w:rsidR="00A711A6" w:rsidRPr="003149E8" w:rsidTr="00A711A6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903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1 17 01050 05 0000 180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711A6" w:rsidRPr="003149E8" w:rsidTr="00A711A6">
        <w:trPr>
          <w:trHeight w:val="270"/>
        </w:trPr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 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A6" w:rsidRPr="003149E8" w:rsidRDefault="00A711A6" w:rsidP="00A711A6">
            <w:pPr>
              <w:jc w:val="both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>Комитет</w:t>
            </w:r>
            <w:r w:rsidRPr="003149E8">
              <w:rPr>
                <w:b/>
                <w:bCs/>
                <w:sz w:val="22"/>
              </w:rPr>
              <w:t xml:space="preserve"> культуры, спорта и молодёжной политики админ</w:t>
            </w:r>
            <w:r>
              <w:rPr>
                <w:b/>
                <w:bCs/>
                <w:sz w:val="22"/>
              </w:rPr>
              <w:t>истрации муниципального района «Кыринский район»</w:t>
            </w:r>
          </w:p>
        </w:tc>
      </w:tr>
      <w:tr w:rsidR="00A711A6" w:rsidRPr="003149E8" w:rsidTr="00A711A6">
        <w:trPr>
          <w:trHeight w:val="270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34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1 13 02995 05 0930 130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A711A6" w:rsidRPr="003149E8" w:rsidTr="00A711A6">
        <w:trPr>
          <w:trHeight w:val="34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1 17 01050 05 0000 180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711A6" w:rsidRPr="003149E8" w:rsidTr="00A711A6">
        <w:trPr>
          <w:trHeight w:val="64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2 18 05010 05 0000 180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711A6" w:rsidRPr="003149E8" w:rsidTr="00A711A6">
        <w:trPr>
          <w:trHeight w:val="253"/>
        </w:trPr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 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>Комитет образования админ</w:t>
            </w:r>
            <w:r>
              <w:rPr>
                <w:b/>
                <w:bCs/>
                <w:sz w:val="22"/>
              </w:rPr>
              <w:t>истрации муниципального района «Кыринский район»</w:t>
            </w:r>
          </w:p>
        </w:tc>
      </w:tr>
      <w:tr w:rsidR="00A711A6" w:rsidRPr="003149E8" w:rsidTr="00A711A6">
        <w:trPr>
          <w:trHeight w:val="253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253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40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iCs/>
                <w:sz w:val="22"/>
              </w:rPr>
            </w:pPr>
            <w:r w:rsidRPr="00142A1B">
              <w:rPr>
                <w:i/>
                <w:iCs/>
                <w:sz w:val="22"/>
              </w:rPr>
              <w:t>922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1 13 02995 05 0930 130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A711A6" w:rsidRPr="003149E8" w:rsidTr="00A711A6">
        <w:trPr>
          <w:trHeight w:val="40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922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1 17 01050 05 0000 180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711A6" w:rsidRPr="003149E8" w:rsidTr="00A711A6">
        <w:trPr>
          <w:trHeight w:val="4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922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2 18 05010 05 0000 180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711A6" w:rsidRPr="003149E8" w:rsidTr="00A711A6">
        <w:trPr>
          <w:trHeight w:val="255"/>
        </w:trPr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 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  <w:r w:rsidRPr="003149E8">
              <w:rPr>
                <w:b/>
                <w:bCs/>
                <w:sz w:val="22"/>
              </w:rPr>
              <w:t xml:space="preserve"> Ревизионная комиссия  муниципальног</w:t>
            </w:r>
            <w:r>
              <w:rPr>
                <w:b/>
                <w:bCs/>
                <w:sz w:val="22"/>
              </w:rPr>
              <w:t>о района «Кыринский район»</w:t>
            </w:r>
          </w:p>
        </w:tc>
      </w:tr>
      <w:tr w:rsidR="00A711A6" w:rsidRPr="003149E8" w:rsidTr="00A711A6">
        <w:trPr>
          <w:trHeight w:val="255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255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A6" w:rsidRPr="00142A1B" w:rsidRDefault="00A711A6" w:rsidP="004A7218">
            <w:pPr>
              <w:rPr>
                <w:i/>
                <w:sz w:val="22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b/>
                <w:bCs/>
                <w:sz w:val="22"/>
              </w:rPr>
            </w:pPr>
          </w:p>
        </w:tc>
      </w:tr>
      <w:tr w:rsidR="00A711A6" w:rsidRPr="003149E8" w:rsidTr="00A711A6">
        <w:trPr>
          <w:trHeight w:val="193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905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A6" w:rsidRPr="00142A1B" w:rsidRDefault="00A711A6" w:rsidP="004A7218">
            <w:pPr>
              <w:jc w:val="center"/>
              <w:rPr>
                <w:i/>
                <w:sz w:val="22"/>
              </w:rPr>
            </w:pPr>
            <w:r w:rsidRPr="00142A1B">
              <w:rPr>
                <w:i/>
                <w:sz w:val="22"/>
              </w:rPr>
              <w:t>1 16 01154 01 0000 140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A6" w:rsidRPr="003149E8" w:rsidRDefault="00A711A6" w:rsidP="004A7218">
            <w:pPr>
              <w:jc w:val="both"/>
              <w:rPr>
                <w:sz w:val="22"/>
              </w:rPr>
            </w:pPr>
            <w:r w:rsidRPr="003149E8">
              <w:rPr>
                <w:sz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>
              <w:rPr>
                <w:sz w:val="22"/>
              </w:rPr>
              <w:t>за административные правонаруше</w:t>
            </w:r>
            <w:r w:rsidRPr="003149E8">
              <w:rPr>
                <w:sz w:val="22"/>
              </w:rPr>
              <w:t xml:space="preserve">ния в области финансов, налогов и сборов, страхования, рынка ценных бумаг </w:t>
            </w:r>
            <w:r>
              <w:rPr>
                <w:sz w:val="22"/>
              </w:rPr>
              <w:t>(за исключением штрафов, указан</w:t>
            </w:r>
            <w:r w:rsidRPr="003149E8">
              <w:rPr>
                <w:sz w:val="22"/>
              </w:rPr>
              <w:t>ных в пункте 6 стат</w:t>
            </w:r>
            <w:r>
              <w:rPr>
                <w:sz w:val="22"/>
              </w:rPr>
              <w:t>ьи 46 Бюджетного кодекса Россий</w:t>
            </w:r>
            <w:r w:rsidRPr="003149E8">
              <w:rPr>
                <w:sz w:val="22"/>
              </w:rPr>
              <w:t>ской Федерации), выявленные должностными лицами органов муниципального контроля</w:t>
            </w:r>
          </w:p>
        </w:tc>
      </w:tr>
    </w:tbl>
    <w:p w:rsidR="00A711A6" w:rsidRPr="00040F4C" w:rsidRDefault="00A711A6" w:rsidP="00644768">
      <w:pPr>
        <w:rPr>
          <w:sz w:val="28"/>
          <w:szCs w:val="28"/>
        </w:rPr>
      </w:pPr>
    </w:p>
    <w:sectPr w:rsidR="00A711A6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0222C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711A6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A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11A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A7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A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11A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A7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2023-12-21T02:37:00Z</dcterms:created>
  <dcterms:modified xsi:type="dcterms:W3CDTF">2023-12-27T23:10:00Z</dcterms:modified>
</cp:coreProperties>
</file>