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C33C" w14:textId="77777777" w:rsidR="00BE2AB1" w:rsidRPr="002E13B2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2E13B2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2E13B2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2E13B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2E13B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1BA7F97E" w:rsidR="00887E4A" w:rsidRPr="002E13B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</w:t>
      </w:r>
      <w:r w:rsidR="00DB7296">
        <w:rPr>
          <w:rFonts w:ascii="Times New Roman" w:eastAsia="Times New Roman" w:hAnsi="Times New Roman"/>
          <w:b/>
          <w:sz w:val="52"/>
          <w:szCs w:val="52"/>
          <w:lang w:eastAsia="ru-RU"/>
        </w:rPr>
        <w:t>полугодие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2E13B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2E13B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2E13B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2E13B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2E13B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2E13B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2E13B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2E13B2" w14:paraId="1D3960D8" w14:textId="77777777" w:rsidTr="006F2881">
        <w:tc>
          <w:tcPr>
            <w:tcW w:w="236" w:type="dxa"/>
          </w:tcPr>
          <w:p w14:paraId="3CA2690B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7D28CE" w14:paraId="4D6750A0" w14:textId="77777777" w:rsidTr="006F2881">
        <w:tc>
          <w:tcPr>
            <w:tcW w:w="236" w:type="dxa"/>
          </w:tcPr>
          <w:p w14:paraId="3D450786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7D28CE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21DBC9D" w14:textId="10A0CF16" w:rsidR="00B671B6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45783353" w:history="1">
                  <w:r w:rsidR="00B671B6"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B671B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B671B6"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B671B6">
                    <w:rPr>
                      <w:noProof/>
                      <w:webHidden/>
                    </w:rPr>
                    <w:tab/>
                  </w:r>
                  <w:r w:rsidR="00B671B6">
                    <w:rPr>
                      <w:noProof/>
                      <w:webHidden/>
                    </w:rPr>
                    <w:fldChar w:fldCharType="begin"/>
                  </w:r>
                  <w:r w:rsidR="00B671B6">
                    <w:rPr>
                      <w:noProof/>
                      <w:webHidden/>
                    </w:rPr>
                    <w:instrText xml:space="preserve"> PAGEREF _Toc45783353 \h </w:instrText>
                  </w:r>
                  <w:r w:rsidR="00B671B6">
                    <w:rPr>
                      <w:noProof/>
                      <w:webHidden/>
                    </w:rPr>
                  </w:r>
                  <w:r w:rsidR="00B671B6"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3</w:t>
                  </w:r>
                  <w:r w:rsidR="00B671B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D9B99C" w14:textId="0F1B391E" w:rsidR="00B671B6" w:rsidRDefault="00B671B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4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B28923" w14:textId="7844162D" w:rsidR="00B671B6" w:rsidRDefault="00B671B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5" w:history="1">
                  <w:r w:rsidRPr="00C665F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665F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43DA1B" w14:textId="79FBED23" w:rsidR="00B671B6" w:rsidRDefault="00B671B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6" w:history="1">
                  <w:r w:rsidRPr="00C665F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2132834" w14:textId="3E23C02F" w:rsidR="00B671B6" w:rsidRDefault="00B671B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7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12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3FA5066" w14:textId="54331542" w:rsidR="00B671B6" w:rsidRDefault="00B671B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8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4EB160D" w14:textId="4EFF9645" w:rsidR="00B671B6" w:rsidRDefault="00B671B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59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B99EA7" w14:textId="091DA9D1" w:rsidR="00B671B6" w:rsidRDefault="00B671B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60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8. 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_Toc45783360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18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0853C4" w14:textId="25C49BAA" w:rsidR="00B671B6" w:rsidRDefault="00B671B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5783361" w:history="1">
                  <w:r w:rsidRPr="00C665F2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_Toc45783361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A1A6E">
                    <w:rPr>
                      <w:noProof/>
                      <w:webHidden/>
                    </w:rPr>
                    <w:t>20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67828401" w:rsidR="00B53864" w:rsidRPr="007D28CE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28C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7D28CE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7D28CE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7D28CE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7D28CE" w14:paraId="6611E0EC" w14:textId="77777777" w:rsidTr="006F2881">
        <w:tc>
          <w:tcPr>
            <w:tcW w:w="236" w:type="dxa"/>
          </w:tcPr>
          <w:p w14:paraId="0F8CE1B8" w14:textId="77777777" w:rsidR="0012330E" w:rsidRPr="007D28CE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7D28CE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7D28CE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7D28CE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7D28CE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7D28CE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7D28CE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7D28CE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7D28CE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783353"/>
      <w:r w:rsidRPr="007D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14:paraId="1E6703F8" w14:textId="5104C49F" w:rsidR="00517C61" w:rsidRPr="007D28CE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DB7296" w:rsidRPr="007D28CE">
        <w:rPr>
          <w:rFonts w:ascii="Times New Roman" w:hAnsi="Times New Roman" w:cs="Times New Roman"/>
          <w:sz w:val="28"/>
          <w:szCs w:val="28"/>
          <w:lang w:eastAsia="ru-RU"/>
        </w:rPr>
        <w:t>полугодия</w:t>
      </w:r>
      <w:r w:rsidR="00D41CC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7D28CE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17C6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7D28CE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7D28CE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710FF59E" w14:textId="77777777" w:rsidR="004A152B" w:rsidRPr="007D28CE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7D28CE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7D28CE">
        <w:rPr>
          <w:rFonts w:ascii="Times New Roman" w:hAnsi="Times New Roman"/>
          <w:sz w:val="28"/>
          <w:szCs w:val="28"/>
        </w:rPr>
        <w:t>-</w:t>
      </w:r>
      <w:r w:rsidRPr="007D28CE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7D28CE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7D28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0744444E" w:rsidR="00BE51AE" w:rsidRPr="007D28CE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В </w:t>
      </w:r>
      <w:r w:rsidR="00D41CC1" w:rsidRPr="007D28CE">
        <w:rPr>
          <w:rFonts w:ascii="Times New Roman" w:hAnsi="Times New Roman"/>
          <w:sz w:val="28"/>
          <w:szCs w:val="28"/>
        </w:rPr>
        <w:t xml:space="preserve">1 </w:t>
      </w:r>
      <w:r w:rsidR="00820514" w:rsidRPr="007D28CE">
        <w:rPr>
          <w:rFonts w:ascii="Times New Roman" w:hAnsi="Times New Roman"/>
          <w:sz w:val="28"/>
          <w:szCs w:val="28"/>
        </w:rPr>
        <w:t>полугодии</w:t>
      </w:r>
      <w:r w:rsidR="00D41CC1" w:rsidRPr="007D28CE">
        <w:rPr>
          <w:rFonts w:ascii="Times New Roman" w:hAnsi="Times New Roman"/>
          <w:sz w:val="28"/>
          <w:szCs w:val="28"/>
        </w:rPr>
        <w:t xml:space="preserve"> </w:t>
      </w:r>
      <w:r w:rsidR="006A1E64" w:rsidRPr="007D28CE">
        <w:rPr>
          <w:rFonts w:ascii="Times New Roman" w:hAnsi="Times New Roman"/>
          <w:sz w:val="28"/>
          <w:szCs w:val="28"/>
        </w:rPr>
        <w:t>2020</w:t>
      </w:r>
      <w:r w:rsidRPr="007D28CE">
        <w:rPr>
          <w:rFonts w:ascii="Times New Roman" w:hAnsi="Times New Roman"/>
          <w:sz w:val="28"/>
          <w:szCs w:val="28"/>
        </w:rPr>
        <w:t xml:space="preserve"> год</w:t>
      </w:r>
      <w:r w:rsidR="00D41CC1" w:rsidRPr="007D28CE">
        <w:rPr>
          <w:rFonts w:ascii="Times New Roman" w:hAnsi="Times New Roman"/>
          <w:sz w:val="28"/>
          <w:szCs w:val="28"/>
        </w:rPr>
        <w:t>а</w:t>
      </w:r>
      <w:r w:rsidR="00FE1D34" w:rsidRPr="007D28CE">
        <w:rPr>
          <w:rFonts w:ascii="Times New Roman" w:hAnsi="Times New Roman"/>
          <w:sz w:val="28"/>
          <w:szCs w:val="28"/>
        </w:rPr>
        <w:t xml:space="preserve"> </w:t>
      </w:r>
      <w:r w:rsidR="001C1711" w:rsidRPr="007D28CE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7D28CE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7D28CE">
        <w:rPr>
          <w:rFonts w:ascii="Times New Roman" w:hAnsi="Times New Roman"/>
          <w:sz w:val="28"/>
          <w:szCs w:val="28"/>
        </w:rPr>
        <w:t xml:space="preserve"> </w:t>
      </w:r>
      <w:r w:rsidR="000270F9" w:rsidRPr="007D28CE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7D28CE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7D28CE">
        <w:rPr>
          <w:rFonts w:ascii="Times New Roman" w:hAnsi="Times New Roman"/>
          <w:sz w:val="28"/>
          <w:szCs w:val="28"/>
        </w:rPr>
        <w:t>-</w:t>
      </w:r>
      <w:r w:rsidR="00625856" w:rsidRPr="007D28CE">
        <w:rPr>
          <w:rFonts w:ascii="Times New Roman" w:hAnsi="Times New Roman"/>
          <w:sz w:val="28"/>
          <w:szCs w:val="28"/>
        </w:rPr>
        <w:t xml:space="preserve"> </w:t>
      </w:r>
      <w:r w:rsidR="00214E42" w:rsidRPr="007D28CE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7D28CE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7D28CE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7D28CE">
        <w:rPr>
          <w:rFonts w:ascii="Times New Roman" w:hAnsi="Times New Roman"/>
          <w:sz w:val="28"/>
          <w:szCs w:val="28"/>
        </w:rPr>
        <w:t>-</w:t>
      </w:r>
      <w:r w:rsidR="001C1711" w:rsidRPr="007D28CE">
        <w:rPr>
          <w:rFonts w:ascii="Times New Roman" w:hAnsi="Times New Roman"/>
          <w:sz w:val="28"/>
          <w:szCs w:val="28"/>
        </w:rPr>
        <w:t xml:space="preserve"> </w:t>
      </w:r>
      <w:r w:rsidR="00214E42" w:rsidRPr="007D28CE">
        <w:rPr>
          <w:rFonts w:ascii="Times New Roman" w:hAnsi="Times New Roman"/>
          <w:sz w:val="28"/>
          <w:szCs w:val="28"/>
        </w:rPr>
        <w:t>ГК</w:t>
      </w:r>
      <w:r w:rsidR="001C1711" w:rsidRPr="007D28CE">
        <w:rPr>
          <w:rFonts w:ascii="Times New Roman" w:hAnsi="Times New Roman"/>
          <w:sz w:val="28"/>
          <w:szCs w:val="28"/>
        </w:rPr>
        <w:t>У «ЗабГосЗакуп»</w:t>
      </w:r>
      <w:r w:rsidR="00720C91" w:rsidRPr="007D28CE">
        <w:rPr>
          <w:rFonts w:ascii="Times New Roman" w:hAnsi="Times New Roman"/>
          <w:sz w:val="28"/>
          <w:szCs w:val="28"/>
        </w:rPr>
        <w:t>)</w:t>
      </w:r>
      <w:r w:rsidR="00625856" w:rsidRPr="007D28CE">
        <w:rPr>
          <w:rFonts w:ascii="Times New Roman" w:hAnsi="Times New Roman"/>
          <w:sz w:val="28"/>
          <w:szCs w:val="28"/>
        </w:rPr>
        <w:t>.</w:t>
      </w:r>
      <w:r w:rsidR="00FE1D34" w:rsidRPr="007D28CE">
        <w:rPr>
          <w:rFonts w:ascii="Times New Roman" w:hAnsi="Times New Roman"/>
          <w:sz w:val="28"/>
          <w:szCs w:val="28"/>
        </w:rPr>
        <w:t xml:space="preserve"> </w:t>
      </w:r>
      <w:r w:rsidR="00214E42" w:rsidRPr="007D28CE">
        <w:rPr>
          <w:rFonts w:ascii="Times New Roman" w:hAnsi="Times New Roman"/>
          <w:sz w:val="28"/>
          <w:szCs w:val="28"/>
        </w:rPr>
        <w:t>ГК</w:t>
      </w:r>
      <w:r w:rsidR="001C1711" w:rsidRPr="007D28CE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77777777" w:rsidR="003B029D" w:rsidRPr="007D28CE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7D28CE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7D28CE">
        <w:rPr>
          <w:rFonts w:ascii="Times New Roman" w:hAnsi="Times New Roman" w:cs="Times New Roman"/>
          <w:sz w:val="28"/>
          <w:szCs w:val="28"/>
        </w:rPr>
        <w:t>-</w:t>
      </w:r>
      <w:r w:rsidR="00590526" w:rsidRPr="007D28CE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7D28CE">
        <w:rPr>
          <w:rFonts w:ascii="Times New Roman" w:hAnsi="Times New Roman" w:cs="Times New Roman"/>
          <w:sz w:val="28"/>
          <w:szCs w:val="28"/>
        </w:rPr>
        <w:t>.</w:t>
      </w:r>
      <w:r w:rsidR="004A0AD4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7D28CE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</w:t>
      </w:r>
      <w:r w:rsidR="00E757CA" w:rsidRPr="007D28CE">
        <w:rPr>
          <w:rFonts w:ascii="Times New Roman" w:hAnsi="Times New Roman"/>
          <w:sz w:val="28"/>
          <w:szCs w:val="28"/>
        </w:rPr>
        <w:t>,</w:t>
      </w:r>
      <w:r w:rsidR="00890AEE" w:rsidRPr="007D28CE">
        <w:rPr>
          <w:rFonts w:ascii="Times New Roman" w:hAnsi="Times New Roman"/>
          <w:sz w:val="28"/>
          <w:szCs w:val="28"/>
        </w:rPr>
        <w:t xml:space="preserve"> утвержден порядок функционирования и использования </w:t>
      </w:r>
      <w:r w:rsidR="00276817" w:rsidRPr="007D28CE">
        <w:rPr>
          <w:rFonts w:ascii="Times New Roman" w:hAnsi="Times New Roman"/>
          <w:sz w:val="28"/>
          <w:szCs w:val="28"/>
        </w:rPr>
        <w:t>АИС «Госзаказ».</w:t>
      </w:r>
      <w:r w:rsidR="00921BCA" w:rsidRPr="007D28CE">
        <w:rPr>
          <w:rFonts w:ascii="Times New Roman" w:hAnsi="Times New Roman"/>
          <w:sz w:val="28"/>
          <w:szCs w:val="28"/>
        </w:rPr>
        <w:t xml:space="preserve"> </w:t>
      </w:r>
      <w:r w:rsidR="00A602AA" w:rsidRPr="007D28CE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7D28CE">
        <w:rPr>
          <w:rFonts w:ascii="Times New Roman" w:hAnsi="Times New Roman"/>
          <w:sz w:val="28"/>
          <w:szCs w:val="28"/>
        </w:rPr>
        <w:t>«</w:t>
      </w:r>
      <w:r w:rsidR="00A602AA" w:rsidRPr="007D28CE">
        <w:rPr>
          <w:rFonts w:ascii="Times New Roman" w:hAnsi="Times New Roman"/>
          <w:sz w:val="28"/>
          <w:szCs w:val="28"/>
        </w:rPr>
        <w:t>Госзаказ</w:t>
      </w:r>
      <w:r w:rsidR="007516B4" w:rsidRPr="007D28CE">
        <w:rPr>
          <w:rFonts w:ascii="Times New Roman" w:hAnsi="Times New Roman"/>
          <w:sz w:val="28"/>
          <w:szCs w:val="28"/>
        </w:rPr>
        <w:t>»</w:t>
      </w:r>
      <w:r w:rsidR="00A602AA" w:rsidRPr="007D28CE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7D28CE">
        <w:rPr>
          <w:rFonts w:ascii="Times New Roman" w:hAnsi="Times New Roman"/>
          <w:sz w:val="28"/>
          <w:szCs w:val="28"/>
        </w:rPr>
        <w:t>ГК</w:t>
      </w:r>
      <w:r w:rsidR="00A602AA" w:rsidRPr="007D28CE">
        <w:rPr>
          <w:rFonts w:ascii="Times New Roman" w:hAnsi="Times New Roman"/>
          <w:sz w:val="28"/>
          <w:szCs w:val="28"/>
        </w:rPr>
        <w:t>У «ЗабГосЗакуп».</w:t>
      </w:r>
    </w:p>
    <w:p w14:paraId="1D11754B" w14:textId="440B61AA" w:rsidR="00437CD2" w:rsidRPr="007D28CE" w:rsidRDefault="00437CD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Размещение </w:t>
      </w:r>
      <w:r w:rsidR="005D49F0">
        <w:rPr>
          <w:rFonts w:ascii="Times New Roman" w:hAnsi="Times New Roman"/>
          <w:sz w:val="28"/>
          <w:szCs w:val="28"/>
        </w:rPr>
        <w:t xml:space="preserve">основного количества </w:t>
      </w:r>
      <w:r w:rsidRPr="007D28CE">
        <w:rPr>
          <w:rFonts w:ascii="Times New Roman" w:hAnsi="Times New Roman"/>
          <w:sz w:val="28"/>
          <w:szCs w:val="28"/>
        </w:rPr>
        <w:t>закупок на территории Забайкальского к</w:t>
      </w:r>
      <w:r w:rsidR="00C32854" w:rsidRPr="007D28CE">
        <w:rPr>
          <w:rFonts w:ascii="Times New Roman" w:hAnsi="Times New Roman"/>
          <w:sz w:val="28"/>
          <w:szCs w:val="28"/>
        </w:rPr>
        <w:t xml:space="preserve">рая </w:t>
      </w:r>
      <w:r w:rsidRPr="007D28CE">
        <w:rPr>
          <w:rFonts w:ascii="Times New Roman" w:hAnsi="Times New Roman"/>
          <w:sz w:val="28"/>
          <w:szCs w:val="28"/>
        </w:rPr>
        <w:t>осуществл</w:t>
      </w:r>
      <w:r w:rsidR="00D41CC1" w:rsidRPr="007D28CE">
        <w:rPr>
          <w:rFonts w:ascii="Times New Roman" w:hAnsi="Times New Roman"/>
          <w:sz w:val="28"/>
          <w:szCs w:val="28"/>
        </w:rPr>
        <w:t xml:space="preserve">яется </w:t>
      </w:r>
      <w:r w:rsidRPr="007D28CE">
        <w:rPr>
          <w:rFonts w:ascii="Times New Roman" w:hAnsi="Times New Roman"/>
          <w:sz w:val="28"/>
          <w:szCs w:val="28"/>
        </w:rPr>
        <w:t>на электронной торговой площадке «РТС-Тендер».</w:t>
      </w:r>
      <w:r w:rsidR="005D49F0">
        <w:rPr>
          <w:rFonts w:ascii="Times New Roman" w:hAnsi="Times New Roman"/>
          <w:sz w:val="28"/>
          <w:szCs w:val="28"/>
        </w:rPr>
        <w:t xml:space="preserve"> Также в 1 полугодии 2020 года закупки некоторых заказчиков были размещены на электронных торговых площадках Газпромбанка (ЭТП ГПБ), Сбербанка (Сбербанк АСТ) и НЭП (Национальная электронная пл</w:t>
      </w:r>
      <w:r w:rsidR="008A28AA">
        <w:rPr>
          <w:rFonts w:ascii="Times New Roman" w:hAnsi="Times New Roman"/>
          <w:sz w:val="28"/>
          <w:szCs w:val="28"/>
        </w:rPr>
        <w:t>о</w:t>
      </w:r>
      <w:r w:rsidR="005D49F0">
        <w:rPr>
          <w:rFonts w:ascii="Times New Roman" w:hAnsi="Times New Roman"/>
          <w:sz w:val="28"/>
          <w:szCs w:val="28"/>
        </w:rPr>
        <w:t>щадка).</w:t>
      </w:r>
    </w:p>
    <w:p w14:paraId="35C94448" w14:textId="1D6528C4" w:rsidR="00AD238D" w:rsidRPr="007D28CE" w:rsidRDefault="00AD238D" w:rsidP="00AD23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lastRenderedPageBreak/>
        <w:t xml:space="preserve">В целях нормативно-правового обеспечения деятельности заказчиков Забайкальского края за </w:t>
      </w:r>
      <w:r w:rsidR="00961B1F" w:rsidRPr="007D28CE">
        <w:rPr>
          <w:rFonts w:ascii="Times New Roman" w:hAnsi="Times New Roman"/>
          <w:sz w:val="28"/>
          <w:szCs w:val="28"/>
        </w:rPr>
        <w:t xml:space="preserve">1 полугодие </w:t>
      </w:r>
      <w:r w:rsidRPr="007D28CE">
        <w:rPr>
          <w:rFonts w:ascii="Times New Roman" w:hAnsi="Times New Roman"/>
          <w:sz w:val="28"/>
          <w:szCs w:val="28"/>
        </w:rPr>
        <w:t>20</w:t>
      </w:r>
      <w:r w:rsidR="00961B1F" w:rsidRPr="007D28CE">
        <w:rPr>
          <w:rFonts w:ascii="Times New Roman" w:hAnsi="Times New Roman"/>
          <w:sz w:val="28"/>
          <w:szCs w:val="28"/>
        </w:rPr>
        <w:t>20</w:t>
      </w:r>
      <w:r w:rsidRPr="007D28CE">
        <w:rPr>
          <w:rFonts w:ascii="Times New Roman" w:hAnsi="Times New Roman"/>
          <w:sz w:val="28"/>
          <w:szCs w:val="28"/>
        </w:rPr>
        <w:t xml:space="preserve"> год было принято:</w:t>
      </w:r>
    </w:p>
    <w:p w14:paraId="2DD172B7" w14:textId="4FB2B9C7" w:rsidR="00815C90" w:rsidRPr="007D28CE" w:rsidRDefault="00815C90" w:rsidP="00815C9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8C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13 марта 2020 года № 50 «</w:t>
      </w:r>
      <w:r w:rsidRPr="007D28C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D28C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D28CE">
        <w:rPr>
          <w:rFonts w:ascii="Times New Roman" w:hAnsi="Times New Roman" w:cs="Times New Roman"/>
          <w:sz w:val="28"/>
          <w:szCs w:val="28"/>
        </w:rPr>
        <w:t>в постановление Правительства Забайкальского края от 16 июля 2014 года № 396 «Об утверждении правил осуществления ведомственного контроля в сфере закупок для обеспечения государственных нужд Забайкальского края»»</w:t>
      </w:r>
      <w:r w:rsidRPr="007D28CE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8D96C6" w14:textId="04BA97E5" w:rsidR="00961B1F" w:rsidRPr="007D28CE" w:rsidRDefault="00961B1F" w:rsidP="00815C9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D28C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24 марта 2020 года № 62 «</w:t>
      </w:r>
      <w:r w:rsidRPr="007D28C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D28C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</w:t>
      </w:r>
      <w:r w:rsidRPr="007D28CE">
        <w:rPr>
          <w:rFonts w:ascii="Times New Roman" w:hAnsi="Times New Roman" w:cs="Times New Roman"/>
          <w:sz w:val="28"/>
          <w:szCs w:val="28"/>
        </w:rPr>
        <w:t>в преамбулу типового соглашения между Забайкальским краем и находящимся на территории Забайкальского края муниципальным образованием об определении поставщиков (подрядчиков, исполнителей)</w:t>
      </w:r>
      <w:r w:rsidRPr="007D28C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243ED5D" w14:textId="1738D003" w:rsidR="00961B1F" w:rsidRPr="007D28CE" w:rsidRDefault="00961B1F" w:rsidP="00AD23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 w:cs="Times New Roman"/>
          <w:bCs/>
          <w:sz w:val="28"/>
          <w:szCs w:val="28"/>
        </w:rPr>
        <w:t>постановление Губернатора Забайкальского края от 03 апреля 2020 года № 23 «О внесении изменения в пункт 7</w:t>
      </w:r>
      <w:r w:rsidRPr="007D28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Calibri" w:hAnsi="Times New Roman" w:cs="Times New Roman"/>
          <w:bCs/>
          <w:sz w:val="28"/>
          <w:szCs w:val="28"/>
        </w:rPr>
        <w:t>Порядка подготовки и подписания соглашений</w:t>
      </w:r>
      <w:r w:rsidRPr="007D28CE">
        <w:rPr>
          <w:rFonts w:ascii="Times New Roman" w:eastAsia="Calibri" w:hAnsi="Times New Roman" w:cs="Times New Roman"/>
          <w:sz w:val="28"/>
          <w:szCs w:val="28"/>
        </w:rPr>
        <w:t xml:space="preserve"> между Забайкальским краем и находящимися на территории Забайкальского края муниципальными образованиями об определении поставщиков (подрядчиков, исполнителей)».</w:t>
      </w:r>
    </w:p>
    <w:p w14:paraId="039040DD" w14:textId="023B860A" w:rsidR="008D0FE3" w:rsidRPr="007D28CE" w:rsidRDefault="006052C0" w:rsidP="00961B1F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7D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7D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7D28CE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7D28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0FE3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</w:t>
      </w:r>
      <w:r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r w:rsidR="008D0FE3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т:</w:t>
      </w:r>
    </w:p>
    <w:p w14:paraId="50150CAA" w14:textId="77777777" w:rsidR="008D0FE3" w:rsidRPr="007D28CE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14:paraId="5293C04E" w14:textId="77777777" w:rsidR="008D0FE3" w:rsidRPr="007D28CE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7D28CE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7D2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14:paraId="0945556B" w14:textId="77777777" w:rsidR="008D0FE3" w:rsidRPr="007D28CE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14:paraId="43EA9E9F" w14:textId="250E1956" w:rsidR="008D0FE3" w:rsidRPr="007D28CE" w:rsidRDefault="00EB773B" w:rsidP="00EB7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системы</w:t>
      </w:r>
      <w:r w:rsidR="00237389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малых закупок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703112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целого ряда предложений поставщиков наиболее подходящее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цене</w:t>
      </w:r>
      <w:r w:rsidR="00D15182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D0F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механизмов защиты государственных заказчиков от недобросовестных действий поставщиков. </w:t>
      </w:r>
    </w:p>
    <w:p w14:paraId="1AD40ECF" w14:textId="6E78C9E8" w:rsidR="00E339A6" w:rsidRPr="007D28CE" w:rsidRDefault="00237389" w:rsidP="00237389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7D28CE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7D28CE">
        <w:rPr>
          <w:rFonts w:ascii="Times New Roman" w:hAnsi="Times New Roman"/>
          <w:bCs/>
          <w:sz w:val="28"/>
          <w:szCs w:val="28"/>
        </w:rPr>
        <w:t>м</w:t>
      </w:r>
      <w:r w:rsidR="00E339A6" w:rsidRPr="007D28CE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Pr="007D28CE">
        <w:rPr>
          <w:rFonts w:ascii="Times New Roman" w:hAnsi="Times New Roman"/>
          <w:bCs/>
          <w:sz w:val="28"/>
          <w:szCs w:val="28"/>
        </w:rPr>
        <w:t>.</w:t>
      </w:r>
    </w:p>
    <w:p w14:paraId="5448D4E5" w14:textId="500DC17D" w:rsidR="0018752B" w:rsidRPr="007D28CE" w:rsidRDefault="00717C30" w:rsidP="00AD238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закупочной деятельности на территории Забайкальского края </w:t>
      </w:r>
      <w:r w:rsidR="003B6F67" w:rsidRPr="007D28CE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0796C" w:rsidRPr="007D28C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B6F67" w:rsidRPr="007D28CE">
        <w:rPr>
          <w:rFonts w:ascii="Times New Roman" w:hAnsi="Times New Roman" w:cs="Times New Roman"/>
          <w:sz w:val="28"/>
          <w:szCs w:val="28"/>
        </w:rPr>
        <w:t>х</w:t>
      </w:r>
      <w:r w:rsidR="0040796C" w:rsidRPr="007D28C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B6F67" w:rsidRPr="007D28CE">
        <w:rPr>
          <w:rFonts w:ascii="Times New Roman" w:hAnsi="Times New Roman" w:cs="Times New Roman"/>
          <w:sz w:val="28"/>
          <w:szCs w:val="28"/>
        </w:rPr>
        <w:t>х</w:t>
      </w:r>
      <w:r w:rsidR="00C937C3" w:rsidRPr="007D28CE">
        <w:rPr>
          <w:rFonts w:ascii="Times New Roman" w:hAnsi="Times New Roman" w:cs="Times New Roman"/>
          <w:sz w:val="28"/>
          <w:szCs w:val="28"/>
        </w:rPr>
        <w:t>:</w:t>
      </w:r>
    </w:p>
    <w:p w14:paraId="00223D92" w14:textId="014A061E" w:rsidR="00030FB8" w:rsidRPr="007D28CE" w:rsidRDefault="00030FB8" w:rsidP="00030FB8">
      <w:pPr>
        <w:pStyle w:val="af8"/>
        <w:ind w:firstLine="708"/>
        <w:jc w:val="both"/>
        <w:rPr>
          <w:b w:val="0"/>
          <w:szCs w:val="28"/>
        </w:rPr>
      </w:pPr>
      <w:r w:rsidRPr="007D28CE">
        <w:rPr>
          <w:b w:val="0"/>
          <w:szCs w:val="28"/>
        </w:rPr>
        <w:t xml:space="preserve">совещание под председательством исполняющего обязанности заместителя председателя Правительства Забайкальского края </w:t>
      </w:r>
      <w:r w:rsidR="00253C4D" w:rsidRPr="007D28CE">
        <w:rPr>
          <w:b w:val="0"/>
          <w:szCs w:val="28"/>
        </w:rPr>
        <w:t xml:space="preserve">на тему </w:t>
      </w:r>
      <w:r w:rsidRPr="007D28CE">
        <w:rPr>
          <w:b w:val="0"/>
          <w:szCs w:val="28"/>
        </w:rPr>
        <w:lastRenderedPageBreak/>
        <w:t>«Проблемы реализации государственными и муниципальными заказчиками законодательства о контрактной системе, пути их решения»</w:t>
      </w:r>
      <w:r w:rsidR="00253C4D" w:rsidRPr="007D28CE">
        <w:rPr>
          <w:b w:val="0"/>
          <w:szCs w:val="28"/>
        </w:rPr>
        <w:t>. Были рассмотрены вопросы планирования закупок, типовые ошибки при подготовке документов закупок, контроль в сфере закупок</w:t>
      </w:r>
      <w:r w:rsidR="009500F1" w:rsidRPr="007D28CE">
        <w:rPr>
          <w:b w:val="0"/>
          <w:szCs w:val="28"/>
        </w:rPr>
        <w:t xml:space="preserve"> и др.</w:t>
      </w:r>
      <w:r w:rsidRPr="007D28CE">
        <w:rPr>
          <w:b w:val="0"/>
          <w:szCs w:val="28"/>
        </w:rPr>
        <w:t>;</w:t>
      </w:r>
    </w:p>
    <w:p w14:paraId="49EACD62" w14:textId="1044A64D" w:rsidR="006E64A1" w:rsidRPr="007D28CE" w:rsidRDefault="006E64A1" w:rsidP="00030FB8">
      <w:pPr>
        <w:pStyle w:val="af8"/>
        <w:ind w:firstLine="708"/>
        <w:jc w:val="both"/>
        <w:rPr>
          <w:b w:val="0"/>
          <w:szCs w:val="28"/>
        </w:rPr>
      </w:pPr>
      <w:r w:rsidRPr="007D28CE">
        <w:rPr>
          <w:b w:val="0"/>
          <w:szCs w:val="28"/>
        </w:rPr>
        <w:t xml:space="preserve">конференция </w:t>
      </w:r>
      <w:r w:rsidRPr="00C53FC5">
        <w:rPr>
          <w:b w:val="0"/>
          <w:szCs w:val="28"/>
        </w:rPr>
        <w:t>(</w:t>
      </w:r>
      <w:r w:rsidR="00A51C88" w:rsidRPr="00C53FC5">
        <w:rPr>
          <w:b w:val="0"/>
          <w:szCs w:val="28"/>
        </w:rPr>
        <w:t>«</w:t>
      </w:r>
      <w:r w:rsidRPr="00C53FC5">
        <w:rPr>
          <w:b w:val="0"/>
          <w:szCs w:val="28"/>
        </w:rPr>
        <w:t>мозгобойня</w:t>
      </w:r>
      <w:r w:rsidR="00A51C88" w:rsidRPr="00C53FC5">
        <w:rPr>
          <w:b w:val="0"/>
          <w:szCs w:val="28"/>
        </w:rPr>
        <w:t>»</w:t>
      </w:r>
      <w:r w:rsidRPr="00C53FC5">
        <w:rPr>
          <w:b w:val="0"/>
          <w:szCs w:val="28"/>
        </w:rPr>
        <w:t>),</w:t>
      </w:r>
      <w:r w:rsidRPr="007D28CE">
        <w:rPr>
          <w:b w:val="0"/>
          <w:szCs w:val="28"/>
        </w:rPr>
        <w:t xml:space="preserve"> в ходе которой были рассмотрены вопросы реализации муниципальными заказчиками законодательства о контрактной системе, в том числе особенности проведения закупок строительных работ;</w:t>
      </w:r>
    </w:p>
    <w:p w14:paraId="74F8A25C" w14:textId="5B9E2314" w:rsidR="00C47D8B" w:rsidRPr="007D28CE" w:rsidRDefault="00C47D8B" w:rsidP="00030FB8">
      <w:pPr>
        <w:pStyle w:val="af8"/>
        <w:ind w:firstLine="708"/>
        <w:jc w:val="both"/>
        <w:rPr>
          <w:b w:val="0"/>
          <w:bCs/>
          <w:szCs w:val="28"/>
        </w:rPr>
      </w:pPr>
      <w:r w:rsidRPr="007D28CE">
        <w:rPr>
          <w:b w:val="0"/>
          <w:bCs/>
          <w:color w:val="292C3D"/>
          <w:szCs w:val="28"/>
        </w:rPr>
        <w:t>заседание Коллегии Министерства финансов Забайкальского края по итогам работы в 2019 году</w:t>
      </w:r>
      <w:r w:rsidR="009631D0" w:rsidRPr="007D28CE">
        <w:rPr>
          <w:b w:val="0"/>
          <w:bCs/>
          <w:color w:val="292C3D"/>
          <w:szCs w:val="28"/>
        </w:rPr>
        <w:t xml:space="preserve">. На данной коллегии был проведен круглый стол по вопросам муниципального контроля в сфере закупок с участием руководителей и специалистов комитетов по финансам муниципальных образований. В заседании приняли участие представители 29 муниципальных районов Забайкальского края;  </w:t>
      </w:r>
    </w:p>
    <w:p w14:paraId="1EA31BEB" w14:textId="6887350C" w:rsidR="006E64A1" w:rsidRPr="007D28CE" w:rsidRDefault="00E14BBC" w:rsidP="00B735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практические занятия, проведенные ГКУ «ЗабГосЗакуп» для заказчиков, осуществляющих закупки для обеспечения государственных и муниципальных нужд. В рамках проведения занятий были рассмотрены вопросы формирования плана-графика, формирования проекта контракта, расчета начальной (максимальной) цены контракта, систематические ошибки, допускаемые заказчиками при осуществлении закупок и др</w:t>
      </w:r>
      <w:r w:rsidR="00B73568" w:rsidRPr="007D28CE">
        <w:rPr>
          <w:rFonts w:ascii="Times New Roman" w:hAnsi="Times New Roman" w:cs="Times New Roman"/>
          <w:sz w:val="28"/>
          <w:szCs w:val="28"/>
        </w:rPr>
        <w:t xml:space="preserve">. </w:t>
      </w:r>
      <w:r w:rsidR="00812A7A" w:rsidRPr="007D28CE">
        <w:rPr>
          <w:rFonts w:ascii="Times New Roman" w:hAnsi="Times New Roman" w:cs="Times New Roman"/>
          <w:sz w:val="28"/>
          <w:szCs w:val="28"/>
        </w:rPr>
        <w:t xml:space="preserve">В данных </w:t>
      </w:r>
      <w:r w:rsidR="00B73568" w:rsidRPr="007D28C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12A7A" w:rsidRPr="007D28CE">
        <w:rPr>
          <w:rFonts w:ascii="Times New Roman" w:hAnsi="Times New Roman" w:cs="Times New Roman"/>
          <w:sz w:val="28"/>
          <w:szCs w:val="28"/>
        </w:rPr>
        <w:t>занятиях приняли участие представители 102 государственных и 12 муниципальных заказчиков</w:t>
      </w:r>
      <w:r w:rsidR="00B73568"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812A7A" w:rsidRPr="007D28CE">
        <w:rPr>
          <w:rFonts w:ascii="Times New Roman" w:hAnsi="Times New Roman" w:cs="Times New Roman"/>
          <w:sz w:val="28"/>
          <w:szCs w:val="28"/>
        </w:rPr>
        <w:t>более 170</w:t>
      </w:r>
      <w:r w:rsidR="00B73568" w:rsidRPr="007D28CE">
        <w:rPr>
          <w:rFonts w:ascii="Times New Roman" w:hAnsi="Times New Roman" w:cs="Times New Roman"/>
          <w:sz w:val="28"/>
          <w:szCs w:val="28"/>
        </w:rPr>
        <w:t xml:space="preserve"> специалистов по закупкам)</w:t>
      </w:r>
      <w:r w:rsidRPr="007D28CE">
        <w:rPr>
          <w:rFonts w:ascii="Times New Roman" w:hAnsi="Times New Roman" w:cs="Times New Roman"/>
          <w:sz w:val="28"/>
          <w:szCs w:val="28"/>
        </w:rPr>
        <w:t>.</w:t>
      </w:r>
      <w:r w:rsidR="00B73568" w:rsidRPr="007D28CE">
        <w:rPr>
          <w:rFonts w:ascii="Times New Roman" w:hAnsi="Times New Roman" w:cs="Times New Roman"/>
          <w:sz w:val="28"/>
          <w:szCs w:val="28"/>
        </w:rPr>
        <w:t xml:space="preserve"> Основной задачей проведения занятий было оказание методологической помощи с целью минимизации допускаемых ошибок, информирование заказчиков об основных изменениях Федерального закона № 44-</w:t>
      </w:r>
      <w:r w:rsidR="00A51C88" w:rsidRPr="007D28CE">
        <w:rPr>
          <w:rFonts w:ascii="Times New Roman" w:hAnsi="Times New Roman" w:cs="Times New Roman"/>
          <w:sz w:val="28"/>
          <w:szCs w:val="28"/>
        </w:rPr>
        <w:t>ФЗ</w:t>
      </w:r>
      <w:r w:rsidR="00B73568" w:rsidRPr="007D28CE">
        <w:rPr>
          <w:rFonts w:ascii="Times New Roman" w:hAnsi="Times New Roman" w:cs="Times New Roman"/>
          <w:sz w:val="28"/>
          <w:szCs w:val="28"/>
        </w:rPr>
        <w:t>;</w:t>
      </w:r>
    </w:p>
    <w:p w14:paraId="3FBAE64F" w14:textId="2886FF5B" w:rsidR="00030FB8" w:rsidRPr="007D28CE" w:rsidRDefault="00DE6F3C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030FB8" w:rsidRPr="007D28CE">
        <w:rPr>
          <w:rFonts w:ascii="Times New Roman" w:hAnsi="Times New Roman" w:cs="Times New Roman"/>
          <w:sz w:val="28"/>
          <w:szCs w:val="28"/>
        </w:rPr>
        <w:t>совещани</w:t>
      </w:r>
      <w:r w:rsidR="008A4C7D" w:rsidRPr="007D28CE">
        <w:rPr>
          <w:rFonts w:ascii="Times New Roman" w:hAnsi="Times New Roman" w:cs="Times New Roman"/>
          <w:sz w:val="28"/>
          <w:szCs w:val="28"/>
        </w:rPr>
        <w:t>е</w:t>
      </w:r>
      <w:r w:rsidR="00030FB8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Комитета Совета Федерации по экономической политике с ФСИН России </w:t>
      </w:r>
      <w:r w:rsidR="008A4C7D" w:rsidRPr="007D28CE">
        <w:rPr>
          <w:rFonts w:ascii="Times New Roman" w:hAnsi="Times New Roman" w:cs="Times New Roman"/>
          <w:sz w:val="28"/>
          <w:szCs w:val="28"/>
        </w:rPr>
        <w:t xml:space="preserve">в </w:t>
      </w:r>
      <w:r w:rsidR="00030FB8" w:rsidRPr="007D28CE">
        <w:rPr>
          <w:rFonts w:ascii="Times New Roman" w:hAnsi="Times New Roman" w:cs="Times New Roman"/>
          <w:sz w:val="28"/>
          <w:szCs w:val="28"/>
        </w:rPr>
        <w:t xml:space="preserve">формате видеоконференции на площадке территориальных органов ФСИН </w:t>
      </w:r>
      <w:r w:rsidRPr="007D28C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30FB8" w:rsidRPr="007D28CE">
        <w:rPr>
          <w:rFonts w:ascii="Times New Roman" w:hAnsi="Times New Roman" w:cs="Times New Roman"/>
          <w:sz w:val="28"/>
          <w:szCs w:val="28"/>
        </w:rPr>
        <w:t>«О ходе выполнения рекомендаций, принятых 25 марта 2019 года по итогам парламентских слушаний «Обеспечение государственными и муниципальными заказами учреждений уголовно-исполнительной системы»</w:t>
      </w:r>
      <w:r w:rsidR="00EE7CB6" w:rsidRPr="007D28CE">
        <w:rPr>
          <w:rFonts w:ascii="Times New Roman" w:hAnsi="Times New Roman" w:cs="Times New Roman"/>
          <w:sz w:val="28"/>
          <w:szCs w:val="28"/>
        </w:rPr>
        <w:t xml:space="preserve">. По итогам проведенной видеоконференции было подготовлено поручение заместителя председателя правительства </w:t>
      </w:r>
      <w:r w:rsidR="00B948DF" w:rsidRPr="007D28CE">
        <w:rPr>
          <w:rFonts w:ascii="Times New Roman" w:hAnsi="Times New Roman" w:cs="Times New Roman"/>
          <w:sz w:val="28"/>
          <w:szCs w:val="28"/>
        </w:rPr>
        <w:t>З</w:t>
      </w:r>
      <w:r w:rsidR="00EE7CB6" w:rsidRPr="007D28CE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B948DF" w:rsidRPr="007D28CE">
        <w:rPr>
          <w:rFonts w:ascii="Times New Roman" w:hAnsi="Times New Roman" w:cs="Times New Roman"/>
          <w:sz w:val="28"/>
          <w:szCs w:val="28"/>
        </w:rPr>
        <w:t xml:space="preserve"> по </w:t>
      </w:r>
      <w:r w:rsidR="000C02A8" w:rsidRPr="007D28CE">
        <w:rPr>
          <w:rFonts w:ascii="Times New Roman" w:hAnsi="Times New Roman" w:cs="Times New Roman"/>
          <w:sz w:val="28"/>
          <w:szCs w:val="28"/>
        </w:rPr>
        <w:t>вопросу</w:t>
      </w:r>
      <w:r w:rsidR="00B948DF" w:rsidRPr="007D28CE">
        <w:rPr>
          <w:rFonts w:ascii="Times New Roman" w:hAnsi="Times New Roman" w:cs="Times New Roman"/>
          <w:sz w:val="28"/>
          <w:szCs w:val="28"/>
        </w:rPr>
        <w:t xml:space="preserve"> оперативного оповещения УФСИН по Забайкальскому краю о потребности в приобретении продукции для государственных и муниципальных нужд Забайкальского края. Также были разработаны методические рекомендации «Предоставление преимуществ учреждениям и предприятиям УИС»</w:t>
      </w:r>
      <w:r w:rsidR="00CF2F0A" w:rsidRPr="007D28CE">
        <w:rPr>
          <w:rFonts w:ascii="Times New Roman" w:hAnsi="Times New Roman" w:cs="Times New Roman"/>
          <w:sz w:val="28"/>
          <w:szCs w:val="28"/>
        </w:rPr>
        <w:t>;</w:t>
      </w:r>
    </w:p>
    <w:p w14:paraId="5DFF15B5" w14:textId="3D9B17A3" w:rsidR="00CF2F0A" w:rsidRPr="007D28CE" w:rsidRDefault="00E65F51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обучающие онлайн-семинары</w:t>
      </w:r>
      <w:r w:rsidR="00D0384A" w:rsidRPr="007D28CE">
        <w:rPr>
          <w:rFonts w:ascii="Times New Roman" w:hAnsi="Times New Roman" w:cs="Times New Roman"/>
          <w:sz w:val="28"/>
          <w:szCs w:val="28"/>
        </w:rPr>
        <w:t xml:space="preserve"> для муниципальных заказчиков</w:t>
      </w:r>
      <w:r w:rsidRPr="007D28CE">
        <w:rPr>
          <w:rFonts w:ascii="Times New Roman" w:hAnsi="Times New Roman" w:cs="Times New Roman"/>
          <w:sz w:val="28"/>
          <w:szCs w:val="28"/>
        </w:rPr>
        <w:t>, организованные ГКУ «ЗабГосЗакуп» совместно с электронной торговой площадкой «РТС-тендер», на которых рассмотрены актуальные вопросы реализации закона о контрактной системе</w:t>
      </w:r>
      <w:r w:rsidR="00D0384A" w:rsidRPr="007D28CE">
        <w:rPr>
          <w:rFonts w:ascii="Times New Roman" w:hAnsi="Times New Roman" w:cs="Times New Roman"/>
          <w:sz w:val="28"/>
          <w:szCs w:val="28"/>
        </w:rPr>
        <w:t>. На двух проведенных онлайн-семинарах приняли участие 72 и 116 участников.</w:t>
      </w:r>
    </w:p>
    <w:p w14:paraId="63656DCF" w14:textId="6CA1B467" w:rsidR="008B10DD" w:rsidRPr="007D28CE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C722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327713F6" w14:textId="77777777" w:rsidR="00930138" w:rsidRPr="007D28CE" w:rsidRDefault="00930138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59538" w14:textId="77777777" w:rsidR="00532890" w:rsidRPr="007D28CE" w:rsidRDefault="00F326E4" w:rsidP="00532890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5783354"/>
      <w:r w:rsidRPr="007D28CE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1"/>
    </w:p>
    <w:p w14:paraId="117A3873" w14:textId="51F532DC" w:rsidR="00F63CB2" w:rsidRPr="007D28C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14:paraId="10C54A2A" w14:textId="4667FC7D" w:rsidR="007E7197" w:rsidRPr="007D28CE" w:rsidRDefault="00CC6699" w:rsidP="00CC66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планирование закупочной деятельности претерпело существенные изменения в отличие от ранее действующих правил. </w:t>
      </w:r>
      <w:r w:rsidR="008B7221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1 октября 2019 года </w:t>
      </w:r>
      <w:r w:rsidR="007E7197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вступила в силу</w:t>
      </w:r>
      <w:r w:rsidR="008B7221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новая редакции статьи 16</w:t>
      </w:r>
      <w:r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7221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закона № 44-ФЗ, согласно которой планирование закупок осуществляется заказчиками посредством формирования плана-графика</w:t>
      </w:r>
      <w:r w:rsidR="005760EB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закупок</w:t>
      </w:r>
      <w:r w:rsidR="008B7221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E7197" w:rsidRPr="007D2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1 января 2020 года формирование плана закупок отменено.</w:t>
      </w:r>
      <w:r w:rsidR="007E7197" w:rsidRPr="007D2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72EF" w14:textId="5E3F9834" w:rsidR="00B37350" w:rsidRPr="007D28CE" w:rsidRDefault="007E7197" w:rsidP="00345B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7221" w:rsidRPr="007D28CE">
        <w:rPr>
          <w:rFonts w:ascii="Times New Roman" w:hAnsi="Times New Roman" w:cs="Times New Roman"/>
          <w:sz w:val="28"/>
          <w:szCs w:val="28"/>
          <w:lang w:eastAsia="ru-RU"/>
        </w:rPr>
        <w:t>ланы-графики</w:t>
      </w:r>
      <w:r w:rsidR="00183077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AD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</w:t>
      </w:r>
      <w:r w:rsidR="00183077" w:rsidRPr="007D28CE">
        <w:rPr>
          <w:rFonts w:ascii="Times New Roman" w:hAnsi="Times New Roman" w:cs="Times New Roman"/>
          <w:sz w:val="28"/>
          <w:szCs w:val="28"/>
          <w:lang w:eastAsia="ru-RU"/>
        </w:rPr>
        <w:t>формируются заказчиками исходя из целей осуществления закупок, определенных с учетом положений статьи 1</w:t>
      </w:r>
      <w:r w:rsidR="00B37350" w:rsidRPr="007D28C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83077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</w:t>
      </w:r>
      <w:r w:rsidR="00A604DC" w:rsidRPr="007D2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077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</w:t>
      </w:r>
      <w:r w:rsidR="00B37350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4538AD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№ 44-ФЗ </w:t>
      </w:r>
      <w:r w:rsidR="00B37350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B37350" w:rsidRPr="007D28CE">
        <w:rPr>
          <w:rFonts w:ascii="Times New Roman" w:hAnsi="Times New Roman" w:cs="Times New Roman"/>
          <w:sz w:val="28"/>
          <w:szCs w:val="28"/>
        </w:rPr>
        <w:t>обоснованности осуществления закупок.</w:t>
      </w:r>
    </w:p>
    <w:p w14:paraId="08802EFC" w14:textId="7F41AD4C" w:rsidR="008B7221" w:rsidRPr="007D28CE" w:rsidRDefault="00B37350" w:rsidP="00B1617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Обоснованной признается закупка, осуществляемая в соответствии с положениями </w:t>
      </w:r>
      <w:r w:rsidR="009F72AC" w:rsidRPr="007D28CE">
        <w:rPr>
          <w:rFonts w:ascii="Times New Roman" w:hAnsi="Times New Roman" w:cs="Times New Roman"/>
          <w:sz w:val="28"/>
          <w:szCs w:val="28"/>
        </w:rPr>
        <w:t xml:space="preserve">о </w:t>
      </w:r>
      <w:r w:rsidRPr="007D28CE">
        <w:rPr>
          <w:rFonts w:ascii="Times New Roman" w:hAnsi="Times New Roman" w:cs="Times New Roman"/>
          <w:sz w:val="28"/>
          <w:szCs w:val="28"/>
        </w:rPr>
        <w:t>нормировани</w:t>
      </w:r>
      <w:r w:rsidR="009F72AC" w:rsidRPr="007D28CE">
        <w:rPr>
          <w:rFonts w:ascii="Times New Roman" w:hAnsi="Times New Roman" w:cs="Times New Roman"/>
          <w:sz w:val="28"/>
          <w:szCs w:val="28"/>
        </w:rPr>
        <w:t>и</w:t>
      </w:r>
      <w:r w:rsidRPr="007D28C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8B7221" w:rsidRPr="007D28CE">
        <w:rPr>
          <w:rFonts w:ascii="Times New Roman" w:hAnsi="Times New Roman" w:cs="Times New Roman"/>
          <w:sz w:val="28"/>
          <w:szCs w:val="28"/>
        </w:rPr>
        <w:t>, с учетом требований к обоснованию начальной (максимальной) цены контракта.</w:t>
      </w:r>
    </w:p>
    <w:p w14:paraId="220C224E" w14:textId="21D205B1" w:rsidR="00183077" w:rsidRPr="007D28CE" w:rsidRDefault="00183077" w:rsidP="001244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B1617F" w:rsidRPr="007D28C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7E" w:rsidRPr="007D28C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</w:t>
      </w:r>
      <w:r w:rsidR="00345B91" w:rsidRPr="007D28CE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D28CE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14:paraId="468CD6B0" w14:textId="7D408DD1" w:rsidR="00243E6E" w:rsidRPr="007D28CE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7D28CE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56208B" w:rsidRPr="007D28CE">
        <w:rPr>
          <w:rFonts w:ascii="Times New Roman" w:hAnsi="Times New Roman" w:cs="Times New Roman"/>
          <w:sz w:val="28"/>
          <w:szCs w:val="28"/>
        </w:rPr>
        <w:t>,</w:t>
      </w:r>
      <w:r w:rsidR="0002081D" w:rsidRPr="007D28CE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7D28CE">
        <w:rPr>
          <w:rFonts w:ascii="Times New Roman" w:hAnsi="Times New Roman" w:cs="Times New Roman"/>
          <w:sz w:val="28"/>
          <w:szCs w:val="28"/>
        </w:rPr>
        <w:t>а</w:t>
      </w:r>
      <w:r w:rsidR="00F10E32" w:rsidRPr="007D28CE">
        <w:rPr>
          <w:rFonts w:ascii="Times New Roman" w:hAnsi="Times New Roman" w:cs="Times New Roman"/>
          <w:sz w:val="28"/>
          <w:szCs w:val="28"/>
        </w:rPr>
        <w:t xml:space="preserve"> 1 </w:t>
      </w:r>
      <w:r w:rsidR="001B02DC" w:rsidRPr="007D28CE">
        <w:rPr>
          <w:rFonts w:ascii="Times New Roman" w:hAnsi="Times New Roman" w:cs="Times New Roman"/>
          <w:sz w:val="28"/>
          <w:szCs w:val="28"/>
        </w:rPr>
        <w:t>полугодие</w:t>
      </w:r>
      <w:r w:rsidR="00F10E32" w:rsidRPr="007D28CE">
        <w:rPr>
          <w:rFonts w:ascii="Times New Roman" w:hAnsi="Times New Roman" w:cs="Times New Roman"/>
          <w:sz w:val="28"/>
          <w:szCs w:val="28"/>
        </w:rPr>
        <w:t xml:space="preserve"> 20</w:t>
      </w:r>
      <w:r w:rsidR="000125E7" w:rsidRPr="007D28CE">
        <w:rPr>
          <w:rFonts w:ascii="Times New Roman" w:hAnsi="Times New Roman" w:cs="Times New Roman"/>
          <w:sz w:val="28"/>
          <w:szCs w:val="28"/>
        </w:rPr>
        <w:t>20</w:t>
      </w:r>
      <w:r w:rsidR="002D0A4A" w:rsidRPr="007D28CE">
        <w:rPr>
          <w:rFonts w:ascii="Times New Roman" w:hAnsi="Times New Roman" w:cs="Times New Roman"/>
          <w:sz w:val="28"/>
          <w:szCs w:val="28"/>
        </w:rPr>
        <w:t xml:space="preserve"> год</w:t>
      </w:r>
      <w:r w:rsidR="00F10E32" w:rsidRPr="007D28CE">
        <w:rPr>
          <w:rFonts w:ascii="Times New Roman" w:hAnsi="Times New Roman" w:cs="Times New Roman"/>
          <w:sz w:val="28"/>
          <w:szCs w:val="28"/>
        </w:rPr>
        <w:t>а</w:t>
      </w:r>
      <w:r w:rsidR="00D11C97" w:rsidRPr="007D28CE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7D28CE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7D28CE">
        <w:rPr>
          <w:rFonts w:ascii="Times New Roman" w:hAnsi="Times New Roman" w:cs="Times New Roman"/>
          <w:sz w:val="28"/>
          <w:szCs w:val="28"/>
        </w:rPr>
        <w:t>ЕИС</w:t>
      </w:r>
      <w:r w:rsidR="006F1146" w:rsidRPr="007D28CE">
        <w:rPr>
          <w:rFonts w:ascii="Times New Roman" w:hAnsi="Times New Roman" w:cs="Times New Roman"/>
          <w:sz w:val="28"/>
          <w:szCs w:val="28"/>
        </w:rPr>
        <w:t>)</w:t>
      </w:r>
      <w:r w:rsidR="00D11C97" w:rsidRPr="007D28CE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7D28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B02DC" w:rsidRPr="007D28CE">
        <w:rPr>
          <w:rFonts w:ascii="Times New Roman" w:hAnsi="Times New Roman" w:cs="Times New Roman"/>
          <w:sz w:val="28"/>
          <w:szCs w:val="28"/>
        </w:rPr>
        <w:t>29 201,44</w:t>
      </w:r>
      <w:r w:rsidR="00D11C97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7D28CE">
        <w:rPr>
          <w:rFonts w:ascii="Times New Roman" w:hAnsi="Times New Roman" w:cs="Times New Roman"/>
          <w:sz w:val="28"/>
          <w:szCs w:val="28"/>
        </w:rPr>
        <w:t>млн.</w:t>
      </w:r>
      <w:r w:rsidR="000158EB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7D28CE">
        <w:rPr>
          <w:rFonts w:ascii="Times New Roman" w:hAnsi="Times New Roman" w:cs="Times New Roman"/>
          <w:sz w:val="28"/>
          <w:szCs w:val="28"/>
        </w:rPr>
        <w:t>рублей</w:t>
      </w:r>
      <w:r w:rsidR="008B0A37" w:rsidRPr="007D28CE">
        <w:rPr>
          <w:rFonts w:ascii="Times New Roman" w:hAnsi="Times New Roman" w:cs="Times New Roman"/>
          <w:sz w:val="28"/>
          <w:szCs w:val="28"/>
        </w:rPr>
        <w:t>.</w:t>
      </w:r>
    </w:p>
    <w:p w14:paraId="3EEC6333" w14:textId="2F9C2B09" w:rsidR="0056208B" w:rsidRPr="007D28CE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</w:t>
      </w:r>
      <w:r w:rsidR="0056208B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планы</w:t>
      </w:r>
      <w:r w:rsidR="008F66B3" w:rsidRPr="007D28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заказчиками Забайкальского края было 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1B02DC" w:rsidRPr="007D28CE">
        <w:rPr>
          <w:rFonts w:ascii="Times New Roman" w:hAnsi="Times New Roman" w:cs="Times New Roman"/>
          <w:sz w:val="28"/>
          <w:szCs w:val="28"/>
          <w:lang w:eastAsia="ru-RU"/>
        </w:rPr>
        <w:t>8601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DE0E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A10331" w14:textId="19653AAE" w:rsidR="00183077" w:rsidRPr="007D28CE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стало больше причин для того, чтобы вносить какие-либо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изменения в планы-графики, а именно:</w:t>
      </w:r>
    </w:p>
    <w:p w14:paraId="34E72765" w14:textId="68D143C2" w:rsidR="00A020D7" w:rsidRPr="007D28CE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приведение их в соответствие с изменениями, установленными в соответствии со статьей 19 Федерального закона № 44-ФЗ (изменение перечня закупаемых товаров (работ, услуг) или нормативных затрат);</w:t>
      </w:r>
    </w:p>
    <w:p w14:paraId="58EE36D2" w14:textId="5178691E" w:rsidR="00A020D7" w:rsidRPr="007D28CE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приведени</w:t>
      </w:r>
      <w:r w:rsidR="00DB16BB" w:rsidRPr="007D28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их в соответствие в связи с изменением доведенного до заказчика объема прав в денежном выражении;</w:t>
      </w:r>
    </w:p>
    <w:p w14:paraId="44552631" w14:textId="26FF915B" w:rsidR="005D3462" w:rsidRPr="007D28CE" w:rsidRDefault="005D346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 в соответствии со статьей 20 Федерального закона № 44-ФЗ;</w:t>
      </w:r>
    </w:p>
    <w:p w14:paraId="35780542" w14:textId="60C956F4" w:rsidR="005D3462" w:rsidRPr="007D28CE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3F0E48" w:rsidRPr="007D28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экономии, полученной при осуществлении закупки;</w:t>
      </w:r>
    </w:p>
    <w:p w14:paraId="5E0253EE" w14:textId="51A89C09" w:rsidR="00DB16BB" w:rsidRPr="007D28CE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иные случаи (расторжение контракта, исполнение предписания органов контроля, уточнение информации об объекте закупки и др.)</w:t>
      </w:r>
      <w:r w:rsidR="00050ABD" w:rsidRPr="007D28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A30B9D" w14:textId="3280BA54" w:rsidR="00050ABD" w:rsidRPr="007D28CE" w:rsidRDefault="00050ABD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К существенным изменения</w:t>
      </w:r>
      <w:r w:rsidR="000A7F27" w:rsidRPr="007D28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в планировании закупок также относятся отсутствие привязки закупки к конкретному месяцу размещения (с 2020 года необходимо указывать только год), возможность формирования нескольких извещений из одной строки плана-графика (кроме закупки работ по строительству, реконструкции объекта строительства, энергосервисных контрактов, закупок, подлежащих общественному обсуждению </w:t>
      </w:r>
      <w:r w:rsidR="003A3E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др.).</w:t>
      </w:r>
    </w:p>
    <w:p w14:paraId="5EC93B4E" w14:textId="448DDE54" w:rsidR="00A020D7" w:rsidRPr="007D28CE" w:rsidRDefault="00050ABD" w:rsidP="000A7F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hAnsi="Times New Roman" w:cs="Times New Roman"/>
          <w:sz w:val="28"/>
          <w:szCs w:val="28"/>
          <w:lang w:eastAsia="ru-RU"/>
        </w:rPr>
        <w:t>В отличие от ранее действующих норм в отношении плана-графика закупок в новой форме не нужно указывать информацию о применении «национального режима», информацию об обеспечении заявок и контракта, описание объекта закупки.</w:t>
      </w:r>
    </w:p>
    <w:p w14:paraId="5799A8AB" w14:textId="77777777" w:rsidR="007366D7" w:rsidRPr="007D28CE" w:rsidRDefault="007366D7" w:rsidP="005B12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87EE3" w14:textId="77777777" w:rsidR="00A0683B" w:rsidRPr="007D28CE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45783355"/>
      <w:r w:rsidRPr="007D28CE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7D28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3E58B158" w14:textId="77777777" w:rsidR="00A0683B" w:rsidRPr="007D28CE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983F81" w14:textId="7F373FFA" w:rsidR="009C003D" w:rsidRPr="007D28CE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D77B0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E42836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ED77B0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2AB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512DD2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D77B0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государственных заказчиков </w:t>
      </w:r>
      <w:r w:rsidR="006553EA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E42836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6627</w:t>
      </w:r>
      <w:r w:rsidR="0004655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E42836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980C48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654D0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135036CC" w:rsidR="00D24E0E" w:rsidRPr="007D28CE" w:rsidRDefault="00E4283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6483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642A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ED77B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FD7A7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7,8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577669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4D7367EC" w14:textId="0EB8C7BB" w:rsidR="00234471" w:rsidRPr="007D28CE" w:rsidRDefault="00234471" w:rsidP="00234471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 конкурса с ограниченым участием в электронной форме (0,04%);</w:t>
      </w:r>
    </w:p>
    <w:p w14:paraId="32E31674" w14:textId="21FFD04F" w:rsidR="00E7153A" w:rsidRPr="007D28CE" w:rsidRDefault="00E4283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</w:t>
      </w:r>
      <w:r w:rsidR="007D5951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5642A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</w:t>
      </w:r>
      <w:r w:rsidR="00577669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35CB452F" w:rsidR="00C92A30" w:rsidRPr="007D28CE" w:rsidRDefault="00E4283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112</w:t>
      </w:r>
      <w:r w:rsidR="005642A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69</w:t>
      </w:r>
      <w:r w:rsidR="00C92A3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365ED80F" w14:textId="3793BB13" w:rsidR="00E42836" w:rsidRPr="007D28CE" w:rsidRDefault="00ED77B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134A5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C92A3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запросов предложений</w:t>
      </w:r>
      <w:r w:rsidR="005642AB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E42836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17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234471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57145D48" w14:textId="6E065C88" w:rsidR="00712FF0" w:rsidRPr="007D28CE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0A3209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7A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1,71</w:t>
      </w:r>
      <w:r w:rsidR="002117A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2117AC" w:rsidRPr="007D28C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2139F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D77B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2117A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аукцион</w:t>
      </w:r>
      <w:r w:rsidR="00427C7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9F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9F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39F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30AE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1D8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1 конкурс с ограниченным участием в электронной форме, 1 запрос котировок в электронной форме.</w:t>
      </w:r>
    </w:p>
    <w:p w14:paraId="434B7983" w14:textId="446C440A" w:rsidR="00A91129" w:rsidRPr="007D28C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139F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3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16 389,35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рублей. </w:t>
      </w:r>
      <w:r w:rsidR="003412F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4A7FD624" w:rsidR="00A91129" w:rsidRPr="007D28C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электронный аукцион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16 123,39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53268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0DC511" w14:textId="345F3998" w:rsidR="00234471" w:rsidRPr="007D28CE" w:rsidRDefault="00234471" w:rsidP="0023447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конкурс с ограниченым участием в электронной форме – 21,44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(0,13%);</w:t>
      </w:r>
    </w:p>
    <w:p w14:paraId="4333E2E0" w14:textId="2E22EA37" w:rsidR="001A4D2B" w:rsidRPr="007D28C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225,0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53268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4A6F755B" w:rsidR="00EF67E0" w:rsidRPr="007D28CE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E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18,47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34F52FBC" w:rsidR="00EF67E0" w:rsidRPr="007D28CE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4D35C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0666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3447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F0CE7" w14:textId="57839039" w:rsidR="00BA18F6" w:rsidRPr="007D28CE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полугодия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2F417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2940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4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4,36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2867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FF4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A30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предложений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4 494,68 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27,42</w:t>
      </w:r>
      <w:r w:rsidR="0026503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39B7A0C9" w:rsidR="00E243ED" w:rsidRPr="007D28CE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12416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43E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1F8A9299" w:rsidR="009C39AF" w:rsidRPr="007D28CE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3D0F5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3687</w:t>
      </w:r>
      <w:r w:rsidR="00F56ED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37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72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3616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73F5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52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="00F313BC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конкурса с ограниченым участием в электронной форме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C1DE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11 894,67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13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2527AA4B" w:rsidR="004353A3" w:rsidRPr="007D28CE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C3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3675B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 w:rsidR="00C26C3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53A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7B29D597" w:rsidR="0047726B" w:rsidRPr="007D28CE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C26C3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7847D73A" w:rsidR="0094137B" w:rsidRPr="007D28C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E8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1017</w:t>
      </w:r>
      <w:r w:rsidR="00D046C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90E8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5C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5D4E35E1" w:rsidR="007C7E94" w:rsidRPr="007D28CE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E8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2059</w:t>
      </w:r>
      <w:r w:rsidR="009413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0C1807BE" w:rsidR="0094137B" w:rsidRPr="007D28C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37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90E8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5C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017B6CCF" w:rsidR="007C7E94" w:rsidRPr="007D28C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37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4653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1E71A032" w:rsidR="009C39AF" w:rsidRPr="007D28C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2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46C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D2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31E309F5" w:rsidR="009D4070" w:rsidRPr="007D28CE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3E5A5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15876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1792</w:t>
      </w:r>
      <w:r w:rsidR="00CF6B8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11,29</w:t>
      </w:r>
      <w:r w:rsidR="00CF6B8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641D7AA1" w:rsidR="009D4070" w:rsidRPr="007D28CE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</w:t>
      </w:r>
      <w:r w:rsidR="004D32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исполнителей)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4B7BE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2651BD1E" w:rsidR="00D032BE" w:rsidRPr="007D28CE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723,9</w:t>
      </w:r>
      <w:r w:rsidR="00985E6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2A6FD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4,42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5CB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697,54 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 </w:t>
      </w:r>
      <w:r w:rsidR="00F65CB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15,52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26,4</w:t>
      </w:r>
      <w:r w:rsidR="00985E6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501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61D72636" w:rsidR="00A53A59" w:rsidRPr="007D28CE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5345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9 993,0</w:t>
      </w:r>
      <w:r w:rsidR="00990C7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2808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2,54</w:t>
      </w:r>
      <w:r w:rsidR="008661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2 999,</w:t>
      </w:r>
      <w:r w:rsidR="00990C7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2537 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31434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47,46</w:t>
      </w:r>
      <w:r w:rsidR="008661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6515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6 993,84</w:t>
      </w:r>
      <w:r w:rsidR="002E30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2BECC1A5" w:rsidR="000E7618" w:rsidRPr="007D28CE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9726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154393A2" w:rsidR="000E7618" w:rsidRPr="007D28CE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5239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</w:t>
      </w:r>
      <w:r w:rsidR="009726D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9 835,23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73F0AD37" w14:textId="1BE7619B" w:rsidR="00AC2FFA" w:rsidRPr="007D28CE" w:rsidRDefault="00AC2FFA" w:rsidP="00AC2FF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с ограниченным участием в электронной форме – 2 контракта на сумму 10,98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1DBD8965" w14:textId="20655A40" w:rsidR="002E300D" w:rsidRPr="007D28CE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AC2FF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14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общую сумму </w:t>
      </w:r>
      <w:r w:rsidR="00AC2FF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134,94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3296CB02" w:rsidR="000E0EEE" w:rsidRPr="007D28CE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C2FF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79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</w:t>
      </w:r>
      <w:r w:rsidR="00AC2FF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тов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</w:t>
      </w:r>
      <w:r w:rsidR="00AC2FFA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10,94</w:t>
      </w:r>
      <w:r w:rsidR="002E300D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3953EE23" w:rsidR="00BA10B9" w:rsidRPr="007D28CE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E300D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сумму </w:t>
      </w:r>
      <w:r w:rsidR="002E300D"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0,94</w:t>
      </w:r>
      <w:r w:rsidRPr="007D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10993579" w:rsidR="00FC0740" w:rsidRPr="007D28CE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FF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года:</w:t>
      </w:r>
    </w:p>
    <w:p w14:paraId="6DEDF425" w14:textId="77777777" w:rsidR="00FC0740" w:rsidRPr="007D28CE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7D28CE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7D28CE" w14:paraId="060970F3" w14:textId="77777777" w:rsidTr="00FC0740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4855DFC9" w:rsidR="00FC0740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1786FC61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16 123,39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5B0A3571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0F4A2D96" w:rsidR="00FC0740" w:rsidRPr="007D28CE" w:rsidRDefault="0021268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3C4" w14:textId="2171FFE8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22A3A51E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9 835,23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FF8" w14:textId="415F56FE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80,81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471" w:rsidRPr="007D28CE" w14:paraId="585A4788" w14:textId="77777777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3F7" w14:textId="19B71BD5" w:rsidR="00234471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с ограниченным участием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8576" w14:textId="68A43B98" w:rsidR="00234471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EDF0" w14:textId="4EBCE4EE" w:rsidR="00234471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395" w14:textId="6CEA5FD0" w:rsidR="00234471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B56" w14:textId="3852E9C8" w:rsidR="00234471" w:rsidRPr="007D28CE" w:rsidRDefault="0021268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4C6" w14:textId="3BE98241" w:rsidR="00234471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44D" w14:textId="0D9076C4" w:rsidR="00234471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D5AE" w14:textId="57F34107" w:rsidR="00234471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C0740" w:rsidRPr="007D28CE" w14:paraId="34A1FA58" w14:textId="77777777" w:rsidTr="00234471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AF7" w14:textId="08FF9B76" w:rsidR="00FC0740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79E26130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688BB412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59,33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6F2AF48B" w:rsidR="00FC0740" w:rsidRPr="007D28CE" w:rsidRDefault="0021268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26,36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6747" w14:textId="511F0329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3FBC6C5B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D3B" w14:textId="5F02A09E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740" w:rsidRPr="007D28CE" w14:paraId="32183A21" w14:textId="77777777" w:rsidTr="00234471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84E9" w14:textId="4A4D6537" w:rsidR="00FC0740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FA4" w14:textId="20AFEFE7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22EA6B37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574BCD34" w:rsidR="00FC0740" w:rsidRPr="007D28CE" w:rsidRDefault="004571A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BE19" w14:textId="12FCCCCB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019C10E3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8D7" w14:textId="70DBC854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70,54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740" w:rsidRPr="007D28CE" w14:paraId="7B8CCC45" w14:textId="77777777" w:rsidTr="00234471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5E23" w14:textId="07F5064F" w:rsidR="00FC0740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304" w14:textId="416BE420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32D" w14:textId="3D3AC94E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985E6A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5" w14:textId="025F8D29" w:rsidR="00FC0740" w:rsidRPr="007D28CE" w:rsidRDefault="00985E6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525" w14:textId="0098E44C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3CD" w14:textId="15C122AC" w:rsidR="00FC0740" w:rsidRPr="007D28CE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6F4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FC0740" w:rsidRPr="007D28CE" w14:paraId="7D747050" w14:textId="77777777" w:rsidTr="00FC0740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7D28CE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16388D36" w:rsidR="00FC0740" w:rsidRPr="007D28CE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4225FE89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16 389,35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358FABA9" w:rsidR="00FC0740" w:rsidRPr="007D28CE" w:rsidRDefault="0089513E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723,9</w:t>
            </w:r>
            <w:r w:rsidR="00985E6A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6018E0ED" w:rsidR="00FC0740" w:rsidRPr="007D28CE" w:rsidRDefault="004571A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5252DC22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1C678982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9 993,04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510" w14:textId="3C92E339" w:rsidR="00FC0740" w:rsidRPr="007D28CE" w:rsidRDefault="00990C7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80,65</w:t>
            </w:r>
            <w:r w:rsidR="00FC0740" w:rsidRPr="007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E39E30A" w14:textId="098F8610" w:rsidR="00FC0740" w:rsidRPr="007D28CE" w:rsidRDefault="00FC0740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1C6B0" w14:textId="30447EC4" w:rsidR="00FE5169" w:rsidRPr="007D28CE" w:rsidRDefault="00FE5169" w:rsidP="00FE516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30 Федерального закона № 44-ФЗ заказчики обязаны осуществлять закупки у </w:t>
      </w:r>
      <w:r w:rsidR="00F1108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предпринимательства (далее -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</w:t>
      </w:r>
      <w:r w:rsidR="00F1108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108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ориентированных некоммерческих организаций (далее </w:t>
      </w:r>
      <w:r w:rsidR="004D35C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108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</w:t>
      </w:r>
      <w:r w:rsidR="00F1108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не менее чем 15% совокупного годового объема закупок. </w:t>
      </w:r>
    </w:p>
    <w:p w14:paraId="6FD535F2" w14:textId="0E61C450" w:rsidR="00371143" w:rsidRPr="007D28CE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565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5565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30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2E30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 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629,97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</w:t>
      </w:r>
      <w:r w:rsidR="00EF13D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подан</w:t>
      </w:r>
      <w:r w:rsidR="00EF13D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37A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2208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EF13D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.  В среднем</w:t>
      </w:r>
      <w:r w:rsidR="00683278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поданных заявок на одну закупку у СМП и СОНО составило </w:t>
      </w:r>
      <w:r w:rsidR="004E37A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37A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2,78</w:t>
      </w:r>
      <w:r w:rsidR="00F109A4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</w:t>
      </w:r>
      <w:r w:rsidR="001463B3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4039B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</w:t>
      </w:r>
      <w:r w:rsidR="00C44356"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183692B" w14:textId="1A58A731" w:rsidR="004C77E2" w:rsidRPr="007D28CE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C1BB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E37A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8C1BB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1F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1BB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0E761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процедур заключено </w:t>
      </w:r>
      <w:r w:rsidR="0076661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  <w:r w:rsidR="004C77E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СМП и СОНО </w:t>
      </w:r>
      <w:r w:rsidR="00A53A5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76661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483,08 </w:t>
      </w:r>
      <w:r w:rsidR="00A53A5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96671F6" w14:textId="75BBC5D3" w:rsidR="00F109A4" w:rsidRPr="007D28CE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медицинских расходных материалов, лекарственных препаратов</w:t>
      </w:r>
      <w:r w:rsidR="003411E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E48184" w14:textId="77777777" w:rsidR="00FC0740" w:rsidRPr="007D28CE" w:rsidRDefault="00FC0740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66C69" w14:textId="77777777" w:rsidR="004C1B0E" w:rsidRPr="007D28CE" w:rsidRDefault="00711A44" w:rsidP="000B21E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45783356"/>
      <w:r w:rsidRPr="007D28C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7D28CE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3"/>
    </w:p>
    <w:p w14:paraId="59F9F460" w14:textId="396D923F" w:rsidR="004C1B0E" w:rsidRPr="007D28CE" w:rsidRDefault="004C1B0E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CA0D1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5328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A0D1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4119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закупки для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168</w:t>
      </w:r>
      <w:r w:rsidR="001A461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6627</w:t>
      </w:r>
      <w:r w:rsidR="009E55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0D1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553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F526ED" w14:textId="44AA6C4E" w:rsidR="00392F62" w:rsidRPr="007D28CE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- 394 закуп</w:t>
      </w:r>
      <w:r w:rsidR="0001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(5,95% от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количества закупок за 1</w:t>
      </w:r>
      <w:r w:rsidR="00D5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2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года);</w:t>
      </w:r>
    </w:p>
    <w:p w14:paraId="69F7868A" w14:textId="371D0150" w:rsidR="00392F62" w:rsidRPr="007D28CE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- 354 закупки (5,34%);</w:t>
      </w:r>
    </w:p>
    <w:p w14:paraId="68ABB1D7" w14:textId="5BD304B4" w:rsidR="003148BC" w:rsidRPr="007D28CE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«Забайкальский краевой онкологический диспансер» - 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9684FD9" w14:textId="780DFCD4" w:rsidR="00392F62" w:rsidRPr="007D28CE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- 303 закупки (4,57%);</w:t>
      </w:r>
    </w:p>
    <w:p w14:paraId="45009025" w14:textId="2C1F9370" w:rsidR="00DB16FB" w:rsidRPr="007D28CE" w:rsidRDefault="003148BC" w:rsidP="00DB16F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«Центр обслуживания, содержания и продаж казенного имущества Забайкальского края» - 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1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2F6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5636C8" w14:textId="16B0841C" w:rsidR="004C1B0E" w:rsidRPr="007D28CE" w:rsidRDefault="004C1B0E" w:rsidP="00DB16F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092A7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92A7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8B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14:paraId="0080791E" w14:textId="7B687C1B" w:rsidR="002E5133" w:rsidRPr="007D28CE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«Служба единого заказчика» Забайкальского края - </w:t>
      </w:r>
      <w:r w:rsidR="00DB16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DB16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B16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7 769,70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D40B5F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документации, 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1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дорог, </w:t>
      </w:r>
      <w:r w:rsid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60A" w:rsidRP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в государственную собственность жил</w:t>
      </w:r>
      <w:r w:rsidR="00B1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6F460A" w:rsidRP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B14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460A" w:rsidRP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жилыми помещениями граждан по переселению из аварийного жилищного фонда в г.</w:t>
      </w:r>
      <w:r w:rsid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0A" w:rsidRP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фельдшерско-акушерских</w:t>
      </w:r>
      <w:r w:rsidR="00C9113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 </w:t>
      </w:r>
      <w:r w:rsid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культурных 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6F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жилых домов и </w:t>
      </w:r>
      <w:r w:rsidR="0007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F47660" w14:textId="647DC750" w:rsidR="003148BC" w:rsidRPr="007D28CE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Забайкальского края </w:t>
      </w:r>
      <w:r w:rsidR="004D35C2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6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общую сумму </w:t>
      </w:r>
      <w:r w:rsidR="00DB16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2 413,42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0479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финансовых услуг</w:t>
      </w:r>
      <w:r w:rsidR="009A558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кредитных ресурсов);</w:t>
      </w:r>
    </w:p>
    <w:p w14:paraId="5BB31AEF" w14:textId="16279189" w:rsidR="002E5133" w:rsidRPr="007D28CE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«Забайкальский краевой онкологический диспансер» -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1 110,34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медицинских расходных материалов</w:t>
      </w:r>
      <w:r w:rsidR="009A558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14:paraId="33855FD9" w14:textId="7C5A015E" w:rsidR="00695C61" w:rsidRPr="007D28CE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</w:t>
      </w:r>
      <w:r w:rsidR="00695C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 Забайкальского края -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700,78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</w:t>
      </w:r>
      <w:r w:rsidR="009A558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специализированных продуктов лечебного питания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695C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87B8DD" w14:textId="71309C02" w:rsidR="00CA3DD6" w:rsidRPr="007D28CE" w:rsidRDefault="00CA3DD6" w:rsidP="00CA3DD6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</w:t>
      </w:r>
      <w:r w:rsidR="00695C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евая клиническая больница» - </w:t>
      </w:r>
      <w:r w:rsidR="00DB16F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</w:t>
      </w:r>
      <w:r w:rsidR="00685C9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1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B28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464,71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</w:t>
      </w:r>
      <w:r w:rsidR="00695C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расходных материалов и т.д.).</w:t>
      </w:r>
    </w:p>
    <w:p w14:paraId="4A38C18E" w14:textId="7666BB65" w:rsidR="00C15874" w:rsidRPr="007D28CE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8B28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12 458,95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8B28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76,02</w:t>
      </w:r>
      <w:r w:rsidR="008846C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28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16 389,35</w:t>
      </w:r>
      <w:r w:rsidR="005113C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6641A5" w14:textId="6C1AB335" w:rsidR="006A3512" w:rsidRPr="007D28CE" w:rsidRDefault="006A3512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представленной ниже диаграмме показано размещение закупок товаров, работ, услуг за 1 </w:t>
      </w:r>
      <w:r w:rsidR="008B285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95C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совокупной начальной (максимальной) цене контрактов в процентном отношении среди крупнейших заказчиков:</w:t>
      </w:r>
    </w:p>
    <w:p w14:paraId="33F147B6" w14:textId="2080E37D" w:rsidR="006A3512" w:rsidRPr="007D28CE" w:rsidRDefault="00685C97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28FA834A" wp14:editId="033600DD">
            <wp:simplePos x="0" y="0"/>
            <wp:positionH relativeFrom="column">
              <wp:posOffset>3175</wp:posOffset>
            </wp:positionH>
            <wp:positionV relativeFrom="paragraph">
              <wp:posOffset>207645</wp:posOffset>
            </wp:positionV>
            <wp:extent cx="5986780" cy="4213860"/>
            <wp:effectExtent l="0" t="0" r="13970" b="15240"/>
            <wp:wrapTight wrapText="bothSides">
              <wp:wrapPolygon edited="0">
                <wp:start x="0" y="0"/>
                <wp:lineTo x="0" y="21580"/>
                <wp:lineTo x="21582" y="21580"/>
                <wp:lineTo x="2158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B772" w14:textId="70D46DB0" w:rsidR="008438DB" w:rsidRPr="007D28CE" w:rsidRDefault="008438DB" w:rsidP="00817C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Toc507597481"/>
    </w:p>
    <w:p w14:paraId="3F6B5918" w14:textId="77777777" w:rsidR="00390AC4" w:rsidRPr="007D28CE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5783357"/>
      <w:r w:rsidRPr="007D28CE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4"/>
      <w:bookmarkEnd w:id="5"/>
    </w:p>
    <w:p w14:paraId="1445CEE7" w14:textId="77777777" w:rsidR="00390AC4" w:rsidRPr="007D28CE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1F3DF2" w14:textId="27B27DB6" w:rsidR="00E60B8E" w:rsidRPr="007D28CE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7D28CE">
        <w:rPr>
          <w:rFonts w:ascii="Times New Roman" w:hAnsi="Times New Roman" w:cs="Times New Roman"/>
          <w:sz w:val="28"/>
          <w:szCs w:val="28"/>
        </w:rPr>
        <w:t>онкурс</w:t>
      </w:r>
      <w:r w:rsidR="00D833C9" w:rsidRPr="007D28C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60B8E" w:rsidRPr="007D28CE">
        <w:rPr>
          <w:rFonts w:ascii="Times New Roman" w:hAnsi="Times New Roman" w:cs="Times New Roman"/>
          <w:sz w:val="28"/>
          <w:szCs w:val="28"/>
        </w:rPr>
        <w:t xml:space="preserve"> является наиболее тщательной и сложной процедурой проведения торгов, поэтому и менее используемой среди заказчиков.</w:t>
      </w:r>
    </w:p>
    <w:p w14:paraId="72FD1E42" w14:textId="3CD1D03F" w:rsidR="00985E6A" w:rsidRPr="007D28CE" w:rsidRDefault="00B817F8" w:rsidP="00985E6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Так</w:t>
      </w:r>
      <w:r w:rsidR="005C6490" w:rsidRPr="007D28CE">
        <w:rPr>
          <w:rFonts w:ascii="Times New Roman" w:hAnsi="Times New Roman" w:cs="Times New Roman"/>
          <w:sz w:val="28"/>
          <w:szCs w:val="28"/>
        </w:rPr>
        <w:t xml:space="preserve">, за </w:t>
      </w:r>
      <w:r w:rsidR="00005666" w:rsidRPr="007D28CE">
        <w:rPr>
          <w:rFonts w:ascii="Times New Roman" w:hAnsi="Times New Roman" w:cs="Times New Roman"/>
          <w:sz w:val="28"/>
          <w:szCs w:val="28"/>
        </w:rPr>
        <w:t xml:space="preserve">1 </w:t>
      </w:r>
      <w:r w:rsidR="00B97166" w:rsidRPr="007D28CE">
        <w:rPr>
          <w:rFonts w:ascii="Times New Roman" w:hAnsi="Times New Roman" w:cs="Times New Roman"/>
          <w:sz w:val="28"/>
          <w:szCs w:val="28"/>
        </w:rPr>
        <w:t>полугоди</w:t>
      </w:r>
      <w:r w:rsidR="00AD0E86">
        <w:rPr>
          <w:rFonts w:ascii="Times New Roman" w:hAnsi="Times New Roman" w:cs="Times New Roman"/>
          <w:sz w:val="28"/>
          <w:szCs w:val="28"/>
        </w:rPr>
        <w:t>е</w:t>
      </w:r>
      <w:r w:rsidR="00005666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B82442" w:rsidRPr="007D28CE">
        <w:rPr>
          <w:rFonts w:ascii="Times New Roman" w:hAnsi="Times New Roman" w:cs="Times New Roman"/>
          <w:sz w:val="28"/>
          <w:szCs w:val="28"/>
        </w:rPr>
        <w:t>2020</w:t>
      </w:r>
      <w:r w:rsidR="00F633CF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>год</w:t>
      </w:r>
      <w:r w:rsidR="00005666" w:rsidRPr="007D28CE">
        <w:rPr>
          <w:rFonts w:ascii="Times New Roman" w:hAnsi="Times New Roman" w:cs="Times New Roman"/>
          <w:sz w:val="28"/>
          <w:szCs w:val="28"/>
        </w:rPr>
        <w:t>а</w:t>
      </w:r>
      <w:r w:rsidRPr="007D28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97166" w:rsidRPr="007D28CE">
        <w:rPr>
          <w:rFonts w:ascii="Times New Roman" w:hAnsi="Times New Roman" w:cs="Times New Roman"/>
          <w:sz w:val="28"/>
          <w:szCs w:val="28"/>
        </w:rPr>
        <w:t>18</w:t>
      </w:r>
      <w:r w:rsidRPr="007D28CE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7D28CE">
        <w:rPr>
          <w:rFonts w:ascii="Times New Roman" w:hAnsi="Times New Roman" w:cs="Times New Roman"/>
          <w:sz w:val="28"/>
          <w:szCs w:val="28"/>
        </w:rPr>
        <w:t>ов</w:t>
      </w:r>
      <w:r w:rsidR="00B82442" w:rsidRPr="007D28C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7D28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97166" w:rsidRPr="007D28CE">
        <w:rPr>
          <w:rFonts w:ascii="Times New Roman" w:hAnsi="Times New Roman" w:cs="Times New Roman"/>
          <w:sz w:val="28"/>
          <w:szCs w:val="28"/>
        </w:rPr>
        <w:t>225,0</w:t>
      </w:r>
      <w:r w:rsidR="003D602D">
        <w:rPr>
          <w:rFonts w:ascii="Times New Roman" w:hAnsi="Times New Roman" w:cs="Times New Roman"/>
          <w:sz w:val="28"/>
          <w:szCs w:val="28"/>
        </w:rPr>
        <w:t>6</w:t>
      </w:r>
      <w:r w:rsidR="00002B23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B4A8E" w:rsidRPr="007D28CE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открытых конкурсов сформирована экономия бюджетных средств в сумме </w:t>
      </w:r>
      <w:r w:rsidR="00B97166" w:rsidRPr="007D28CE">
        <w:rPr>
          <w:rFonts w:ascii="Times New Roman" w:hAnsi="Times New Roman" w:cs="Times New Roman"/>
          <w:sz w:val="28"/>
          <w:szCs w:val="28"/>
        </w:rPr>
        <w:t xml:space="preserve">59,33 </w:t>
      </w:r>
      <w:r w:rsidR="00BB4A8E" w:rsidRPr="007D28CE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B97166" w:rsidRPr="007D28CE">
        <w:rPr>
          <w:rFonts w:ascii="Times New Roman" w:hAnsi="Times New Roman" w:cs="Times New Roman"/>
          <w:sz w:val="28"/>
          <w:szCs w:val="28"/>
        </w:rPr>
        <w:t>26,36</w:t>
      </w:r>
      <w:r w:rsidR="00BB4A8E" w:rsidRPr="007D28CE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BB4A8E" w:rsidRPr="007D28CE">
        <w:rPr>
          <w:rFonts w:ascii="Times New Roman" w:hAnsi="Times New Roman" w:cs="Times New Roman"/>
          <w:sz w:val="28"/>
          <w:szCs w:val="28"/>
        </w:rPr>
        <w:t>В общей экономии доля экономии, сформированная при проведении открытых конкурсов</w:t>
      </w:r>
      <w:r w:rsidR="00D833C9" w:rsidRPr="007D28C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B4A8E" w:rsidRPr="007D28C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B82442" w:rsidRPr="007D28CE">
        <w:rPr>
          <w:rFonts w:ascii="Times New Roman" w:hAnsi="Times New Roman" w:cs="Times New Roman"/>
          <w:sz w:val="28"/>
          <w:szCs w:val="28"/>
        </w:rPr>
        <w:t>8,</w:t>
      </w:r>
      <w:r w:rsidR="00B97166" w:rsidRPr="007D28CE">
        <w:rPr>
          <w:rFonts w:ascii="Times New Roman" w:hAnsi="Times New Roman" w:cs="Times New Roman"/>
          <w:sz w:val="28"/>
          <w:szCs w:val="28"/>
        </w:rPr>
        <w:t>19</w:t>
      </w:r>
      <w:r w:rsidR="00BB4A8E" w:rsidRPr="007D28CE">
        <w:rPr>
          <w:rFonts w:ascii="Times New Roman" w:hAnsi="Times New Roman" w:cs="Times New Roman"/>
          <w:sz w:val="28"/>
          <w:szCs w:val="28"/>
        </w:rPr>
        <w:t>%.</w:t>
      </w:r>
      <w:r w:rsidR="00353CE3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3A439E" w:rsidRPr="007D28CE">
        <w:rPr>
          <w:rFonts w:ascii="Times New Roman" w:hAnsi="Times New Roman" w:cs="Times New Roman"/>
          <w:sz w:val="28"/>
          <w:szCs w:val="28"/>
        </w:rPr>
        <w:t>9</w:t>
      </w:r>
      <w:r w:rsidR="00353CE3" w:rsidRPr="007D28CE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CF765F" w:rsidRPr="007D28CE">
        <w:rPr>
          <w:rFonts w:ascii="Times New Roman" w:hAnsi="Times New Roman" w:cs="Times New Roman"/>
          <w:sz w:val="28"/>
          <w:szCs w:val="28"/>
        </w:rPr>
        <w:t>х конкурс</w:t>
      </w:r>
      <w:r w:rsidR="00590BF9">
        <w:rPr>
          <w:rFonts w:ascii="Times New Roman" w:hAnsi="Times New Roman" w:cs="Times New Roman"/>
          <w:sz w:val="28"/>
          <w:szCs w:val="28"/>
        </w:rPr>
        <w:t>ов</w:t>
      </w:r>
      <w:r w:rsidR="00353CE3" w:rsidRPr="007D28CE">
        <w:rPr>
          <w:rFonts w:ascii="Times New Roman" w:hAnsi="Times New Roman" w:cs="Times New Roman"/>
          <w:sz w:val="28"/>
          <w:szCs w:val="28"/>
        </w:rPr>
        <w:t xml:space="preserve"> были проведены для ГКУ «Служба единого заказчика» Забайкальского края</w:t>
      </w:r>
      <w:r w:rsidR="00CF765F" w:rsidRPr="007D28CE">
        <w:rPr>
          <w:rFonts w:ascii="Times New Roman" w:hAnsi="Times New Roman" w:cs="Times New Roman"/>
          <w:sz w:val="28"/>
          <w:szCs w:val="28"/>
        </w:rPr>
        <w:t xml:space="preserve">, </w:t>
      </w:r>
      <w:r w:rsidR="003A439E" w:rsidRPr="007D28CE">
        <w:rPr>
          <w:rFonts w:ascii="Times New Roman" w:hAnsi="Times New Roman" w:cs="Times New Roman"/>
          <w:sz w:val="28"/>
          <w:szCs w:val="28"/>
        </w:rPr>
        <w:t>8</w:t>
      </w:r>
      <w:r w:rsidR="00CF765F" w:rsidRPr="007D28CE">
        <w:rPr>
          <w:rFonts w:ascii="Times New Roman" w:hAnsi="Times New Roman" w:cs="Times New Roman"/>
          <w:sz w:val="28"/>
          <w:szCs w:val="28"/>
        </w:rPr>
        <w:t xml:space="preserve"> из них проведены </w:t>
      </w:r>
      <w:r w:rsidR="00353CE3" w:rsidRPr="007D28CE">
        <w:rPr>
          <w:rFonts w:ascii="Times New Roman" w:hAnsi="Times New Roman" w:cs="Times New Roman"/>
          <w:sz w:val="28"/>
          <w:szCs w:val="28"/>
        </w:rPr>
        <w:t>на разработк</w:t>
      </w:r>
      <w:r w:rsidR="00CF765F" w:rsidRPr="007D28CE">
        <w:rPr>
          <w:rFonts w:ascii="Times New Roman" w:hAnsi="Times New Roman" w:cs="Times New Roman"/>
          <w:sz w:val="28"/>
          <w:szCs w:val="28"/>
        </w:rPr>
        <w:t>у проектно-сметной документации.</w:t>
      </w:r>
      <w:r w:rsidR="00590BF9">
        <w:rPr>
          <w:rFonts w:ascii="Times New Roman" w:hAnsi="Times New Roman" w:cs="Times New Roman"/>
          <w:sz w:val="28"/>
          <w:szCs w:val="28"/>
        </w:rPr>
        <w:t xml:space="preserve"> Другими государственными заказчиками проводились открытые конкурсы в электронной форме на оказание образовательных услуг, выполнение работ по лесоустройству и т.д.</w:t>
      </w:r>
    </w:p>
    <w:p w14:paraId="2A985870" w14:textId="33124F29" w:rsidR="00944CE9" w:rsidRPr="007D28CE" w:rsidRDefault="0058722F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На участие в открытых конкурсах в электронной форме потенциальными участниками было подано </w:t>
      </w:r>
      <w:r w:rsidR="003A439E" w:rsidRPr="007D28CE">
        <w:rPr>
          <w:rFonts w:ascii="Times New Roman" w:hAnsi="Times New Roman" w:cs="Times New Roman"/>
          <w:sz w:val="28"/>
          <w:szCs w:val="28"/>
        </w:rPr>
        <w:t>66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заяв</w:t>
      </w:r>
      <w:r w:rsidR="003A439E" w:rsidRPr="007D28CE">
        <w:rPr>
          <w:rFonts w:ascii="Times New Roman" w:hAnsi="Times New Roman" w:cs="Times New Roman"/>
          <w:sz w:val="28"/>
          <w:szCs w:val="28"/>
        </w:rPr>
        <w:t>ок</w:t>
      </w:r>
      <w:r w:rsidRPr="007D28CE">
        <w:rPr>
          <w:rFonts w:ascii="Times New Roman" w:hAnsi="Times New Roman" w:cs="Times New Roman"/>
          <w:sz w:val="28"/>
          <w:szCs w:val="28"/>
        </w:rPr>
        <w:t xml:space="preserve">, уровень конкуренции </w:t>
      </w:r>
      <w:r w:rsidRPr="007D28CE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3A439E" w:rsidRPr="007D28CE">
        <w:rPr>
          <w:rFonts w:ascii="Times New Roman" w:hAnsi="Times New Roman" w:cs="Times New Roman"/>
          <w:sz w:val="28"/>
          <w:szCs w:val="28"/>
        </w:rPr>
        <w:t>3,67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  <w:r w:rsidR="00CF765F" w:rsidRPr="007D2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396AF" w14:textId="499496E4" w:rsidR="00985E6A" w:rsidRPr="007D28CE" w:rsidRDefault="003F7C76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За 1 полугодие 2020 года проведено 3 к</w:t>
      </w:r>
      <w:r w:rsidR="00985E6A" w:rsidRPr="007D28CE">
        <w:rPr>
          <w:rFonts w:ascii="Times New Roman" w:hAnsi="Times New Roman" w:cs="Times New Roman"/>
          <w:sz w:val="28"/>
          <w:szCs w:val="28"/>
        </w:rPr>
        <w:t>онкурс</w:t>
      </w:r>
      <w:r w:rsidRPr="007D28CE">
        <w:rPr>
          <w:rFonts w:ascii="Times New Roman" w:hAnsi="Times New Roman" w:cs="Times New Roman"/>
          <w:sz w:val="28"/>
          <w:szCs w:val="28"/>
        </w:rPr>
        <w:t>а</w:t>
      </w:r>
      <w:r w:rsidR="00985E6A" w:rsidRPr="007D28CE">
        <w:rPr>
          <w:rFonts w:ascii="Times New Roman" w:hAnsi="Times New Roman" w:cs="Times New Roman"/>
          <w:sz w:val="28"/>
          <w:szCs w:val="28"/>
        </w:rPr>
        <w:t xml:space="preserve"> с ограниченным участием в электронной форм</w:t>
      </w:r>
      <w:r w:rsidRPr="007D28CE">
        <w:rPr>
          <w:rFonts w:ascii="Times New Roman" w:hAnsi="Times New Roman" w:cs="Times New Roman"/>
          <w:sz w:val="28"/>
          <w:szCs w:val="28"/>
        </w:rPr>
        <w:t>е на сумму 21,44 млн. рублей. Все конкурсы с ограниченным участием в электронной форме признаны несостоявшимися, экономия отсутствует. Все конкурсы с ограниченным участием в электронной форме проведены Министерством образования, науки и молодежной политики Забайкальского края на оказание услуг по оздоровлению детей, проживающих на территории Забайкальского края, в санаторно-оздоровительных лагерях.</w:t>
      </w:r>
    </w:p>
    <w:p w14:paraId="6B89359A" w14:textId="77777777" w:rsidR="00E60B8E" w:rsidRPr="007D28CE" w:rsidRDefault="00E60B8E" w:rsidP="009A2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7D28CE">
        <w:rPr>
          <w:rFonts w:ascii="Times New Roman" w:hAnsi="Times New Roman" w:cs="Times New Roman"/>
          <w:sz w:val="28"/>
          <w:szCs w:val="28"/>
        </w:rPr>
        <w:t>осуществления</w:t>
      </w:r>
      <w:r w:rsidRPr="007D28CE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7D28CE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7D28CE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7D28C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7D28CE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14:paraId="09DA553A" w14:textId="4D2EB4C3" w:rsidR="00E60B8E" w:rsidRPr="007D28CE" w:rsidRDefault="00AD62C2" w:rsidP="009A2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За </w:t>
      </w:r>
      <w:r w:rsidR="009A29FF" w:rsidRPr="007D28CE">
        <w:rPr>
          <w:rFonts w:ascii="Times New Roman" w:hAnsi="Times New Roman" w:cs="Times New Roman"/>
          <w:sz w:val="28"/>
          <w:szCs w:val="28"/>
        </w:rPr>
        <w:t xml:space="preserve">1 </w:t>
      </w:r>
      <w:r w:rsidR="007D6C17" w:rsidRPr="007D28CE">
        <w:rPr>
          <w:rFonts w:ascii="Times New Roman" w:hAnsi="Times New Roman" w:cs="Times New Roman"/>
          <w:sz w:val="28"/>
          <w:szCs w:val="28"/>
        </w:rPr>
        <w:t>полугодие</w:t>
      </w:r>
      <w:r w:rsidR="009A29FF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653C22" w:rsidRPr="007D28CE">
        <w:rPr>
          <w:rFonts w:ascii="Times New Roman" w:hAnsi="Times New Roman" w:cs="Times New Roman"/>
          <w:sz w:val="28"/>
          <w:szCs w:val="28"/>
        </w:rPr>
        <w:t>20</w:t>
      </w:r>
      <w:r w:rsidR="00CF765F" w:rsidRPr="007D28CE">
        <w:rPr>
          <w:rFonts w:ascii="Times New Roman" w:hAnsi="Times New Roman" w:cs="Times New Roman"/>
          <w:sz w:val="28"/>
          <w:szCs w:val="28"/>
        </w:rPr>
        <w:t>20</w:t>
      </w:r>
      <w:r w:rsidR="009A302B" w:rsidRPr="007D28CE">
        <w:rPr>
          <w:rFonts w:ascii="Times New Roman" w:hAnsi="Times New Roman" w:cs="Times New Roman"/>
          <w:sz w:val="28"/>
          <w:szCs w:val="28"/>
        </w:rPr>
        <w:t xml:space="preserve"> год</w:t>
      </w:r>
      <w:r w:rsidR="009A29FF" w:rsidRPr="007D28CE">
        <w:rPr>
          <w:rFonts w:ascii="Times New Roman" w:hAnsi="Times New Roman" w:cs="Times New Roman"/>
          <w:sz w:val="28"/>
          <w:szCs w:val="28"/>
        </w:rPr>
        <w:t>а</w:t>
      </w:r>
      <w:r w:rsidR="00E60B8E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CF765F" w:rsidRPr="007D28CE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D6C17" w:rsidRPr="007D28CE">
        <w:rPr>
          <w:rFonts w:ascii="Times New Roman" w:hAnsi="Times New Roman" w:cs="Times New Roman"/>
          <w:sz w:val="28"/>
          <w:szCs w:val="28"/>
        </w:rPr>
        <w:t>6483</w:t>
      </w:r>
      <w:r w:rsidR="009A29FF" w:rsidRPr="007D28C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F765F" w:rsidRPr="007D28CE">
        <w:rPr>
          <w:rFonts w:ascii="Times New Roman" w:hAnsi="Times New Roman" w:cs="Times New Roman"/>
          <w:sz w:val="28"/>
          <w:szCs w:val="28"/>
        </w:rPr>
        <w:t>х</w:t>
      </w:r>
      <w:r w:rsidR="009A29FF" w:rsidRPr="007D28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D6C17" w:rsidRPr="007D28CE">
        <w:rPr>
          <w:rFonts w:ascii="Times New Roman" w:hAnsi="Times New Roman" w:cs="Times New Roman"/>
          <w:sz w:val="28"/>
          <w:szCs w:val="28"/>
        </w:rPr>
        <w:t>а</w:t>
      </w:r>
      <w:r w:rsidR="00CF765F" w:rsidRPr="007D28C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D6C17" w:rsidRPr="007D28CE">
        <w:rPr>
          <w:rFonts w:ascii="Times New Roman" w:hAnsi="Times New Roman" w:cs="Times New Roman"/>
          <w:sz w:val="28"/>
          <w:szCs w:val="28"/>
        </w:rPr>
        <w:t>16 123,39</w:t>
      </w:r>
      <w:r w:rsidR="009A29FF" w:rsidRPr="007D28CE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F5555F" w:rsidRPr="007D28CE">
        <w:rPr>
          <w:rFonts w:ascii="Times New Roman" w:hAnsi="Times New Roman" w:cs="Times New Roman"/>
          <w:sz w:val="28"/>
          <w:szCs w:val="28"/>
        </w:rPr>
        <w:t>П</w:t>
      </w:r>
      <w:r w:rsidR="00E60B8E" w:rsidRPr="007D28CE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7D6C17" w:rsidRPr="007D28CE">
        <w:rPr>
          <w:rFonts w:ascii="Times New Roman" w:hAnsi="Times New Roman" w:cs="Times New Roman"/>
          <w:sz w:val="28"/>
          <w:szCs w:val="28"/>
        </w:rPr>
        <w:t>4,10</w:t>
      </w:r>
      <w:r w:rsidR="00CF765F" w:rsidRPr="007D28CE">
        <w:rPr>
          <w:rFonts w:ascii="Times New Roman" w:hAnsi="Times New Roman" w:cs="Times New Roman"/>
          <w:sz w:val="28"/>
          <w:szCs w:val="28"/>
        </w:rPr>
        <w:t>%</w:t>
      </w:r>
      <w:r w:rsidR="00E60B8E" w:rsidRPr="007D28CE">
        <w:rPr>
          <w:rFonts w:ascii="Times New Roman" w:hAnsi="Times New Roman" w:cs="Times New Roman"/>
          <w:sz w:val="28"/>
          <w:szCs w:val="28"/>
        </w:rPr>
        <w:t xml:space="preserve">, сумма экономии </w:t>
      </w:r>
      <w:r w:rsidR="007D6C17" w:rsidRPr="007D28CE">
        <w:rPr>
          <w:rFonts w:ascii="Times New Roman" w:hAnsi="Times New Roman" w:cs="Times New Roman"/>
          <w:sz w:val="28"/>
          <w:szCs w:val="28"/>
        </w:rPr>
        <w:t>–</w:t>
      </w:r>
      <w:r w:rsidR="00954CDD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7D6C17" w:rsidRPr="007D28CE">
        <w:rPr>
          <w:rFonts w:ascii="Times New Roman" w:hAnsi="Times New Roman" w:cs="Times New Roman"/>
          <w:sz w:val="28"/>
          <w:szCs w:val="28"/>
        </w:rPr>
        <w:t>661,63</w:t>
      </w:r>
      <w:r w:rsidR="00954CDD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D28CE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7D28CE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7D6C17" w:rsidRPr="007D28CE">
        <w:rPr>
          <w:rFonts w:ascii="Times New Roman" w:hAnsi="Times New Roman" w:cs="Times New Roman"/>
          <w:sz w:val="28"/>
          <w:szCs w:val="28"/>
        </w:rPr>
        <w:t>91,39</w:t>
      </w:r>
      <w:r w:rsidR="00E60B8E" w:rsidRPr="007D28CE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804445A" w14:textId="648E387B" w:rsidR="00E60B8E" w:rsidRPr="007D28CE" w:rsidRDefault="00E60B8E" w:rsidP="00822D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7D28CE">
        <w:rPr>
          <w:rFonts w:ascii="Times New Roman" w:hAnsi="Times New Roman" w:cs="Times New Roman"/>
          <w:sz w:val="28"/>
          <w:szCs w:val="28"/>
        </w:rPr>
        <w:t>ы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7D28CE">
        <w:rPr>
          <w:rFonts w:ascii="Times New Roman" w:hAnsi="Times New Roman" w:cs="Times New Roman"/>
          <w:sz w:val="28"/>
          <w:szCs w:val="28"/>
        </w:rPr>
        <w:t>имися</w:t>
      </w:r>
      <w:r w:rsidRPr="007D28CE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7D6C17" w:rsidRPr="007D28CE">
        <w:rPr>
          <w:rFonts w:ascii="Times New Roman" w:hAnsi="Times New Roman" w:cs="Times New Roman"/>
          <w:sz w:val="28"/>
          <w:szCs w:val="28"/>
        </w:rPr>
        <w:t>2867</w:t>
      </w:r>
      <w:r w:rsidR="001E7394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7D28CE">
        <w:rPr>
          <w:rFonts w:ascii="Times New Roman" w:hAnsi="Times New Roman" w:cs="Times New Roman"/>
          <w:sz w:val="28"/>
          <w:szCs w:val="28"/>
        </w:rPr>
        <w:t>закуп</w:t>
      </w:r>
      <w:r w:rsidR="0001600D" w:rsidRPr="007D28CE">
        <w:rPr>
          <w:rFonts w:ascii="Times New Roman" w:hAnsi="Times New Roman" w:cs="Times New Roman"/>
          <w:sz w:val="28"/>
          <w:szCs w:val="28"/>
        </w:rPr>
        <w:t>ок</w:t>
      </w:r>
      <w:r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364A88" w:rsidRPr="007D28CE">
        <w:rPr>
          <w:rFonts w:ascii="Times New Roman" w:hAnsi="Times New Roman" w:cs="Times New Roman"/>
          <w:sz w:val="28"/>
          <w:szCs w:val="28"/>
        </w:rPr>
        <w:t>4</w:t>
      </w:r>
      <w:r w:rsidR="007D6C17" w:rsidRPr="007D28CE">
        <w:rPr>
          <w:rFonts w:ascii="Times New Roman" w:hAnsi="Times New Roman" w:cs="Times New Roman"/>
          <w:sz w:val="28"/>
          <w:szCs w:val="28"/>
        </w:rPr>
        <w:t>4,22</w:t>
      </w:r>
      <w:r w:rsidR="00D62C67" w:rsidRPr="007D28CE">
        <w:rPr>
          <w:rFonts w:ascii="Times New Roman" w:hAnsi="Times New Roman" w:cs="Times New Roman"/>
          <w:sz w:val="28"/>
          <w:szCs w:val="28"/>
        </w:rPr>
        <w:t>%</w:t>
      </w:r>
      <w:r w:rsidRPr="007D28CE">
        <w:rPr>
          <w:rFonts w:ascii="Times New Roman" w:hAnsi="Times New Roman" w:cs="Times New Roman"/>
          <w:sz w:val="28"/>
          <w:szCs w:val="28"/>
        </w:rPr>
        <w:t>)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7D28CE">
        <w:rPr>
          <w:rFonts w:ascii="Times New Roman" w:hAnsi="Times New Roman" w:cs="Times New Roman"/>
          <w:sz w:val="28"/>
          <w:szCs w:val="28"/>
        </w:rPr>
        <w:t> </w:t>
      </w:r>
      <w:r w:rsidR="007D6C17" w:rsidRPr="007D28CE">
        <w:rPr>
          <w:rFonts w:ascii="Times New Roman" w:hAnsi="Times New Roman" w:cs="Times New Roman"/>
          <w:sz w:val="28"/>
          <w:szCs w:val="28"/>
        </w:rPr>
        <w:t xml:space="preserve">4 320,31 </w:t>
      </w:r>
      <w:r w:rsidR="00D966C4" w:rsidRPr="007D28CE">
        <w:rPr>
          <w:rFonts w:ascii="Times New Roman" w:hAnsi="Times New Roman" w:cs="Times New Roman"/>
          <w:sz w:val="28"/>
          <w:szCs w:val="28"/>
        </w:rPr>
        <w:t>млн. рублей.</w:t>
      </w:r>
      <w:r w:rsidR="00822D59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7D28CE">
        <w:rPr>
          <w:rFonts w:ascii="Times New Roman" w:hAnsi="Times New Roman" w:cs="Times New Roman"/>
          <w:sz w:val="28"/>
          <w:szCs w:val="28"/>
        </w:rPr>
        <w:t>Н</w:t>
      </w:r>
      <w:r w:rsidRPr="007D28CE">
        <w:rPr>
          <w:rFonts w:ascii="Times New Roman" w:hAnsi="Times New Roman" w:cs="Times New Roman"/>
          <w:sz w:val="28"/>
          <w:szCs w:val="28"/>
        </w:rPr>
        <w:t>е состоявш</w:t>
      </w:r>
      <w:r w:rsidR="005D648F" w:rsidRPr="007D28CE">
        <w:rPr>
          <w:rFonts w:ascii="Times New Roman" w:hAnsi="Times New Roman" w:cs="Times New Roman"/>
          <w:sz w:val="28"/>
          <w:szCs w:val="28"/>
        </w:rPr>
        <w:t>имися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7D28CE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7D28CE">
        <w:rPr>
          <w:rFonts w:ascii="Times New Roman" w:hAnsi="Times New Roman" w:cs="Times New Roman"/>
          <w:sz w:val="28"/>
          <w:szCs w:val="28"/>
        </w:rPr>
        <w:t>ы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7D6C17" w:rsidRPr="007D28CE">
        <w:rPr>
          <w:rFonts w:ascii="Times New Roman" w:hAnsi="Times New Roman" w:cs="Times New Roman"/>
          <w:sz w:val="28"/>
          <w:szCs w:val="28"/>
        </w:rPr>
        <w:t>3616</w:t>
      </w:r>
      <w:r w:rsidR="001E7394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7D28CE">
        <w:rPr>
          <w:rFonts w:ascii="Times New Roman" w:hAnsi="Times New Roman" w:cs="Times New Roman"/>
          <w:sz w:val="28"/>
          <w:szCs w:val="28"/>
        </w:rPr>
        <w:t>закуп</w:t>
      </w:r>
      <w:r w:rsidR="001D01F1" w:rsidRPr="007D28CE">
        <w:rPr>
          <w:rFonts w:ascii="Times New Roman" w:hAnsi="Times New Roman" w:cs="Times New Roman"/>
          <w:sz w:val="28"/>
          <w:szCs w:val="28"/>
        </w:rPr>
        <w:t>ок</w:t>
      </w:r>
      <w:r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7D6C17" w:rsidRPr="007D28CE">
        <w:rPr>
          <w:rFonts w:ascii="Times New Roman" w:hAnsi="Times New Roman" w:cs="Times New Roman"/>
          <w:sz w:val="28"/>
          <w:szCs w:val="28"/>
        </w:rPr>
        <w:t>55,78</w:t>
      </w:r>
      <w:r w:rsidRPr="007D28CE">
        <w:rPr>
          <w:rFonts w:ascii="Times New Roman" w:hAnsi="Times New Roman" w:cs="Times New Roman"/>
          <w:sz w:val="28"/>
          <w:szCs w:val="28"/>
        </w:rPr>
        <w:t>%)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D6C17" w:rsidRPr="007D28CE">
        <w:rPr>
          <w:rFonts w:ascii="Times New Roman" w:hAnsi="Times New Roman" w:cs="Times New Roman"/>
          <w:sz w:val="28"/>
          <w:szCs w:val="28"/>
        </w:rPr>
        <w:t>11 803,08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D28CE">
        <w:rPr>
          <w:rFonts w:ascii="Times New Roman" w:hAnsi="Times New Roman" w:cs="Times New Roman"/>
          <w:sz w:val="28"/>
          <w:szCs w:val="28"/>
        </w:rPr>
        <w:t>. Основные причины признания электронных аукционов не состоявшимися</w:t>
      </w:r>
      <w:r w:rsidR="009A4E45" w:rsidRPr="007D28CE">
        <w:rPr>
          <w:rFonts w:ascii="Times New Roman" w:hAnsi="Times New Roman" w:cs="Times New Roman"/>
          <w:sz w:val="28"/>
          <w:szCs w:val="28"/>
        </w:rPr>
        <w:t xml:space="preserve"> - </w:t>
      </w:r>
      <w:r w:rsidRPr="007D28CE">
        <w:rPr>
          <w:rFonts w:ascii="Times New Roman" w:hAnsi="Times New Roman" w:cs="Times New Roman"/>
          <w:sz w:val="28"/>
          <w:szCs w:val="28"/>
        </w:rPr>
        <w:t xml:space="preserve">отсутствие предложений от потенциальных поставщиков, так по </w:t>
      </w:r>
      <w:r w:rsidR="0023780A" w:rsidRPr="007D28CE">
        <w:rPr>
          <w:rFonts w:ascii="Times New Roman" w:hAnsi="Times New Roman" w:cs="Times New Roman"/>
          <w:sz w:val="28"/>
          <w:szCs w:val="28"/>
        </w:rPr>
        <w:t>993</w:t>
      </w:r>
      <w:r w:rsidRPr="007D28CE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23780A" w:rsidRPr="007D28CE">
        <w:rPr>
          <w:rFonts w:ascii="Times New Roman" w:hAnsi="Times New Roman" w:cs="Times New Roman"/>
          <w:sz w:val="28"/>
          <w:szCs w:val="28"/>
        </w:rPr>
        <w:t>2017</w:t>
      </w:r>
      <w:r w:rsidRPr="007D28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7D28CE">
        <w:rPr>
          <w:rFonts w:ascii="Times New Roman" w:hAnsi="Times New Roman" w:cs="Times New Roman"/>
          <w:sz w:val="28"/>
          <w:szCs w:val="28"/>
        </w:rPr>
        <w:t>ам</w:t>
      </w:r>
      <w:r w:rsidRPr="007D28CE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7D28CE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7D28CE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7D28CE">
        <w:rPr>
          <w:rFonts w:ascii="Times New Roman" w:hAnsi="Times New Roman" w:cs="Times New Roman"/>
          <w:sz w:val="28"/>
          <w:szCs w:val="28"/>
        </w:rPr>
        <w:t xml:space="preserve">, по </w:t>
      </w:r>
      <w:r w:rsidR="0023780A" w:rsidRPr="007D28CE">
        <w:rPr>
          <w:rFonts w:ascii="Times New Roman" w:hAnsi="Times New Roman" w:cs="Times New Roman"/>
          <w:sz w:val="28"/>
          <w:szCs w:val="28"/>
        </w:rPr>
        <w:t>75</w:t>
      </w:r>
      <w:r w:rsidR="004B718C" w:rsidRPr="007D28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3780A" w:rsidRPr="007D28CE">
        <w:rPr>
          <w:rFonts w:ascii="Times New Roman" w:hAnsi="Times New Roman" w:cs="Times New Roman"/>
          <w:sz w:val="28"/>
          <w:szCs w:val="28"/>
        </w:rPr>
        <w:t>ам</w:t>
      </w:r>
      <w:r w:rsidR="004B718C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7D28CE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7D28CE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14:paraId="76BEDF99" w14:textId="433A38EF" w:rsidR="00D966C4" w:rsidRPr="007D28CE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7D28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23780A" w:rsidRPr="007D28CE">
        <w:rPr>
          <w:rFonts w:ascii="Times New Roman" w:hAnsi="Times New Roman" w:cs="Times New Roman"/>
          <w:sz w:val="28"/>
          <w:szCs w:val="28"/>
        </w:rPr>
        <w:t>15523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7D28CE">
        <w:rPr>
          <w:rFonts w:ascii="Times New Roman" w:hAnsi="Times New Roman" w:cs="Times New Roman"/>
          <w:sz w:val="28"/>
          <w:szCs w:val="28"/>
        </w:rPr>
        <w:t>ок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36538684"/>
      <w:r w:rsidR="00D966C4" w:rsidRPr="007D28CE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7D28CE">
        <w:rPr>
          <w:rFonts w:ascii="Times New Roman" w:hAnsi="Times New Roman" w:cs="Times New Roman"/>
          <w:sz w:val="28"/>
          <w:szCs w:val="28"/>
        </w:rPr>
        <w:t>2,</w:t>
      </w:r>
      <w:r w:rsidR="0023780A" w:rsidRPr="007D28CE">
        <w:rPr>
          <w:rFonts w:ascii="Times New Roman" w:hAnsi="Times New Roman" w:cs="Times New Roman"/>
          <w:sz w:val="28"/>
          <w:szCs w:val="28"/>
        </w:rPr>
        <w:t>39</w:t>
      </w:r>
      <w:r w:rsidR="00D966C4" w:rsidRPr="007D28CE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6"/>
    <w:p w14:paraId="5236F42A" w14:textId="5036D3E8" w:rsidR="00417FF0" w:rsidRPr="007D28CE" w:rsidRDefault="00E60B8E" w:rsidP="00AA28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F429A9" w:rsidRPr="007D28C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D28CE">
        <w:rPr>
          <w:rFonts w:ascii="Times New Roman" w:hAnsi="Times New Roman" w:cs="Times New Roman"/>
          <w:sz w:val="28"/>
          <w:szCs w:val="28"/>
        </w:rPr>
        <w:t xml:space="preserve">занимает второе место по степени востребованности. </w:t>
      </w:r>
      <w:r w:rsidR="00895050" w:rsidRPr="007D28CE">
        <w:rPr>
          <w:rFonts w:ascii="Times New Roman" w:hAnsi="Times New Roman" w:cs="Times New Roman"/>
          <w:sz w:val="28"/>
          <w:szCs w:val="28"/>
        </w:rPr>
        <w:t xml:space="preserve">За 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1 </w:t>
      </w:r>
      <w:r w:rsidR="0023780A" w:rsidRPr="007D28CE">
        <w:rPr>
          <w:rFonts w:ascii="Times New Roman" w:hAnsi="Times New Roman" w:cs="Times New Roman"/>
          <w:sz w:val="28"/>
          <w:szCs w:val="28"/>
        </w:rPr>
        <w:t>полугодие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 20</w:t>
      </w:r>
      <w:r w:rsidR="00B806DD" w:rsidRPr="007D28CE">
        <w:rPr>
          <w:rFonts w:ascii="Times New Roman" w:hAnsi="Times New Roman" w:cs="Times New Roman"/>
          <w:sz w:val="28"/>
          <w:szCs w:val="28"/>
        </w:rPr>
        <w:t>20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28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3780A" w:rsidRPr="007D28CE">
        <w:rPr>
          <w:rFonts w:ascii="Times New Roman" w:hAnsi="Times New Roman" w:cs="Times New Roman"/>
          <w:sz w:val="28"/>
          <w:szCs w:val="28"/>
        </w:rPr>
        <w:t>112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806DD" w:rsidRPr="007D28CE">
        <w:rPr>
          <w:rFonts w:ascii="Times New Roman" w:hAnsi="Times New Roman" w:cs="Times New Roman"/>
          <w:sz w:val="28"/>
          <w:szCs w:val="28"/>
        </w:rPr>
        <w:t>ов</w:t>
      </w:r>
      <w:r w:rsidRPr="007D28CE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3D7473" w:rsidRPr="007D28C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3780A" w:rsidRPr="007D28CE">
        <w:rPr>
          <w:rFonts w:ascii="Times New Roman" w:hAnsi="Times New Roman" w:cs="Times New Roman"/>
          <w:sz w:val="28"/>
          <w:szCs w:val="28"/>
        </w:rPr>
        <w:t>18,47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FF0" w:rsidRPr="007D28CE">
        <w:rPr>
          <w:rFonts w:ascii="Times New Roman" w:hAnsi="Times New Roman" w:cs="Times New Roman"/>
          <w:sz w:val="28"/>
          <w:szCs w:val="28"/>
        </w:rPr>
        <w:t xml:space="preserve">Из </w:t>
      </w:r>
      <w:r w:rsidR="0023780A" w:rsidRPr="007D28CE">
        <w:rPr>
          <w:rFonts w:ascii="Times New Roman" w:hAnsi="Times New Roman" w:cs="Times New Roman"/>
          <w:sz w:val="28"/>
          <w:szCs w:val="28"/>
        </w:rPr>
        <w:t>112</w:t>
      </w:r>
      <w:r w:rsidR="00417FF0" w:rsidRPr="007D28CE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23780A" w:rsidRPr="007D28CE">
        <w:rPr>
          <w:rFonts w:ascii="Times New Roman" w:hAnsi="Times New Roman" w:cs="Times New Roman"/>
          <w:sz w:val="28"/>
          <w:szCs w:val="28"/>
        </w:rPr>
        <w:t>52</w:t>
      </w:r>
      <w:r w:rsidR="00417FF0" w:rsidRPr="007D28C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806DD" w:rsidRPr="007D28CE">
        <w:rPr>
          <w:rFonts w:ascii="Times New Roman" w:hAnsi="Times New Roman" w:cs="Times New Roman"/>
          <w:sz w:val="28"/>
          <w:szCs w:val="28"/>
        </w:rPr>
        <w:t xml:space="preserve">ы состоявшимися, </w:t>
      </w:r>
      <w:r w:rsidR="0023780A" w:rsidRPr="007D28CE">
        <w:rPr>
          <w:rFonts w:ascii="Times New Roman" w:hAnsi="Times New Roman" w:cs="Times New Roman"/>
          <w:sz w:val="28"/>
          <w:szCs w:val="28"/>
        </w:rPr>
        <w:t>6</w:t>
      </w:r>
      <w:r w:rsidR="00B806DD" w:rsidRPr="007D28CE">
        <w:rPr>
          <w:rFonts w:ascii="Times New Roman" w:hAnsi="Times New Roman" w:cs="Times New Roman"/>
          <w:sz w:val="28"/>
          <w:szCs w:val="28"/>
        </w:rPr>
        <w:t>0 -</w:t>
      </w:r>
      <w:r w:rsidR="00417FF0" w:rsidRPr="007D28CE">
        <w:rPr>
          <w:rFonts w:ascii="Times New Roman" w:hAnsi="Times New Roman" w:cs="Times New Roman"/>
          <w:sz w:val="28"/>
          <w:szCs w:val="28"/>
        </w:rPr>
        <w:t xml:space="preserve"> несостоявшимися. 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По результатам всех проведенных запросов котировок </w:t>
      </w:r>
      <w:r w:rsidR="007463DA" w:rsidRPr="007D28C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сформировалась экономия бюджетных средств в сумме </w:t>
      </w:r>
      <w:r w:rsidR="0023780A" w:rsidRPr="007D28CE">
        <w:rPr>
          <w:rFonts w:ascii="Times New Roman" w:hAnsi="Times New Roman" w:cs="Times New Roman"/>
          <w:sz w:val="28"/>
          <w:szCs w:val="28"/>
        </w:rPr>
        <w:t>2,96</w:t>
      </w:r>
      <w:r w:rsidR="00052015" w:rsidRPr="007D28CE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23780A" w:rsidRPr="007D28CE">
        <w:rPr>
          <w:rFonts w:ascii="Times New Roman" w:hAnsi="Times New Roman" w:cs="Times New Roman"/>
          <w:sz w:val="28"/>
          <w:szCs w:val="28"/>
        </w:rPr>
        <w:t>16,0</w:t>
      </w:r>
      <w:r w:rsidR="004C41CF">
        <w:rPr>
          <w:rFonts w:ascii="Times New Roman" w:hAnsi="Times New Roman" w:cs="Times New Roman"/>
          <w:sz w:val="28"/>
          <w:szCs w:val="28"/>
        </w:rPr>
        <w:t>3</w:t>
      </w:r>
      <w:r w:rsidR="00052015" w:rsidRPr="007D28CE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</w:t>
      </w:r>
      <w:r w:rsidR="00862CA6" w:rsidRPr="007D28CE">
        <w:rPr>
          <w:rFonts w:ascii="Times New Roman" w:hAnsi="Times New Roman" w:cs="Times New Roman"/>
          <w:sz w:val="28"/>
          <w:szCs w:val="28"/>
        </w:rPr>
        <w:t xml:space="preserve"> при проведении запросов котировок</w:t>
      </w:r>
      <w:r w:rsidR="007463DA" w:rsidRPr="007D28C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62CA6" w:rsidRPr="007D28CE">
        <w:rPr>
          <w:rFonts w:ascii="Times New Roman" w:hAnsi="Times New Roman" w:cs="Times New Roman"/>
          <w:sz w:val="28"/>
          <w:szCs w:val="28"/>
        </w:rPr>
        <w:t>.</w:t>
      </w:r>
      <w:r w:rsidR="00B806DD" w:rsidRPr="007D28CE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23780A" w:rsidRPr="007D28CE">
        <w:rPr>
          <w:rFonts w:ascii="Times New Roman" w:hAnsi="Times New Roman" w:cs="Times New Roman"/>
          <w:sz w:val="28"/>
          <w:szCs w:val="28"/>
        </w:rPr>
        <w:t>263</w:t>
      </w:r>
      <w:r w:rsidR="00862CA6" w:rsidRPr="007D28C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3780A" w:rsidRPr="007D28CE">
        <w:rPr>
          <w:rFonts w:ascii="Times New Roman" w:hAnsi="Times New Roman" w:cs="Times New Roman"/>
          <w:sz w:val="28"/>
          <w:szCs w:val="28"/>
        </w:rPr>
        <w:t>и</w:t>
      </w:r>
      <w:r w:rsidR="00862CA6" w:rsidRPr="007D28CE">
        <w:rPr>
          <w:rFonts w:ascii="Times New Roman" w:hAnsi="Times New Roman" w:cs="Times New Roman"/>
          <w:sz w:val="28"/>
          <w:szCs w:val="28"/>
        </w:rPr>
        <w:t xml:space="preserve"> от потенциальных участников, уровень конкуренции составил </w:t>
      </w:r>
      <w:r w:rsidR="0023780A" w:rsidRPr="007D28CE">
        <w:rPr>
          <w:rFonts w:ascii="Times New Roman" w:hAnsi="Times New Roman" w:cs="Times New Roman"/>
          <w:sz w:val="28"/>
          <w:szCs w:val="28"/>
        </w:rPr>
        <w:t>2,35</w:t>
      </w:r>
      <w:r w:rsidR="00862CA6" w:rsidRPr="007D28CE">
        <w:rPr>
          <w:rFonts w:ascii="Times New Roman" w:hAnsi="Times New Roman" w:cs="Times New Roman"/>
          <w:sz w:val="28"/>
          <w:szCs w:val="28"/>
        </w:rPr>
        <w:t xml:space="preserve"> заявки на одну закупку. </w:t>
      </w:r>
      <w:r w:rsidR="00417FF0" w:rsidRPr="007D28CE">
        <w:rPr>
          <w:rFonts w:ascii="Times New Roman" w:hAnsi="Times New Roman" w:cs="Times New Roman"/>
          <w:sz w:val="28"/>
          <w:szCs w:val="28"/>
        </w:rPr>
        <w:t xml:space="preserve">В разрезе товарных групп наиболее часто запрос котировок в электронной форме применятся заказчиками в закупках на поставку изделий медицинского назначения, </w:t>
      </w:r>
      <w:r w:rsidR="002367DB" w:rsidRPr="007D28CE">
        <w:rPr>
          <w:rFonts w:ascii="Times New Roman" w:hAnsi="Times New Roman" w:cs="Times New Roman"/>
          <w:sz w:val="28"/>
          <w:szCs w:val="28"/>
        </w:rPr>
        <w:t xml:space="preserve">канцелярских товаров, </w:t>
      </w:r>
      <w:r w:rsidR="0061697A" w:rsidRPr="007D28CE">
        <w:rPr>
          <w:rFonts w:ascii="Times New Roman" w:hAnsi="Times New Roman" w:cs="Times New Roman"/>
          <w:sz w:val="28"/>
          <w:szCs w:val="28"/>
        </w:rPr>
        <w:t xml:space="preserve">хозяйственных товаров, </w:t>
      </w:r>
      <w:r w:rsidR="00E24469">
        <w:rPr>
          <w:rFonts w:ascii="Times New Roman" w:hAnsi="Times New Roman" w:cs="Times New Roman"/>
          <w:sz w:val="28"/>
          <w:szCs w:val="28"/>
        </w:rPr>
        <w:t xml:space="preserve">продуктов питания, </w:t>
      </w:r>
      <w:r w:rsidR="00B6353E" w:rsidRPr="007D28CE">
        <w:rPr>
          <w:rFonts w:ascii="Times New Roman" w:hAnsi="Times New Roman" w:cs="Times New Roman"/>
          <w:sz w:val="28"/>
          <w:szCs w:val="28"/>
        </w:rPr>
        <w:t>оказание услуг по организации лечебно-профилактического питания</w:t>
      </w:r>
      <w:r w:rsidR="0061697A" w:rsidRPr="007D28CE">
        <w:rPr>
          <w:rFonts w:ascii="Times New Roman" w:hAnsi="Times New Roman" w:cs="Times New Roman"/>
          <w:sz w:val="28"/>
          <w:szCs w:val="28"/>
        </w:rPr>
        <w:t xml:space="preserve">, экспертизы качества медицинской </w:t>
      </w:r>
      <w:r w:rsidR="0061697A" w:rsidRPr="007D28CE">
        <w:rPr>
          <w:rFonts w:ascii="Times New Roman" w:hAnsi="Times New Roman" w:cs="Times New Roman"/>
          <w:sz w:val="28"/>
          <w:szCs w:val="28"/>
        </w:rPr>
        <w:lastRenderedPageBreak/>
        <w:t>помощи</w:t>
      </w:r>
      <w:r w:rsidR="002367DB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417FF0" w:rsidRPr="007D28CE">
        <w:rPr>
          <w:rFonts w:ascii="Times New Roman" w:hAnsi="Times New Roman" w:cs="Times New Roman"/>
          <w:sz w:val="28"/>
          <w:szCs w:val="28"/>
        </w:rPr>
        <w:t>и т.д.</w:t>
      </w:r>
    </w:p>
    <w:p w14:paraId="575538AF" w14:textId="2E52D8ED" w:rsidR="003D7473" w:rsidRPr="007D28CE" w:rsidRDefault="003D7473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За 1 </w:t>
      </w:r>
      <w:r w:rsidR="009350E7" w:rsidRPr="007D28C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D28CE">
        <w:rPr>
          <w:rFonts w:ascii="Times New Roman" w:hAnsi="Times New Roman" w:cs="Times New Roman"/>
          <w:sz w:val="28"/>
          <w:szCs w:val="28"/>
        </w:rPr>
        <w:t>2020 года было проведено 11 запросов предложений в электронной форме на сумму 0,99 млн. рублей</w:t>
      </w:r>
      <w:r w:rsidR="0001600D" w:rsidRPr="007D28CE">
        <w:rPr>
          <w:rFonts w:ascii="Times New Roman" w:hAnsi="Times New Roman" w:cs="Times New Roman"/>
          <w:sz w:val="28"/>
          <w:szCs w:val="28"/>
        </w:rPr>
        <w:t>. Из 11 закупок 10 признаны состоявшимися, 1 - несостоявшейся. По результатам всех проведенных запросов предложений сформировалась экономия бюджетных средств в сумме 0,0</w:t>
      </w:r>
      <w:r w:rsidR="00231626" w:rsidRPr="007D28CE">
        <w:rPr>
          <w:rFonts w:ascii="Times New Roman" w:hAnsi="Times New Roman" w:cs="Times New Roman"/>
          <w:sz w:val="28"/>
          <w:szCs w:val="28"/>
        </w:rPr>
        <w:t>6</w:t>
      </w:r>
      <w:r w:rsidR="0001600D" w:rsidRPr="007D28CE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231626" w:rsidRPr="007D28CE">
        <w:rPr>
          <w:rFonts w:ascii="Times New Roman" w:hAnsi="Times New Roman" w:cs="Times New Roman"/>
          <w:sz w:val="28"/>
          <w:szCs w:val="28"/>
        </w:rPr>
        <w:t>6,06</w:t>
      </w:r>
      <w:r w:rsidR="0001600D" w:rsidRPr="007D28CE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при проведении запросов предложений</w:t>
      </w:r>
      <w:r w:rsidR="00111EAB" w:rsidRPr="007D28C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600D" w:rsidRPr="007D28CE">
        <w:rPr>
          <w:rFonts w:ascii="Times New Roman" w:hAnsi="Times New Roman" w:cs="Times New Roman"/>
          <w:sz w:val="28"/>
          <w:szCs w:val="28"/>
        </w:rPr>
        <w:t xml:space="preserve">. </w:t>
      </w:r>
      <w:r w:rsidR="00FB7460" w:rsidRPr="007D28CE">
        <w:rPr>
          <w:rFonts w:ascii="Times New Roman" w:hAnsi="Times New Roman" w:cs="Times New Roman"/>
          <w:sz w:val="28"/>
          <w:szCs w:val="28"/>
        </w:rPr>
        <w:t>На участие в запросе предложений всего было подано 22 заяв</w:t>
      </w:r>
      <w:r w:rsidR="0001600D" w:rsidRPr="007D28CE">
        <w:rPr>
          <w:rFonts w:ascii="Times New Roman" w:hAnsi="Times New Roman" w:cs="Times New Roman"/>
          <w:sz w:val="28"/>
          <w:szCs w:val="28"/>
        </w:rPr>
        <w:t>к</w:t>
      </w:r>
      <w:r w:rsidR="00FB7460" w:rsidRPr="007D28CE">
        <w:rPr>
          <w:rFonts w:ascii="Times New Roman" w:hAnsi="Times New Roman" w:cs="Times New Roman"/>
          <w:sz w:val="28"/>
          <w:szCs w:val="28"/>
        </w:rPr>
        <w:t>и</w:t>
      </w:r>
      <w:r w:rsidR="0001600D" w:rsidRPr="007D28CE">
        <w:rPr>
          <w:rFonts w:ascii="Times New Roman" w:hAnsi="Times New Roman" w:cs="Times New Roman"/>
          <w:sz w:val="28"/>
          <w:szCs w:val="28"/>
        </w:rPr>
        <w:t xml:space="preserve"> от потенциальных участников, уровень конкуренции </w:t>
      </w:r>
      <w:r w:rsidR="00FB7460" w:rsidRPr="007D28CE">
        <w:rPr>
          <w:rFonts w:ascii="Times New Roman" w:hAnsi="Times New Roman" w:cs="Times New Roman"/>
          <w:sz w:val="28"/>
          <w:szCs w:val="28"/>
        </w:rPr>
        <w:t>составил 2,00</w:t>
      </w:r>
      <w:r w:rsidR="0001600D" w:rsidRPr="007D28CE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  <w:r w:rsidR="00111EAB" w:rsidRPr="007D28CE">
        <w:rPr>
          <w:rFonts w:ascii="Times New Roman" w:hAnsi="Times New Roman" w:cs="Times New Roman"/>
          <w:sz w:val="28"/>
          <w:szCs w:val="28"/>
        </w:rPr>
        <w:t xml:space="preserve"> Все запросы предложений в электронной форме были проведены на поставку лекарственных препаратов.</w:t>
      </w:r>
    </w:p>
    <w:p w14:paraId="756D6300" w14:textId="3A238B9A" w:rsidR="00CA0D11" w:rsidRPr="007D28CE" w:rsidRDefault="00051A56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</w:t>
      </w:r>
      <w:r w:rsidR="003A439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в </w:t>
      </w:r>
      <w:r w:rsidR="00CA0D11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модул</w:t>
      </w:r>
      <w:r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A0D11" w:rsidRPr="007D28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D1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«Закупки малого объема» 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A0D1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осударственными заказчиками Забайкальского края размещено </w:t>
      </w:r>
      <w:r w:rsidR="007D6C17" w:rsidRPr="007D28CE">
        <w:rPr>
          <w:rFonts w:ascii="Times New Roman" w:hAnsi="Times New Roman" w:cs="Times New Roman"/>
          <w:sz w:val="28"/>
          <w:szCs w:val="28"/>
          <w:lang w:eastAsia="ru-RU"/>
        </w:rPr>
        <w:t>2281</w:t>
      </w:r>
      <w:r w:rsidR="00CA0D1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малого объема на сумму </w:t>
      </w:r>
      <w:r w:rsidR="007D6C17" w:rsidRPr="007D28CE">
        <w:rPr>
          <w:rFonts w:ascii="Times New Roman" w:hAnsi="Times New Roman" w:cs="Times New Roman"/>
          <w:sz w:val="28"/>
          <w:szCs w:val="28"/>
          <w:lang w:eastAsia="ru-RU"/>
        </w:rPr>
        <w:t>181,21</w:t>
      </w:r>
      <w:r w:rsidR="00CA0D1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6D8191B6" w14:textId="1EBFD20E" w:rsidR="00E32DAC" w:rsidRPr="007D28CE" w:rsidRDefault="00E32DAC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0E9F1FBA" w:rsidR="00E32DAC" w:rsidRPr="007D28CE" w:rsidRDefault="00E32DAC" w:rsidP="00E32DAC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169776"/>
      <w:bookmarkStart w:id="8" w:name="_Toc45783358"/>
      <w:r w:rsidRPr="007D28CE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 заказчиков</w:t>
      </w:r>
      <w:bookmarkEnd w:id="7"/>
      <w:bookmarkEnd w:id="8"/>
    </w:p>
    <w:p w14:paraId="00865C11" w14:textId="77777777" w:rsidR="00E32DAC" w:rsidRPr="007D28CE" w:rsidRDefault="00E32DAC" w:rsidP="00E32DAC">
      <w:pPr>
        <w:rPr>
          <w:lang w:eastAsia="ru-RU"/>
        </w:rPr>
      </w:pPr>
    </w:p>
    <w:p w14:paraId="3D86BB03" w14:textId="77777777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74C13CD4" w14:textId="6E6BA4A4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За 1 </w:t>
      </w:r>
      <w:r w:rsidR="009A6072" w:rsidRPr="007D28CE">
        <w:rPr>
          <w:rFonts w:ascii="Times New Roman" w:hAnsi="Times New Roman" w:cs="Times New Roman"/>
          <w:sz w:val="28"/>
          <w:szCs w:val="28"/>
        </w:rPr>
        <w:t>полугодие</w:t>
      </w:r>
      <w:r w:rsidRPr="007D28C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423107">
        <w:rPr>
          <w:rFonts w:ascii="Times New Roman" w:hAnsi="Times New Roman" w:cs="Times New Roman"/>
          <w:sz w:val="28"/>
          <w:szCs w:val="28"/>
        </w:rPr>
        <w:t>а</w:t>
      </w:r>
      <w:r w:rsidR="00D67F63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 </w:t>
      </w:r>
      <w:r w:rsidRPr="007D28CE">
        <w:rPr>
          <w:rFonts w:ascii="Times New Roman" w:hAnsi="Times New Roman" w:cs="Times New Roman"/>
          <w:sz w:val="28"/>
          <w:szCs w:val="28"/>
        </w:rPr>
        <w:t>ГКУ «ЗабГосЗакуп» проведен</w:t>
      </w:r>
      <w:r w:rsidR="00C76F08" w:rsidRPr="007D28CE">
        <w:rPr>
          <w:rFonts w:ascii="Times New Roman" w:hAnsi="Times New Roman" w:cs="Times New Roman"/>
          <w:sz w:val="28"/>
          <w:szCs w:val="28"/>
        </w:rPr>
        <w:t>о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8E3E15" w:rsidRPr="007D28CE">
        <w:rPr>
          <w:rFonts w:ascii="Times New Roman" w:hAnsi="Times New Roman" w:cs="Times New Roman"/>
          <w:sz w:val="28"/>
          <w:szCs w:val="28"/>
        </w:rPr>
        <w:t>12</w:t>
      </w:r>
      <w:r w:rsidR="00C76F08" w:rsidRPr="007D28CE">
        <w:rPr>
          <w:rFonts w:ascii="Times New Roman" w:hAnsi="Times New Roman" w:cs="Times New Roman"/>
          <w:sz w:val="28"/>
          <w:szCs w:val="28"/>
        </w:rPr>
        <w:t>0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C76F08" w:rsidRPr="007D28CE">
        <w:rPr>
          <w:rFonts w:ascii="Times New Roman" w:hAnsi="Times New Roman" w:cs="Times New Roman"/>
          <w:sz w:val="28"/>
          <w:szCs w:val="28"/>
        </w:rPr>
        <w:t>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76F08" w:rsidRPr="007D28CE">
        <w:rPr>
          <w:rFonts w:ascii="Times New Roman" w:hAnsi="Times New Roman" w:cs="Times New Roman"/>
          <w:sz w:val="28"/>
          <w:szCs w:val="28"/>
        </w:rPr>
        <w:t>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E5DA1">
        <w:rPr>
          <w:rFonts w:ascii="Times New Roman" w:hAnsi="Times New Roman" w:cs="Times New Roman"/>
          <w:sz w:val="28"/>
          <w:szCs w:val="28"/>
        </w:rPr>
        <w:t>ов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D77980">
        <w:rPr>
          <w:rFonts w:ascii="Times New Roman" w:hAnsi="Times New Roman" w:cs="Times New Roman"/>
          <w:sz w:val="28"/>
          <w:szCs w:val="28"/>
        </w:rPr>
        <w:t>(</w:t>
      </w:r>
      <w:r w:rsidRPr="007D28CE">
        <w:rPr>
          <w:rFonts w:ascii="Times New Roman" w:hAnsi="Times New Roman" w:cs="Times New Roman"/>
          <w:sz w:val="28"/>
          <w:szCs w:val="28"/>
        </w:rPr>
        <w:t>без учета отмененных</w:t>
      </w:r>
      <w:r w:rsidR="00D77980">
        <w:rPr>
          <w:rFonts w:ascii="Times New Roman" w:hAnsi="Times New Roman" w:cs="Times New Roman"/>
          <w:sz w:val="28"/>
          <w:szCs w:val="28"/>
        </w:rPr>
        <w:t>)</w:t>
      </w:r>
      <w:r w:rsidRPr="007D28C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76F08" w:rsidRPr="007D28CE">
        <w:rPr>
          <w:rFonts w:ascii="Times New Roman" w:hAnsi="Times New Roman" w:cs="Times New Roman"/>
          <w:sz w:val="28"/>
          <w:szCs w:val="28"/>
        </w:rPr>
        <w:t>566,31</w:t>
      </w:r>
      <w:r w:rsidR="008E3E15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>млн. рублей (</w:t>
      </w:r>
      <w:r w:rsidR="00C76F08" w:rsidRPr="007D28CE">
        <w:rPr>
          <w:rFonts w:ascii="Times New Roman" w:hAnsi="Times New Roman" w:cs="Times New Roman"/>
          <w:sz w:val="28"/>
          <w:szCs w:val="28"/>
        </w:rPr>
        <w:t>568</w:t>
      </w:r>
      <w:r w:rsidRPr="007D28CE">
        <w:rPr>
          <w:rFonts w:ascii="Times New Roman" w:hAnsi="Times New Roman" w:cs="Times New Roman"/>
          <w:sz w:val="28"/>
          <w:szCs w:val="28"/>
        </w:rPr>
        <w:t xml:space="preserve"> лот</w:t>
      </w:r>
      <w:r w:rsidR="00C76F08" w:rsidRPr="007D28CE">
        <w:rPr>
          <w:rFonts w:ascii="Times New Roman" w:hAnsi="Times New Roman" w:cs="Times New Roman"/>
          <w:sz w:val="28"/>
          <w:szCs w:val="28"/>
        </w:rPr>
        <w:t>ов</w:t>
      </w:r>
      <w:r w:rsidRPr="007D28CE">
        <w:rPr>
          <w:rFonts w:ascii="Times New Roman" w:hAnsi="Times New Roman" w:cs="Times New Roman"/>
          <w:sz w:val="28"/>
          <w:szCs w:val="28"/>
        </w:rPr>
        <w:t>).</w:t>
      </w:r>
      <w:r w:rsidR="00874BB8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1 совместный электронный аукцион был отменен. Сформировалась экономия бюджетных средств в сумме </w:t>
      </w:r>
      <w:r w:rsidR="00C76F08" w:rsidRPr="007D28CE">
        <w:rPr>
          <w:rFonts w:ascii="Times New Roman" w:hAnsi="Times New Roman" w:cs="Times New Roman"/>
          <w:sz w:val="28"/>
          <w:szCs w:val="28"/>
        </w:rPr>
        <w:t>8,40</w:t>
      </w:r>
      <w:r w:rsidR="008E3E15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8E3E15" w:rsidRPr="007D28CE">
        <w:rPr>
          <w:rFonts w:ascii="Times New Roman" w:hAnsi="Times New Roman" w:cs="Times New Roman"/>
          <w:sz w:val="28"/>
          <w:szCs w:val="28"/>
        </w:rPr>
        <w:t>1,</w:t>
      </w:r>
      <w:r w:rsidR="00C76F08" w:rsidRPr="007D28CE">
        <w:rPr>
          <w:rFonts w:ascii="Times New Roman" w:hAnsi="Times New Roman" w:cs="Times New Roman"/>
          <w:sz w:val="28"/>
          <w:szCs w:val="28"/>
        </w:rPr>
        <w:t>4</w:t>
      </w:r>
      <w:r w:rsidR="008E3E15" w:rsidRPr="007D28CE">
        <w:rPr>
          <w:rFonts w:ascii="Times New Roman" w:hAnsi="Times New Roman" w:cs="Times New Roman"/>
          <w:sz w:val="28"/>
          <w:szCs w:val="28"/>
        </w:rPr>
        <w:t>8</w:t>
      </w:r>
      <w:r w:rsidRPr="007D28CE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3447750C" w14:textId="25E499B9" w:rsidR="00E32DAC" w:rsidRPr="007D28CE" w:rsidRDefault="00E32DAC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Из </w:t>
      </w:r>
      <w:r w:rsidR="008E3E15" w:rsidRPr="007D28CE">
        <w:rPr>
          <w:rFonts w:ascii="Times New Roman" w:hAnsi="Times New Roman" w:cs="Times New Roman"/>
          <w:sz w:val="28"/>
          <w:szCs w:val="28"/>
        </w:rPr>
        <w:t>12</w:t>
      </w:r>
      <w:r w:rsidR="00C76F08" w:rsidRPr="007D28CE">
        <w:rPr>
          <w:rFonts w:ascii="Times New Roman" w:hAnsi="Times New Roman" w:cs="Times New Roman"/>
          <w:sz w:val="28"/>
          <w:szCs w:val="28"/>
        </w:rPr>
        <w:t>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76F08" w:rsidRPr="007D28CE">
        <w:rPr>
          <w:rFonts w:ascii="Times New Roman" w:hAnsi="Times New Roman" w:cs="Times New Roman"/>
          <w:sz w:val="28"/>
          <w:szCs w:val="28"/>
        </w:rPr>
        <w:t>ых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C76F08" w:rsidRPr="007D28CE">
        <w:rPr>
          <w:rFonts w:ascii="Times New Roman" w:hAnsi="Times New Roman" w:cs="Times New Roman"/>
          <w:sz w:val="28"/>
          <w:szCs w:val="28"/>
        </w:rPr>
        <w:t>ых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6F08" w:rsidRPr="007D28CE">
        <w:rPr>
          <w:rFonts w:ascii="Times New Roman" w:hAnsi="Times New Roman" w:cs="Times New Roman"/>
          <w:sz w:val="28"/>
          <w:szCs w:val="28"/>
        </w:rPr>
        <w:t>ых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76F08" w:rsidRPr="007D28CE">
        <w:rPr>
          <w:rFonts w:ascii="Times New Roman" w:hAnsi="Times New Roman" w:cs="Times New Roman"/>
          <w:sz w:val="28"/>
          <w:szCs w:val="28"/>
        </w:rPr>
        <w:t>ов</w:t>
      </w:r>
      <w:r w:rsidRPr="007D28C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27516" w:rsidRPr="007D28CE">
        <w:rPr>
          <w:rFonts w:ascii="Times New Roman" w:hAnsi="Times New Roman" w:cs="Times New Roman"/>
          <w:sz w:val="28"/>
          <w:szCs w:val="28"/>
        </w:rPr>
        <w:t>ы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состоявшимся </w:t>
      </w:r>
      <w:r w:rsidR="00C76F08" w:rsidRPr="007D28CE">
        <w:rPr>
          <w:rFonts w:ascii="Times New Roman" w:hAnsi="Times New Roman" w:cs="Times New Roman"/>
          <w:sz w:val="28"/>
          <w:szCs w:val="28"/>
        </w:rPr>
        <w:t>57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76F08" w:rsidRPr="007D28CE">
        <w:rPr>
          <w:rFonts w:ascii="Times New Roman" w:hAnsi="Times New Roman" w:cs="Times New Roman"/>
          <w:sz w:val="28"/>
          <w:szCs w:val="28"/>
        </w:rPr>
        <w:t>ок</w:t>
      </w:r>
      <w:r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C76F08" w:rsidRPr="007D28CE">
        <w:rPr>
          <w:rFonts w:ascii="Times New Roman" w:hAnsi="Times New Roman" w:cs="Times New Roman"/>
          <w:sz w:val="28"/>
          <w:szCs w:val="28"/>
        </w:rPr>
        <w:t>47,5</w:t>
      </w:r>
      <w:r w:rsidR="006051F8">
        <w:rPr>
          <w:rFonts w:ascii="Times New Roman" w:hAnsi="Times New Roman" w:cs="Times New Roman"/>
          <w:sz w:val="28"/>
          <w:szCs w:val="28"/>
        </w:rPr>
        <w:t>0</w:t>
      </w:r>
      <w:r w:rsidR="006B24D1" w:rsidRPr="007D28CE">
        <w:rPr>
          <w:rFonts w:ascii="Times New Roman" w:hAnsi="Times New Roman" w:cs="Times New Roman"/>
          <w:sz w:val="28"/>
          <w:szCs w:val="28"/>
        </w:rPr>
        <w:t>%</w:t>
      </w:r>
      <w:r w:rsidRPr="007D28CE">
        <w:rPr>
          <w:rFonts w:ascii="Times New Roman" w:hAnsi="Times New Roman" w:cs="Times New Roman"/>
          <w:sz w:val="28"/>
          <w:szCs w:val="28"/>
        </w:rPr>
        <w:t>) на общую сумму </w:t>
      </w:r>
      <w:r w:rsidR="00C76F08" w:rsidRPr="007D28CE">
        <w:rPr>
          <w:rFonts w:ascii="Times New Roman" w:hAnsi="Times New Roman" w:cs="Times New Roman"/>
          <w:sz w:val="28"/>
          <w:szCs w:val="28"/>
        </w:rPr>
        <w:t>239,23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рублей. Не состоявшимися признаны </w:t>
      </w:r>
      <w:r w:rsidR="00C76F08" w:rsidRPr="007D28CE">
        <w:rPr>
          <w:rFonts w:ascii="Times New Roman" w:hAnsi="Times New Roman" w:cs="Times New Roman"/>
          <w:sz w:val="28"/>
          <w:szCs w:val="28"/>
        </w:rPr>
        <w:t>63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E27516" w:rsidRPr="007D28CE">
        <w:rPr>
          <w:rFonts w:ascii="Times New Roman" w:hAnsi="Times New Roman" w:cs="Times New Roman"/>
          <w:sz w:val="28"/>
          <w:szCs w:val="28"/>
        </w:rPr>
        <w:t>к</w:t>
      </w:r>
      <w:r w:rsidR="00C76F08" w:rsidRPr="007D28CE">
        <w:rPr>
          <w:rFonts w:ascii="Times New Roman" w:hAnsi="Times New Roman" w:cs="Times New Roman"/>
          <w:sz w:val="28"/>
          <w:szCs w:val="28"/>
        </w:rPr>
        <w:t>и</w:t>
      </w:r>
      <w:r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C76F08" w:rsidRPr="007D28CE">
        <w:rPr>
          <w:rFonts w:ascii="Times New Roman" w:hAnsi="Times New Roman" w:cs="Times New Roman"/>
          <w:sz w:val="28"/>
          <w:szCs w:val="28"/>
        </w:rPr>
        <w:t>52,5</w:t>
      </w:r>
      <w:r w:rsidR="006051F8">
        <w:rPr>
          <w:rFonts w:ascii="Times New Roman" w:hAnsi="Times New Roman" w:cs="Times New Roman"/>
          <w:sz w:val="28"/>
          <w:szCs w:val="28"/>
        </w:rPr>
        <w:t>0</w:t>
      </w:r>
      <w:r w:rsidRPr="007D28CE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C76F08" w:rsidRPr="007D28CE">
        <w:rPr>
          <w:rFonts w:ascii="Times New Roman" w:hAnsi="Times New Roman" w:cs="Times New Roman"/>
          <w:sz w:val="28"/>
          <w:szCs w:val="28"/>
        </w:rPr>
        <w:t>327,08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B24D1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Основными причинами признания совместных электронных аукционов не состоявшимися являются отсутствие предложений от потенциальных поставщиков, а также отклонение заявок участников закупок. Так, по </w:t>
      </w:r>
      <w:r w:rsidR="00C21206" w:rsidRPr="007D28CE">
        <w:rPr>
          <w:rFonts w:ascii="Times New Roman" w:hAnsi="Times New Roman" w:cs="Times New Roman"/>
          <w:sz w:val="28"/>
          <w:szCs w:val="28"/>
        </w:rPr>
        <w:t>14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совместным электронным аукционам не было подано ни одной заявки, по </w:t>
      </w:r>
      <w:r w:rsidR="00C21206" w:rsidRPr="007D28CE">
        <w:rPr>
          <w:rFonts w:ascii="Times New Roman" w:hAnsi="Times New Roman" w:cs="Times New Roman"/>
          <w:sz w:val="28"/>
          <w:szCs w:val="28"/>
        </w:rPr>
        <w:t>42</w:t>
      </w:r>
      <w:r w:rsidRPr="007D28CE">
        <w:rPr>
          <w:rFonts w:ascii="Times New Roman" w:hAnsi="Times New Roman" w:cs="Times New Roman"/>
          <w:sz w:val="28"/>
          <w:szCs w:val="28"/>
        </w:rPr>
        <w:t xml:space="preserve"> аукционам была подана и допущена единственная заявка участника.</w:t>
      </w:r>
    </w:p>
    <w:p w14:paraId="346213B8" w14:textId="68BC6AD5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C21206" w:rsidRPr="007D28CE">
        <w:rPr>
          <w:rFonts w:ascii="Times New Roman" w:hAnsi="Times New Roman" w:cs="Times New Roman"/>
          <w:sz w:val="28"/>
          <w:szCs w:val="28"/>
        </w:rPr>
        <w:t>2</w:t>
      </w:r>
      <w:r w:rsidR="00F00120" w:rsidRPr="007D28CE">
        <w:rPr>
          <w:rFonts w:ascii="Times New Roman" w:hAnsi="Times New Roman" w:cs="Times New Roman"/>
          <w:sz w:val="28"/>
          <w:szCs w:val="28"/>
        </w:rPr>
        <w:t>10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1,</w:t>
      </w:r>
      <w:r w:rsidR="00C21206" w:rsidRPr="007D28CE">
        <w:rPr>
          <w:rFonts w:ascii="Times New Roman" w:hAnsi="Times New Roman" w:cs="Times New Roman"/>
          <w:sz w:val="28"/>
          <w:szCs w:val="28"/>
        </w:rPr>
        <w:t>75</w:t>
      </w:r>
      <w:r w:rsidRPr="007D28CE">
        <w:rPr>
          <w:rFonts w:ascii="Times New Roman" w:hAnsi="Times New Roman" w:cs="Times New Roman"/>
          <w:sz w:val="28"/>
          <w:szCs w:val="28"/>
        </w:rPr>
        <w:t xml:space="preserve">. Из общего количества поданных заявок было отклонено </w:t>
      </w:r>
      <w:r w:rsidR="00C21206" w:rsidRPr="007D28CE">
        <w:rPr>
          <w:rFonts w:ascii="Times New Roman" w:hAnsi="Times New Roman" w:cs="Times New Roman"/>
          <w:sz w:val="28"/>
          <w:szCs w:val="28"/>
        </w:rPr>
        <w:t>6</w:t>
      </w:r>
      <w:r w:rsidRPr="007D28C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21206" w:rsidRPr="007D28CE">
        <w:rPr>
          <w:rFonts w:ascii="Times New Roman" w:hAnsi="Times New Roman" w:cs="Times New Roman"/>
          <w:sz w:val="28"/>
          <w:szCs w:val="28"/>
        </w:rPr>
        <w:t>2,8</w:t>
      </w:r>
      <w:r w:rsidR="00F00120" w:rsidRPr="007D28CE">
        <w:rPr>
          <w:rFonts w:ascii="Times New Roman" w:hAnsi="Times New Roman" w:cs="Times New Roman"/>
          <w:sz w:val="28"/>
          <w:szCs w:val="28"/>
        </w:rPr>
        <w:t>6</w:t>
      </w:r>
      <w:r w:rsidRPr="007D28CE">
        <w:rPr>
          <w:rFonts w:ascii="Times New Roman" w:hAnsi="Times New Roman" w:cs="Times New Roman"/>
          <w:sz w:val="28"/>
          <w:szCs w:val="28"/>
        </w:rPr>
        <w:t>% и указывает на высокое качество подаваемых заявок от поставщиков (подрядчиков, исполнителей) на участие в совместных торгах.</w:t>
      </w:r>
    </w:p>
    <w:p w14:paraId="2C5F6F59" w14:textId="77777777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lastRenderedPageBreak/>
        <w:t>В разрезе групп товаров закупки распределилась следующим образом:</w:t>
      </w:r>
    </w:p>
    <w:p w14:paraId="6EC11865" w14:textId="654F3681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на поставку продуктов питания проведено </w:t>
      </w:r>
      <w:r w:rsidR="003F6505" w:rsidRPr="007D28CE">
        <w:rPr>
          <w:rFonts w:ascii="Times New Roman" w:hAnsi="Times New Roman" w:cs="Times New Roman"/>
          <w:sz w:val="28"/>
          <w:szCs w:val="28"/>
        </w:rPr>
        <w:t>89</w:t>
      </w:r>
      <w:r w:rsidRPr="007D28CE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3F6505" w:rsidRPr="007D28CE">
        <w:rPr>
          <w:rFonts w:ascii="Times New Roman" w:hAnsi="Times New Roman" w:cs="Times New Roman"/>
          <w:sz w:val="28"/>
          <w:szCs w:val="28"/>
        </w:rPr>
        <w:t xml:space="preserve">371 </w:t>
      </w:r>
      <w:r w:rsidRPr="007D28CE">
        <w:rPr>
          <w:rFonts w:ascii="Times New Roman" w:hAnsi="Times New Roman" w:cs="Times New Roman"/>
          <w:sz w:val="28"/>
          <w:szCs w:val="28"/>
        </w:rPr>
        <w:t xml:space="preserve">лот) на сумму </w:t>
      </w:r>
      <w:r w:rsidR="003F6505" w:rsidRPr="007D28CE">
        <w:rPr>
          <w:rFonts w:ascii="Times New Roman" w:hAnsi="Times New Roman" w:cs="Times New Roman"/>
          <w:sz w:val="28"/>
          <w:szCs w:val="28"/>
        </w:rPr>
        <w:t>22,62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3F6505" w:rsidRPr="007D28CE">
        <w:rPr>
          <w:rFonts w:ascii="Times New Roman" w:hAnsi="Times New Roman" w:cs="Times New Roman"/>
          <w:sz w:val="28"/>
          <w:szCs w:val="28"/>
        </w:rPr>
        <w:t xml:space="preserve">3,00 </w:t>
      </w:r>
      <w:r w:rsidRPr="007D28CE">
        <w:rPr>
          <w:rFonts w:ascii="Times New Roman" w:hAnsi="Times New Roman" w:cs="Times New Roman"/>
          <w:sz w:val="28"/>
          <w:szCs w:val="28"/>
        </w:rPr>
        <w:t>млн. рублей (</w:t>
      </w:r>
      <w:r w:rsidR="003B1620" w:rsidRPr="007D28CE">
        <w:rPr>
          <w:rFonts w:ascii="Times New Roman" w:hAnsi="Times New Roman" w:cs="Times New Roman"/>
          <w:sz w:val="28"/>
          <w:szCs w:val="28"/>
        </w:rPr>
        <w:t>13,26</w:t>
      </w:r>
      <w:r w:rsidRPr="007D28CE">
        <w:rPr>
          <w:rFonts w:ascii="Times New Roman" w:hAnsi="Times New Roman" w:cs="Times New Roman"/>
          <w:sz w:val="28"/>
          <w:szCs w:val="28"/>
        </w:rPr>
        <w:t>%), все закупки проведены для нужд учреждений социальной защиты населения Забайкальского края;</w:t>
      </w:r>
    </w:p>
    <w:p w14:paraId="405B1F80" w14:textId="77777777" w:rsidR="00271324" w:rsidRPr="007D28CE" w:rsidRDefault="00271324" w:rsidP="002713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на поставку бумаги для офисной техники для нужд учреждений социальной защиты населения Забайкальского края проведено 6 закупок (18 лотов) на сумму 0,62 млн. рублей, экономия составила 0,08 (12,9%);</w:t>
      </w:r>
    </w:p>
    <w:p w14:paraId="3654A6F3" w14:textId="7A20B6C3" w:rsidR="00271324" w:rsidRPr="007D28CE" w:rsidRDefault="00271324" w:rsidP="002713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на поставку медицинского оборудования для нужд учреждений здравоохранения проведено 12 закупок (98 лотов) на сумму 59,11 млн. рублей, экономия составила 1,5</w:t>
      </w:r>
      <w:r w:rsidR="00BE052D">
        <w:rPr>
          <w:rFonts w:ascii="Times New Roman" w:hAnsi="Times New Roman" w:cs="Times New Roman"/>
          <w:sz w:val="28"/>
          <w:szCs w:val="28"/>
        </w:rPr>
        <w:t>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 (2,54%);</w:t>
      </w:r>
    </w:p>
    <w:p w14:paraId="520BAFFA" w14:textId="77777777" w:rsidR="00271324" w:rsidRPr="007D28CE" w:rsidRDefault="00271324" w:rsidP="002713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для нужд учреждений здравоохранения проведено 4 закупки (30 лотов) на сумму 286,4 млн. рублей, экономия составила 3,82 млн. рублей (1,33%);</w:t>
      </w:r>
    </w:p>
    <w:p w14:paraId="5BFCD5D9" w14:textId="77777777" w:rsidR="003B1620" w:rsidRPr="007D28CE" w:rsidRDefault="003B1620" w:rsidP="003B16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на поставку комплекса передвижного автомобильного диагностического для нужд учреждений здравоохранения проведено 2 закупки (24 лота) на сумму 188,21 млн. рублей, экономия отсутствует;</w:t>
      </w:r>
    </w:p>
    <w:p w14:paraId="78B04152" w14:textId="04449A8F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на поставку угля проведена 1 закупка (5 лотов)</w:t>
      </w:r>
      <w:r w:rsidR="00783C2C" w:rsidRPr="007D28CE">
        <w:rPr>
          <w:rFonts w:ascii="Times New Roman" w:hAnsi="Times New Roman" w:cs="Times New Roman"/>
          <w:sz w:val="28"/>
          <w:szCs w:val="28"/>
        </w:rPr>
        <w:t xml:space="preserve"> для нужд учреждений социальной защиты населения Забайкальского края</w:t>
      </w:r>
      <w:r w:rsidRPr="007D28CE">
        <w:rPr>
          <w:rFonts w:ascii="Times New Roman" w:hAnsi="Times New Roman" w:cs="Times New Roman"/>
          <w:sz w:val="28"/>
          <w:szCs w:val="28"/>
        </w:rPr>
        <w:t xml:space="preserve"> на сумму 3,</w:t>
      </w:r>
      <w:r w:rsidR="005F452D">
        <w:rPr>
          <w:rFonts w:ascii="Times New Roman" w:hAnsi="Times New Roman" w:cs="Times New Roman"/>
          <w:sz w:val="28"/>
          <w:szCs w:val="28"/>
        </w:rPr>
        <w:t>39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рублей, экономия отсутствует;</w:t>
      </w:r>
    </w:p>
    <w:p w14:paraId="1CC6EF59" w14:textId="4B7A4EC8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на поставку бензина для нужд учреждений социальной защиты населения </w:t>
      </w:r>
      <w:r w:rsidR="00A218B7" w:rsidRPr="007D28C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7D28CE">
        <w:rPr>
          <w:rFonts w:ascii="Times New Roman" w:hAnsi="Times New Roman" w:cs="Times New Roman"/>
          <w:sz w:val="28"/>
          <w:szCs w:val="28"/>
        </w:rPr>
        <w:t>проведено 6 закупок (22 лота) на сумму 5,96 млн. рублей, экономия отсутствует</w:t>
      </w:r>
      <w:r w:rsidR="00271324" w:rsidRPr="007D28CE">
        <w:rPr>
          <w:rFonts w:ascii="Times New Roman" w:hAnsi="Times New Roman" w:cs="Times New Roman"/>
          <w:sz w:val="28"/>
          <w:szCs w:val="28"/>
        </w:rPr>
        <w:t>.</w:t>
      </w:r>
    </w:p>
    <w:p w14:paraId="16D8F1A4" w14:textId="2A44E860" w:rsidR="00E32DAC" w:rsidRPr="007D28CE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Анализ экономии проведенных закупок по группам товаров показывает, что наиболее высокий показатель приходится на закупки по поставке продуктов питания</w:t>
      </w:r>
      <w:r w:rsidR="00953652">
        <w:rPr>
          <w:rFonts w:ascii="Times New Roman" w:hAnsi="Times New Roman" w:cs="Times New Roman"/>
          <w:sz w:val="28"/>
          <w:szCs w:val="28"/>
        </w:rPr>
        <w:t>, бумаги офисной</w:t>
      </w:r>
      <w:r w:rsidRPr="007D28CE">
        <w:rPr>
          <w:rFonts w:ascii="Times New Roman" w:hAnsi="Times New Roman" w:cs="Times New Roman"/>
          <w:sz w:val="28"/>
          <w:szCs w:val="28"/>
        </w:rPr>
        <w:t xml:space="preserve"> и свидетельствует о результативности указанных совместных электронных аукционов.</w:t>
      </w:r>
      <w:r w:rsidR="00A218B7" w:rsidRPr="007D28CE">
        <w:rPr>
          <w:rFonts w:ascii="Times New Roman" w:hAnsi="Times New Roman" w:cs="Times New Roman"/>
          <w:sz w:val="28"/>
          <w:szCs w:val="28"/>
        </w:rPr>
        <w:t xml:space="preserve"> Без формирования экономии бюджетных средств проводились торги на приобретение угля, бензина и автотранспортных средств.</w:t>
      </w:r>
    </w:p>
    <w:p w14:paraId="50F7D9BD" w14:textId="2BFC3844" w:rsidR="003F6505" w:rsidRPr="007D28CE" w:rsidRDefault="003F6505" w:rsidP="003F65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Для нужд муниципальных заказчиков Забайкальского края в 1 полугодии 20</w:t>
      </w:r>
      <w:r w:rsidR="00271324" w:rsidRPr="007D28CE">
        <w:rPr>
          <w:rFonts w:ascii="Times New Roman" w:hAnsi="Times New Roman" w:cs="Times New Roman"/>
          <w:sz w:val="28"/>
          <w:szCs w:val="28"/>
        </w:rPr>
        <w:t>20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года проведен </w:t>
      </w:r>
      <w:r w:rsidR="00271324" w:rsidRPr="007D28CE">
        <w:rPr>
          <w:rFonts w:ascii="Times New Roman" w:hAnsi="Times New Roman" w:cs="Times New Roman"/>
          <w:sz w:val="28"/>
          <w:szCs w:val="28"/>
        </w:rPr>
        <w:t>1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271324" w:rsidRPr="007D28CE">
        <w:rPr>
          <w:rFonts w:ascii="Times New Roman" w:hAnsi="Times New Roman" w:cs="Times New Roman"/>
          <w:sz w:val="28"/>
          <w:szCs w:val="28"/>
        </w:rPr>
        <w:t>й</w:t>
      </w:r>
      <w:r w:rsidRPr="007D28C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271324" w:rsidRPr="007D28CE">
        <w:rPr>
          <w:rFonts w:ascii="Times New Roman" w:hAnsi="Times New Roman" w:cs="Times New Roman"/>
          <w:sz w:val="28"/>
          <w:szCs w:val="28"/>
        </w:rPr>
        <w:t>й</w:t>
      </w:r>
      <w:r w:rsidRPr="007D28CE">
        <w:rPr>
          <w:rFonts w:ascii="Times New Roman" w:hAnsi="Times New Roman" w:cs="Times New Roman"/>
          <w:sz w:val="28"/>
          <w:szCs w:val="28"/>
        </w:rPr>
        <w:t xml:space="preserve"> аукцион на</w:t>
      </w:r>
      <w:r w:rsidR="00271324" w:rsidRPr="007D28CE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71324" w:rsidRPr="007D28CE">
        <w:rPr>
          <w:rFonts w:ascii="Times New Roman" w:hAnsi="Times New Roman" w:cs="Times New Roman"/>
          <w:sz w:val="28"/>
          <w:szCs w:val="28"/>
        </w:rPr>
        <w:t>23,78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C14B64" w:rsidRPr="007D28CE">
        <w:rPr>
          <w:rFonts w:ascii="Times New Roman" w:hAnsi="Times New Roman" w:cs="Times New Roman"/>
          <w:sz w:val="28"/>
          <w:szCs w:val="28"/>
        </w:rPr>
        <w:t>5</w:t>
      </w:r>
      <w:r w:rsidRPr="007D28CE">
        <w:rPr>
          <w:rFonts w:ascii="Times New Roman" w:hAnsi="Times New Roman" w:cs="Times New Roman"/>
          <w:sz w:val="28"/>
          <w:szCs w:val="28"/>
        </w:rPr>
        <w:t xml:space="preserve"> лотов). Экономия бюджетных средств составила </w:t>
      </w:r>
      <w:r w:rsidR="00422F70" w:rsidRPr="007D28CE">
        <w:rPr>
          <w:rFonts w:ascii="Times New Roman" w:hAnsi="Times New Roman" w:cs="Times New Roman"/>
          <w:sz w:val="28"/>
          <w:szCs w:val="28"/>
        </w:rPr>
        <w:t>0,95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422F70" w:rsidRPr="007D28CE">
        <w:rPr>
          <w:rFonts w:ascii="Times New Roman" w:hAnsi="Times New Roman" w:cs="Times New Roman"/>
          <w:sz w:val="28"/>
          <w:szCs w:val="28"/>
        </w:rPr>
        <w:t>3,99</w:t>
      </w:r>
      <w:r w:rsidRPr="007D28CE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контрактов. </w:t>
      </w:r>
      <w:r w:rsidR="00422F70" w:rsidRPr="007D28CE">
        <w:rPr>
          <w:rFonts w:ascii="Times New Roman" w:hAnsi="Times New Roman" w:cs="Times New Roman"/>
          <w:sz w:val="28"/>
          <w:szCs w:val="28"/>
        </w:rPr>
        <w:t>Совместный электронный аукцион проведен на поставку автотранспортных средств (приобретение многофункционального культурного центра (автоклуба).</w:t>
      </w:r>
    </w:p>
    <w:p w14:paraId="5C5F11DD" w14:textId="77777777" w:rsidR="003F6505" w:rsidRPr="007D28CE" w:rsidRDefault="003F6505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661EA4" w14:textId="77777777" w:rsidR="009C2F6E" w:rsidRPr="007D28CE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783359"/>
      <w:r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7D28CE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9"/>
    </w:p>
    <w:p w14:paraId="07B2475C" w14:textId="77777777" w:rsidR="00CD42F2" w:rsidRPr="007D28CE" w:rsidRDefault="00CD42F2" w:rsidP="00CD42F2">
      <w:pPr>
        <w:rPr>
          <w:lang w:eastAsia="ru-RU"/>
        </w:rPr>
      </w:pPr>
    </w:p>
    <w:p w14:paraId="5D6841DD" w14:textId="77777777" w:rsidR="005025F8" w:rsidRPr="007D28CE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lastRenderedPageBreak/>
        <w:t>Полномоч</w:t>
      </w:r>
      <w:r w:rsidR="00181332" w:rsidRPr="007D28CE">
        <w:rPr>
          <w:rFonts w:ascii="Times New Roman" w:hAnsi="Times New Roman" w:cs="Times New Roman"/>
          <w:sz w:val="28"/>
          <w:szCs w:val="28"/>
        </w:rPr>
        <w:t>ие</w:t>
      </w:r>
      <w:r w:rsidRPr="007D28CE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7D28CE">
        <w:rPr>
          <w:rFonts w:ascii="Times New Roman" w:hAnsi="Times New Roman" w:cs="Times New Roman"/>
          <w:sz w:val="28"/>
          <w:szCs w:val="28"/>
        </w:rPr>
        <w:t>ГКУ</w:t>
      </w:r>
      <w:r w:rsidRPr="007D28CE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7D28CE">
        <w:rPr>
          <w:rFonts w:ascii="Times New Roman" w:hAnsi="Times New Roman" w:cs="Times New Roman"/>
          <w:sz w:val="28"/>
          <w:szCs w:val="28"/>
        </w:rPr>
        <w:t>ГосЗакуп</w:t>
      </w:r>
      <w:r w:rsidRPr="007D28CE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7D28C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D28CE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2684036D" w14:textId="0B674856" w:rsidR="003F424D" w:rsidRPr="007D28CE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7E7C9A" w:rsidRPr="007D28CE">
        <w:rPr>
          <w:rFonts w:ascii="Times New Roman" w:hAnsi="Times New Roman" w:cs="Times New Roman"/>
          <w:sz w:val="28"/>
          <w:szCs w:val="28"/>
        </w:rPr>
        <w:t>30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муниципальных образований (1</w:t>
      </w:r>
      <w:r w:rsidR="007E7C9A" w:rsidRPr="007D28CE">
        <w:rPr>
          <w:rFonts w:ascii="Times New Roman" w:hAnsi="Times New Roman" w:cs="Times New Roman"/>
          <w:sz w:val="28"/>
          <w:szCs w:val="28"/>
        </w:rPr>
        <w:t>5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муниципальных районов, 8 городских поселений, 2 городских округа и </w:t>
      </w:r>
      <w:r w:rsidR="007E7C9A" w:rsidRPr="007D28CE">
        <w:rPr>
          <w:rFonts w:ascii="Times New Roman" w:hAnsi="Times New Roman" w:cs="Times New Roman"/>
          <w:sz w:val="28"/>
          <w:szCs w:val="28"/>
        </w:rPr>
        <w:t>5</w:t>
      </w:r>
      <w:r w:rsidRPr="007D28CE">
        <w:rPr>
          <w:rFonts w:ascii="Times New Roman" w:hAnsi="Times New Roman" w:cs="Times New Roman"/>
          <w:sz w:val="28"/>
          <w:szCs w:val="28"/>
        </w:rPr>
        <w:t xml:space="preserve"> сельских поселения)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7E7C9A" w:rsidRPr="007D28CE">
        <w:rPr>
          <w:rFonts w:ascii="Times New Roman" w:hAnsi="Times New Roman" w:cs="Times New Roman"/>
          <w:sz w:val="28"/>
          <w:szCs w:val="28"/>
        </w:rPr>
        <w:t>731</w:t>
      </w:r>
      <w:r w:rsidRPr="007D28CE">
        <w:rPr>
          <w:rFonts w:ascii="Times New Roman" w:hAnsi="Times New Roman" w:cs="Times New Roman"/>
          <w:sz w:val="28"/>
          <w:szCs w:val="28"/>
        </w:rPr>
        <w:t xml:space="preserve"> муниципальный заказчик).</w:t>
      </w:r>
    </w:p>
    <w:p w14:paraId="53EB7ACD" w14:textId="65E4EF1C" w:rsidR="00CC6B98" w:rsidRPr="007D28CE" w:rsidRDefault="00CC6B98" w:rsidP="00CC6B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За 1 полугодие 20</w:t>
      </w:r>
      <w:r w:rsidR="006235C7">
        <w:rPr>
          <w:rFonts w:ascii="Times New Roman" w:hAnsi="Times New Roman" w:cs="Times New Roman"/>
          <w:sz w:val="28"/>
          <w:szCs w:val="28"/>
        </w:rPr>
        <w:t>20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года заключены следующие соглашения:</w:t>
      </w:r>
    </w:p>
    <w:p w14:paraId="742FCCE8" w14:textId="77777777" w:rsidR="00C44E64" w:rsidRPr="007D28CE" w:rsidRDefault="00C44E64" w:rsidP="00C44E64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№ 27 от 09 апреля 2020 года с </w:t>
      </w:r>
      <w:r w:rsidRPr="007D28CE">
        <w:rPr>
          <w:rFonts w:asciiTheme="majorBidi" w:hAnsiTheme="majorBidi" w:cstheme="majorBidi"/>
          <w:sz w:val="28"/>
          <w:szCs w:val="28"/>
        </w:rPr>
        <w:t>Администрацией сельского поселения «Калганское» (</w:t>
      </w:r>
      <w:r w:rsidRPr="007D28CE">
        <w:rPr>
          <w:rFonts w:asciiTheme="majorBidi" w:hAnsiTheme="majorBidi" w:cstheme="majorBidi"/>
          <w:bCs/>
          <w:sz w:val="28"/>
          <w:szCs w:val="28"/>
        </w:rPr>
        <w:t>1</w:t>
      </w:r>
      <w:r w:rsidRPr="007D28CE">
        <w:rPr>
          <w:rFonts w:asciiTheme="majorBidi" w:hAnsiTheme="majorBidi" w:cstheme="majorBidi"/>
          <w:sz w:val="28"/>
          <w:szCs w:val="28"/>
        </w:rPr>
        <w:t xml:space="preserve"> муниципальный заказчик);</w:t>
      </w:r>
    </w:p>
    <w:p w14:paraId="68D4D9BD" w14:textId="12F2ADFC" w:rsidR="00C44E64" w:rsidRPr="007D28CE" w:rsidRDefault="00C44E64" w:rsidP="00C44E64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D28CE">
        <w:rPr>
          <w:rFonts w:asciiTheme="majorBidi" w:hAnsiTheme="majorBidi" w:cstheme="majorBidi"/>
          <w:sz w:val="28"/>
          <w:szCs w:val="28"/>
        </w:rPr>
        <w:t>№ 28 от 09 апреля 2020г. с Администрацией сельского поселения «Абагайтуйское» муниципального района «Забайкальский район» Забайкальского края (</w:t>
      </w:r>
      <w:r w:rsidRPr="007D28CE">
        <w:rPr>
          <w:rFonts w:asciiTheme="majorBidi" w:hAnsiTheme="majorBidi" w:cstheme="majorBidi"/>
          <w:bCs/>
          <w:sz w:val="28"/>
          <w:szCs w:val="28"/>
        </w:rPr>
        <w:t>2</w:t>
      </w:r>
      <w:r w:rsidRPr="007D28CE">
        <w:rPr>
          <w:rFonts w:asciiTheme="majorBidi" w:hAnsiTheme="majorBidi" w:cstheme="majorBidi"/>
          <w:sz w:val="28"/>
          <w:szCs w:val="28"/>
        </w:rPr>
        <w:t xml:space="preserve"> заказчика)</w:t>
      </w:r>
      <w:r w:rsidR="00F82955">
        <w:rPr>
          <w:rFonts w:asciiTheme="majorBidi" w:hAnsiTheme="majorBidi" w:cstheme="majorBidi"/>
          <w:sz w:val="28"/>
          <w:szCs w:val="28"/>
        </w:rPr>
        <w:t>;</w:t>
      </w:r>
    </w:p>
    <w:p w14:paraId="48B2126F" w14:textId="17C5A28D" w:rsidR="00C44E64" w:rsidRPr="007D28CE" w:rsidRDefault="00C44E64" w:rsidP="00C44E64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D28CE">
        <w:rPr>
          <w:rFonts w:asciiTheme="majorBidi" w:hAnsiTheme="majorBidi" w:cstheme="majorBidi"/>
          <w:sz w:val="28"/>
          <w:szCs w:val="28"/>
        </w:rPr>
        <w:t>№ 29 от 09 апреля 2020г. с Администрацией муниципального района «Забайкальский район» (</w:t>
      </w:r>
      <w:r w:rsidRPr="007D28CE">
        <w:rPr>
          <w:rFonts w:asciiTheme="majorBidi" w:hAnsiTheme="majorBidi" w:cstheme="majorBidi"/>
          <w:bCs/>
          <w:sz w:val="28"/>
          <w:szCs w:val="28"/>
        </w:rPr>
        <w:t>25</w:t>
      </w:r>
      <w:r w:rsidRPr="007D28CE">
        <w:rPr>
          <w:rFonts w:asciiTheme="majorBidi" w:hAnsiTheme="majorBidi" w:cstheme="majorBidi"/>
          <w:sz w:val="28"/>
          <w:szCs w:val="28"/>
        </w:rPr>
        <w:t xml:space="preserve"> заказчиков)</w:t>
      </w:r>
      <w:r w:rsidR="00F82955">
        <w:rPr>
          <w:rFonts w:asciiTheme="majorBidi" w:hAnsiTheme="majorBidi" w:cstheme="majorBidi"/>
          <w:sz w:val="28"/>
          <w:szCs w:val="28"/>
        </w:rPr>
        <w:t>;</w:t>
      </w:r>
    </w:p>
    <w:p w14:paraId="1BD8F735" w14:textId="78E0DB50" w:rsidR="00CC6B98" w:rsidRPr="007D28CE" w:rsidRDefault="00C44E64" w:rsidP="00C44E64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D28CE">
        <w:rPr>
          <w:rFonts w:asciiTheme="majorBidi" w:hAnsiTheme="majorBidi" w:cstheme="majorBidi"/>
          <w:sz w:val="28"/>
          <w:szCs w:val="28"/>
        </w:rPr>
        <w:t>№ 30 от 17 апреля 2020г. с Администрацией муниципального района «Кыринский район» (</w:t>
      </w:r>
      <w:r w:rsidRPr="007D28CE">
        <w:rPr>
          <w:rFonts w:asciiTheme="majorBidi" w:hAnsiTheme="majorBidi" w:cstheme="majorBidi"/>
          <w:bCs/>
          <w:sz w:val="28"/>
          <w:szCs w:val="28"/>
        </w:rPr>
        <w:t xml:space="preserve">30 </w:t>
      </w:r>
      <w:r w:rsidRPr="007D28CE">
        <w:rPr>
          <w:rFonts w:asciiTheme="majorBidi" w:hAnsiTheme="majorBidi" w:cstheme="majorBidi"/>
          <w:sz w:val="28"/>
          <w:szCs w:val="28"/>
        </w:rPr>
        <w:t>заказчиков).</w:t>
      </w:r>
    </w:p>
    <w:p w14:paraId="1F3F823A" w14:textId="3848C139" w:rsidR="00004C25" w:rsidRPr="007D28CE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7E7C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D147E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C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5F4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96EC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F0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4E7FA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C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2 750,66</w:t>
      </w:r>
      <w:r w:rsidR="0037189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7E7C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7E7C9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2 704,01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870D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4,55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79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81003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42,10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03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1A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предварительных отбора</w:t>
      </w:r>
      <w:r w:rsidR="003870D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256,36</w:t>
      </w:r>
      <w:r w:rsidR="00584C1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9,32</w:t>
      </w:r>
      <w:r w:rsidR="009E178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81003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81003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5F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905F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003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B6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97ED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0A3A1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97ED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73AAD5" w14:textId="58867FEF" w:rsidR="004938A8" w:rsidRPr="007D28CE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23B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E6E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245 </w:t>
      </w:r>
      <w:r w:rsidR="006544C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</w:t>
      </w:r>
      <w:r w:rsidR="00323B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1,56</w:t>
      </w:r>
      <w:r w:rsidR="006544C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70730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323BF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1 641,02</w:t>
      </w:r>
      <w:r w:rsidR="002F174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B4C1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BB4C1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69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 объектов культуры и спорта, улично-дорожной сети,</w:t>
      </w:r>
      <w:r w:rsidR="003E7A2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 общественных территорий,</w:t>
      </w:r>
      <w:r w:rsidR="001D069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спортивных площадок </w:t>
      </w:r>
      <w:r w:rsidR="00F56A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A82D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652B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D9D53" w14:textId="4DB86745" w:rsidR="00C4693E" w:rsidRPr="007D28CE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Несостоявшим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был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6544C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8,44</w:t>
      </w:r>
      <w:r w:rsidR="006544C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17C2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ED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1 062,99</w:t>
      </w:r>
      <w:r w:rsidR="000E55D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F56A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работ по текущему содержанию и ремонту автомобильных дорог</w:t>
      </w:r>
      <w:r w:rsidR="00D925E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F56AD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 w:rsidR="001D069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угля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14:paraId="2A393ADE" w14:textId="0168909C" w:rsidR="00004241" w:rsidRPr="007D28CE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электронных аукционов была сформирована экономия бюджетных средств в сумме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начальной (максимальной) цены контрактов электронных аукционов. На участие в электронных аукционах было подано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1680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от поставщиков (подрядчиков, исполнителей), уровень конкуренции составил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4,22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70941596" w14:textId="6CCCC144" w:rsidR="00004241" w:rsidRPr="007D28CE" w:rsidRDefault="004735A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441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41FE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котировок</w:t>
      </w:r>
      <w:r w:rsidR="004C56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заказчиков, сформировалась экономия в размере 0,</w:t>
      </w:r>
      <w:r w:rsidR="00A57E49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AA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запросов котировок</w:t>
      </w:r>
      <w:r w:rsidR="004C562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Состоявшимся было признано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0424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котировок, несостоявшимися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</w:t>
      </w:r>
      <w:r w:rsidR="004121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Заявок на участие было подано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4121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конкуренции составил 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41212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5E486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запрос котировок муниципальные заказчики используют для приобретения ГСМ, бумаги, </w:t>
      </w:r>
      <w:r w:rsidR="003E7A2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</w:t>
      </w:r>
      <w:r w:rsidR="0061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товаров</w:t>
      </w:r>
      <w:r w:rsidR="003E7A2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486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по содержанию дорог и прилегающих территорий, а также на оказание услуг по размещению печатных материалов.</w:t>
      </w:r>
    </w:p>
    <w:p w14:paraId="135DC3C8" w14:textId="6A3C5BE8" w:rsidR="00182FA7" w:rsidRPr="007D28CE" w:rsidRDefault="00182FA7" w:rsidP="00182FA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3E7A2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проведенных открытым конкурсом в электронной форме, </w:t>
      </w:r>
      <w:r w:rsidR="001768B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 экономия в размере 3,84 млн. рублей (9,1</w:t>
      </w:r>
      <w:r w:rsidR="0084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68B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="006E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68B2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Состоявшимися признаны 3 открытых конкурса в электронной форме, несостоявшимися – 4. </w:t>
      </w:r>
      <w:r w:rsidR="00F2525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подано 26 заявок на участие, уровень конкуренции составил 3,7</w:t>
      </w:r>
      <w:r w:rsidR="00A2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525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06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конкурсы в электронной форме проведены муниципальными заказчиками на разработку проектно-сметной документации и проведение работ по осуществлению строительного контроля.</w:t>
      </w:r>
    </w:p>
    <w:p w14:paraId="7C0D0B82" w14:textId="677BE3B4" w:rsidR="00BE401E" w:rsidRPr="007D28CE" w:rsidRDefault="00BE401E" w:rsidP="00AE50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закупок</w:t>
      </w:r>
      <w:r w:rsidR="007826E8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проведено закупок </w:t>
      </w:r>
      <w:r w:rsidR="006D6FB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ЖКХ и строительства городского округа «Поселок Агинское», Администрацией городского поселения «Город Балей»,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</w:t>
      </w:r>
      <w:r w:rsidR="006D6FB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7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r w:rsidR="006D6FBB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7F6959" w14:textId="5B01C0C0" w:rsidR="00BA4879" w:rsidRPr="007D28CE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E4082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="00E1769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82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E4082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4,07</w:t>
      </w:r>
      <w:r w:rsidR="00660B2A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7D7D8F26" w:rsidR="00F11250" w:rsidRPr="007D28CE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по результатам торговых процедур заключено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344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1 839,97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241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 на сумму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1 066,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по результатам несостоявшихся процедур </w:t>
      </w:r>
      <w:r w:rsidR="009527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C349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773,48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3C5DEC1B" w14:textId="3FDDFABF" w:rsidR="00BC6977" w:rsidRDefault="00430A4C" w:rsidP="00D25DA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1 816,18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запросов 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котировок </w:t>
      </w:r>
      <w:r w:rsidR="005800A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95270D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3,90</w:t>
      </w:r>
      <w:r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E4E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открытых конкурсов </w:t>
      </w:r>
      <w:r w:rsidR="005800A6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BB0C13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E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4E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0B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4E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04728F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19,89</w:t>
      </w:r>
      <w:r w:rsidR="001E4E84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 рублей</w:t>
      </w:r>
      <w:r w:rsidR="003F5B01" w:rsidRPr="007D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4F0AFE" w14:textId="68F8D3F3" w:rsidR="00A05D5C" w:rsidRPr="00C82E69" w:rsidRDefault="00A05D5C" w:rsidP="00A05D5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полугодии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«Тунгокоченский район»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Администрацией городского округа «Город Петровск-Забайкальский»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</w:t>
      </w:r>
      <w:r w:rsidR="002E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 </w:t>
      </w:r>
    </w:p>
    <w:p w14:paraId="240CCDD7" w14:textId="77777777" w:rsidR="00A370B8" w:rsidRPr="007D28CE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40E6D7F4" w:rsidR="00AE7614" w:rsidRPr="007D28CE" w:rsidRDefault="00E32DAC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5783360"/>
      <w:r w:rsidRPr="007D28C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123B" w:rsidRPr="007D28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7D28C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7D28CE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7D28CE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0"/>
    </w:p>
    <w:p w14:paraId="5CD0165D" w14:textId="77777777" w:rsidR="007E2F2A" w:rsidRPr="007D28CE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7D28CE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6B9D0FA1" w:rsidR="00893A50" w:rsidRPr="007D28CE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7D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16AE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7D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7D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7D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7D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31751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1 701 655,40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93488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616D6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5E272" w14:textId="6514CC11" w:rsidR="003162A0" w:rsidRPr="007D28CE" w:rsidRDefault="00975E8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</w:t>
      </w:r>
      <w:r w:rsidR="003162A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62A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8 228,20</w:t>
      </w:r>
      <w:r w:rsidR="003162A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617D1B4F" w14:textId="3BEE3CC7" w:rsidR="00893A50" w:rsidRPr="007D28CE" w:rsidRDefault="00975E85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контрактов с нарушением установленных сроков</w:t>
      </w:r>
      <w:r w:rsidR="00893A5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A5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A5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1 607,90</w:t>
      </w:r>
      <w:r w:rsidR="00893A5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3E2578FB" w14:textId="72F8C5A1" w:rsidR="003D3666" w:rsidRPr="007D28CE" w:rsidRDefault="003D3666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начальной (максимальной) цены контракта с использованием информации поставщиков о ценах товаров без учета сопоставимых с условиями планируемой закупки коммерческих и (или) финансовых условий поставки товаров (сроки поставки);</w:t>
      </w:r>
    </w:p>
    <w:p w14:paraId="2D9E7D8F" w14:textId="030A532C" w:rsidR="003162A0" w:rsidRPr="007D28CE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975E85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C3EA1" w14:textId="3C7EC00F" w:rsidR="00E155E5" w:rsidRPr="007D28CE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DC0D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BA4D1" w14:textId="7FC2B998" w:rsidR="00BC7B47" w:rsidRPr="007D28CE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адрес Министерства финансов Забайкальского края Контроль</w:t>
      </w:r>
      <w:r w:rsidR="00B828CF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B35D88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B35D88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</w:t>
      </w:r>
      <w:r w:rsidR="00A00F4C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закупок.</w:t>
      </w:r>
      <w:r w:rsidR="00973F2B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EC935" w14:textId="6F66802E" w:rsidR="00080F32" w:rsidRPr="007D28CE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7D2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7D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5D2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плановых</w:t>
      </w:r>
      <w:r w:rsidR="004C618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к, 1 - внеплановая.</w:t>
      </w:r>
      <w:r w:rsidR="00410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всех проверок</w:t>
      </w:r>
      <w:r w:rsidR="00631B1E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7D28CE">
        <w:rPr>
          <w:rStyle w:val="a7"/>
          <w:color w:val="000000"/>
          <w:sz w:val="28"/>
          <w:szCs w:val="28"/>
        </w:rPr>
        <w:t>установлены</w:t>
      </w:r>
      <w:r w:rsidR="0041024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D28CE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7D28CE">
        <w:rPr>
          <w:rStyle w:val="a7"/>
          <w:color w:val="000000"/>
          <w:sz w:val="28"/>
          <w:szCs w:val="28"/>
        </w:rPr>
        <w:t>.</w:t>
      </w:r>
    </w:p>
    <w:p w14:paraId="4389C394" w14:textId="77777777" w:rsidR="001B632E" w:rsidRPr="007D28CE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7D28CE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0199B0E3" w:rsidR="00DF4080" w:rsidRPr="007D28CE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691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закупок, вынесено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699,0</w:t>
      </w:r>
      <w:r w:rsidR="006913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AD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2C7C24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516AC8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7D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5D5890AC" w:rsidR="00915D99" w:rsidRPr="007D28CE" w:rsidRDefault="0041024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D28CE">
        <w:rPr>
          <w:rStyle w:val="a7"/>
          <w:sz w:val="28"/>
          <w:szCs w:val="28"/>
        </w:rPr>
        <w:t>О</w:t>
      </w:r>
      <w:r w:rsidR="00F72548" w:rsidRPr="007D28CE">
        <w:rPr>
          <w:rStyle w:val="a7"/>
          <w:sz w:val="28"/>
          <w:szCs w:val="28"/>
        </w:rPr>
        <w:t>бращени</w:t>
      </w:r>
      <w:r w:rsidRPr="007D28CE">
        <w:rPr>
          <w:rStyle w:val="a7"/>
          <w:sz w:val="28"/>
          <w:szCs w:val="28"/>
        </w:rPr>
        <w:t xml:space="preserve">я </w:t>
      </w:r>
      <w:r w:rsidR="003C1B2F" w:rsidRPr="007D28CE">
        <w:rPr>
          <w:rStyle w:val="a7"/>
          <w:sz w:val="28"/>
          <w:szCs w:val="28"/>
        </w:rPr>
        <w:t xml:space="preserve">заказчиков о </w:t>
      </w:r>
      <w:r w:rsidR="00F72548" w:rsidRPr="007D28CE">
        <w:rPr>
          <w:rStyle w:val="a7"/>
          <w:sz w:val="28"/>
          <w:szCs w:val="28"/>
        </w:rPr>
        <w:t xml:space="preserve">согласовании </w:t>
      </w:r>
      <w:r w:rsidR="003C1B2F" w:rsidRPr="007D28CE">
        <w:rPr>
          <w:rStyle w:val="a7"/>
          <w:sz w:val="28"/>
          <w:szCs w:val="28"/>
        </w:rPr>
        <w:t>заключени</w:t>
      </w:r>
      <w:r w:rsidR="00F72548" w:rsidRPr="007D28CE">
        <w:rPr>
          <w:rStyle w:val="a7"/>
          <w:sz w:val="28"/>
          <w:szCs w:val="28"/>
        </w:rPr>
        <w:t>я</w:t>
      </w:r>
      <w:r w:rsidR="002D4058" w:rsidRPr="007D28CE">
        <w:rPr>
          <w:rStyle w:val="a7"/>
          <w:sz w:val="28"/>
          <w:szCs w:val="28"/>
        </w:rPr>
        <w:t xml:space="preserve"> </w:t>
      </w:r>
      <w:r w:rsidR="00D24D02" w:rsidRPr="007D28CE">
        <w:rPr>
          <w:rStyle w:val="a7"/>
          <w:sz w:val="28"/>
          <w:szCs w:val="28"/>
        </w:rPr>
        <w:t xml:space="preserve">государственных </w:t>
      </w:r>
      <w:r w:rsidR="003C1B2F" w:rsidRPr="007D28CE">
        <w:rPr>
          <w:rStyle w:val="a7"/>
          <w:sz w:val="28"/>
          <w:szCs w:val="28"/>
        </w:rPr>
        <w:t>контрак</w:t>
      </w:r>
      <w:r w:rsidR="00F72548" w:rsidRPr="007D28CE">
        <w:rPr>
          <w:rStyle w:val="a7"/>
          <w:sz w:val="28"/>
          <w:szCs w:val="28"/>
        </w:rPr>
        <w:t>тов</w:t>
      </w:r>
      <w:r w:rsidR="003C1B2F" w:rsidRPr="007D28CE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7D28CE">
        <w:rPr>
          <w:rStyle w:val="a7"/>
          <w:sz w:val="28"/>
          <w:szCs w:val="28"/>
        </w:rPr>
        <w:t xml:space="preserve"> не поступали</w:t>
      </w:r>
      <w:r w:rsidR="00915D99" w:rsidRPr="007D28CE">
        <w:rPr>
          <w:rStyle w:val="a7"/>
          <w:sz w:val="28"/>
          <w:szCs w:val="28"/>
        </w:rPr>
        <w:t>.</w:t>
      </w:r>
      <w:r w:rsidR="001C5862" w:rsidRPr="007D28CE">
        <w:rPr>
          <w:rStyle w:val="a7"/>
          <w:sz w:val="28"/>
          <w:szCs w:val="28"/>
        </w:rPr>
        <w:t xml:space="preserve"> </w:t>
      </w:r>
    </w:p>
    <w:p w14:paraId="32A45BAC" w14:textId="33B78FD6" w:rsidR="00915D99" w:rsidRPr="007D28CE" w:rsidRDefault="002C7C2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D28CE">
        <w:rPr>
          <w:rStyle w:val="a7"/>
          <w:sz w:val="28"/>
          <w:szCs w:val="28"/>
        </w:rPr>
        <w:t>Обжаловано в судах 3 п</w:t>
      </w:r>
      <w:r w:rsidR="00B25529" w:rsidRPr="007D28CE">
        <w:rPr>
          <w:rStyle w:val="a7"/>
          <w:sz w:val="28"/>
          <w:szCs w:val="28"/>
        </w:rPr>
        <w:t>остановления о назначении административного наказания в виде административного штрафа по дел</w:t>
      </w:r>
      <w:r w:rsidR="00104A3D">
        <w:rPr>
          <w:rStyle w:val="a7"/>
          <w:sz w:val="28"/>
          <w:szCs w:val="28"/>
        </w:rPr>
        <w:t>у</w:t>
      </w:r>
      <w:r w:rsidR="00B25529" w:rsidRPr="007D28CE">
        <w:rPr>
          <w:rStyle w:val="a7"/>
          <w:sz w:val="28"/>
          <w:szCs w:val="28"/>
        </w:rPr>
        <w:t xml:space="preserve"> об административн</w:t>
      </w:r>
      <w:r w:rsidR="00104A3D">
        <w:rPr>
          <w:rStyle w:val="a7"/>
          <w:sz w:val="28"/>
          <w:szCs w:val="28"/>
        </w:rPr>
        <w:t>ом</w:t>
      </w:r>
      <w:r w:rsidR="00B25529" w:rsidRPr="007D28CE">
        <w:rPr>
          <w:rStyle w:val="a7"/>
          <w:sz w:val="28"/>
          <w:szCs w:val="28"/>
        </w:rPr>
        <w:t xml:space="preserve"> правонарушени</w:t>
      </w:r>
      <w:r w:rsidR="00104A3D">
        <w:rPr>
          <w:rStyle w:val="a7"/>
          <w:sz w:val="28"/>
          <w:szCs w:val="28"/>
        </w:rPr>
        <w:t>и</w:t>
      </w:r>
      <w:r w:rsidRPr="007D28CE">
        <w:rPr>
          <w:rStyle w:val="a7"/>
          <w:sz w:val="28"/>
          <w:szCs w:val="28"/>
        </w:rPr>
        <w:t>, из них 2 постановления оставлено судом без изменения, 1 постановление находится на рассмотрении в суде.</w:t>
      </w:r>
    </w:p>
    <w:p w14:paraId="665D95D9" w14:textId="77777777" w:rsidR="00590236" w:rsidRPr="007D28CE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7D28CE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7D28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7D28CE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D28CE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2F4A80CC" w14:textId="77777777" w:rsidR="00166FC1" w:rsidRPr="007D28CE" w:rsidRDefault="00BE5A89" w:rsidP="00166F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Контроль, предусмотренный частью 5 статьи 99 Федерального закона № 44-ФЗ, осуществляется в соответствии</w:t>
      </w:r>
      <w:r w:rsidR="00A664F7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>с п</w:t>
      </w:r>
      <w:r w:rsidR="00590236" w:rsidRPr="007D28CE">
        <w:rPr>
          <w:rFonts w:ascii="Times New Roman" w:hAnsi="Times New Roman" w:cs="Times New Roman"/>
          <w:sz w:val="28"/>
          <w:szCs w:val="28"/>
        </w:rPr>
        <w:t>остановлен</w:t>
      </w:r>
      <w:r w:rsidRPr="007D28CE">
        <w:rPr>
          <w:rFonts w:ascii="Times New Roman" w:hAnsi="Times New Roman" w:cs="Times New Roman"/>
          <w:sz w:val="28"/>
          <w:szCs w:val="28"/>
        </w:rPr>
        <w:t>ием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2015</w:t>
      </w:r>
      <w:r w:rsidR="00563A3D" w:rsidRPr="007D28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№ 1367 </w:t>
      </w:r>
      <w:r w:rsidR="00166FC1" w:rsidRPr="007D28CE">
        <w:rPr>
          <w:rFonts w:ascii="Times New Roman" w:hAnsi="Times New Roman" w:cs="Times New Roman"/>
          <w:sz w:val="28"/>
          <w:szCs w:val="28"/>
        </w:rPr>
        <w:t xml:space="preserve">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14:paraId="583BD937" w14:textId="44341752" w:rsidR="00563A3D" w:rsidRPr="007D28CE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За </w:t>
      </w:r>
      <w:r w:rsidR="006A1E64" w:rsidRPr="007D28CE">
        <w:rPr>
          <w:rFonts w:ascii="Times New Roman" w:hAnsi="Times New Roman" w:cs="Times New Roman"/>
          <w:sz w:val="28"/>
          <w:szCs w:val="28"/>
        </w:rPr>
        <w:t xml:space="preserve">1 </w:t>
      </w:r>
      <w:r w:rsidR="00BD6999" w:rsidRPr="007D28CE">
        <w:rPr>
          <w:rFonts w:ascii="Times New Roman" w:hAnsi="Times New Roman" w:cs="Times New Roman"/>
          <w:sz w:val="28"/>
          <w:szCs w:val="28"/>
        </w:rPr>
        <w:t>полугодие</w:t>
      </w:r>
      <w:r w:rsidR="006A1E64" w:rsidRPr="007D28CE">
        <w:rPr>
          <w:rFonts w:ascii="Times New Roman" w:hAnsi="Times New Roman" w:cs="Times New Roman"/>
          <w:sz w:val="28"/>
          <w:szCs w:val="28"/>
        </w:rPr>
        <w:t xml:space="preserve"> 2020</w:t>
      </w:r>
      <w:r w:rsidR="00F73960" w:rsidRPr="007D28CE">
        <w:rPr>
          <w:rFonts w:ascii="Times New Roman" w:hAnsi="Times New Roman" w:cs="Times New Roman"/>
          <w:sz w:val="28"/>
          <w:szCs w:val="28"/>
        </w:rPr>
        <w:t xml:space="preserve"> год</w:t>
      </w:r>
      <w:r w:rsidR="00852F84" w:rsidRPr="007D28CE">
        <w:rPr>
          <w:rFonts w:ascii="Times New Roman" w:hAnsi="Times New Roman" w:cs="Times New Roman"/>
          <w:sz w:val="28"/>
          <w:szCs w:val="28"/>
        </w:rPr>
        <w:t>а</w:t>
      </w:r>
      <w:r w:rsidR="00F73960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Pr="007D28CE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BD6999" w:rsidRPr="007D28CE">
        <w:rPr>
          <w:rFonts w:ascii="Times New Roman" w:hAnsi="Times New Roman" w:cs="Times New Roman"/>
          <w:sz w:val="28"/>
          <w:szCs w:val="28"/>
        </w:rPr>
        <w:t>25505</w:t>
      </w:r>
      <w:r w:rsidRPr="007D28CE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563A3D" w:rsidRPr="007D28CE">
        <w:rPr>
          <w:rFonts w:ascii="Times New Roman" w:hAnsi="Times New Roman" w:cs="Times New Roman"/>
          <w:sz w:val="28"/>
          <w:szCs w:val="28"/>
        </w:rPr>
        <w:t>.</w:t>
      </w:r>
    </w:p>
    <w:p w14:paraId="0B08FB49" w14:textId="75181029" w:rsidR="00563A3D" w:rsidRPr="007D28CE" w:rsidRDefault="00563A3D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7D28CE">
        <w:rPr>
          <w:rFonts w:ascii="Times New Roman" w:hAnsi="Times New Roman" w:cs="Times New Roman"/>
          <w:sz w:val="28"/>
          <w:szCs w:val="28"/>
        </w:rPr>
        <w:t>и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изменения, внесенные в них, извещения об осуществлении закупки, документаци</w:t>
      </w:r>
      <w:r w:rsidRPr="007D28CE">
        <w:rPr>
          <w:rFonts w:ascii="Times New Roman" w:hAnsi="Times New Roman" w:cs="Times New Roman"/>
          <w:sz w:val="28"/>
          <w:szCs w:val="28"/>
        </w:rPr>
        <w:t>я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0361A4" w:rsidRPr="007D28CE">
        <w:rPr>
          <w:rFonts w:ascii="Times New Roman" w:hAnsi="Times New Roman" w:cs="Times New Roman"/>
          <w:sz w:val="28"/>
          <w:szCs w:val="28"/>
        </w:rPr>
        <w:t>е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, проекты контрактов, а также </w:t>
      </w:r>
      <w:r w:rsidRPr="007D28C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7D28CE">
        <w:rPr>
          <w:rFonts w:ascii="Times New Roman" w:hAnsi="Times New Roman" w:cs="Times New Roman"/>
          <w:sz w:val="28"/>
          <w:szCs w:val="28"/>
        </w:rPr>
        <w:t>о контракт</w:t>
      </w:r>
      <w:r w:rsidRPr="007D28CE">
        <w:rPr>
          <w:rFonts w:ascii="Times New Roman" w:hAnsi="Times New Roman" w:cs="Times New Roman"/>
          <w:sz w:val="28"/>
          <w:szCs w:val="28"/>
        </w:rPr>
        <w:t>ах</w:t>
      </w:r>
      <w:r w:rsidR="00590236" w:rsidRPr="007D28CE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14:paraId="729CCD00" w14:textId="38F0BC96" w:rsidR="00CC014D" w:rsidRPr="007D28CE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7D28CE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7D28CE">
        <w:rPr>
          <w:rStyle w:val="a7"/>
          <w:sz w:val="28"/>
          <w:szCs w:val="28"/>
        </w:rPr>
        <w:t xml:space="preserve"> части 5 и 6 стати 99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</w:t>
      </w:r>
      <w:r w:rsidR="00FE6FA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BD6999" w:rsidRPr="007D28CE">
        <w:rPr>
          <w:rFonts w:ascii="Times New Roman" w:hAnsi="Times New Roman" w:cs="Times New Roman"/>
          <w:sz w:val="28"/>
          <w:szCs w:val="28"/>
          <w:lang w:eastAsia="ru-RU"/>
        </w:rPr>
        <w:t>полугодие</w:t>
      </w:r>
      <w:r w:rsidR="00FE6FA1"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D7422" w:rsidRPr="007D28C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D28C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7D2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28CE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7D28CE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7D28CE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7D28CE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7D28CE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7D28CE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7D28CE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7D28CE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7D28CE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7D28CE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7CE5B3F2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68C8E4A6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5F30CCE1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3134BA72" w:rsidR="0065551A" w:rsidRPr="007D28CE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</w:t>
            </w:r>
          </w:p>
        </w:tc>
      </w:tr>
      <w:tr w:rsidR="0065551A" w:rsidRPr="007D28CE" w14:paraId="71391A4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F04" w14:textId="77777777" w:rsidR="0065551A" w:rsidRPr="007D28CE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CB3" w14:textId="6F64354C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63F" w14:textId="622A3AD7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A13" w14:textId="198DE719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4FB0" w14:textId="40A6DCA5" w:rsidR="0065551A" w:rsidRPr="007D28CE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65551A" w:rsidRPr="007D28CE" w14:paraId="6932D6EA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A45" w14:textId="77777777" w:rsidR="0065551A" w:rsidRPr="007D28CE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8F02" w14:textId="1498B6DF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6AD" w14:textId="4F902923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AB7" w14:textId="6D1A6A65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F97" w14:textId="038BE5F6" w:rsidR="0065551A" w:rsidRPr="007D28CE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  <w:r w:rsidR="0085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5551A" w:rsidRPr="007D28CE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7D28CE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247ABB6F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5E2A6D2F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25BB065F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42E9737A" w:rsidR="0065551A" w:rsidRPr="007D28CE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  <w:r w:rsidR="0085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551A" w:rsidRPr="007D28CE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7D28CE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72850988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6C5B49D3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0A95533D" w:rsidR="0065551A" w:rsidRPr="007D28CE" w:rsidRDefault="00BD699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05EC97F4" w:rsidR="0065551A" w:rsidRPr="007D28CE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12,69</w:t>
            </w:r>
          </w:p>
        </w:tc>
      </w:tr>
    </w:tbl>
    <w:p w14:paraId="205B34D4" w14:textId="77777777" w:rsidR="00451CE8" w:rsidRPr="007D28CE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65DE069A" w:rsidR="00CF121A" w:rsidRPr="007D28CE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7D28CE">
        <w:rPr>
          <w:rFonts w:ascii="Times New Roman" w:hAnsi="Times New Roman" w:cs="Times New Roman"/>
          <w:sz w:val="28"/>
          <w:szCs w:val="28"/>
        </w:rPr>
        <w:t xml:space="preserve">1 </w:t>
      </w:r>
      <w:r w:rsidR="00BD6999" w:rsidRPr="007D28CE">
        <w:rPr>
          <w:rFonts w:ascii="Times New Roman" w:hAnsi="Times New Roman" w:cs="Times New Roman"/>
          <w:sz w:val="28"/>
          <w:szCs w:val="28"/>
        </w:rPr>
        <w:t>полугодии</w:t>
      </w:r>
      <w:r w:rsidR="006A1E64" w:rsidRPr="007D28CE">
        <w:rPr>
          <w:rFonts w:ascii="Times New Roman" w:hAnsi="Times New Roman" w:cs="Times New Roman"/>
          <w:sz w:val="28"/>
          <w:szCs w:val="28"/>
        </w:rPr>
        <w:t xml:space="preserve"> 2020</w:t>
      </w:r>
      <w:r w:rsidRPr="007D28CE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7D28CE">
        <w:rPr>
          <w:rFonts w:ascii="Times New Roman" w:hAnsi="Times New Roman" w:cs="Times New Roman"/>
          <w:sz w:val="28"/>
          <w:szCs w:val="28"/>
        </w:rPr>
        <w:t>а</w:t>
      </w:r>
      <w:r w:rsidR="002C1727"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7D28CE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7D28C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7D28CE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7D28CE">
        <w:rPr>
          <w:rFonts w:ascii="Times New Roman" w:hAnsi="Times New Roman" w:cs="Times New Roman"/>
          <w:sz w:val="28"/>
          <w:szCs w:val="28"/>
        </w:rPr>
        <w:t>ах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BD6999" w:rsidRPr="007D28CE">
        <w:rPr>
          <w:rFonts w:ascii="Times New Roman" w:hAnsi="Times New Roman" w:cs="Times New Roman"/>
          <w:sz w:val="28"/>
          <w:szCs w:val="28"/>
        </w:rPr>
        <w:t>–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BD6999" w:rsidRPr="007D28CE">
        <w:rPr>
          <w:rFonts w:ascii="Times New Roman" w:hAnsi="Times New Roman" w:cs="Times New Roman"/>
          <w:sz w:val="28"/>
          <w:szCs w:val="28"/>
        </w:rPr>
        <w:t xml:space="preserve">12381 </w:t>
      </w:r>
      <w:r w:rsidR="00CF121A" w:rsidRPr="007D28CE">
        <w:rPr>
          <w:rFonts w:ascii="Times New Roman" w:hAnsi="Times New Roman" w:cs="Times New Roman"/>
          <w:sz w:val="28"/>
          <w:szCs w:val="28"/>
        </w:rPr>
        <w:t>документ</w:t>
      </w:r>
      <w:r w:rsidRPr="007D28CE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7D28CE">
        <w:rPr>
          <w:rFonts w:ascii="Times New Roman" w:hAnsi="Times New Roman" w:cs="Times New Roman"/>
          <w:sz w:val="28"/>
          <w:szCs w:val="28"/>
        </w:rPr>
        <w:t>ляет</w:t>
      </w:r>
      <w:r w:rsidRPr="007D28CE">
        <w:rPr>
          <w:rFonts w:ascii="Times New Roman" w:hAnsi="Times New Roman" w:cs="Times New Roman"/>
          <w:sz w:val="28"/>
          <w:szCs w:val="28"/>
        </w:rPr>
        <w:t xml:space="preserve"> </w:t>
      </w:r>
      <w:r w:rsidR="00BD6999" w:rsidRPr="007D28CE">
        <w:rPr>
          <w:rFonts w:ascii="Times New Roman" w:hAnsi="Times New Roman" w:cs="Times New Roman"/>
          <w:sz w:val="28"/>
          <w:szCs w:val="28"/>
        </w:rPr>
        <w:t>48,54</w:t>
      </w:r>
      <w:r w:rsidRPr="007D28CE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7D28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4E5744A9" w:rsidR="004142DF" w:rsidRPr="007D28CE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3F424D" w:rsidRPr="007D28CE">
        <w:rPr>
          <w:rFonts w:ascii="Times New Roman" w:hAnsi="Times New Roman" w:cs="Times New Roman"/>
          <w:sz w:val="28"/>
          <w:szCs w:val="28"/>
        </w:rPr>
        <w:t>12,</w:t>
      </w:r>
      <w:r w:rsidR="00BD6999" w:rsidRPr="007D28CE">
        <w:rPr>
          <w:rFonts w:ascii="Times New Roman" w:hAnsi="Times New Roman" w:cs="Times New Roman"/>
          <w:sz w:val="28"/>
          <w:szCs w:val="28"/>
        </w:rPr>
        <w:t>69</w:t>
      </w:r>
      <w:r w:rsidRPr="007D28CE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</w:t>
      </w:r>
      <w:r w:rsidR="002B1025">
        <w:rPr>
          <w:rFonts w:ascii="Times New Roman" w:hAnsi="Times New Roman" w:cs="Times New Roman"/>
          <w:sz w:val="28"/>
          <w:szCs w:val="28"/>
        </w:rPr>
        <w:t>всех документов, не прошедших контроль,</w:t>
      </w:r>
      <w:r w:rsidRPr="007D28CE">
        <w:rPr>
          <w:rFonts w:ascii="Times New Roman" w:hAnsi="Times New Roman" w:cs="Times New Roman"/>
          <w:sz w:val="28"/>
          <w:szCs w:val="28"/>
        </w:rPr>
        <w:t xml:space="preserve"> наиболее часто возвращаются на доработку </w:t>
      </w:r>
      <w:r w:rsidR="003F424D" w:rsidRPr="007D28CE">
        <w:rPr>
          <w:rFonts w:ascii="Times New Roman" w:hAnsi="Times New Roman" w:cs="Times New Roman"/>
          <w:sz w:val="28"/>
          <w:szCs w:val="28"/>
        </w:rPr>
        <w:t>информация о контрактах</w:t>
      </w:r>
      <w:r w:rsidR="00BD6999" w:rsidRPr="007D28CE">
        <w:rPr>
          <w:rFonts w:ascii="Times New Roman" w:hAnsi="Times New Roman" w:cs="Times New Roman"/>
          <w:sz w:val="28"/>
          <w:szCs w:val="28"/>
        </w:rPr>
        <w:t xml:space="preserve"> (</w:t>
      </w:r>
      <w:r w:rsidR="002B1025">
        <w:rPr>
          <w:rFonts w:ascii="Times New Roman" w:hAnsi="Times New Roman" w:cs="Times New Roman"/>
          <w:sz w:val="28"/>
          <w:szCs w:val="28"/>
        </w:rPr>
        <w:t>80</w:t>
      </w:r>
      <w:r w:rsidR="00BD6999" w:rsidRPr="007D28CE">
        <w:rPr>
          <w:rFonts w:ascii="Times New Roman" w:hAnsi="Times New Roman" w:cs="Times New Roman"/>
          <w:sz w:val="28"/>
          <w:szCs w:val="28"/>
        </w:rPr>
        <w:t>,</w:t>
      </w:r>
      <w:r w:rsidR="002B1025">
        <w:rPr>
          <w:rFonts w:ascii="Times New Roman" w:hAnsi="Times New Roman" w:cs="Times New Roman"/>
          <w:sz w:val="28"/>
          <w:szCs w:val="28"/>
        </w:rPr>
        <w:t>41</w:t>
      </w:r>
      <w:r w:rsidR="00BD6999" w:rsidRPr="007D28CE">
        <w:rPr>
          <w:rFonts w:ascii="Times New Roman" w:hAnsi="Times New Roman" w:cs="Times New Roman"/>
          <w:sz w:val="28"/>
          <w:szCs w:val="28"/>
        </w:rPr>
        <w:t>%)</w:t>
      </w:r>
      <w:r w:rsidR="003F424D" w:rsidRPr="007D28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CF96F5" w14:textId="77777777" w:rsidR="000167A8" w:rsidRPr="007D28CE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1C8F13F2" w:rsidR="004127F1" w:rsidRPr="007D28CE" w:rsidRDefault="00E32DAC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783361"/>
      <w:r w:rsidRPr="007D28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127F1" w:rsidRPr="007D28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7D28CE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1"/>
    </w:p>
    <w:p w14:paraId="533806EA" w14:textId="77777777" w:rsidR="000167A8" w:rsidRPr="007D28CE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7D28CE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7D28CE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7D28CE">
        <w:rPr>
          <w:rFonts w:eastAsia="Times New Roman"/>
          <w:b w:val="0"/>
          <w:bCs w:val="0"/>
          <w:lang w:eastAsia="ru-RU"/>
        </w:rPr>
        <w:t xml:space="preserve"> </w:t>
      </w:r>
      <w:r w:rsidRPr="007D28CE">
        <w:rPr>
          <w:rFonts w:eastAsia="Times New Roman"/>
          <w:b w:val="0"/>
          <w:bCs w:val="0"/>
          <w:lang w:eastAsia="ru-RU"/>
        </w:rPr>
        <w:t>44-ФЗ</w:t>
      </w:r>
      <w:r w:rsidR="004411A1" w:rsidRPr="007D28CE">
        <w:rPr>
          <w:rFonts w:eastAsia="Times New Roman"/>
          <w:b w:val="0"/>
          <w:bCs w:val="0"/>
          <w:lang w:eastAsia="ru-RU"/>
        </w:rPr>
        <w:t xml:space="preserve"> </w:t>
      </w:r>
      <w:r w:rsidRPr="007D28CE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7D28CE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7D28CE">
        <w:rPr>
          <w:b w:val="0"/>
          <w:bCs w:val="0"/>
        </w:rPr>
        <w:t>,</w:t>
      </w:r>
      <w:r w:rsidR="002F61F1" w:rsidRPr="007D28CE">
        <w:rPr>
          <w:b w:val="0"/>
          <w:bCs w:val="0"/>
        </w:rPr>
        <w:t xml:space="preserve"> </w:t>
      </w:r>
      <w:r w:rsidRPr="007D28CE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519C47D5" w:rsidR="0058328C" w:rsidRPr="007D28CE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7D28CE">
        <w:rPr>
          <w:rFonts w:eastAsia="Times New Roman"/>
          <w:b w:val="0"/>
          <w:bCs w:val="0"/>
          <w:lang w:eastAsia="ru-RU"/>
        </w:rPr>
        <w:t xml:space="preserve">1 </w:t>
      </w:r>
      <w:r w:rsidR="000300DE" w:rsidRPr="007D28CE">
        <w:rPr>
          <w:rFonts w:eastAsia="Times New Roman"/>
          <w:b w:val="0"/>
          <w:bCs w:val="0"/>
          <w:lang w:eastAsia="ru-RU"/>
        </w:rPr>
        <w:t>полугодия</w:t>
      </w:r>
      <w:r w:rsidR="004830C5" w:rsidRPr="007D28CE">
        <w:rPr>
          <w:rFonts w:eastAsia="Times New Roman"/>
          <w:b w:val="0"/>
          <w:bCs w:val="0"/>
          <w:lang w:eastAsia="ru-RU"/>
        </w:rPr>
        <w:t xml:space="preserve"> </w:t>
      </w:r>
      <w:r w:rsidR="0058328C" w:rsidRPr="007D28CE">
        <w:rPr>
          <w:rFonts w:eastAsia="Times New Roman"/>
          <w:b w:val="0"/>
          <w:bCs w:val="0"/>
          <w:lang w:eastAsia="ru-RU"/>
        </w:rPr>
        <w:t>20</w:t>
      </w:r>
      <w:r w:rsidR="00D843BF">
        <w:rPr>
          <w:rFonts w:eastAsia="Times New Roman"/>
          <w:b w:val="0"/>
          <w:bCs w:val="0"/>
          <w:lang w:eastAsia="ru-RU"/>
        </w:rPr>
        <w:t>20</w:t>
      </w:r>
      <w:r w:rsidR="0058328C" w:rsidRPr="007D28CE">
        <w:rPr>
          <w:rFonts w:eastAsia="Times New Roman"/>
          <w:b w:val="0"/>
          <w:bCs w:val="0"/>
          <w:lang w:eastAsia="ru-RU"/>
        </w:rPr>
        <w:t xml:space="preserve"> год</w:t>
      </w:r>
      <w:r w:rsidRPr="007D28CE">
        <w:rPr>
          <w:rFonts w:eastAsia="Times New Roman"/>
          <w:b w:val="0"/>
          <w:bCs w:val="0"/>
          <w:lang w:eastAsia="ru-RU"/>
        </w:rPr>
        <w:t>а</w:t>
      </w:r>
      <w:r w:rsidR="0058328C" w:rsidRPr="007D28CE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7D28CE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7D28CE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7D28CE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7D28CE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084CAA" w:rsidRPr="007D28CE">
        <w:rPr>
          <w:rFonts w:eastAsia="Times New Roman"/>
          <w:b w:val="0"/>
          <w:bCs w:val="0"/>
          <w:lang w:eastAsia="ru-RU"/>
        </w:rPr>
        <w:t>13</w:t>
      </w:r>
      <w:r w:rsidR="001D33A6" w:rsidRPr="007D28CE">
        <w:rPr>
          <w:rFonts w:eastAsia="Times New Roman"/>
          <w:b w:val="0"/>
          <w:bCs w:val="0"/>
          <w:lang w:eastAsia="ru-RU"/>
        </w:rPr>
        <w:t>6</w:t>
      </w:r>
      <w:r w:rsidR="00CD1BCB" w:rsidRPr="007D28CE">
        <w:rPr>
          <w:rFonts w:eastAsia="Times New Roman"/>
          <w:b w:val="0"/>
          <w:bCs w:val="0"/>
          <w:lang w:eastAsia="ru-RU"/>
        </w:rPr>
        <w:t xml:space="preserve"> жалоб</w:t>
      </w:r>
      <w:r w:rsidR="009C6942" w:rsidRPr="007D28CE">
        <w:rPr>
          <w:rFonts w:eastAsia="Times New Roman"/>
          <w:b w:val="0"/>
          <w:bCs w:val="0"/>
          <w:lang w:eastAsia="ru-RU"/>
        </w:rPr>
        <w:t xml:space="preserve"> (2</w:t>
      </w:r>
      <w:r w:rsidR="00D843BF">
        <w:rPr>
          <w:rFonts w:eastAsia="Times New Roman"/>
          <w:b w:val="0"/>
          <w:bCs w:val="0"/>
          <w:lang w:eastAsia="ru-RU"/>
        </w:rPr>
        <w:t xml:space="preserve"> жалобы находятся</w:t>
      </w:r>
      <w:r w:rsidR="009C6942" w:rsidRPr="007D28CE">
        <w:rPr>
          <w:rFonts w:eastAsia="Times New Roman"/>
          <w:b w:val="0"/>
          <w:bCs w:val="0"/>
          <w:lang w:eastAsia="ru-RU"/>
        </w:rPr>
        <w:t xml:space="preserve"> на рассмотрении)</w:t>
      </w:r>
      <w:r w:rsidR="00F23987" w:rsidRPr="007D28CE">
        <w:rPr>
          <w:b w:val="0"/>
          <w:bCs w:val="0"/>
        </w:rPr>
        <w:t xml:space="preserve"> </w:t>
      </w:r>
      <w:r w:rsidR="0058328C" w:rsidRPr="007D28CE">
        <w:rPr>
          <w:b w:val="0"/>
          <w:bCs w:val="0"/>
        </w:rPr>
        <w:t>в отношении закупок, проводимых</w:t>
      </w:r>
      <w:r w:rsidR="00CD1BCB" w:rsidRPr="007D28CE">
        <w:rPr>
          <w:b w:val="0"/>
          <w:bCs w:val="0"/>
        </w:rPr>
        <w:t xml:space="preserve"> </w:t>
      </w:r>
      <w:r w:rsidR="0058328C" w:rsidRPr="007D28CE">
        <w:rPr>
          <w:b w:val="0"/>
          <w:bCs w:val="0"/>
        </w:rPr>
        <w:t>ГКУ «</w:t>
      </w:r>
      <w:r w:rsidR="005F6B30" w:rsidRPr="007D28CE">
        <w:rPr>
          <w:b w:val="0"/>
          <w:bCs w:val="0"/>
        </w:rPr>
        <w:t>ЗабГосЗакуп</w:t>
      </w:r>
      <w:r w:rsidR="0058328C" w:rsidRPr="007D28CE">
        <w:rPr>
          <w:b w:val="0"/>
          <w:bCs w:val="0"/>
        </w:rPr>
        <w:t>»</w:t>
      </w:r>
      <w:r w:rsidR="00830F9A" w:rsidRPr="007D28CE">
        <w:rPr>
          <w:b w:val="0"/>
          <w:bCs w:val="0"/>
        </w:rPr>
        <w:t xml:space="preserve">. Доля поданных жалоб от общего количества закупок </w:t>
      </w:r>
      <w:r w:rsidR="00084CAA" w:rsidRPr="007D28CE">
        <w:rPr>
          <w:b w:val="0"/>
          <w:bCs w:val="0"/>
        </w:rPr>
        <w:t>–</w:t>
      </w:r>
      <w:r w:rsidR="00830F9A" w:rsidRPr="007D28CE">
        <w:rPr>
          <w:b w:val="0"/>
          <w:bCs w:val="0"/>
        </w:rPr>
        <w:t xml:space="preserve"> </w:t>
      </w:r>
      <w:r w:rsidR="006A5B41">
        <w:rPr>
          <w:b w:val="0"/>
          <w:bCs w:val="0"/>
        </w:rPr>
        <w:t>1,89</w:t>
      </w:r>
      <w:r w:rsidR="0058328C" w:rsidRPr="007D28CE">
        <w:rPr>
          <w:b w:val="0"/>
          <w:bCs w:val="0"/>
        </w:rPr>
        <w:t>%</w:t>
      </w:r>
      <w:r w:rsidR="00830F9A" w:rsidRPr="007D28CE">
        <w:rPr>
          <w:b w:val="0"/>
          <w:bCs w:val="0"/>
        </w:rPr>
        <w:t>, из них</w:t>
      </w:r>
      <w:r w:rsidR="0058328C" w:rsidRPr="007D28CE">
        <w:rPr>
          <w:b w:val="0"/>
          <w:bCs w:val="0"/>
        </w:rPr>
        <w:t>:</w:t>
      </w:r>
    </w:p>
    <w:p w14:paraId="6BA348D3" w14:textId="6F3425B7" w:rsidR="0058328C" w:rsidRPr="007D28CE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t xml:space="preserve">по </w:t>
      </w:r>
      <w:r w:rsidR="00084CAA" w:rsidRPr="007D28CE">
        <w:rPr>
          <w:b w:val="0"/>
          <w:bCs w:val="0"/>
        </w:rPr>
        <w:t>108</w:t>
      </w:r>
      <w:r w:rsidRPr="007D28CE">
        <w:rPr>
          <w:b w:val="0"/>
          <w:bCs w:val="0"/>
        </w:rPr>
        <w:t xml:space="preserve"> жалоб</w:t>
      </w:r>
      <w:r w:rsidR="00AA2A42" w:rsidRPr="007D28CE">
        <w:rPr>
          <w:b w:val="0"/>
          <w:bCs w:val="0"/>
        </w:rPr>
        <w:t>ам</w:t>
      </w:r>
      <w:r w:rsidRPr="007D28CE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7D28CE">
        <w:rPr>
          <w:b w:val="0"/>
          <w:bCs w:val="0"/>
        </w:rPr>
        <w:t xml:space="preserve"> </w:t>
      </w:r>
      <w:r w:rsidRPr="007D28CE">
        <w:rPr>
          <w:b w:val="0"/>
          <w:bCs w:val="0"/>
        </w:rPr>
        <w:t>(</w:t>
      </w:r>
      <w:r w:rsidR="00F8311E" w:rsidRPr="007D28CE">
        <w:rPr>
          <w:b w:val="0"/>
          <w:bCs w:val="0"/>
        </w:rPr>
        <w:t>7</w:t>
      </w:r>
      <w:r w:rsidR="001D33A6" w:rsidRPr="007D28CE">
        <w:rPr>
          <w:b w:val="0"/>
          <w:bCs w:val="0"/>
        </w:rPr>
        <w:t>9,41</w:t>
      </w:r>
      <w:r w:rsidRPr="007D28CE">
        <w:rPr>
          <w:b w:val="0"/>
          <w:bCs w:val="0"/>
        </w:rPr>
        <w:t>% от количества жалоб, принятых к рассмотрению);</w:t>
      </w:r>
    </w:p>
    <w:p w14:paraId="313386BE" w14:textId="236A920B" w:rsidR="00F8311E" w:rsidRPr="007D28CE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lastRenderedPageBreak/>
        <w:t>по</w:t>
      </w:r>
      <w:r w:rsidR="00A64DAD" w:rsidRPr="007D28CE">
        <w:rPr>
          <w:b w:val="0"/>
          <w:bCs w:val="0"/>
        </w:rPr>
        <w:t xml:space="preserve"> </w:t>
      </w:r>
      <w:r w:rsidR="001D33A6" w:rsidRPr="007D28CE">
        <w:rPr>
          <w:b w:val="0"/>
          <w:bCs w:val="0"/>
        </w:rPr>
        <w:t>9</w:t>
      </w:r>
      <w:r w:rsidRPr="007D28CE">
        <w:rPr>
          <w:b w:val="0"/>
          <w:bCs w:val="0"/>
        </w:rPr>
        <w:t xml:space="preserve"> жалобам принято решение о признании жалоб обоснованными (</w:t>
      </w:r>
      <w:r w:rsidR="001D33A6" w:rsidRPr="007D28CE">
        <w:rPr>
          <w:b w:val="0"/>
          <w:bCs w:val="0"/>
        </w:rPr>
        <w:t>6,62</w:t>
      </w:r>
      <w:r w:rsidRPr="007D28CE">
        <w:rPr>
          <w:b w:val="0"/>
          <w:bCs w:val="0"/>
        </w:rPr>
        <w:t>%);</w:t>
      </w:r>
    </w:p>
    <w:p w14:paraId="722DC188" w14:textId="3D388DAC" w:rsidR="00785653" w:rsidRPr="007D28CE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t xml:space="preserve">по </w:t>
      </w:r>
      <w:r w:rsidR="001D33A6" w:rsidRPr="007D28CE">
        <w:rPr>
          <w:b w:val="0"/>
          <w:bCs w:val="0"/>
        </w:rPr>
        <w:t>7</w:t>
      </w:r>
      <w:r w:rsidRPr="007D28CE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1D33A6" w:rsidRPr="007D28CE">
        <w:rPr>
          <w:b w:val="0"/>
          <w:bCs w:val="0"/>
        </w:rPr>
        <w:t>5,15</w:t>
      </w:r>
      <w:r w:rsidRPr="007D28CE">
        <w:rPr>
          <w:b w:val="0"/>
          <w:bCs w:val="0"/>
        </w:rPr>
        <w:t>%</w:t>
      </w:r>
      <w:r w:rsidR="00B77733" w:rsidRPr="007D28CE">
        <w:rPr>
          <w:b w:val="0"/>
          <w:bCs w:val="0"/>
        </w:rPr>
        <w:t>)</w:t>
      </w:r>
      <w:r w:rsidR="002E0A28" w:rsidRPr="007D28CE">
        <w:rPr>
          <w:b w:val="0"/>
          <w:bCs w:val="0"/>
        </w:rPr>
        <w:t>;</w:t>
      </w:r>
    </w:p>
    <w:p w14:paraId="60667A69" w14:textId="4AEEB189" w:rsidR="00830F9A" w:rsidRPr="007D28CE" w:rsidRDefault="001D33A6" w:rsidP="0078565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t>1</w:t>
      </w:r>
      <w:r w:rsidR="00F8311E" w:rsidRPr="007D28CE">
        <w:rPr>
          <w:b w:val="0"/>
          <w:bCs w:val="0"/>
        </w:rPr>
        <w:t>2</w:t>
      </w:r>
      <w:r w:rsidR="00B969D1" w:rsidRPr="007D28CE">
        <w:rPr>
          <w:b w:val="0"/>
          <w:bCs w:val="0"/>
        </w:rPr>
        <w:t xml:space="preserve"> </w:t>
      </w:r>
      <w:r w:rsidR="00830F9A" w:rsidRPr="007D28CE">
        <w:rPr>
          <w:b w:val="0"/>
          <w:bCs w:val="0"/>
        </w:rPr>
        <w:t>жалоб</w:t>
      </w:r>
      <w:r w:rsidR="002E0A28" w:rsidRPr="007D28CE">
        <w:rPr>
          <w:b w:val="0"/>
          <w:bCs w:val="0"/>
        </w:rPr>
        <w:t xml:space="preserve"> был</w:t>
      </w:r>
      <w:r w:rsidR="00F8311E" w:rsidRPr="007D28CE">
        <w:rPr>
          <w:b w:val="0"/>
          <w:bCs w:val="0"/>
        </w:rPr>
        <w:t>и</w:t>
      </w:r>
      <w:r w:rsidR="00830F9A" w:rsidRPr="007D28CE">
        <w:rPr>
          <w:b w:val="0"/>
          <w:bCs w:val="0"/>
        </w:rPr>
        <w:t xml:space="preserve"> отозван</w:t>
      </w:r>
      <w:r w:rsidR="00F8311E" w:rsidRPr="007D28CE">
        <w:rPr>
          <w:b w:val="0"/>
          <w:bCs w:val="0"/>
        </w:rPr>
        <w:t>ы</w:t>
      </w:r>
      <w:r w:rsidR="00830F9A" w:rsidRPr="007D28CE">
        <w:rPr>
          <w:b w:val="0"/>
          <w:bCs w:val="0"/>
        </w:rPr>
        <w:t xml:space="preserve"> заявителем</w:t>
      </w:r>
      <w:r w:rsidR="00B01E2E" w:rsidRPr="007D28CE">
        <w:rPr>
          <w:b w:val="0"/>
          <w:bCs w:val="0"/>
        </w:rPr>
        <w:t xml:space="preserve"> (</w:t>
      </w:r>
      <w:r w:rsidRPr="007D28CE">
        <w:rPr>
          <w:b w:val="0"/>
          <w:bCs w:val="0"/>
        </w:rPr>
        <w:t>8,82</w:t>
      </w:r>
      <w:r w:rsidR="00B01E2E" w:rsidRPr="007D28CE">
        <w:rPr>
          <w:b w:val="0"/>
          <w:bCs w:val="0"/>
        </w:rPr>
        <w:t>%)</w:t>
      </w:r>
      <w:r w:rsidR="00830F9A" w:rsidRPr="007D28CE">
        <w:rPr>
          <w:b w:val="0"/>
          <w:bCs w:val="0"/>
        </w:rPr>
        <w:t>.</w:t>
      </w:r>
    </w:p>
    <w:p w14:paraId="5672FFA9" w14:textId="77777777" w:rsidR="00FC1891" w:rsidRPr="007D28CE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7D28CE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7D28CE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7D28CE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14:paraId="628FA398" w14:textId="77777777" w:rsidR="0058328C" w:rsidRPr="007D28CE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7D28CE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92840D0" wp14:editId="3AD4AD41">
            <wp:extent cx="4785360" cy="33223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E0DECB" w14:textId="77777777" w:rsidR="00745401" w:rsidRPr="007D28CE" w:rsidRDefault="00745401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2F1E70F9" w:rsidR="009A6BC9" w:rsidRPr="007D28CE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7D28CE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36A319A9" w:rsidR="009A6BC9" w:rsidRPr="007D28CE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заказчика </w:t>
      </w:r>
      <w:r w:rsidR="00823ABB" w:rsidRPr="007D28CE">
        <w:rPr>
          <w:rFonts w:ascii="Times New Roman" w:hAnsi="Times New Roman"/>
          <w:sz w:val="28"/>
          <w:szCs w:val="28"/>
        </w:rPr>
        <w:t>-</w:t>
      </w:r>
      <w:r w:rsidRPr="007D28CE">
        <w:rPr>
          <w:rFonts w:ascii="Times New Roman" w:hAnsi="Times New Roman"/>
          <w:sz w:val="28"/>
          <w:szCs w:val="28"/>
        </w:rPr>
        <w:t xml:space="preserve"> 3 жалобы;</w:t>
      </w:r>
    </w:p>
    <w:p w14:paraId="2A1C435C" w14:textId="3BA5E3FB" w:rsidR="009C6942" w:rsidRPr="007D28CE" w:rsidRDefault="009C6942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>аукционной комиссии - 4 жалобы;</w:t>
      </w:r>
    </w:p>
    <w:p w14:paraId="6627DAC4" w14:textId="79BE32F7" w:rsidR="009C6942" w:rsidRPr="007D28CE" w:rsidRDefault="009C6942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>заказчик и члены аукционной комиссии – 1;</w:t>
      </w:r>
    </w:p>
    <w:p w14:paraId="702B7B2E" w14:textId="635F2FFE" w:rsidR="009A6BC9" w:rsidRPr="007D28CE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заказчика и уполномоченного учреждения </w:t>
      </w:r>
      <w:r w:rsidR="00823ABB" w:rsidRPr="007D28CE">
        <w:rPr>
          <w:rFonts w:ascii="Times New Roman" w:hAnsi="Times New Roman"/>
          <w:sz w:val="28"/>
          <w:szCs w:val="28"/>
        </w:rPr>
        <w:t>-</w:t>
      </w:r>
      <w:r w:rsidRPr="007D28CE">
        <w:rPr>
          <w:rFonts w:ascii="Times New Roman" w:hAnsi="Times New Roman"/>
          <w:sz w:val="28"/>
          <w:szCs w:val="28"/>
        </w:rPr>
        <w:t xml:space="preserve"> 1 жалоба. </w:t>
      </w:r>
    </w:p>
    <w:p w14:paraId="4F217EDC" w14:textId="77777777" w:rsidR="009A6BC9" w:rsidRPr="007D28CE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28CE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7D28CE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530C8E2B" w14:textId="3176ABE6" w:rsidR="009A6BC9" w:rsidRPr="007D28CE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заказчика </w:t>
      </w:r>
      <w:r w:rsidR="00823ABB" w:rsidRPr="007D28CE">
        <w:rPr>
          <w:rFonts w:ascii="Times New Roman" w:hAnsi="Times New Roman"/>
          <w:sz w:val="28"/>
          <w:szCs w:val="28"/>
        </w:rPr>
        <w:t>-</w:t>
      </w:r>
      <w:r w:rsidRPr="007D28CE">
        <w:rPr>
          <w:rFonts w:ascii="Times New Roman" w:hAnsi="Times New Roman"/>
          <w:sz w:val="28"/>
          <w:szCs w:val="28"/>
        </w:rPr>
        <w:t xml:space="preserve"> </w:t>
      </w:r>
      <w:r w:rsidR="007021BB" w:rsidRPr="007D28CE">
        <w:rPr>
          <w:rFonts w:ascii="Times New Roman" w:hAnsi="Times New Roman"/>
          <w:sz w:val="28"/>
          <w:szCs w:val="28"/>
        </w:rPr>
        <w:t>5</w:t>
      </w:r>
      <w:r w:rsidRPr="007D28CE">
        <w:rPr>
          <w:rFonts w:ascii="Times New Roman" w:hAnsi="Times New Roman"/>
          <w:sz w:val="28"/>
          <w:szCs w:val="28"/>
        </w:rPr>
        <w:t xml:space="preserve"> жалоб;</w:t>
      </w:r>
    </w:p>
    <w:p w14:paraId="30AD6934" w14:textId="020FCEE3" w:rsidR="007021BB" w:rsidRPr="007D28CE" w:rsidRDefault="007021BB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>аукционной комиссии – 1 жалоба;</w:t>
      </w:r>
    </w:p>
    <w:p w14:paraId="23B6F611" w14:textId="0763E0C4" w:rsidR="009A6BC9" w:rsidRPr="00C82E69" w:rsidRDefault="007021BB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D28CE">
        <w:rPr>
          <w:rFonts w:ascii="Times New Roman" w:hAnsi="Times New Roman"/>
          <w:sz w:val="28"/>
          <w:szCs w:val="28"/>
        </w:rPr>
        <w:t xml:space="preserve">заказчика и </w:t>
      </w:r>
      <w:r w:rsidR="009A6BC9" w:rsidRPr="007D28CE">
        <w:rPr>
          <w:rFonts w:ascii="Times New Roman" w:hAnsi="Times New Roman"/>
          <w:sz w:val="28"/>
          <w:szCs w:val="28"/>
        </w:rPr>
        <w:t xml:space="preserve">уполномоченного учреждения </w:t>
      </w:r>
      <w:r w:rsidR="00823ABB" w:rsidRPr="007D28CE">
        <w:rPr>
          <w:rFonts w:ascii="Times New Roman" w:hAnsi="Times New Roman"/>
          <w:sz w:val="28"/>
          <w:szCs w:val="28"/>
        </w:rPr>
        <w:t>-</w:t>
      </w:r>
      <w:r w:rsidR="009A6BC9" w:rsidRPr="007D28CE">
        <w:rPr>
          <w:rFonts w:ascii="Times New Roman" w:hAnsi="Times New Roman"/>
          <w:sz w:val="28"/>
          <w:szCs w:val="28"/>
        </w:rPr>
        <w:t xml:space="preserve"> 1 жалоба.</w:t>
      </w:r>
      <w:r w:rsidR="009A6BC9" w:rsidRPr="00C82E69">
        <w:rPr>
          <w:rFonts w:ascii="Times New Roman" w:hAnsi="Times New Roman"/>
          <w:sz w:val="28"/>
          <w:szCs w:val="28"/>
        </w:rPr>
        <w:t xml:space="preserve"> </w:t>
      </w:r>
    </w:p>
    <w:p w14:paraId="684D6CC7" w14:textId="77777777" w:rsidR="00830F9A" w:rsidRPr="00727791" w:rsidRDefault="00830F9A" w:rsidP="00D471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0F9A" w:rsidRPr="00727791" w:rsidSect="00CF3F0E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8E01" w14:textId="77777777" w:rsidR="000300DE" w:rsidRDefault="000300DE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0300DE" w:rsidRDefault="000300DE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8C03" w14:textId="77777777" w:rsidR="000300DE" w:rsidRDefault="000300DE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0300DE" w:rsidRPr="00A27C55" w:rsidRDefault="000300DE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0300DE" w:rsidRDefault="000300DE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45F1B891" w:rsidR="000300DE" w:rsidRPr="00A27C55" w:rsidRDefault="000300DE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6AEB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70F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14:paraId="615156D3" w14:textId="77777777" w:rsidR="000300DE" w:rsidRDefault="000300DE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45F1B891" w:rsidR="000300DE" w:rsidRPr="00A27C55" w:rsidRDefault="000300DE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F16AEB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891C5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66E4" w14:textId="77777777" w:rsidR="000300DE" w:rsidRDefault="000300DE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0300DE" w:rsidRDefault="000300DE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E6E9" w14:textId="2042B4DC" w:rsidR="000300DE" w:rsidRDefault="000300DE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полугодие 2020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0300DE" w:rsidRPr="00702362" w:rsidRDefault="000300DE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4DA7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6DF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0D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726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28F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1FBB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BA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5FA8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A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214F"/>
    <w:rsid w:val="000A311A"/>
    <w:rsid w:val="000A3209"/>
    <w:rsid w:val="000A3294"/>
    <w:rsid w:val="000A3A13"/>
    <w:rsid w:val="000A4A82"/>
    <w:rsid w:val="000A516A"/>
    <w:rsid w:val="000A560D"/>
    <w:rsid w:val="000A5796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3B9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A3D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C9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287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8B2"/>
    <w:rsid w:val="00176A94"/>
    <w:rsid w:val="00177768"/>
    <w:rsid w:val="0017778B"/>
    <w:rsid w:val="00177B1C"/>
    <w:rsid w:val="00177CF6"/>
    <w:rsid w:val="00180214"/>
    <w:rsid w:val="0018063D"/>
    <w:rsid w:val="0018101B"/>
    <w:rsid w:val="00181332"/>
    <w:rsid w:val="0018141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666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880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2DC"/>
    <w:rsid w:val="001B0D10"/>
    <w:rsid w:val="001B1416"/>
    <w:rsid w:val="001B1B34"/>
    <w:rsid w:val="001B1DC6"/>
    <w:rsid w:val="001B1EFC"/>
    <w:rsid w:val="001B204D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83E"/>
    <w:rsid w:val="001C1921"/>
    <w:rsid w:val="001C1EEC"/>
    <w:rsid w:val="001C21AE"/>
    <w:rsid w:val="001C276D"/>
    <w:rsid w:val="001C2B3B"/>
    <w:rsid w:val="001C2D15"/>
    <w:rsid w:val="001C3196"/>
    <w:rsid w:val="001C3244"/>
    <w:rsid w:val="001C37FE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A6"/>
    <w:rsid w:val="001D33E5"/>
    <w:rsid w:val="001D37BA"/>
    <w:rsid w:val="001D393E"/>
    <w:rsid w:val="001D3CC7"/>
    <w:rsid w:val="001D42FD"/>
    <w:rsid w:val="001D4A42"/>
    <w:rsid w:val="001D4B23"/>
    <w:rsid w:val="001D4BF6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DBF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68D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098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626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471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80A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324"/>
    <w:rsid w:val="00271580"/>
    <w:rsid w:val="0027214F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792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6FDF"/>
    <w:rsid w:val="002A745E"/>
    <w:rsid w:val="002A749A"/>
    <w:rsid w:val="002A7A1E"/>
    <w:rsid w:val="002A7D40"/>
    <w:rsid w:val="002A7D63"/>
    <w:rsid w:val="002B072F"/>
    <w:rsid w:val="002B0929"/>
    <w:rsid w:val="002B0BC4"/>
    <w:rsid w:val="002B1025"/>
    <w:rsid w:val="002B1262"/>
    <w:rsid w:val="002B243C"/>
    <w:rsid w:val="002B2A58"/>
    <w:rsid w:val="002B2D7B"/>
    <w:rsid w:val="002B2FB9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494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24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0B"/>
    <w:rsid w:val="002E5133"/>
    <w:rsid w:val="002E5359"/>
    <w:rsid w:val="002E5553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87C"/>
    <w:rsid w:val="003109A1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BF6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9DF"/>
    <w:rsid w:val="00391F73"/>
    <w:rsid w:val="00392047"/>
    <w:rsid w:val="00392250"/>
    <w:rsid w:val="003922F8"/>
    <w:rsid w:val="003923B9"/>
    <w:rsid w:val="00392410"/>
    <w:rsid w:val="003924CC"/>
    <w:rsid w:val="00392C40"/>
    <w:rsid w:val="00392F62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3EBA"/>
    <w:rsid w:val="003A439E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0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524B"/>
    <w:rsid w:val="003D53A1"/>
    <w:rsid w:val="003D5610"/>
    <w:rsid w:val="003D56D3"/>
    <w:rsid w:val="003D602D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A2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E7A23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505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3F7C76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2F70"/>
    <w:rsid w:val="00423107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1A2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150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1CF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23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37AB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377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4AC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82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0EB"/>
    <w:rsid w:val="0057643E"/>
    <w:rsid w:val="00576779"/>
    <w:rsid w:val="00576A21"/>
    <w:rsid w:val="00576D43"/>
    <w:rsid w:val="00577669"/>
    <w:rsid w:val="00577B04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0BF9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2F6B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9F0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DF8"/>
    <w:rsid w:val="005E3FEB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52D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3D3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1F8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92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97A"/>
    <w:rsid w:val="00616A89"/>
    <w:rsid w:val="00617BD6"/>
    <w:rsid w:val="00617C96"/>
    <w:rsid w:val="00620824"/>
    <w:rsid w:val="00620A46"/>
    <w:rsid w:val="00620D2B"/>
    <w:rsid w:val="00620EA8"/>
    <w:rsid w:val="006215DF"/>
    <w:rsid w:val="00621854"/>
    <w:rsid w:val="00621A77"/>
    <w:rsid w:val="00621BC0"/>
    <w:rsid w:val="00621D5E"/>
    <w:rsid w:val="00621E43"/>
    <w:rsid w:val="00622115"/>
    <w:rsid w:val="006221D7"/>
    <w:rsid w:val="00622A80"/>
    <w:rsid w:val="00622DA9"/>
    <w:rsid w:val="006235C7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45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8CE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3D8"/>
    <w:rsid w:val="0069143A"/>
    <w:rsid w:val="0069163D"/>
    <w:rsid w:val="00692087"/>
    <w:rsid w:val="006925CA"/>
    <w:rsid w:val="006929E3"/>
    <w:rsid w:val="00692CC3"/>
    <w:rsid w:val="00693201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B41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22"/>
    <w:rsid w:val="006B215A"/>
    <w:rsid w:val="006B2306"/>
    <w:rsid w:val="006B2359"/>
    <w:rsid w:val="006B24D1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687B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60A"/>
    <w:rsid w:val="006F4885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1BB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01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E4E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10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552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8CE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C17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E7C9A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272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9E2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5C90"/>
    <w:rsid w:val="008160EF"/>
    <w:rsid w:val="008163C3"/>
    <w:rsid w:val="00816B0D"/>
    <w:rsid w:val="008170DB"/>
    <w:rsid w:val="00817A2C"/>
    <w:rsid w:val="00817A99"/>
    <w:rsid w:val="00817C22"/>
    <w:rsid w:val="0082012F"/>
    <w:rsid w:val="00820514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2EFD"/>
    <w:rsid w:val="008438DB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57DF7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357"/>
    <w:rsid w:val="00877763"/>
    <w:rsid w:val="00877E4D"/>
    <w:rsid w:val="0088039F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13E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8AA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C15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857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76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3E15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D60"/>
    <w:rsid w:val="009005D3"/>
    <w:rsid w:val="009005F0"/>
    <w:rsid w:val="00900A95"/>
    <w:rsid w:val="00900B62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AE3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0E7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3652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1F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08A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5E6A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0C7A"/>
    <w:rsid w:val="00990D7C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072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A20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2"/>
    <w:rsid w:val="009C694A"/>
    <w:rsid w:val="009C6BC5"/>
    <w:rsid w:val="009C6DF6"/>
    <w:rsid w:val="009C7631"/>
    <w:rsid w:val="009C78D7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5A7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D5C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601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57E4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6C13"/>
    <w:rsid w:val="00A7702F"/>
    <w:rsid w:val="00A77323"/>
    <w:rsid w:val="00A7749E"/>
    <w:rsid w:val="00A7785C"/>
    <w:rsid w:val="00A77874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A6E"/>
    <w:rsid w:val="00AA1C9B"/>
    <w:rsid w:val="00AA1F5B"/>
    <w:rsid w:val="00AA202A"/>
    <w:rsid w:val="00AA24DE"/>
    <w:rsid w:val="00AA28DA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43B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2FFA"/>
    <w:rsid w:val="00AC3247"/>
    <w:rsid w:val="00AC39BD"/>
    <w:rsid w:val="00AC43FF"/>
    <w:rsid w:val="00AC4702"/>
    <w:rsid w:val="00AC4B1A"/>
    <w:rsid w:val="00AC50CB"/>
    <w:rsid w:val="00AC57FF"/>
    <w:rsid w:val="00AC5A25"/>
    <w:rsid w:val="00AC5B61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E86"/>
    <w:rsid w:val="00AD1D34"/>
    <w:rsid w:val="00AD1DDD"/>
    <w:rsid w:val="00AD1F81"/>
    <w:rsid w:val="00AD21D5"/>
    <w:rsid w:val="00AD238D"/>
    <w:rsid w:val="00AD26A3"/>
    <w:rsid w:val="00AD26E8"/>
    <w:rsid w:val="00AD2E46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1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186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BE1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4C2C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53E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1B6"/>
    <w:rsid w:val="00B672B5"/>
    <w:rsid w:val="00B67CCD"/>
    <w:rsid w:val="00B70177"/>
    <w:rsid w:val="00B701A3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948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0E8D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166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99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52D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2ADD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2B3"/>
    <w:rsid w:val="00BF33F2"/>
    <w:rsid w:val="00BF37ED"/>
    <w:rsid w:val="00BF3CDD"/>
    <w:rsid w:val="00BF3E52"/>
    <w:rsid w:val="00BF3F3C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66C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34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6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7D8"/>
    <w:rsid w:val="00C21141"/>
    <w:rsid w:val="00C21206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C3C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E64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3FC5"/>
    <w:rsid w:val="00C54282"/>
    <w:rsid w:val="00C54753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76F08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B98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00C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2F0A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84A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B2A"/>
    <w:rsid w:val="00D117B4"/>
    <w:rsid w:val="00D11ACC"/>
    <w:rsid w:val="00D11C51"/>
    <w:rsid w:val="00D11C97"/>
    <w:rsid w:val="00D12003"/>
    <w:rsid w:val="00D122F4"/>
    <w:rsid w:val="00D1239D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04A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140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120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50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67F63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7004"/>
    <w:rsid w:val="00D77688"/>
    <w:rsid w:val="00D77980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3C9"/>
    <w:rsid w:val="00D836AB"/>
    <w:rsid w:val="00D8425F"/>
    <w:rsid w:val="00D843B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2D3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6F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296"/>
    <w:rsid w:val="00DB7531"/>
    <w:rsid w:val="00DB7819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0E35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469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2A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836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CA7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5F5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90E"/>
    <w:rsid w:val="00EA194D"/>
    <w:rsid w:val="00EA19FC"/>
    <w:rsid w:val="00EA1C7D"/>
    <w:rsid w:val="00EA1E43"/>
    <w:rsid w:val="00EA20F7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541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E7CB6"/>
    <w:rsid w:val="00EF0136"/>
    <w:rsid w:val="00EF02B5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419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12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35F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AEB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25A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3BC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7F4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2955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163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886F6AA"/>
  <w15:docId w15:val="{E685E4FB-5CAC-4405-B3E2-91612CB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ГУЗ "Забайкальский краевой онкологический диспансер" 6,77%</c:v>
                </c:pt>
                <c:pt idx="1">
                  <c:v>ГКУ "Служба единого заказчика" Забайкальского края 47,41%</c:v>
                </c:pt>
                <c:pt idx="2">
                  <c:v>ГУЗ "Краевая клиническая больница" 2,84%</c:v>
                </c:pt>
                <c:pt idx="3">
                  <c:v>Министерство финансов Забайкальского края 14,73%</c:v>
                </c:pt>
                <c:pt idx="4">
                  <c:v>Министерство здравоохранения Забайкальского края 4,28%</c:v>
                </c:pt>
                <c:pt idx="5">
                  <c:v>Другие заказчики 23,97%</c:v>
                </c:pt>
              </c:strCache>
            </c:strRef>
          </c:cat>
          <c:val>
            <c:numRef>
              <c:f>Лист1!$B$2:$B$7</c:f>
              <c:numCache>
                <c:formatCode>#,##0.00_ ;\-#,##0.00\ </c:formatCode>
                <c:ptCount val="6"/>
                <c:pt idx="0">
                  <c:v>6.77</c:v>
                </c:pt>
                <c:pt idx="1">
                  <c:v>47.41</c:v>
                </c:pt>
                <c:pt idx="2">
                  <c:v>2.84</c:v>
                </c:pt>
                <c:pt idx="3">
                  <c:v>14.73</c:v>
                </c:pt>
                <c:pt idx="4">
                  <c:v>4.28</c:v>
                </c:pt>
                <c:pt idx="5">
                  <c:v>23.97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529854945432288"/>
          <c:y val="0.14186023622047245"/>
          <c:w val="0.43003888375675781"/>
          <c:h val="0.8329730971128609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79,41%</c:v>
                </c:pt>
                <c:pt idx="2">
                  <c:v>признаны обоснованными 6,62%</c:v>
                </c:pt>
                <c:pt idx="3">
                  <c:v>признаны частично обоснованными 5,15%</c:v>
                </c:pt>
                <c:pt idx="4">
                  <c:v>отозваны заявителем 8,82%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0.79410000000000003</c:v>
                </c:pt>
                <c:pt idx="2">
                  <c:v>6.6199999999999995E-2</c:v>
                </c:pt>
                <c:pt idx="3">
                  <c:v>5.1499999999999997E-2</c:v>
                </c:pt>
                <c:pt idx="4">
                  <c:v>8.8200000000000001E-2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A8599-F08F-4E58-AEC6-1864079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21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полугодие 2020 года</vt:lpstr>
    </vt:vector>
  </TitlesOfParts>
  <Company>Минэкономразвития Сахалинской области</Company>
  <LinksUpToDate>false</LinksUpToDate>
  <CharactersWithSpaces>43996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полугодие 2020 года</dc:title>
  <dc:creator>Баранов</dc:creator>
  <cp:lastModifiedBy>Петрук Юлия Анатольевна</cp:lastModifiedBy>
  <cp:revision>794</cp:revision>
  <cp:lastPrinted>2020-07-16T01:00:00Z</cp:lastPrinted>
  <dcterms:created xsi:type="dcterms:W3CDTF">2019-01-15T08:18:00Z</dcterms:created>
  <dcterms:modified xsi:type="dcterms:W3CDTF">2020-07-16T01:02:00Z</dcterms:modified>
</cp:coreProperties>
</file>