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ED" w:rsidRPr="000B52C9" w:rsidRDefault="005B572A" w:rsidP="001610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0B52C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СОВЕТ</w:t>
      </w:r>
      <w:r w:rsidR="001610ED" w:rsidRPr="000B52C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МУНИЦИПАЛЬНОГО РАЙОНА</w:t>
      </w:r>
    </w:p>
    <w:p w:rsidR="001610ED" w:rsidRPr="000B52C9" w:rsidRDefault="001610ED" w:rsidP="001610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0B52C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«ОЛОВЯННИНСКИЙ РАЙОН» ЗАБАЙКАЛЬСКИЙ КРАЙ</w:t>
      </w:r>
    </w:p>
    <w:p w:rsidR="001610ED" w:rsidRPr="001610ED" w:rsidRDefault="001610ED" w:rsidP="00161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1610ED" w:rsidRPr="001610ED" w:rsidRDefault="00477FCC" w:rsidP="00161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ПОСТАНОВЛЕНИЕ</w:t>
      </w:r>
    </w:p>
    <w:p w:rsidR="001610ED" w:rsidRPr="000B52C9" w:rsidRDefault="000B52C9" w:rsidP="000B52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пгт. Оловянная</w:t>
      </w:r>
    </w:p>
    <w:p w:rsidR="001610ED" w:rsidRPr="001610ED" w:rsidRDefault="001610ED" w:rsidP="00161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1610ED" w:rsidRPr="001610ED" w:rsidRDefault="00EE1800" w:rsidP="001610E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10 мая </w:t>
      </w:r>
      <w:bookmarkStart w:id="0" w:name="_GoBack"/>
      <w:bookmarkEnd w:id="0"/>
      <w:r w:rsidR="00644B70" w:rsidRPr="00572B2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20</w:t>
      </w:r>
      <w:r w:rsidR="00934D0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</w:t>
      </w:r>
      <w:r w:rsidR="000856D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</w:t>
      </w:r>
      <w:r w:rsidR="001610ED" w:rsidRPr="00572B2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1610ED" w:rsidRPr="001610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года                                                                                    № </w:t>
      </w:r>
      <w:r w:rsidR="00546E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</w:t>
      </w:r>
    </w:p>
    <w:p w:rsidR="001610ED" w:rsidRPr="001610ED" w:rsidRDefault="001610ED" w:rsidP="001610E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934D01" w:rsidRDefault="00934D01" w:rsidP="00934D0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D01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по проекту решения Совета муниципального района «Оловяннинский район» </w:t>
      </w:r>
    </w:p>
    <w:p w:rsidR="001610ED" w:rsidRPr="00934D01" w:rsidRDefault="00934D01" w:rsidP="00934D0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 w:val="0"/>
          <w:iCs w:val="0"/>
          <w:color w:val="0000FF"/>
          <w:sz w:val="28"/>
          <w:szCs w:val="28"/>
          <w:lang w:eastAsia="ru-RU"/>
        </w:rPr>
      </w:pPr>
      <w:r w:rsidRPr="00934D01">
        <w:rPr>
          <w:rFonts w:ascii="Times New Roman" w:hAnsi="Times New Roman" w:cs="Times New Roman"/>
          <w:b/>
          <w:sz w:val="28"/>
          <w:szCs w:val="28"/>
        </w:rPr>
        <w:t>«Об исполнении бюджета района за 202</w:t>
      </w:r>
      <w:r w:rsidR="00546EE4">
        <w:rPr>
          <w:rFonts w:ascii="Times New Roman" w:hAnsi="Times New Roman" w:cs="Times New Roman"/>
          <w:b/>
          <w:sz w:val="28"/>
          <w:szCs w:val="28"/>
        </w:rPr>
        <w:t>2</w:t>
      </w:r>
      <w:r w:rsidRPr="00934D01"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1610ED" w:rsidRPr="001610ED" w:rsidRDefault="001610ED" w:rsidP="001610E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610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1610ED" w:rsidRPr="00D861BC" w:rsidRDefault="00644B70" w:rsidP="00644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proofErr w:type="gramStart"/>
      <w:r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В соответствии с </w:t>
      </w:r>
      <w:r w:rsidR="008048D9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Федеральным законом № 131-ФЗ от 6</w:t>
      </w:r>
      <w:r w:rsidR="00FB7401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октября </w:t>
      </w:r>
      <w:r w:rsidR="008048D9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2003 г</w:t>
      </w:r>
      <w:r w:rsidR="00FB7401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ода</w:t>
      </w:r>
      <w:r w:rsidR="008048D9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FC7680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п.2 ч. 3. ст. 18 Устава муниципального района «Оловяннинский район», </w:t>
      </w:r>
      <w:r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п.</w:t>
      </w:r>
      <w:r w:rsidR="00FC7680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3</w:t>
      </w:r>
      <w:r w:rsidR="001610ED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ст.</w:t>
      </w:r>
      <w:r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</w:t>
      </w:r>
      <w:r w:rsidR="00FC7680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38</w:t>
      </w:r>
      <w:r w:rsidR="001610ED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Положения «О бюджетном п</w:t>
      </w:r>
      <w:r w:rsidR="00FC7680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роцессе в муниципальном районе </w:t>
      </w:r>
      <w:r w:rsidR="001610ED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«Оловяннинский район»</w:t>
      </w:r>
      <w:r w:rsidR="0056232E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, </w:t>
      </w:r>
      <w:r w:rsidR="00FC7680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ст. 30 Регламента Совета муниципального района «Оловяннинский район»</w:t>
      </w:r>
      <w:r w:rsidR="00AE308B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, Положением «О публичных слушаниях в муниципальном районе «Оловяннинский</w:t>
      </w:r>
      <w:proofErr w:type="gramEnd"/>
      <w:r w:rsidR="00AE308B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район»</w:t>
      </w:r>
      <w:r w:rsidR="001B3C3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:</w:t>
      </w:r>
    </w:p>
    <w:p w:rsidR="001610ED" w:rsidRPr="00D861BC" w:rsidRDefault="00FC7680" w:rsidP="005D63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1.</w:t>
      </w:r>
      <w:r w:rsidR="005D638A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</w:t>
      </w:r>
      <w:r w:rsidR="008048D9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Назначить</w:t>
      </w:r>
      <w:r w:rsidR="001610ED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публичные слушания по проекту решения</w:t>
      </w:r>
      <w:r w:rsidR="00FF08DA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Совета муниципального района «</w:t>
      </w:r>
      <w:r w:rsidR="001610ED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Об исполнении бюджета </w:t>
      </w:r>
      <w:r w:rsidR="008A5DB4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района </w:t>
      </w:r>
      <w:r w:rsidR="001610ED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за 20</w:t>
      </w:r>
      <w:r w:rsidR="0092623D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2</w:t>
      </w:r>
      <w:r w:rsidR="000856DB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2</w:t>
      </w:r>
      <w:r w:rsidR="001610ED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год» </w:t>
      </w:r>
      <w:r w:rsidR="008A5DB4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на </w:t>
      </w:r>
      <w:r w:rsidR="0092623D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1</w:t>
      </w:r>
      <w:r w:rsidR="000856DB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9</w:t>
      </w:r>
      <w:r w:rsidR="008A5DB4" w:rsidRPr="00FB7401">
        <w:rPr>
          <w:rFonts w:ascii="Times New Roman" w:eastAsia="Times New Roman" w:hAnsi="Times New Roman" w:cs="Times New Roman"/>
          <w:i w:val="0"/>
          <w:iCs w:val="0"/>
          <w:color w:val="FF0000"/>
          <w:sz w:val="26"/>
          <w:szCs w:val="26"/>
          <w:lang w:eastAsia="ru-RU"/>
        </w:rPr>
        <w:t xml:space="preserve"> </w:t>
      </w:r>
      <w:r w:rsidR="008A5DB4" w:rsidRPr="00410521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мая 20</w:t>
      </w:r>
      <w:r w:rsidR="004532B0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2</w:t>
      </w:r>
      <w:r w:rsidR="000856DB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3</w:t>
      </w:r>
      <w:r w:rsidR="008A5DB4" w:rsidRPr="00410521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года</w:t>
      </w:r>
      <w:r w:rsidR="008A5DB4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в </w:t>
      </w:r>
      <w:r w:rsidR="0092623D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1</w:t>
      </w:r>
      <w:r w:rsidR="001B3C3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4</w:t>
      </w:r>
      <w:r w:rsidR="008A5DB4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.00 часов</w:t>
      </w:r>
      <w:r w:rsidR="00135497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в зале заседаний Совета муниципального района «Оловяннинский район» по адресу: п. </w:t>
      </w:r>
      <w:proofErr w:type="gramStart"/>
      <w:r w:rsidR="00135497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Оловянная</w:t>
      </w:r>
      <w:proofErr w:type="gramEnd"/>
      <w:r w:rsidR="00135497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, ул. Московская,</w:t>
      </w:r>
      <w:r w:rsidR="009D2E2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</w:t>
      </w:r>
      <w:r w:rsidR="00135497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47.</w:t>
      </w:r>
    </w:p>
    <w:p w:rsidR="00630EA5" w:rsidRPr="00D861BC" w:rsidRDefault="001610ED" w:rsidP="005D638A">
      <w:pPr>
        <w:keepNext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2</w:t>
      </w:r>
      <w:r w:rsidR="00AA74B6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. </w:t>
      </w:r>
      <w:r w:rsidR="00135497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Утвердить состав рабочей группы по подготовке и проведению публичных слушаний по проекту решения Совета муниципального района «Об исполнении бюджета района за 20</w:t>
      </w:r>
      <w:r w:rsidR="0092623D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21</w:t>
      </w:r>
      <w:r w:rsidR="00847F1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</w:t>
      </w:r>
      <w:r w:rsidR="00135497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год»</w:t>
      </w:r>
      <w:r w:rsidR="00630EA5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:</w:t>
      </w:r>
    </w:p>
    <w:p w:rsidR="00630EA5" w:rsidRPr="00D861BC" w:rsidRDefault="00630EA5" w:rsidP="00FC7680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- </w:t>
      </w:r>
      <w:r w:rsidR="0092623D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Пешков А.А.</w:t>
      </w:r>
      <w:r w:rsidR="004532B0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</w:t>
      </w:r>
      <w:r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– </w:t>
      </w:r>
      <w:r w:rsidR="00410521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П</w:t>
      </w:r>
      <w:r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редседател</w:t>
      </w:r>
      <w:r w:rsidR="004532B0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ь</w:t>
      </w:r>
      <w:r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Совета МР «Оловяннинский район»</w:t>
      </w:r>
      <w:r w:rsidR="008C3CFD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- председатель рабочей группы</w:t>
      </w:r>
      <w:r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;</w:t>
      </w:r>
    </w:p>
    <w:p w:rsidR="002353C7" w:rsidRPr="00D861BC" w:rsidRDefault="002353C7" w:rsidP="00FC7680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- </w:t>
      </w:r>
      <w:proofErr w:type="spellStart"/>
      <w:r w:rsidR="00847F18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Ситникова</w:t>
      </w:r>
      <w:proofErr w:type="spellEnd"/>
      <w:r w:rsidR="00847F18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Т.Ю.</w:t>
      </w:r>
      <w:r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–</w:t>
      </w:r>
      <w:r w:rsidR="0092623D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заместитель председателя</w:t>
      </w:r>
      <w:r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</w:t>
      </w:r>
      <w:r w:rsidR="0092623D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Совета </w:t>
      </w:r>
      <w:r w:rsidR="00697E63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МР </w:t>
      </w:r>
      <w:r w:rsidR="0092623D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«Оловяннинский район»;</w:t>
      </w:r>
    </w:p>
    <w:p w:rsidR="0092623D" w:rsidRDefault="002353C7" w:rsidP="00FC7680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- </w:t>
      </w:r>
      <w:r w:rsidR="00C57A84" w:rsidRPr="00C57A84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П</w:t>
      </w:r>
      <w:r w:rsidR="0092623D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опова О.П.</w:t>
      </w:r>
      <w:r w:rsidR="00C57A84" w:rsidRPr="00C57A84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– депутат Совета МР «Оловяннинский район», </w:t>
      </w:r>
      <w:r w:rsidR="0092623D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председатель п</w:t>
      </w:r>
      <w:r w:rsidR="0092623D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остоянной комиссии по экономике и бюджету;</w:t>
      </w:r>
    </w:p>
    <w:p w:rsidR="00A43AE4" w:rsidRPr="00D861BC" w:rsidRDefault="00A43AE4" w:rsidP="00FC7680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- </w:t>
      </w:r>
      <w:r w:rsidR="00847F1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Гаврилова А</w:t>
      </w:r>
      <w:r w:rsidR="00F4707A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.А.</w:t>
      </w:r>
      <w:r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– главный специалист Совета МР «Оловяннинский район»</w:t>
      </w:r>
      <w:r w:rsidR="008C3CFD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- </w:t>
      </w:r>
      <w:r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секретарь рабочей группы.</w:t>
      </w:r>
    </w:p>
    <w:p w:rsidR="001610ED" w:rsidRPr="00697E63" w:rsidRDefault="00A43AE4" w:rsidP="00234B67">
      <w:pPr>
        <w:keepNext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3. </w:t>
      </w:r>
      <w:r w:rsidR="001610ED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К обсуждению</w:t>
      </w:r>
      <w:r w:rsidR="00FC7680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</w:t>
      </w:r>
      <w:r w:rsidR="001610ED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приглашаются все заи</w:t>
      </w:r>
      <w:r w:rsidR="008C3CFD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нтересованные лица. С проектом р</w:t>
      </w:r>
      <w:r w:rsidR="001610ED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е</w:t>
      </w:r>
      <w:r w:rsidR="008A5DB4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шения Совета </w:t>
      </w:r>
      <w:r w:rsidR="008C3CFD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муниципального района «Оловяннинский район»</w:t>
      </w:r>
      <w:r w:rsidR="008A5DB4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«Об исполнении </w:t>
      </w:r>
      <w:r w:rsidR="001610ED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бюджета района за 20</w:t>
      </w:r>
      <w:r w:rsidR="00697E63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2</w:t>
      </w:r>
      <w:r w:rsidR="000856DB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2</w:t>
      </w:r>
      <w:r w:rsidR="00644B70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</w:t>
      </w:r>
      <w:r w:rsidR="001610ED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год»</w:t>
      </w:r>
      <w:r w:rsidR="001610ED" w:rsidRPr="00D861BC"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  <w:lang w:eastAsia="ru-RU"/>
        </w:rPr>
        <w:t xml:space="preserve"> </w:t>
      </w:r>
      <w:r w:rsidR="008C3CFD" w:rsidRPr="008C3CFD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и результатах публичных слушаний</w:t>
      </w:r>
      <w:r w:rsidR="008C3CFD"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  <w:lang w:eastAsia="ru-RU"/>
        </w:rPr>
        <w:t xml:space="preserve"> </w:t>
      </w:r>
      <w:r w:rsidR="001610ED" w:rsidRPr="00D26F84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можно озн</w:t>
      </w:r>
      <w:r w:rsidR="00692FAC" w:rsidRPr="00D26F84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акомиться на официальном сайте</w:t>
      </w:r>
      <w:r w:rsidR="00EE1800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</w:t>
      </w:r>
      <w:r w:rsidR="000856DB" w:rsidRPr="000856DB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https://olovyan.75.ru/dokumenty/pravovye-akty-soveta/byudzhet-mr-olovyanninskiy-rayon</w:t>
      </w:r>
    </w:p>
    <w:p w:rsidR="00471D05" w:rsidRPr="00D861BC" w:rsidRDefault="00F46B16" w:rsidP="00F46B16">
      <w:pPr>
        <w:keepNext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4.</w:t>
      </w:r>
      <w:r w:rsidR="00AA74B6" w:rsidRPr="009A2D9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</w:t>
      </w:r>
      <w:r w:rsidR="00471D05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Настоящее постановление подлежит официальному опубликованию (обнародованию)</w:t>
      </w:r>
      <w:r w:rsidRPr="00F46B16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</w:t>
      </w:r>
      <w:r w:rsidR="000037C5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на информационном стенде Совета муниципального района «Оловяннинский район» по адресу пгт </w:t>
      </w:r>
      <w:proofErr w:type="gramStart"/>
      <w:r w:rsidR="000037C5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Оловянная</w:t>
      </w:r>
      <w:proofErr w:type="gramEnd"/>
      <w:r w:rsidR="000037C5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, ул. Московская 47 и </w:t>
      </w:r>
      <w:r w:rsidRPr="00D26F84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официальном сайте</w:t>
      </w:r>
      <w:r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</w:t>
      </w:r>
      <w:r w:rsidRPr="00697E63">
        <w:rPr>
          <w:rFonts w:ascii="Times New Roman" w:hAnsi="Times New Roman" w:cs="Times New Roman"/>
          <w:i w:val="0"/>
          <w:sz w:val="26"/>
          <w:szCs w:val="26"/>
        </w:rPr>
        <w:t>https://olovyan.75.ru/</w:t>
      </w:r>
    </w:p>
    <w:p w:rsidR="001610ED" w:rsidRPr="00D861BC" w:rsidRDefault="001610ED" w:rsidP="00471D0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89697B" w:rsidRPr="00D861BC" w:rsidRDefault="0089697B" w:rsidP="0033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Председатель Совета</w:t>
      </w:r>
    </w:p>
    <w:p w:rsidR="001610ED" w:rsidRPr="00D861BC" w:rsidRDefault="001610ED" w:rsidP="0033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муниципального района </w:t>
      </w:r>
    </w:p>
    <w:p w:rsidR="00750A45" w:rsidRPr="008C3CFD" w:rsidRDefault="001610ED" w:rsidP="0033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«Оловяннинский район»                           </w:t>
      </w:r>
      <w:r w:rsidR="0033364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               </w:t>
      </w:r>
      <w:r w:rsidR="0089697B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    </w:t>
      </w:r>
      <w:r w:rsidR="005644D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А.А. Пешков</w:t>
      </w:r>
    </w:p>
    <w:sectPr w:rsidR="00750A45" w:rsidRPr="008C3CFD" w:rsidSect="005E26D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93"/>
    <w:rsid w:val="000037C5"/>
    <w:rsid w:val="000856DB"/>
    <w:rsid w:val="00096B5E"/>
    <w:rsid w:val="000B52C9"/>
    <w:rsid w:val="00122EC1"/>
    <w:rsid w:val="00135497"/>
    <w:rsid w:val="001610ED"/>
    <w:rsid w:val="001B3C35"/>
    <w:rsid w:val="001E2493"/>
    <w:rsid w:val="00234B67"/>
    <w:rsid w:val="002353C7"/>
    <w:rsid w:val="00281166"/>
    <w:rsid w:val="002A4399"/>
    <w:rsid w:val="002A5EDD"/>
    <w:rsid w:val="002E7D79"/>
    <w:rsid w:val="00333645"/>
    <w:rsid w:val="00392B83"/>
    <w:rsid w:val="003A4C67"/>
    <w:rsid w:val="003D1369"/>
    <w:rsid w:val="00410521"/>
    <w:rsid w:val="004532B0"/>
    <w:rsid w:val="00471D05"/>
    <w:rsid w:val="00477FCC"/>
    <w:rsid w:val="00487C22"/>
    <w:rsid w:val="00536EFF"/>
    <w:rsid w:val="00546EE4"/>
    <w:rsid w:val="0056232E"/>
    <w:rsid w:val="005644D2"/>
    <w:rsid w:val="00572B29"/>
    <w:rsid w:val="005B572A"/>
    <w:rsid w:val="005D638A"/>
    <w:rsid w:val="005E26D2"/>
    <w:rsid w:val="0062206A"/>
    <w:rsid w:val="00630EA5"/>
    <w:rsid w:val="00644B70"/>
    <w:rsid w:val="00692FAC"/>
    <w:rsid w:val="00697E63"/>
    <w:rsid w:val="00750A45"/>
    <w:rsid w:val="008048D9"/>
    <w:rsid w:val="00847F18"/>
    <w:rsid w:val="0089697B"/>
    <w:rsid w:val="008A5DB4"/>
    <w:rsid w:val="008C3CFD"/>
    <w:rsid w:val="00924F08"/>
    <w:rsid w:val="0092623D"/>
    <w:rsid w:val="00934D01"/>
    <w:rsid w:val="009A2D95"/>
    <w:rsid w:val="009D2E2C"/>
    <w:rsid w:val="00A36E44"/>
    <w:rsid w:val="00A43AE4"/>
    <w:rsid w:val="00A54321"/>
    <w:rsid w:val="00AA74B6"/>
    <w:rsid w:val="00AE308B"/>
    <w:rsid w:val="00B06EC8"/>
    <w:rsid w:val="00B870B0"/>
    <w:rsid w:val="00C56761"/>
    <w:rsid w:val="00C56863"/>
    <w:rsid w:val="00C57A84"/>
    <w:rsid w:val="00D26F84"/>
    <w:rsid w:val="00D85E36"/>
    <w:rsid w:val="00D861BC"/>
    <w:rsid w:val="00DD38E7"/>
    <w:rsid w:val="00E95206"/>
    <w:rsid w:val="00EE1800"/>
    <w:rsid w:val="00F46B16"/>
    <w:rsid w:val="00F4707A"/>
    <w:rsid w:val="00FB7401"/>
    <w:rsid w:val="00FC7680"/>
    <w:rsid w:val="00FD00E4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D861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D86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11</cp:revision>
  <cp:lastPrinted>2023-05-04T05:55:00Z</cp:lastPrinted>
  <dcterms:created xsi:type="dcterms:W3CDTF">2020-05-14T05:10:00Z</dcterms:created>
  <dcterms:modified xsi:type="dcterms:W3CDTF">2023-05-04T05:55:00Z</dcterms:modified>
</cp:coreProperties>
</file>