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района «Ононский район»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C649BA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021D2D" w:rsidRDefault="00021D2D" w:rsidP="00021D2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C649BA" w:rsidP="00021D2D">
      <w:pPr>
        <w:ind w:firstLine="709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28</w:t>
      </w:r>
      <w:r w:rsidR="00AF6D15">
        <w:rPr>
          <w:rFonts w:ascii="Times New Roman" w:eastAsia="Times New Roman" w:hAnsi="Times New Roman"/>
          <w:sz w:val="28"/>
          <w:szCs w:val="28"/>
          <w:lang w:eastAsia="ar-SA"/>
        </w:rPr>
        <w:t xml:space="preserve"> июня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2023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6D15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№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31</w:t>
      </w:r>
    </w:p>
    <w:p w:rsidR="00021D2D" w:rsidRDefault="00021D2D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21D2D" w:rsidRDefault="00C649BA" w:rsidP="00C649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антинаркотической комиссии в муниципальном районе</w:t>
      </w:r>
    </w:p>
    <w:p w:rsidR="00C649BA" w:rsidRPr="00B723F1" w:rsidRDefault="00C649BA" w:rsidP="00C649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«Ононский район»</w:t>
      </w:r>
    </w:p>
    <w:p w:rsidR="00B723F1" w:rsidRDefault="00B723F1" w:rsidP="00021D2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49BA" w:rsidRDefault="00C649BA" w:rsidP="00C649B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C649BA">
        <w:rPr>
          <w:rFonts w:ascii="Times New Roman" w:hAnsi="Times New Roman"/>
          <w:sz w:val="28"/>
        </w:rPr>
        <w:t xml:space="preserve">В целях координации деятельности подразделений территориальных органов федеральных органов исполнительной власти и органов местного самоуправления муниципального района «Ононский район» по противодействию незаконному обороту наркотических средств, психотропных веществ и их </w:t>
      </w:r>
      <w:proofErr w:type="spellStart"/>
      <w:r w:rsidRPr="00C649BA">
        <w:rPr>
          <w:rFonts w:ascii="Times New Roman" w:hAnsi="Times New Roman"/>
          <w:sz w:val="28"/>
        </w:rPr>
        <w:t>прекурсоров</w:t>
      </w:r>
      <w:proofErr w:type="spellEnd"/>
      <w:r w:rsidRPr="00C649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территории Ононского района, постановляет:</w:t>
      </w:r>
    </w:p>
    <w:p w:rsidR="00C649BA" w:rsidRDefault="00C649BA" w:rsidP="00C649BA">
      <w:pPr>
        <w:jc w:val="both"/>
        <w:rPr>
          <w:rFonts w:ascii="Times New Roman" w:hAnsi="Times New Roman"/>
          <w:sz w:val="28"/>
        </w:rPr>
      </w:pPr>
    </w:p>
    <w:p w:rsidR="00CE27BD" w:rsidRDefault="00C649BA" w:rsidP="00C649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49BA">
        <w:rPr>
          <w:rFonts w:ascii="Times New Roman" w:hAnsi="Times New Roman"/>
          <w:sz w:val="28"/>
          <w:szCs w:val="28"/>
        </w:rPr>
        <w:t>Утвердить Состав антинаркотической комиссии в муниципальном районе «Ононский район»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C649BA" w:rsidRPr="00C649BA" w:rsidRDefault="00C649BA" w:rsidP="00C649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 на официальном сайте муниципального района «Ононский район».</w:t>
      </w:r>
    </w:p>
    <w:p w:rsidR="00CE27BD" w:rsidRDefault="00CE27BD" w:rsidP="00CE27BD">
      <w:pPr>
        <w:jc w:val="both"/>
        <w:rPr>
          <w:rFonts w:ascii="Times New Roman" w:hAnsi="Times New Roman"/>
          <w:b/>
          <w:sz w:val="28"/>
          <w:szCs w:val="28"/>
        </w:rPr>
      </w:pPr>
    </w:p>
    <w:p w:rsidR="00CE27BD" w:rsidRDefault="00CE27BD" w:rsidP="00CE27BD">
      <w:pPr>
        <w:jc w:val="both"/>
        <w:rPr>
          <w:rFonts w:ascii="Times New Roman" w:hAnsi="Times New Roman"/>
          <w:b/>
          <w:sz w:val="28"/>
          <w:szCs w:val="28"/>
        </w:rPr>
      </w:pPr>
    </w:p>
    <w:p w:rsidR="00021D2D" w:rsidRDefault="00021D2D" w:rsidP="00CE27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21D2D" w:rsidRDefault="00021D2D" w:rsidP="00021D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021D2D" w:rsidRDefault="00021D2D" w:rsidP="00021D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«Ононский район»                                                                           О.А. Бородина</w:t>
      </w:r>
    </w:p>
    <w:p w:rsidR="00253ABF" w:rsidRPr="00A325D5" w:rsidRDefault="00253ABF" w:rsidP="00253ABF">
      <w:pPr>
        <w:pStyle w:val="3"/>
        <w:jc w:val="right"/>
        <w:rPr>
          <w:rFonts w:ascii="Times New Roman" w:hAnsi="Times New Roman" w:cs="Times New Roman"/>
          <w:b w:val="0"/>
          <w:sz w:val="24"/>
          <w:szCs w:val="20"/>
        </w:rPr>
      </w:pPr>
      <w:r>
        <w:br w:type="page"/>
      </w:r>
      <w:r w:rsidRPr="00A325D5">
        <w:rPr>
          <w:rFonts w:ascii="Times New Roman" w:hAnsi="Times New Roman" w:cs="Times New Roman"/>
          <w:b w:val="0"/>
          <w:sz w:val="24"/>
          <w:szCs w:val="20"/>
        </w:rPr>
        <w:lastRenderedPageBreak/>
        <w:t>УТВЕРЖДЕН</w:t>
      </w:r>
    </w:p>
    <w:p w:rsidR="00253ABF" w:rsidRPr="00A325D5" w:rsidRDefault="00253ABF" w:rsidP="00253ABF">
      <w:pPr>
        <w:pStyle w:val="3"/>
        <w:jc w:val="right"/>
        <w:rPr>
          <w:rFonts w:ascii="Times New Roman" w:hAnsi="Times New Roman" w:cs="Times New Roman"/>
          <w:b w:val="0"/>
          <w:sz w:val="24"/>
          <w:szCs w:val="20"/>
        </w:rPr>
      </w:pPr>
      <w:r w:rsidRPr="00A325D5">
        <w:rPr>
          <w:rFonts w:ascii="Times New Roman" w:hAnsi="Times New Roman" w:cs="Times New Roman"/>
          <w:b w:val="0"/>
          <w:sz w:val="24"/>
          <w:szCs w:val="20"/>
        </w:rPr>
        <w:t xml:space="preserve"> Постановлением главы </w:t>
      </w:r>
    </w:p>
    <w:p w:rsidR="00253ABF" w:rsidRPr="00A325D5" w:rsidRDefault="00253ABF" w:rsidP="00253ABF">
      <w:pPr>
        <w:pStyle w:val="3"/>
        <w:jc w:val="right"/>
        <w:rPr>
          <w:rFonts w:ascii="Times New Roman" w:hAnsi="Times New Roman" w:cs="Times New Roman"/>
          <w:b w:val="0"/>
          <w:sz w:val="24"/>
          <w:szCs w:val="20"/>
        </w:rPr>
      </w:pPr>
      <w:r w:rsidRPr="00A325D5">
        <w:rPr>
          <w:rFonts w:ascii="Times New Roman" w:hAnsi="Times New Roman" w:cs="Times New Roman"/>
          <w:b w:val="0"/>
          <w:sz w:val="24"/>
          <w:szCs w:val="20"/>
        </w:rPr>
        <w:t xml:space="preserve">администрации муниципального </w:t>
      </w:r>
    </w:p>
    <w:p w:rsidR="00253ABF" w:rsidRPr="00A325D5" w:rsidRDefault="00253ABF" w:rsidP="00253ABF">
      <w:pPr>
        <w:pStyle w:val="3"/>
        <w:jc w:val="right"/>
        <w:rPr>
          <w:rFonts w:ascii="Times New Roman" w:hAnsi="Times New Roman" w:cs="Times New Roman"/>
          <w:b w:val="0"/>
          <w:sz w:val="24"/>
          <w:szCs w:val="20"/>
        </w:rPr>
      </w:pPr>
      <w:r w:rsidRPr="00A325D5">
        <w:rPr>
          <w:rFonts w:ascii="Times New Roman" w:hAnsi="Times New Roman" w:cs="Times New Roman"/>
          <w:b w:val="0"/>
          <w:sz w:val="24"/>
          <w:szCs w:val="20"/>
        </w:rPr>
        <w:t xml:space="preserve">района «Ононский район» </w:t>
      </w:r>
    </w:p>
    <w:p w:rsidR="00253ABF" w:rsidRPr="00A325D5" w:rsidRDefault="00253ABF" w:rsidP="00253ABF">
      <w:pPr>
        <w:pStyle w:val="3"/>
        <w:jc w:val="right"/>
        <w:rPr>
          <w:rFonts w:asciiTheme="minorHAnsi" w:hAnsiTheme="minorHAnsi" w:cs="Courier"/>
          <w:sz w:val="24"/>
          <w:szCs w:val="20"/>
        </w:rPr>
      </w:pPr>
      <w:r>
        <w:rPr>
          <w:rFonts w:ascii="Times New Roman" w:hAnsi="Times New Roman" w:cs="Times New Roman"/>
          <w:b w:val="0"/>
          <w:sz w:val="24"/>
          <w:szCs w:val="20"/>
        </w:rPr>
        <w:t>28.06.2023 г.</w:t>
      </w:r>
      <w:r w:rsidRPr="00A325D5">
        <w:rPr>
          <w:rFonts w:ascii="Times New Roman" w:hAnsi="Times New Roman" w:cs="Times New Roman"/>
          <w:b w:val="0"/>
          <w:sz w:val="24"/>
          <w:szCs w:val="20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0"/>
        </w:rPr>
        <w:t xml:space="preserve"> 131 </w:t>
      </w:r>
      <w:bookmarkStart w:id="0" w:name="_GoBack"/>
      <w:bookmarkEnd w:id="0"/>
    </w:p>
    <w:p w:rsidR="00253ABF" w:rsidRPr="007A73A5" w:rsidRDefault="00253ABF" w:rsidP="00253ABF">
      <w:pPr>
        <w:shd w:val="clear" w:color="auto" w:fill="FFFFFF"/>
        <w:ind w:right="4819"/>
        <w:rPr>
          <w:rFonts w:ascii="Calibri" w:hAnsi="Calibri" w:cs="Courier"/>
        </w:rPr>
      </w:pPr>
    </w:p>
    <w:p w:rsidR="00253ABF" w:rsidRPr="00E723BE" w:rsidRDefault="00253ABF" w:rsidP="00253ABF">
      <w:pPr>
        <w:pStyle w:val="Title"/>
        <w:spacing w:before="0" w:after="0"/>
        <w:rPr>
          <w:kern w:val="0"/>
        </w:rPr>
      </w:pPr>
      <w:r w:rsidRPr="00E723BE">
        <w:rPr>
          <w:kern w:val="0"/>
        </w:rPr>
        <w:t>Состав</w:t>
      </w:r>
      <w:r>
        <w:rPr>
          <w:kern w:val="0"/>
        </w:rPr>
        <w:t xml:space="preserve"> а</w:t>
      </w:r>
      <w:r w:rsidRPr="00E723BE">
        <w:rPr>
          <w:kern w:val="0"/>
        </w:rPr>
        <w:t>нтинаркотической</w:t>
      </w:r>
      <w:r>
        <w:t xml:space="preserve"> </w:t>
      </w:r>
      <w:r w:rsidRPr="00E723BE">
        <w:rPr>
          <w:kern w:val="0"/>
        </w:rPr>
        <w:t>комиссии в муниципальном районе «Ононский район»</w:t>
      </w:r>
    </w:p>
    <w:p w:rsidR="00253ABF" w:rsidRDefault="00253ABF" w:rsidP="00253ABF">
      <w:pPr>
        <w:shd w:val="clear" w:color="auto" w:fill="FFFFFF"/>
        <w:rPr>
          <w:rFonts w:cs="Arial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6383"/>
      </w:tblGrid>
      <w:tr w:rsidR="00253ABF" w:rsidRPr="00DC495F" w:rsidTr="004226AA">
        <w:trPr>
          <w:trHeight w:val="966"/>
        </w:trPr>
        <w:tc>
          <w:tcPr>
            <w:tcW w:w="3011" w:type="dxa"/>
            <w:shd w:val="clear" w:color="auto" w:fill="auto"/>
            <w:hideMark/>
          </w:tcPr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 xml:space="preserve">Бородина 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>Ольга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 xml:space="preserve"> Афанасьевна</w:t>
            </w:r>
          </w:p>
        </w:tc>
        <w:tc>
          <w:tcPr>
            <w:tcW w:w="6559" w:type="dxa"/>
            <w:shd w:val="clear" w:color="auto" w:fill="auto"/>
            <w:hideMark/>
          </w:tcPr>
          <w:p w:rsidR="00253ABF" w:rsidRPr="00A325D5" w:rsidRDefault="00253ABF" w:rsidP="004226AA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A325D5">
              <w:rPr>
                <w:rFonts w:ascii="Times New Roman" w:hAnsi="Times New Roman"/>
                <w:sz w:val="28"/>
                <w:szCs w:val="28"/>
              </w:rPr>
              <w:t>- глава муниципального района «Ононский район», председатель комиссии;</w:t>
            </w:r>
          </w:p>
        </w:tc>
      </w:tr>
      <w:tr w:rsidR="00253ABF" w:rsidRPr="00DC495F" w:rsidTr="004226AA">
        <w:trPr>
          <w:trHeight w:val="1092"/>
        </w:trPr>
        <w:tc>
          <w:tcPr>
            <w:tcW w:w="3011" w:type="dxa"/>
            <w:shd w:val="clear" w:color="auto" w:fill="auto"/>
            <w:hideMark/>
          </w:tcPr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A325D5">
              <w:rPr>
                <w:rFonts w:ascii="Times New Roman" w:hAnsi="Times New Roman" w:cs="Times New Roman"/>
                <w:b w:val="0"/>
              </w:rPr>
              <w:t>Сухобаторов</w:t>
            </w:r>
            <w:proofErr w:type="spellEnd"/>
            <w:r w:rsidRPr="00A325D5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A325D5">
              <w:rPr>
                <w:rFonts w:ascii="Times New Roman" w:hAnsi="Times New Roman" w:cs="Times New Roman"/>
                <w:b w:val="0"/>
              </w:rPr>
              <w:t>Жаргал</w:t>
            </w:r>
            <w:proofErr w:type="spellEnd"/>
            <w:r w:rsidRPr="00A325D5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A325D5">
              <w:rPr>
                <w:rFonts w:ascii="Times New Roman" w:hAnsi="Times New Roman" w:cs="Times New Roman"/>
                <w:b w:val="0"/>
              </w:rPr>
              <w:t>Баярович</w:t>
            </w:r>
            <w:proofErr w:type="spellEnd"/>
          </w:p>
        </w:tc>
        <w:tc>
          <w:tcPr>
            <w:tcW w:w="6559" w:type="dxa"/>
            <w:shd w:val="clear" w:color="auto" w:fill="auto"/>
            <w:hideMark/>
          </w:tcPr>
          <w:p w:rsidR="00253ABF" w:rsidRPr="00A325D5" w:rsidRDefault="00253ABF" w:rsidP="004226AA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A325D5">
              <w:rPr>
                <w:rFonts w:ascii="Times New Roman" w:hAnsi="Times New Roman"/>
                <w:sz w:val="28"/>
                <w:szCs w:val="28"/>
              </w:rPr>
              <w:t>Начальника пункта полиции по Ононскому району МО МВД «Акшинский», заместитель председателя комиссии;</w:t>
            </w:r>
          </w:p>
        </w:tc>
      </w:tr>
      <w:tr w:rsidR="00253ABF" w:rsidRPr="00DC495F" w:rsidTr="004226AA">
        <w:trPr>
          <w:trHeight w:val="1054"/>
        </w:trPr>
        <w:tc>
          <w:tcPr>
            <w:tcW w:w="3011" w:type="dxa"/>
            <w:shd w:val="clear" w:color="auto" w:fill="auto"/>
            <w:hideMark/>
          </w:tcPr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 xml:space="preserve">Беломестнова 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 xml:space="preserve">Наталья 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>Григорьевна</w:t>
            </w:r>
          </w:p>
        </w:tc>
        <w:tc>
          <w:tcPr>
            <w:tcW w:w="6559" w:type="dxa"/>
            <w:shd w:val="clear" w:color="auto" w:fill="auto"/>
            <w:hideMark/>
          </w:tcPr>
          <w:p w:rsidR="00253ABF" w:rsidRPr="00A325D5" w:rsidRDefault="00253ABF" w:rsidP="004226AA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A325D5">
              <w:rPr>
                <w:rFonts w:ascii="Times New Roman" w:hAnsi="Times New Roman"/>
                <w:sz w:val="28"/>
              </w:rPr>
              <w:t>Главный специалист ГО и ЧС</w:t>
            </w:r>
            <w:r w:rsidRPr="00A325D5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 «Ононский район», секретарь комиссии;</w:t>
            </w:r>
          </w:p>
        </w:tc>
      </w:tr>
      <w:tr w:rsidR="00253ABF" w:rsidRPr="00DC495F" w:rsidTr="004226AA">
        <w:trPr>
          <w:trHeight w:val="336"/>
        </w:trPr>
        <w:tc>
          <w:tcPr>
            <w:tcW w:w="9570" w:type="dxa"/>
            <w:gridSpan w:val="2"/>
            <w:shd w:val="clear" w:color="auto" w:fill="auto"/>
            <w:hideMark/>
          </w:tcPr>
          <w:p w:rsidR="00253ABF" w:rsidRPr="00A325D5" w:rsidRDefault="00253ABF" w:rsidP="004226AA">
            <w:pPr>
              <w:pStyle w:val="3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>Члены комиссии:</w:t>
            </w:r>
          </w:p>
        </w:tc>
      </w:tr>
      <w:tr w:rsidR="00253ABF" w:rsidRPr="00DC495F" w:rsidTr="004226AA">
        <w:trPr>
          <w:trHeight w:val="966"/>
        </w:trPr>
        <w:tc>
          <w:tcPr>
            <w:tcW w:w="3011" w:type="dxa"/>
            <w:shd w:val="clear" w:color="auto" w:fill="auto"/>
            <w:hideMark/>
          </w:tcPr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 xml:space="preserve">Котов 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 xml:space="preserve">Александр 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>Эдуардович</w:t>
            </w:r>
          </w:p>
        </w:tc>
        <w:tc>
          <w:tcPr>
            <w:tcW w:w="6559" w:type="dxa"/>
            <w:shd w:val="clear" w:color="auto" w:fill="auto"/>
            <w:hideMark/>
          </w:tcPr>
          <w:p w:rsidR="00253ABF" w:rsidRPr="00A325D5" w:rsidRDefault="00253ABF" w:rsidP="004226AA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A325D5">
              <w:rPr>
                <w:rFonts w:ascii="Times New Roman" w:hAnsi="Times New Roman"/>
                <w:sz w:val="28"/>
                <w:szCs w:val="28"/>
              </w:rPr>
              <w:t>- оперуполномоченный отдела в АБО УФСБ РФ по Забайкальскому краю (по согласованию);</w:t>
            </w:r>
          </w:p>
        </w:tc>
      </w:tr>
      <w:tr w:rsidR="00253ABF" w:rsidRPr="00DC495F" w:rsidTr="004226AA">
        <w:trPr>
          <w:trHeight w:val="966"/>
        </w:trPr>
        <w:tc>
          <w:tcPr>
            <w:tcW w:w="3011" w:type="dxa"/>
            <w:shd w:val="clear" w:color="auto" w:fill="auto"/>
            <w:hideMark/>
          </w:tcPr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>Бальжинимаев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>Артур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>Кимович</w:t>
            </w:r>
          </w:p>
        </w:tc>
        <w:tc>
          <w:tcPr>
            <w:tcW w:w="6559" w:type="dxa"/>
            <w:shd w:val="clear" w:color="auto" w:fill="auto"/>
            <w:hideMark/>
          </w:tcPr>
          <w:p w:rsidR="00253ABF" w:rsidRPr="00A325D5" w:rsidRDefault="00253ABF" w:rsidP="004226AA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A325D5">
              <w:rPr>
                <w:rFonts w:ascii="Times New Roman" w:hAnsi="Times New Roman"/>
                <w:sz w:val="28"/>
                <w:szCs w:val="28"/>
              </w:rPr>
              <w:t>- Главный врач ГУЗ Ононская центральная районная больница (по согласованию);</w:t>
            </w:r>
          </w:p>
        </w:tc>
      </w:tr>
      <w:tr w:rsidR="00253ABF" w:rsidRPr="00DC495F" w:rsidTr="004226AA">
        <w:trPr>
          <w:trHeight w:val="966"/>
        </w:trPr>
        <w:tc>
          <w:tcPr>
            <w:tcW w:w="3011" w:type="dxa"/>
            <w:shd w:val="clear" w:color="auto" w:fill="auto"/>
            <w:hideMark/>
          </w:tcPr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 xml:space="preserve">Сюткова 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>Татьяна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>Евгеньевна</w:t>
            </w:r>
          </w:p>
        </w:tc>
        <w:tc>
          <w:tcPr>
            <w:tcW w:w="6559" w:type="dxa"/>
            <w:shd w:val="clear" w:color="auto" w:fill="auto"/>
            <w:hideMark/>
          </w:tcPr>
          <w:p w:rsidR="00253ABF" w:rsidRPr="00A325D5" w:rsidRDefault="00253ABF" w:rsidP="004226AA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A325D5">
              <w:rPr>
                <w:rFonts w:ascii="Times New Roman" w:hAnsi="Times New Roman"/>
                <w:sz w:val="28"/>
                <w:szCs w:val="28"/>
              </w:rPr>
              <w:t>- председатель комитета образования администрации муниципального района «Ононский район»;</w:t>
            </w:r>
          </w:p>
        </w:tc>
      </w:tr>
      <w:tr w:rsidR="00253ABF" w:rsidRPr="00DC495F" w:rsidTr="004226AA">
        <w:trPr>
          <w:trHeight w:val="966"/>
        </w:trPr>
        <w:tc>
          <w:tcPr>
            <w:tcW w:w="3011" w:type="dxa"/>
            <w:shd w:val="clear" w:color="auto" w:fill="auto"/>
            <w:hideMark/>
          </w:tcPr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 xml:space="preserve">Шатохина 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>Влада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>Алексеевна</w:t>
            </w:r>
          </w:p>
        </w:tc>
        <w:tc>
          <w:tcPr>
            <w:tcW w:w="6559" w:type="dxa"/>
            <w:shd w:val="clear" w:color="auto" w:fill="auto"/>
            <w:hideMark/>
          </w:tcPr>
          <w:p w:rsidR="00253ABF" w:rsidRPr="00A325D5" w:rsidRDefault="00253ABF" w:rsidP="004226AA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A325D5">
              <w:rPr>
                <w:rFonts w:ascii="Times New Roman" w:hAnsi="Times New Roman"/>
                <w:sz w:val="28"/>
                <w:szCs w:val="28"/>
              </w:rPr>
              <w:t>- начальник отдела культуры администрации муниципального района «Ононский район»;</w:t>
            </w:r>
          </w:p>
        </w:tc>
      </w:tr>
      <w:tr w:rsidR="00253ABF" w:rsidRPr="00DC495F" w:rsidTr="004226AA">
        <w:trPr>
          <w:trHeight w:val="966"/>
        </w:trPr>
        <w:tc>
          <w:tcPr>
            <w:tcW w:w="3011" w:type="dxa"/>
            <w:shd w:val="clear" w:color="auto" w:fill="auto"/>
            <w:hideMark/>
          </w:tcPr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>Сухих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>Владимир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>Николаевич</w:t>
            </w:r>
          </w:p>
        </w:tc>
        <w:tc>
          <w:tcPr>
            <w:tcW w:w="6559" w:type="dxa"/>
            <w:shd w:val="clear" w:color="auto" w:fill="auto"/>
            <w:hideMark/>
          </w:tcPr>
          <w:p w:rsidR="00253ABF" w:rsidRPr="00A325D5" w:rsidRDefault="00253ABF" w:rsidP="004226AA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A325D5">
              <w:rPr>
                <w:rFonts w:ascii="Times New Roman" w:hAnsi="Times New Roman"/>
                <w:sz w:val="28"/>
                <w:szCs w:val="28"/>
              </w:rPr>
              <w:t>- главный редактор МАУ Редакция газеты «Ононская Заря»;</w:t>
            </w:r>
          </w:p>
        </w:tc>
      </w:tr>
      <w:tr w:rsidR="00253ABF" w:rsidRPr="00DC495F" w:rsidTr="004226AA">
        <w:trPr>
          <w:trHeight w:val="1111"/>
        </w:trPr>
        <w:tc>
          <w:tcPr>
            <w:tcW w:w="3011" w:type="dxa"/>
            <w:shd w:val="clear" w:color="auto" w:fill="auto"/>
            <w:hideMark/>
          </w:tcPr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A325D5">
              <w:rPr>
                <w:rFonts w:ascii="Times New Roman" w:hAnsi="Times New Roman" w:cs="Times New Roman"/>
                <w:b w:val="0"/>
              </w:rPr>
              <w:t>Нуртдинова</w:t>
            </w:r>
            <w:proofErr w:type="spellEnd"/>
            <w:r w:rsidRPr="00A325D5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 xml:space="preserve">Фаина 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>Алексеевна</w:t>
            </w:r>
          </w:p>
        </w:tc>
        <w:tc>
          <w:tcPr>
            <w:tcW w:w="6559" w:type="dxa"/>
            <w:shd w:val="clear" w:color="auto" w:fill="auto"/>
          </w:tcPr>
          <w:p w:rsidR="00253ABF" w:rsidRPr="00A325D5" w:rsidRDefault="00253ABF" w:rsidP="004226AA">
            <w:pPr>
              <w:rPr>
                <w:rFonts w:ascii="Times New Roman" w:hAnsi="Times New Roman"/>
                <w:sz w:val="28"/>
                <w:szCs w:val="28"/>
              </w:rPr>
            </w:pPr>
            <w:r w:rsidRPr="00A325D5">
              <w:rPr>
                <w:rFonts w:ascii="Times New Roman" w:hAnsi="Times New Roman"/>
                <w:sz w:val="28"/>
              </w:rPr>
              <w:t xml:space="preserve">- </w:t>
            </w:r>
            <w:r w:rsidRPr="00A325D5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A325D5">
              <w:rPr>
                <w:rFonts w:ascii="Times New Roman" w:hAnsi="Times New Roman"/>
                <w:sz w:val="28"/>
                <w:szCs w:val="28"/>
              </w:rPr>
              <w:t>Акшинского</w:t>
            </w:r>
            <w:proofErr w:type="spellEnd"/>
            <w:r w:rsidRPr="00A325D5">
              <w:rPr>
                <w:rFonts w:ascii="Times New Roman" w:hAnsi="Times New Roman"/>
                <w:sz w:val="28"/>
                <w:szCs w:val="28"/>
              </w:rPr>
              <w:t xml:space="preserve"> МФ ФКУ УИИ УФСИН России по Забайкальскому краю (по согласованию).</w:t>
            </w:r>
          </w:p>
        </w:tc>
      </w:tr>
      <w:tr w:rsidR="00253ABF" w:rsidRPr="00DC495F" w:rsidTr="004226AA">
        <w:trPr>
          <w:trHeight w:val="1123"/>
        </w:trPr>
        <w:tc>
          <w:tcPr>
            <w:tcW w:w="3011" w:type="dxa"/>
            <w:shd w:val="clear" w:color="auto" w:fill="auto"/>
            <w:hideMark/>
          </w:tcPr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>Томских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>Анна</w:t>
            </w:r>
          </w:p>
          <w:p w:rsidR="00253ABF" w:rsidRPr="00A325D5" w:rsidRDefault="00253ABF" w:rsidP="004226AA">
            <w:pPr>
              <w:pStyle w:val="3"/>
              <w:ind w:firstLine="0"/>
              <w:rPr>
                <w:rFonts w:ascii="Times New Roman" w:hAnsi="Times New Roman" w:cs="Times New Roman"/>
                <w:b w:val="0"/>
              </w:rPr>
            </w:pPr>
            <w:r w:rsidRPr="00A325D5">
              <w:rPr>
                <w:rFonts w:ascii="Times New Roman" w:hAnsi="Times New Roman" w:cs="Times New Roman"/>
                <w:b w:val="0"/>
              </w:rPr>
              <w:t>Николаевна</w:t>
            </w:r>
          </w:p>
        </w:tc>
        <w:tc>
          <w:tcPr>
            <w:tcW w:w="6559" w:type="dxa"/>
            <w:shd w:val="clear" w:color="auto" w:fill="auto"/>
            <w:hideMark/>
          </w:tcPr>
          <w:p w:rsidR="00253ABF" w:rsidRPr="00A325D5" w:rsidRDefault="00253ABF" w:rsidP="004226AA">
            <w:pPr>
              <w:rPr>
                <w:rFonts w:ascii="Times New Roman" w:hAnsi="Times New Roman"/>
                <w:sz w:val="28"/>
                <w:szCs w:val="28"/>
              </w:rPr>
            </w:pPr>
            <w:r w:rsidRPr="00A325D5">
              <w:rPr>
                <w:rFonts w:ascii="Times New Roman" w:hAnsi="Times New Roman"/>
                <w:sz w:val="28"/>
                <w:szCs w:val="28"/>
              </w:rPr>
              <w:t>- начальник отдела сельского хозяйства администрации муниципального района «Ононский район».</w:t>
            </w:r>
          </w:p>
        </w:tc>
      </w:tr>
    </w:tbl>
    <w:p w:rsidR="00253ABF" w:rsidRDefault="00253ABF" w:rsidP="00253ABF"/>
    <w:p w:rsidR="00253ABF" w:rsidRDefault="00253ABF">
      <w:pPr>
        <w:widowControl/>
        <w:suppressAutoHyphens w:val="0"/>
        <w:spacing w:after="200" w:line="276" w:lineRule="auto"/>
      </w:pPr>
    </w:p>
    <w:sectPr w:rsidR="00253ABF" w:rsidSect="0083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76012"/>
    <w:multiLevelType w:val="hybridMultilevel"/>
    <w:tmpl w:val="39D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527C"/>
    <w:multiLevelType w:val="hybridMultilevel"/>
    <w:tmpl w:val="CB6212D8"/>
    <w:lvl w:ilvl="0" w:tplc="5108FEC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F7FA7"/>
    <w:rsid w:val="0016210C"/>
    <w:rsid w:val="00195969"/>
    <w:rsid w:val="001A57A1"/>
    <w:rsid w:val="001C6741"/>
    <w:rsid w:val="001F1609"/>
    <w:rsid w:val="00253ABF"/>
    <w:rsid w:val="00274384"/>
    <w:rsid w:val="0038419B"/>
    <w:rsid w:val="00467AB9"/>
    <w:rsid w:val="00471482"/>
    <w:rsid w:val="0054719B"/>
    <w:rsid w:val="005A241B"/>
    <w:rsid w:val="005A29C6"/>
    <w:rsid w:val="006256F3"/>
    <w:rsid w:val="006A3402"/>
    <w:rsid w:val="006A3CFE"/>
    <w:rsid w:val="00780054"/>
    <w:rsid w:val="008314E4"/>
    <w:rsid w:val="008F006A"/>
    <w:rsid w:val="00950F0B"/>
    <w:rsid w:val="009A6100"/>
    <w:rsid w:val="009F5873"/>
    <w:rsid w:val="00AF6D15"/>
    <w:rsid w:val="00B07D36"/>
    <w:rsid w:val="00B723F1"/>
    <w:rsid w:val="00C02B7D"/>
    <w:rsid w:val="00C649BA"/>
    <w:rsid w:val="00C9280C"/>
    <w:rsid w:val="00CE27BD"/>
    <w:rsid w:val="00D25454"/>
    <w:rsid w:val="00EB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6F99"/>
  <w15:docId w15:val="{89A94051-1AC9-4B87-8044-812CC2DA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53ABF"/>
    <w:pPr>
      <w:widowControl/>
      <w:suppressAutoHyphens w:val="0"/>
      <w:ind w:firstLine="567"/>
      <w:jc w:val="both"/>
      <w:outlineLvl w:val="2"/>
    </w:pPr>
    <w:rPr>
      <w:rFonts w:eastAsia="Times New Roman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53AB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Title">
    <w:name w:val="Title!Название НПА"/>
    <w:basedOn w:val="a"/>
    <w:rsid w:val="00253ABF"/>
    <w:pPr>
      <w:widowControl/>
      <w:suppressAutoHyphens w:val="0"/>
      <w:spacing w:before="240" w:after="60"/>
      <w:ind w:firstLine="567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4</cp:revision>
  <cp:lastPrinted>2023-06-29T00:11:00Z</cp:lastPrinted>
  <dcterms:created xsi:type="dcterms:W3CDTF">2023-07-28T05:59:00Z</dcterms:created>
  <dcterms:modified xsi:type="dcterms:W3CDTF">2023-07-28T06:00:00Z</dcterms:modified>
</cp:coreProperties>
</file>