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5E" w:rsidRPr="0001295E" w:rsidRDefault="0001295E" w:rsidP="0001295E">
      <w:pPr>
        <w:pStyle w:val="ae"/>
        <w:jc w:val="center"/>
        <w:rPr>
          <w:b/>
          <w:sz w:val="36"/>
          <w:szCs w:val="36"/>
        </w:rPr>
      </w:pPr>
      <w:r w:rsidRPr="0001295E">
        <w:rPr>
          <w:b/>
          <w:sz w:val="36"/>
          <w:szCs w:val="36"/>
        </w:rPr>
        <w:t>ГЛАВА ГОРОДСКОГО ОКРУГА</w:t>
      </w:r>
    </w:p>
    <w:p w:rsidR="0001295E" w:rsidRPr="0001295E" w:rsidRDefault="0001295E" w:rsidP="0001295E">
      <w:pPr>
        <w:pStyle w:val="ae"/>
        <w:jc w:val="center"/>
        <w:rPr>
          <w:b/>
          <w:sz w:val="36"/>
          <w:szCs w:val="36"/>
        </w:rPr>
      </w:pPr>
      <w:r w:rsidRPr="0001295E">
        <w:rPr>
          <w:b/>
          <w:sz w:val="36"/>
          <w:szCs w:val="36"/>
        </w:rPr>
        <w:t>«ГОРОД ПЕТРОВСК-ЗАБАЙКАЛЬСКИЙ»</w:t>
      </w: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295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95E" w:rsidRPr="0001295E" w:rsidRDefault="0001295E" w:rsidP="0001295E">
      <w:pPr>
        <w:jc w:val="both"/>
        <w:rPr>
          <w:rFonts w:ascii="Times New Roman" w:hAnsi="Times New Roman" w:cs="Times New Roman"/>
          <w:sz w:val="28"/>
          <w:szCs w:val="28"/>
        </w:rPr>
      </w:pPr>
      <w:r w:rsidRPr="0001295E">
        <w:rPr>
          <w:rFonts w:ascii="Times New Roman" w:hAnsi="Times New Roman" w:cs="Times New Roman"/>
          <w:sz w:val="28"/>
          <w:szCs w:val="28"/>
        </w:rPr>
        <w:t>2</w:t>
      </w:r>
      <w:r w:rsidR="00796AC5">
        <w:rPr>
          <w:rFonts w:ascii="Times New Roman" w:hAnsi="Times New Roman" w:cs="Times New Roman"/>
          <w:sz w:val="28"/>
          <w:szCs w:val="28"/>
        </w:rPr>
        <w:t>8</w:t>
      </w:r>
      <w:r w:rsidRPr="0001295E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796AC5">
        <w:rPr>
          <w:rFonts w:ascii="Times New Roman" w:hAnsi="Times New Roman" w:cs="Times New Roman"/>
          <w:sz w:val="28"/>
          <w:szCs w:val="28"/>
        </w:rPr>
        <w:t>3</w:t>
      </w:r>
      <w:r w:rsidRPr="0001295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01</w:t>
      </w:r>
    </w:p>
    <w:p w:rsidR="0001295E" w:rsidRPr="0001295E" w:rsidRDefault="0001295E" w:rsidP="0001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5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0E0B60" w:rsidRDefault="000E0B60" w:rsidP="000E0B60">
      <w:pPr>
        <w:pStyle w:val="11"/>
        <w:shd w:val="clear" w:color="auto" w:fill="auto"/>
        <w:spacing w:before="0" w:after="0" w:line="270" w:lineRule="exact"/>
        <w:ind w:firstLine="880"/>
        <w:jc w:val="both"/>
        <w:rPr>
          <w:b/>
          <w:bCs/>
          <w:color w:val="444444"/>
          <w:sz w:val="28"/>
          <w:szCs w:val="28"/>
          <w:lang w:eastAsia="ru-RU"/>
        </w:rPr>
      </w:pPr>
    </w:p>
    <w:p w:rsidR="00BF5BAB" w:rsidRDefault="00BF5BAB" w:rsidP="00BF5BAB">
      <w:pPr>
        <w:pStyle w:val="11"/>
        <w:shd w:val="clear" w:color="auto" w:fill="auto"/>
        <w:spacing w:before="0" w:after="0" w:line="240" w:lineRule="auto"/>
        <w:ind w:left="23" w:hanging="23"/>
        <w:jc w:val="center"/>
        <w:rPr>
          <w:color w:val="000000"/>
          <w:sz w:val="28"/>
          <w:szCs w:val="28"/>
        </w:rPr>
      </w:pPr>
      <w:r w:rsidRPr="00BF5BAB">
        <w:rPr>
          <w:b/>
          <w:color w:val="000000"/>
          <w:sz w:val="28"/>
          <w:szCs w:val="28"/>
        </w:rPr>
        <w:t>О внесении изменений в постан</w:t>
      </w:r>
      <w:r>
        <w:rPr>
          <w:b/>
          <w:color w:val="000000"/>
          <w:sz w:val="28"/>
          <w:szCs w:val="28"/>
        </w:rPr>
        <w:t xml:space="preserve">овление главы городского округа </w:t>
      </w:r>
      <w:r w:rsidRPr="00BF5BAB">
        <w:rPr>
          <w:b/>
          <w:color w:val="000000"/>
          <w:sz w:val="28"/>
          <w:szCs w:val="28"/>
        </w:rPr>
        <w:t xml:space="preserve">«Город Петровск-Забайкальский» от 14 февраля 2018 года №03 «О подготовке проекта Правил землепользования и застройки городского округа «Город Петровск-Забайкальский», и об утверждении Положения о составе и порядке деятельности Комиссии по подготовке проекта Правил землепользования и застройки </w:t>
      </w:r>
      <w:r>
        <w:rPr>
          <w:b/>
          <w:color w:val="000000"/>
          <w:sz w:val="28"/>
          <w:szCs w:val="28"/>
        </w:rPr>
        <w:br/>
      </w:r>
      <w:r w:rsidRPr="00BF5BAB">
        <w:rPr>
          <w:b/>
          <w:color w:val="000000"/>
          <w:sz w:val="28"/>
          <w:szCs w:val="28"/>
        </w:rPr>
        <w:t>городского округа «Город Петровск-Забайкальский»</w:t>
      </w:r>
      <w:r w:rsidRPr="00BF5BAB">
        <w:rPr>
          <w:color w:val="000000"/>
          <w:sz w:val="28"/>
          <w:szCs w:val="28"/>
        </w:rPr>
        <w:t xml:space="preserve"> </w:t>
      </w:r>
    </w:p>
    <w:p w:rsidR="00BF5BAB" w:rsidRDefault="00BF5BAB" w:rsidP="00BF5BAB">
      <w:pPr>
        <w:pStyle w:val="11"/>
        <w:shd w:val="clear" w:color="auto" w:fill="auto"/>
        <w:spacing w:before="0" w:after="0" w:line="240" w:lineRule="auto"/>
        <w:ind w:left="23" w:firstLine="720"/>
        <w:jc w:val="center"/>
        <w:rPr>
          <w:color w:val="000000"/>
          <w:sz w:val="28"/>
          <w:szCs w:val="28"/>
        </w:rPr>
      </w:pPr>
    </w:p>
    <w:p w:rsidR="00BF5BAB" w:rsidRPr="00BF5BAB" w:rsidRDefault="00BF5BAB" w:rsidP="00BF5BAB">
      <w:pPr>
        <w:pStyle w:val="11"/>
        <w:shd w:val="clear" w:color="auto" w:fill="auto"/>
        <w:spacing w:before="0" w:after="0" w:line="240" w:lineRule="auto"/>
        <w:ind w:left="23" w:firstLine="720"/>
        <w:jc w:val="both"/>
        <w:rPr>
          <w:sz w:val="28"/>
          <w:szCs w:val="28"/>
        </w:rPr>
      </w:pPr>
      <w:r w:rsidRPr="00BF5BAB">
        <w:rPr>
          <w:color w:val="000000"/>
          <w:sz w:val="28"/>
          <w:szCs w:val="28"/>
        </w:rPr>
        <w:t>Руководствуясь ст.31, ст.32 Градостроительного кодекса Российской Федерации, ст.16 Федерального закона от 6 октября 2003 года № 131-Ф</w:t>
      </w:r>
      <w:r>
        <w:rPr>
          <w:color w:val="000000"/>
          <w:sz w:val="28"/>
          <w:szCs w:val="28"/>
        </w:rPr>
        <w:t>З</w:t>
      </w:r>
      <w:r w:rsidRPr="00BF5BA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городского округа «Город Петровск-Забайкальский», </w:t>
      </w:r>
      <w:r w:rsidRPr="00BF5BAB">
        <w:rPr>
          <w:b/>
          <w:color w:val="000000"/>
          <w:spacing w:val="26"/>
          <w:sz w:val="28"/>
          <w:szCs w:val="28"/>
        </w:rPr>
        <w:t>постановляет</w:t>
      </w:r>
      <w:r w:rsidRPr="00BF5BAB">
        <w:rPr>
          <w:color w:val="000000"/>
          <w:sz w:val="28"/>
          <w:szCs w:val="28"/>
        </w:rPr>
        <w:t>:</w:t>
      </w:r>
    </w:p>
    <w:p w:rsidR="00BF5BAB" w:rsidRPr="004117F0" w:rsidRDefault="00BF5BAB" w:rsidP="00BF5BAB">
      <w:pPr>
        <w:pStyle w:val="11"/>
        <w:numPr>
          <w:ilvl w:val="1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BF5BAB">
        <w:rPr>
          <w:color w:val="000000"/>
          <w:sz w:val="28"/>
          <w:szCs w:val="28"/>
        </w:rPr>
        <w:t>1.Внести следующие изменения в постановление главы городского округа «Город Петровск-Забайкальский» от 14 февраля 2018 года №03 «О подготовке проекта Правил землепользования и застройки городского округа «Город Петровск-Забайкальский», и об утверждении Положения о составе и порядке деятельности Комиссии по подготовке проекта Правил землепользования и застройки городского округа «Город Петровск-Забайкальский», с изменениями, внесенными постановлением главы городского округа «Город Петровск- Забайкальский» от 3 апреля 2019 года №03 (далее - постановление):</w:t>
      </w:r>
    </w:p>
    <w:p w:rsidR="00BF5BAB" w:rsidRPr="00BF5BAB" w:rsidRDefault="004117F0" w:rsidP="004117F0">
      <w:pPr>
        <w:pStyle w:val="11"/>
        <w:widowControl w:val="0"/>
        <w:shd w:val="clear" w:color="auto" w:fill="auto"/>
        <w:tabs>
          <w:tab w:val="left" w:pos="1143"/>
        </w:tabs>
        <w:spacing w:before="0" w:after="0" w:line="240" w:lineRule="auto"/>
        <w:ind w:left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F5BAB" w:rsidRPr="00BF5BAB">
        <w:rPr>
          <w:color w:val="000000"/>
          <w:sz w:val="28"/>
          <w:szCs w:val="28"/>
        </w:rPr>
        <w:t>Преамбулу постановления изложить в следующей редакции:</w:t>
      </w:r>
    </w:p>
    <w:p w:rsidR="00BF5BAB" w:rsidRPr="00BF5BAB" w:rsidRDefault="00BF5BAB" w:rsidP="00BF5BAB">
      <w:pPr>
        <w:pStyle w:val="11"/>
        <w:shd w:val="clear" w:color="auto" w:fill="auto"/>
        <w:spacing w:before="0" w:after="0" w:line="240" w:lineRule="auto"/>
        <w:ind w:left="23" w:firstLine="720"/>
        <w:jc w:val="both"/>
        <w:rPr>
          <w:sz w:val="28"/>
          <w:szCs w:val="28"/>
        </w:rPr>
      </w:pPr>
      <w:r w:rsidRPr="00BF5BAB">
        <w:rPr>
          <w:color w:val="000000"/>
          <w:sz w:val="28"/>
          <w:szCs w:val="28"/>
        </w:rPr>
        <w:t>«Руководствуясь статьями 31, 32 Градостроительного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BF5BAB">
        <w:rPr>
          <w:color w:val="000000"/>
          <w:sz w:val="28"/>
          <w:szCs w:val="28"/>
        </w:rPr>
        <w:t>частью 3 статьи 4 Федерального закона от 29 декабря 2004 года №191-ФЗ «О введении в действие Градостроительного кодекса Российской Федерации», статьей 16 Федерального закона</w:t>
      </w:r>
      <w:r>
        <w:rPr>
          <w:color w:val="000000"/>
          <w:sz w:val="28"/>
          <w:szCs w:val="28"/>
        </w:rPr>
        <w:t xml:space="preserve"> от 06 октября 2003 года №131-ФЗ</w:t>
      </w:r>
      <w:r w:rsidRPr="00BF5BA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17, 18 Закона Забайкальского края от 29 декабря 2008 года </w:t>
      </w:r>
      <w:r>
        <w:rPr>
          <w:color w:val="000000"/>
          <w:sz w:val="28"/>
          <w:szCs w:val="28"/>
        </w:rPr>
        <w:t>№113-ЗЗ</w:t>
      </w:r>
      <w:r w:rsidRPr="00BF5BAB">
        <w:rPr>
          <w:color w:val="000000"/>
          <w:sz w:val="28"/>
          <w:szCs w:val="28"/>
          <w:lang w:val="en-US"/>
        </w:rPr>
        <w:t>K</w:t>
      </w:r>
      <w:r w:rsidRPr="00BF5BAB">
        <w:rPr>
          <w:color w:val="000000"/>
          <w:sz w:val="28"/>
          <w:szCs w:val="28"/>
        </w:rPr>
        <w:t xml:space="preserve"> «О градостроительной деятельности в </w:t>
      </w:r>
      <w:r w:rsidRPr="00BF5BAB">
        <w:rPr>
          <w:color w:val="000000"/>
          <w:sz w:val="28"/>
          <w:szCs w:val="28"/>
        </w:rPr>
        <w:lastRenderedPageBreak/>
        <w:t>Забайкальском крае», статьей 7 Устава городского округа «Город Петровск-Забайкальский», постановляет:».</w:t>
      </w:r>
    </w:p>
    <w:p w:rsidR="00BF5BAB" w:rsidRPr="00BF5BAB" w:rsidRDefault="004117F0" w:rsidP="004117F0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F5BAB" w:rsidRPr="00BF5BAB">
        <w:rPr>
          <w:color w:val="000000"/>
          <w:sz w:val="28"/>
          <w:szCs w:val="28"/>
        </w:rPr>
        <w:t>В Положении о составе и порядке деятельности Комиссии по подготовке проекта Правил землепользования и застройки городского округа «Город Петровск-Забайкальский» (Приложение №1 к постановлению) пункт 3.1.4 изложить в следующей редакции:</w:t>
      </w:r>
    </w:p>
    <w:p w:rsidR="00BF5BAB" w:rsidRPr="00BF5BAB" w:rsidRDefault="00BF5BAB" w:rsidP="00BF5BAB">
      <w:pPr>
        <w:pStyle w:val="11"/>
        <w:shd w:val="clear" w:color="auto" w:fill="auto"/>
        <w:spacing w:before="0" w:after="0" w:line="240" w:lineRule="auto"/>
        <w:ind w:left="23" w:firstLine="720"/>
        <w:jc w:val="both"/>
        <w:rPr>
          <w:sz w:val="28"/>
          <w:szCs w:val="28"/>
        </w:rPr>
      </w:pPr>
      <w:r w:rsidRPr="00BF5BAB">
        <w:rPr>
          <w:color w:val="000000"/>
          <w:sz w:val="28"/>
          <w:szCs w:val="28"/>
        </w:rPr>
        <w:t xml:space="preserve">«3.1.4. Организует проведение публичных слушаний (общественных обсуждений) в соответствии с Порядком организации и проведения публичных слушаний (общественных обсуждений) по вопросам градостроительной деятельности на территории городского округа «Город Петровск-Забайкальский», </w:t>
      </w:r>
      <w:r w:rsidRPr="00BF5BAB">
        <w:rPr>
          <w:rStyle w:val="0pt"/>
          <w:sz w:val="28"/>
          <w:szCs w:val="28"/>
        </w:rPr>
        <w:t xml:space="preserve">утвержденным решением Думы городского округа «Город Петровск-Забайкальский» от 06.04.2018 г. № 41, </w:t>
      </w:r>
      <w:r w:rsidRPr="00BF5BAB">
        <w:rPr>
          <w:color w:val="000000"/>
          <w:sz w:val="28"/>
          <w:szCs w:val="28"/>
        </w:rPr>
        <w:t>и по результатам публичных слушаний (общественных обсуждений) представляет проект Правил главе городского округа «Город Петровск-Забайкальский» с приложением протоколов публичных слушаний (общественных обсуждений) и заключения о результатах публичных слушаний (общественных обсуждений).</w:t>
      </w:r>
    </w:p>
    <w:p w:rsidR="00BF5BAB" w:rsidRPr="00BF5BAB" w:rsidRDefault="004117F0" w:rsidP="004117F0">
      <w:pPr>
        <w:pStyle w:val="11"/>
        <w:widowControl w:val="0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BF5BAB" w:rsidRPr="00BF5BAB">
        <w:rPr>
          <w:color w:val="000000"/>
          <w:sz w:val="28"/>
          <w:szCs w:val="28"/>
        </w:rPr>
        <w:t>Состав Комиссии по подготовке Правил землепользования и застройки городского округа «Город Петровск-Забайкальский» (Приложение №2 к постановлению) изложить в следующей редакции:</w:t>
      </w:r>
    </w:p>
    <w:p w:rsidR="00BF5BAB" w:rsidRDefault="00BF5BAB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BF5BAB" w:rsidRDefault="00BF5BAB" w:rsidP="00BF5BAB">
      <w:pPr>
        <w:pStyle w:val="30"/>
        <w:shd w:val="clear" w:color="auto" w:fill="auto"/>
        <w:spacing w:line="274" w:lineRule="exact"/>
        <w:ind w:left="20"/>
      </w:pPr>
    </w:p>
    <w:p w:rsidR="00BF5BAB" w:rsidRDefault="00BF5BAB" w:rsidP="00BF5BAB">
      <w:pPr>
        <w:pStyle w:val="11"/>
        <w:shd w:val="clear" w:color="auto" w:fill="auto"/>
        <w:spacing w:before="0"/>
        <w:ind w:left="5960" w:right="20"/>
        <w:jc w:val="right"/>
      </w:pPr>
      <w:r>
        <w:rPr>
          <w:color w:val="000000"/>
        </w:rPr>
        <w:t>«Приложение № 2 к постановлению Главы городского округа «Город Петровск-Забайкальский» от 14.02.2018 года №03</w:t>
      </w:r>
    </w:p>
    <w:p w:rsidR="00BF5BAB" w:rsidRPr="00BF5BAB" w:rsidRDefault="00BF5BAB" w:rsidP="00BF5BAB">
      <w:pPr>
        <w:pStyle w:val="30"/>
        <w:shd w:val="clear" w:color="auto" w:fill="auto"/>
        <w:spacing w:line="274" w:lineRule="exact"/>
        <w:jc w:val="center"/>
        <w:rPr>
          <w:b/>
          <w:sz w:val="28"/>
          <w:szCs w:val="28"/>
        </w:rPr>
      </w:pPr>
      <w:r w:rsidRPr="00BF5BAB">
        <w:rPr>
          <w:b/>
          <w:color w:val="000000"/>
          <w:sz w:val="28"/>
          <w:szCs w:val="28"/>
        </w:rPr>
        <w:t>СОСТАВ</w:t>
      </w:r>
    </w:p>
    <w:p w:rsidR="00BF5BAB" w:rsidRDefault="00BF5BAB" w:rsidP="00BF5BAB">
      <w:pPr>
        <w:pStyle w:val="30"/>
        <w:shd w:val="clear" w:color="auto" w:fill="auto"/>
        <w:spacing w:line="274" w:lineRule="exact"/>
        <w:jc w:val="center"/>
        <w:rPr>
          <w:b/>
          <w:color w:val="000000"/>
          <w:sz w:val="28"/>
          <w:szCs w:val="28"/>
        </w:rPr>
      </w:pPr>
      <w:r w:rsidRPr="00BF5BAB">
        <w:rPr>
          <w:b/>
          <w:color w:val="000000"/>
          <w:sz w:val="28"/>
          <w:szCs w:val="28"/>
        </w:rPr>
        <w:t>Комиссии по подготовке Правил землепользования и застройки городского округа</w:t>
      </w:r>
      <w:r>
        <w:rPr>
          <w:b/>
          <w:color w:val="000000"/>
          <w:sz w:val="28"/>
          <w:szCs w:val="28"/>
        </w:rPr>
        <w:t xml:space="preserve"> </w:t>
      </w:r>
      <w:r w:rsidRPr="00BF5BAB">
        <w:rPr>
          <w:b/>
          <w:color w:val="000000"/>
          <w:sz w:val="28"/>
          <w:szCs w:val="28"/>
        </w:rPr>
        <w:t>«Город Петровск-Забайкальский»</w:t>
      </w:r>
    </w:p>
    <w:p w:rsidR="00BF5BAB" w:rsidRPr="00BF5BAB" w:rsidRDefault="00BF5BAB" w:rsidP="00BF5BAB">
      <w:pPr>
        <w:pStyle w:val="30"/>
        <w:shd w:val="clear" w:color="auto" w:fill="auto"/>
        <w:spacing w:line="274" w:lineRule="exact"/>
        <w:jc w:val="center"/>
        <w:rPr>
          <w:sz w:val="28"/>
          <w:szCs w:val="28"/>
        </w:rPr>
      </w:pPr>
    </w:p>
    <w:p w:rsid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Шестопалов Н.Ю.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Комиссии, первый заместитель главы городского округа «Город Петровск-Забайкальский» </w:t>
      </w: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Булгакова Е.С.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Комиссии, главный специалист отдела ЖКХ, транспорта, строительства и архитектуры администрации городского округа «Город Петровск-Забайкальский»</w:t>
      </w:r>
    </w:p>
    <w:p w:rsidR="00A77863" w:rsidRPr="00BF5BAB" w:rsidRDefault="00A77863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Сажина Ю.В.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управления муниципальным имуществом и земельных отношений КЭУМИЗО администрации городского округа «Город Петровск-Забайкальский»</w:t>
      </w: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Басина М.В.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общего отдела администрации городского округа «Город Петровск-Забайкальский»</w:t>
      </w: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Default="00BF5BAB" w:rsidP="00BF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согласованию: </w:t>
      </w:r>
    </w:p>
    <w:p w:rsidR="00A77863" w:rsidRPr="00BF5BAB" w:rsidRDefault="00A77863" w:rsidP="00BF5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AB" w:rsidRPr="00BF5BAB" w:rsidRDefault="00BF5BAB" w:rsidP="00A77863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Филатов А.В.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Петровск-Забайкальского лесничества ГКУ управления лесничества Забайкальского края</w:t>
      </w:r>
    </w:p>
    <w:p w:rsidR="00BF5BAB" w:rsidRPr="00BF5BAB" w:rsidRDefault="00BF5BAB" w:rsidP="00BF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Смолина Н.В. </w:t>
      </w:r>
      <w:r w:rsidR="00A7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территориального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оспотребнадзора в Хилокском, Красночикойском и Петровск-Забайкальском районах</w:t>
      </w: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Шашкин В.Ю. </w:t>
      </w:r>
      <w:r w:rsidR="00A7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ОНДи ПР по Петровск-Забайкальскому, Красночикойскому районам и городу Петровск- Забайкальский УНД и ПР ГУ МЧС РФ по Забайкальскому краю</w:t>
      </w: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Pr="00BF5BAB" w:rsidRDefault="00BF5BAB" w:rsidP="00BF5BAB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Золотухина Н.В. </w:t>
      </w:r>
      <w:r w:rsidR="00A7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77863"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Федеральной службы государственной регистрации, кадастра и картографии Петровск-Забайкальского района»</w:t>
      </w:r>
    </w:p>
    <w:p w:rsidR="00BF5BAB" w:rsidRPr="00BF5BAB" w:rsidRDefault="00BF5BAB" w:rsidP="00BF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AB" w:rsidRPr="00BF5BAB" w:rsidRDefault="004117F0" w:rsidP="00411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BF5BAB"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на стендах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</w:t>
      </w:r>
      <w:r w:rsidR="00BF5BAB"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телекоммуникационной сети «Интернет».</w:t>
      </w:r>
    </w:p>
    <w:p w:rsidR="00BF5BAB" w:rsidRPr="00BF5BAB" w:rsidRDefault="004117F0" w:rsidP="00411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F5BAB" w:rsidRPr="00BF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BF5BAB" w:rsidRDefault="00BF5BAB" w:rsidP="00BF5BA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BAB" w:rsidRDefault="00BF5BAB" w:rsidP="00BF5BA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BAB" w:rsidRDefault="00BF5BAB" w:rsidP="00BF5BA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BAB" w:rsidRDefault="00BF5BAB" w:rsidP="00BF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городского округа</w:t>
      </w:r>
    </w:p>
    <w:p w:rsidR="00BF5BAB" w:rsidRPr="001A2784" w:rsidRDefault="00BF5BAB" w:rsidP="00BF5B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27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Петровск-Забайкальский</w:t>
      </w:r>
      <w:r w:rsidRPr="001A2784"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Н.Ю. Шестопалов</w:t>
      </w:r>
    </w:p>
    <w:p w:rsidR="00BF5BAB" w:rsidRPr="00BF5BAB" w:rsidRDefault="00BF5BAB" w:rsidP="00BF5BA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BF5BAB" w:rsidRPr="00BF5BAB" w:rsidSect="004B0F1A">
      <w:headerReference w:type="default" r:id="rId7"/>
      <w:pgSz w:w="11905" w:h="16837"/>
      <w:pgMar w:top="1135" w:right="848" w:bottom="141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72" w:rsidRDefault="003F6D72" w:rsidP="000E0B60">
      <w:pPr>
        <w:spacing w:after="0" w:line="240" w:lineRule="auto"/>
      </w:pPr>
      <w:r>
        <w:separator/>
      </w:r>
    </w:p>
  </w:endnote>
  <w:endnote w:type="continuationSeparator" w:id="1">
    <w:p w:rsidR="003F6D72" w:rsidRDefault="003F6D72" w:rsidP="000E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72" w:rsidRDefault="003F6D72" w:rsidP="000E0B60">
      <w:pPr>
        <w:spacing w:after="0" w:line="240" w:lineRule="auto"/>
      </w:pPr>
      <w:r>
        <w:separator/>
      </w:r>
    </w:p>
  </w:footnote>
  <w:footnote w:type="continuationSeparator" w:id="1">
    <w:p w:rsidR="003F6D72" w:rsidRDefault="003F6D72" w:rsidP="000E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98" w:rsidRDefault="00A47E98">
    <w:pPr>
      <w:pStyle w:val="a4"/>
      <w:jc w:val="center"/>
    </w:pPr>
  </w:p>
  <w:p w:rsidR="00A47E98" w:rsidRDefault="00A47E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C61E2E"/>
    <w:multiLevelType w:val="multilevel"/>
    <w:tmpl w:val="21C61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B13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2C5F21"/>
    <w:multiLevelType w:val="hybridMultilevel"/>
    <w:tmpl w:val="A748FF02"/>
    <w:lvl w:ilvl="0" w:tplc="3246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606C35"/>
    <w:multiLevelType w:val="multilevel"/>
    <w:tmpl w:val="F4866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745291"/>
    <w:multiLevelType w:val="multilevel"/>
    <w:tmpl w:val="A6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A4953"/>
    <w:multiLevelType w:val="multilevel"/>
    <w:tmpl w:val="93DE2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32C2C"/>
    <w:multiLevelType w:val="multilevel"/>
    <w:tmpl w:val="9364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F33CB7"/>
    <w:multiLevelType w:val="multilevel"/>
    <w:tmpl w:val="011C1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9C38C2"/>
    <w:multiLevelType w:val="multilevel"/>
    <w:tmpl w:val="35B616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E37D2"/>
    <w:multiLevelType w:val="multilevel"/>
    <w:tmpl w:val="5D54E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3B1F2B"/>
    <w:multiLevelType w:val="multilevel"/>
    <w:tmpl w:val="C65E9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B60"/>
    <w:rsid w:val="0001295E"/>
    <w:rsid w:val="000242AE"/>
    <w:rsid w:val="000B3B5C"/>
    <w:rsid w:val="000E0B60"/>
    <w:rsid w:val="001F5257"/>
    <w:rsid w:val="0020390A"/>
    <w:rsid w:val="00205B25"/>
    <w:rsid w:val="00263B20"/>
    <w:rsid w:val="003879FF"/>
    <w:rsid w:val="003F6D72"/>
    <w:rsid w:val="004117F0"/>
    <w:rsid w:val="00432149"/>
    <w:rsid w:val="00470339"/>
    <w:rsid w:val="00473777"/>
    <w:rsid w:val="004B0F1A"/>
    <w:rsid w:val="00586A8C"/>
    <w:rsid w:val="005D5F01"/>
    <w:rsid w:val="00630368"/>
    <w:rsid w:val="006A0204"/>
    <w:rsid w:val="006B4468"/>
    <w:rsid w:val="006F70D1"/>
    <w:rsid w:val="00796AC5"/>
    <w:rsid w:val="007E5244"/>
    <w:rsid w:val="00825A2A"/>
    <w:rsid w:val="00890A02"/>
    <w:rsid w:val="0089227E"/>
    <w:rsid w:val="00892DEE"/>
    <w:rsid w:val="008A0E31"/>
    <w:rsid w:val="009C5772"/>
    <w:rsid w:val="009D3A8B"/>
    <w:rsid w:val="00A161F4"/>
    <w:rsid w:val="00A3660A"/>
    <w:rsid w:val="00A47E98"/>
    <w:rsid w:val="00A53076"/>
    <w:rsid w:val="00A77863"/>
    <w:rsid w:val="00AA1F78"/>
    <w:rsid w:val="00AC4803"/>
    <w:rsid w:val="00BF5BAB"/>
    <w:rsid w:val="00C1198E"/>
    <w:rsid w:val="00C23BB7"/>
    <w:rsid w:val="00C51B5E"/>
    <w:rsid w:val="00CD5B9A"/>
    <w:rsid w:val="00D02953"/>
    <w:rsid w:val="00D774AE"/>
    <w:rsid w:val="00D804D4"/>
    <w:rsid w:val="00DA6248"/>
    <w:rsid w:val="00E21B7F"/>
    <w:rsid w:val="00E24DBD"/>
    <w:rsid w:val="00FC6E4D"/>
    <w:rsid w:val="00FF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0"/>
  </w:style>
  <w:style w:type="paragraph" w:styleId="2">
    <w:name w:val="heading 2"/>
    <w:basedOn w:val="a"/>
    <w:link w:val="20"/>
    <w:uiPriority w:val="9"/>
    <w:qFormat/>
    <w:rsid w:val="000E0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rsid w:val="000E0B60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paragraph" w:customStyle="1" w:styleId="10">
    <w:name w:val="Заголовок №1"/>
    <w:basedOn w:val="a"/>
    <w:link w:val="1"/>
    <w:rsid w:val="000E0B60"/>
    <w:pPr>
      <w:shd w:val="clear" w:color="auto" w:fill="FFFFFF"/>
      <w:spacing w:after="540" w:line="547" w:lineRule="exact"/>
      <w:jc w:val="right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character" w:customStyle="1" w:styleId="a3">
    <w:name w:val="Основной текст_"/>
    <w:basedOn w:val="a0"/>
    <w:link w:val="11"/>
    <w:rsid w:val="000E0B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0B60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Интервал 1 pt"/>
    <w:basedOn w:val="a3"/>
    <w:rsid w:val="000E0B60"/>
    <w:rPr>
      <w:spacing w:val="30"/>
    </w:rPr>
  </w:style>
  <w:style w:type="character" w:customStyle="1" w:styleId="21">
    <w:name w:val="Основной текст (2)_"/>
    <w:basedOn w:val="a0"/>
    <w:link w:val="22"/>
    <w:rsid w:val="000E0B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0B60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E0B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B6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0E0B6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B60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0E0B6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0B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6">
    <w:name w:val="Основной текст (6)_"/>
    <w:basedOn w:val="a0"/>
    <w:rsid w:val="000E0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0">
    <w:name w:val="Основной текст (6)"/>
    <w:basedOn w:val="6"/>
    <w:rsid w:val="000E0B60"/>
  </w:style>
  <w:style w:type="character" w:customStyle="1" w:styleId="23">
    <w:name w:val="Заголовок №2_"/>
    <w:basedOn w:val="a0"/>
    <w:link w:val="24"/>
    <w:rsid w:val="000E0B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E0B60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0E0B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E0B60"/>
    <w:pPr>
      <w:shd w:val="clear" w:color="auto" w:fill="FFFFFF"/>
      <w:spacing w:before="12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E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B60"/>
  </w:style>
  <w:style w:type="paragraph" w:styleId="a6">
    <w:name w:val="footer"/>
    <w:basedOn w:val="a"/>
    <w:link w:val="a7"/>
    <w:uiPriority w:val="99"/>
    <w:unhideWhenUsed/>
    <w:rsid w:val="000E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B60"/>
  </w:style>
  <w:style w:type="character" w:customStyle="1" w:styleId="13pt2pt">
    <w:name w:val="Основной текст + 13 pt;Полужирный;Интервал 2 pt"/>
    <w:basedOn w:val="a3"/>
    <w:rsid w:val="000E0B60"/>
    <w:rPr>
      <w:b/>
      <w:bCs/>
      <w:i w:val="0"/>
      <w:iCs w:val="0"/>
      <w:smallCaps w:val="0"/>
      <w:strike w:val="0"/>
      <w:spacing w:val="40"/>
      <w:sz w:val="26"/>
      <w:szCs w:val="26"/>
    </w:rPr>
  </w:style>
  <w:style w:type="paragraph" w:customStyle="1" w:styleId="25">
    <w:name w:val="Основной текст2"/>
    <w:basedOn w:val="a"/>
    <w:rsid w:val="000E0B60"/>
    <w:pPr>
      <w:shd w:val="clear" w:color="auto" w:fill="FFFFFF"/>
      <w:spacing w:before="540" w:after="18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0E0B60"/>
    <w:rPr>
      <w:b/>
      <w:bCs/>
    </w:rPr>
  </w:style>
  <w:style w:type="paragraph" w:customStyle="1" w:styleId="51">
    <w:name w:val="Основной текст5"/>
    <w:basedOn w:val="a"/>
    <w:rsid w:val="000E0B6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9">
    <w:name w:val="Колонтитул_"/>
    <w:basedOn w:val="a0"/>
    <w:link w:val="aa"/>
    <w:rsid w:val="000E0B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0E0B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0pt">
    <w:name w:val="Колонтитул + 11 pt;Интервал 0 pt"/>
    <w:basedOn w:val="a9"/>
    <w:rsid w:val="000E0B60"/>
    <w:rPr>
      <w:spacing w:val="10"/>
      <w:sz w:val="22"/>
      <w:szCs w:val="22"/>
    </w:rPr>
  </w:style>
  <w:style w:type="character" w:customStyle="1" w:styleId="135pt">
    <w:name w:val="Основной текст + 13;5 pt;Курсив"/>
    <w:basedOn w:val="a3"/>
    <w:rsid w:val="000E0B60"/>
    <w:rPr>
      <w:b w:val="0"/>
      <w:bCs w:val="0"/>
      <w:i/>
      <w:iCs/>
      <w:smallCaps w:val="0"/>
      <w:strike w:val="0"/>
      <w:spacing w:val="0"/>
    </w:rPr>
  </w:style>
  <w:style w:type="character" w:customStyle="1" w:styleId="ab">
    <w:name w:val="Основной текст + Курсив"/>
    <w:basedOn w:val="a3"/>
    <w:rsid w:val="000E0B60"/>
    <w:rPr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pt">
    <w:name w:val="Основной текст (3) + Интервал 1 pt"/>
    <w:basedOn w:val="3"/>
    <w:rsid w:val="000E0B60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ac">
    <w:name w:val="Сноска_"/>
    <w:basedOn w:val="a0"/>
    <w:link w:val="ad"/>
    <w:rsid w:val="000E0B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0E0B6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pt">
    <w:name w:val="Колонтитул + 13 pt"/>
    <w:basedOn w:val="a9"/>
    <w:rsid w:val="000E0B6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15pt0pt">
    <w:name w:val="Основной текст (6) + 11;5 pt;Курсив;Интервал 0 pt"/>
    <w:basedOn w:val="6"/>
    <w:rsid w:val="000E0B60"/>
    <w:rPr>
      <w:i/>
      <w:iCs/>
      <w:spacing w:val="-10"/>
      <w:sz w:val="23"/>
      <w:szCs w:val="23"/>
    </w:rPr>
  </w:style>
  <w:style w:type="paragraph" w:customStyle="1" w:styleId="Title">
    <w:name w:val="Title!Название НПА"/>
    <w:basedOn w:val="a"/>
    <w:rsid w:val="00205B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12"/>
    <w:uiPriority w:val="99"/>
    <w:semiHidden/>
    <w:unhideWhenUsed/>
    <w:rsid w:val="0001295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semiHidden/>
    <w:rsid w:val="0001295E"/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01295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BF5BAB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styleId="af0">
    <w:name w:val="List Paragraph"/>
    <w:basedOn w:val="a"/>
    <w:uiPriority w:val="34"/>
    <w:qFormat/>
    <w:rsid w:val="00BF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2022-07-20T08:36:00Z</cp:lastPrinted>
  <dcterms:created xsi:type="dcterms:W3CDTF">2023-07-30T23:48:00Z</dcterms:created>
  <dcterms:modified xsi:type="dcterms:W3CDTF">2023-07-31T06:30:00Z</dcterms:modified>
</cp:coreProperties>
</file>