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6C" w:rsidRDefault="00D3016C" w:rsidP="00421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уличного освещения.</w:t>
      </w:r>
    </w:p>
    <w:p w:rsidR="00D3016C" w:rsidRDefault="00D3016C" w:rsidP="00421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16C" w:rsidRPr="000077C8" w:rsidRDefault="0029264D" w:rsidP="00D30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</w:t>
      </w:r>
      <w:r w:rsidR="00D3016C">
        <w:rPr>
          <w:rFonts w:ascii="Times New Roman" w:hAnsi="Times New Roman" w:cs="Times New Roman"/>
          <w:sz w:val="28"/>
          <w:szCs w:val="28"/>
        </w:rPr>
        <w:t xml:space="preserve"> 2023 года состоялась комиссионная приёмка выполненных работ </w:t>
      </w:r>
      <w:r w:rsidR="00D3016C" w:rsidRPr="000077C8">
        <w:rPr>
          <w:rFonts w:ascii="Times New Roman" w:hAnsi="Times New Roman" w:cs="Times New Roman"/>
          <w:sz w:val="28"/>
          <w:szCs w:val="28"/>
        </w:rPr>
        <w:t xml:space="preserve">по </w:t>
      </w:r>
      <w:r w:rsidR="00D3016C">
        <w:rPr>
          <w:rFonts w:ascii="Times New Roman" w:hAnsi="Times New Roman" w:cs="Times New Roman"/>
          <w:sz w:val="28"/>
          <w:szCs w:val="28"/>
        </w:rPr>
        <w:t xml:space="preserve">устройству уличного освещения по </w:t>
      </w:r>
      <w:r>
        <w:rPr>
          <w:rFonts w:ascii="Times New Roman" w:hAnsi="Times New Roman" w:cs="Times New Roman"/>
          <w:sz w:val="28"/>
          <w:szCs w:val="28"/>
        </w:rPr>
        <w:t>ул. Баженова с. Дурой.</w:t>
      </w:r>
    </w:p>
    <w:p w:rsidR="00D3016C" w:rsidRDefault="00D3016C" w:rsidP="00D30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муниципального контракта составляет </w:t>
      </w:r>
      <w:r w:rsidR="0029264D">
        <w:rPr>
          <w:rFonts w:ascii="Times New Roman" w:hAnsi="Times New Roman" w:cs="Times New Roman"/>
          <w:sz w:val="28"/>
          <w:szCs w:val="28"/>
        </w:rPr>
        <w:t>1 061 042,12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9264D" w:rsidRDefault="00D3016C" w:rsidP="00D30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Подрядчик: ООО </w:t>
      </w:r>
      <w:r w:rsidR="0029264D">
        <w:rPr>
          <w:rFonts w:ascii="Times New Roman" w:hAnsi="Times New Roman" w:cs="Times New Roman"/>
          <w:sz w:val="28"/>
          <w:szCs w:val="28"/>
        </w:rPr>
        <w:t xml:space="preserve">Производственное предприятие «Энергия» </w:t>
      </w:r>
    </w:p>
    <w:p w:rsidR="00D3016C" w:rsidRDefault="0029264D" w:rsidP="00D30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016C" w:rsidRDefault="00D3016C" w:rsidP="00D30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работ установлен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6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светильник.</w:t>
      </w:r>
    </w:p>
    <w:p w:rsidR="000C06A7" w:rsidRDefault="00D3016C" w:rsidP="00D30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работы приняты в полном объёме. </w:t>
      </w:r>
    </w:p>
    <w:p w:rsidR="00750B41" w:rsidRDefault="00750B41" w:rsidP="00DA2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5B0" w:rsidRPr="00357525" w:rsidRDefault="00DA25B0" w:rsidP="003575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25B0" w:rsidRPr="00357525" w:rsidSect="0044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525"/>
    <w:rsid w:val="000C06A7"/>
    <w:rsid w:val="0029264D"/>
    <w:rsid w:val="00327507"/>
    <w:rsid w:val="00357525"/>
    <w:rsid w:val="0040156C"/>
    <w:rsid w:val="00421EDF"/>
    <w:rsid w:val="00436D2B"/>
    <w:rsid w:val="00444C19"/>
    <w:rsid w:val="005374E0"/>
    <w:rsid w:val="00750B41"/>
    <w:rsid w:val="008A5DB7"/>
    <w:rsid w:val="00C72523"/>
    <w:rsid w:val="00D3016C"/>
    <w:rsid w:val="00DA25B0"/>
    <w:rsid w:val="00E3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94F76-AA50-4990-BDB5-8EE35A16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MSI-PC</cp:lastModifiedBy>
  <cp:revision>11</cp:revision>
  <dcterms:created xsi:type="dcterms:W3CDTF">2022-08-31T00:59:00Z</dcterms:created>
  <dcterms:modified xsi:type="dcterms:W3CDTF">2023-08-03T05:32:00Z</dcterms:modified>
</cp:coreProperties>
</file>