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4" w:rsidRPr="006A4F85" w:rsidRDefault="00EA7928" w:rsidP="006A4F85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EA7928">
        <w:rPr>
          <w:b/>
          <w:sz w:val="28"/>
          <w:szCs w:val="28"/>
        </w:rPr>
        <w:t xml:space="preserve">Обобщение практики осуществления муниципального </w:t>
      </w:r>
      <w:r w:rsidR="007139BC">
        <w:rPr>
          <w:b/>
          <w:sz w:val="28"/>
          <w:szCs w:val="28"/>
        </w:rPr>
        <w:t xml:space="preserve"> </w:t>
      </w:r>
      <w:r w:rsidRPr="00EA7928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="003472B5">
        <w:rPr>
          <w:b/>
          <w:sz w:val="28"/>
          <w:szCs w:val="28"/>
        </w:rPr>
        <w:t>в</w:t>
      </w:r>
      <w:r w:rsidR="00744A07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</w:t>
      </w:r>
      <w:r w:rsidR="003472B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.</w:t>
      </w:r>
    </w:p>
    <w:p w:rsidR="00C93207" w:rsidRDefault="00744A07" w:rsidP="00744A0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</w:t>
      </w:r>
      <w:r w:rsidRPr="00744A07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 xml:space="preserve">года </w:t>
      </w:r>
      <w:r w:rsidRPr="00744A07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плановые и внеплановые проверки в отношении юридических лиц, субъектов малого и среднего предпринимательства не проводились.</w:t>
      </w:r>
    </w:p>
    <w:p w:rsidR="005A5841" w:rsidRPr="00DD3713" w:rsidRDefault="002D48F6" w:rsidP="00744A07">
      <w:pPr>
        <w:ind w:firstLine="709"/>
        <w:jc w:val="both"/>
        <w:rPr>
          <w:sz w:val="28"/>
          <w:szCs w:val="28"/>
        </w:rPr>
      </w:pPr>
      <w:r w:rsidRPr="00DD3713">
        <w:rPr>
          <w:sz w:val="28"/>
          <w:szCs w:val="28"/>
        </w:rPr>
        <w:t>На июнь 2017</w:t>
      </w:r>
      <w:r w:rsidR="006A4F85" w:rsidRPr="00DD3713">
        <w:rPr>
          <w:sz w:val="28"/>
          <w:szCs w:val="28"/>
        </w:rPr>
        <w:t>г администрацией</w:t>
      </w:r>
      <w:r w:rsidR="00B637A3" w:rsidRPr="00DD3713">
        <w:rPr>
          <w:sz w:val="28"/>
          <w:szCs w:val="28"/>
        </w:rPr>
        <w:t xml:space="preserve"> сельского поселения «</w:t>
      </w:r>
      <w:proofErr w:type="spellStart"/>
      <w:r w:rsidR="00B637A3" w:rsidRPr="00DD3713">
        <w:rPr>
          <w:sz w:val="28"/>
          <w:szCs w:val="28"/>
        </w:rPr>
        <w:t>Зугма</w:t>
      </w:r>
      <w:r w:rsidR="009E7DB9" w:rsidRPr="00DD3713">
        <w:rPr>
          <w:sz w:val="28"/>
          <w:szCs w:val="28"/>
        </w:rPr>
        <w:t>рское</w:t>
      </w:r>
      <w:proofErr w:type="spellEnd"/>
      <w:r w:rsidR="006A4F85" w:rsidRPr="00DD3713">
        <w:rPr>
          <w:sz w:val="28"/>
          <w:szCs w:val="28"/>
        </w:rPr>
        <w:t>» была запланирована и согласова</w:t>
      </w:r>
      <w:r w:rsidR="009E7DB9" w:rsidRPr="00DD3713">
        <w:rPr>
          <w:sz w:val="28"/>
          <w:szCs w:val="28"/>
        </w:rPr>
        <w:t xml:space="preserve">на с </w:t>
      </w:r>
      <w:proofErr w:type="spellStart"/>
      <w:r w:rsidR="009E7DB9" w:rsidRPr="00DD3713">
        <w:rPr>
          <w:sz w:val="28"/>
          <w:szCs w:val="28"/>
        </w:rPr>
        <w:t>Петровск-Забайкальской</w:t>
      </w:r>
      <w:proofErr w:type="spellEnd"/>
      <w:r w:rsidR="009E7DB9" w:rsidRPr="00DD3713">
        <w:rPr>
          <w:sz w:val="28"/>
          <w:szCs w:val="28"/>
        </w:rPr>
        <w:t xml:space="preserve"> межрайонной прокуратурой </w:t>
      </w:r>
      <w:r w:rsidR="006A4F85" w:rsidRPr="00DD3713">
        <w:rPr>
          <w:sz w:val="28"/>
          <w:szCs w:val="28"/>
        </w:rPr>
        <w:t xml:space="preserve"> выездная проверка благоустройства территории юри</w:t>
      </w:r>
      <w:r w:rsidR="009E7DB9" w:rsidRPr="00DD3713">
        <w:rPr>
          <w:sz w:val="28"/>
          <w:szCs w:val="28"/>
        </w:rPr>
        <w:t>ди</w:t>
      </w:r>
      <w:r w:rsidR="00B637A3" w:rsidRPr="00DD3713">
        <w:rPr>
          <w:sz w:val="28"/>
          <w:szCs w:val="28"/>
        </w:rPr>
        <w:t xml:space="preserve">ческого лица МОУ ООШ </w:t>
      </w:r>
      <w:proofErr w:type="spellStart"/>
      <w:r w:rsidR="00B637A3" w:rsidRPr="00DD3713">
        <w:rPr>
          <w:sz w:val="28"/>
          <w:szCs w:val="28"/>
        </w:rPr>
        <w:t>с</w:t>
      </w:r>
      <w:proofErr w:type="gramStart"/>
      <w:r w:rsidR="00B637A3" w:rsidRPr="00DD3713">
        <w:rPr>
          <w:sz w:val="28"/>
          <w:szCs w:val="28"/>
        </w:rPr>
        <w:t>.З</w:t>
      </w:r>
      <w:proofErr w:type="gramEnd"/>
      <w:r w:rsidR="00B637A3" w:rsidRPr="00DD3713">
        <w:rPr>
          <w:sz w:val="28"/>
          <w:szCs w:val="28"/>
        </w:rPr>
        <w:t>угмара</w:t>
      </w:r>
      <w:proofErr w:type="spellEnd"/>
      <w:r w:rsidR="006A4F85" w:rsidRPr="00DD3713">
        <w:rPr>
          <w:sz w:val="28"/>
          <w:szCs w:val="28"/>
        </w:rPr>
        <w:t xml:space="preserve">. Проверка была проведена </w:t>
      </w:r>
      <w:r w:rsidRPr="00DD3713">
        <w:rPr>
          <w:sz w:val="28"/>
          <w:szCs w:val="28"/>
        </w:rPr>
        <w:t>01.06.2017</w:t>
      </w:r>
      <w:r w:rsidR="006A4F85" w:rsidRPr="00DD3713">
        <w:rPr>
          <w:sz w:val="28"/>
          <w:szCs w:val="28"/>
        </w:rPr>
        <w:t xml:space="preserve">г. </w:t>
      </w:r>
    </w:p>
    <w:p w:rsidR="007B713D" w:rsidRDefault="006A4F85" w:rsidP="005A5841">
      <w:pPr>
        <w:ind w:firstLine="709"/>
        <w:jc w:val="both"/>
        <w:rPr>
          <w:sz w:val="28"/>
          <w:szCs w:val="28"/>
        </w:rPr>
      </w:pPr>
      <w:r w:rsidRPr="006A4F85">
        <w:rPr>
          <w:sz w:val="28"/>
          <w:szCs w:val="28"/>
        </w:rPr>
        <w:t xml:space="preserve">В ходе проверки было выявлено, что земельный участок, расположенный по адресу: </w:t>
      </w:r>
      <w:r w:rsidR="001B114B">
        <w:rPr>
          <w:sz w:val="28"/>
          <w:szCs w:val="28"/>
        </w:rPr>
        <w:t xml:space="preserve">Забайкальский край, Петровск-Забайкальский район, </w:t>
      </w:r>
      <w:proofErr w:type="spellStart"/>
      <w:r w:rsidRPr="006A4F85">
        <w:rPr>
          <w:sz w:val="28"/>
          <w:szCs w:val="28"/>
        </w:rPr>
        <w:t>с</w:t>
      </w:r>
      <w:proofErr w:type="gramStart"/>
      <w:r w:rsidRPr="006A4F85">
        <w:rPr>
          <w:sz w:val="28"/>
          <w:szCs w:val="28"/>
        </w:rPr>
        <w:t>.</w:t>
      </w:r>
      <w:r w:rsidR="00B637A3">
        <w:rPr>
          <w:sz w:val="28"/>
          <w:szCs w:val="28"/>
        </w:rPr>
        <w:t>З</w:t>
      </w:r>
      <w:proofErr w:type="gramEnd"/>
      <w:r w:rsidR="00B637A3">
        <w:rPr>
          <w:sz w:val="28"/>
          <w:szCs w:val="28"/>
        </w:rPr>
        <w:t>угмара</w:t>
      </w:r>
      <w:proofErr w:type="spellEnd"/>
      <w:r w:rsidRPr="006A4F85">
        <w:rPr>
          <w:sz w:val="28"/>
          <w:szCs w:val="28"/>
        </w:rPr>
        <w:t xml:space="preserve">, </w:t>
      </w:r>
      <w:r w:rsidR="00B637A3">
        <w:rPr>
          <w:sz w:val="28"/>
          <w:szCs w:val="28"/>
        </w:rPr>
        <w:t>ул.Шко</w:t>
      </w:r>
      <w:r w:rsidR="001B114B">
        <w:rPr>
          <w:sz w:val="28"/>
          <w:szCs w:val="28"/>
        </w:rPr>
        <w:t>льная</w:t>
      </w:r>
      <w:r w:rsidR="00B637A3">
        <w:rPr>
          <w:sz w:val="28"/>
          <w:szCs w:val="28"/>
        </w:rPr>
        <w:t>, 2</w:t>
      </w:r>
      <w:r w:rsidR="001B114B">
        <w:rPr>
          <w:sz w:val="28"/>
          <w:szCs w:val="28"/>
        </w:rPr>
        <w:t xml:space="preserve">, </w:t>
      </w:r>
      <w:r w:rsidRPr="006A4F85">
        <w:rPr>
          <w:sz w:val="28"/>
          <w:szCs w:val="28"/>
        </w:rPr>
        <w:t xml:space="preserve">используется в соответствии с земельным законодательством. Территория школы и прилегающая к ней территория не захламлена, </w:t>
      </w:r>
      <w:r w:rsidR="005A5841">
        <w:rPr>
          <w:sz w:val="28"/>
          <w:szCs w:val="28"/>
        </w:rPr>
        <w:t xml:space="preserve">твердый бытовой </w:t>
      </w:r>
      <w:r w:rsidRPr="006A4F85">
        <w:rPr>
          <w:sz w:val="28"/>
          <w:szCs w:val="28"/>
        </w:rPr>
        <w:t>мусор вывозится регулярно на свалку ТБО</w:t>
      </w:r>
      <w:r w:rsidR="005A5841">
        <w:rPr>
          <w:sz w:val="28"/>
          <w:szCs w:val="28"/>
        </w:rPr>
        <w:t>, сброс сточных вод осуществляется в специальную выгребную яму</w:t>
      </w:r>
      <w:r w:rsidRPr="006A4F85">
        <w:rPr>
          <w:sz w:val="28"/>
          <w:szCs w:val="28"/>
        </w:rPr>
        <w:t>. Территория школы огорожена деревянным забором, фасады зданий не имеют видимых повреждений. В ночное время центральный вход и фасадная ч</w:t>
      </w:r>
      <w:r w:rsidR="001B114B">
        <w:rPr>
          <w:sz w:val="28"/>
          <w:szCs w:val="28"/>
        </w:rPr>
        <w:t xml:space="preserve">асть зданий </w:t>
      </w:r>
      <w:proofErr w:type="gramStart"/>
      <w:r w:rsidR="001B114B">
        <w:rPr>
          <w:sz w:val="28"/>
          <w:szCs w:val="28"/>
        </w:rPr>
        <w:t>освещены</w:t>
      </w:r>
      <w:proofErr w:type="gramEnd"/>
      <w:r w:rsidR="001B114B">
        <w:rPr>
          <w:sz w:val="28"/>
          <w:szCs w:val="28"/>
        </w:rPr>
        <w:t xml:space="preserve">. </w:t>
      </w:r>
    </w:p>
    <w:p w:rsidR="006A4F85" w:rsidRPr="006A4F85" w:rsidRDefault="006A4F85" w:rsidP="006A4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4F85">
        <w:rPr>
          <w:sz w:val="28"/>
          <w:szCs w:val="28"/>
        </w:rPr>
        <w:t>Мероприятия по муниципальному контролю благоустройства территории</w:t>
      </w:r>
      <w:r w:rsidR="002D48F6">
        <w:rPr>
          <w:sz w:val="28"/>
          <w:szCs w:val="28"/>
        </w:rPr>
        <w:t xml:space="preserve"> сельского поселения «</w:t>
      </w:r>
      <w:proofErr w:type="spellStart"/>
      <w:r w:rsidR="002D48F6">
        <w:rPr>
          <w:sz w:val="28"/>
          <w:szCs w:val="28"/>
        </w:rPr>
        <w:t>Зугма</w:t>
      </w:r>
      <w:r w:rsidR="001B114B">
        <w:rPr>
          <w:sz w:val="28"/>
          <w:szCs w:val="28"/>
        </w:rPr>
        <w:t>рское</w:t>
      </w:r>
      <w:proofErr w:type="spellEnd"/>
      <w:r w:rsidRPr="006A4F85">
        <w:rPr>
          <w:sz w:val="28"/>
          <w:szCs w:val="28"/>
        </w:rPr>
        <w:t>» осуществляются в соответствии со следующими нормативными правовыми актами:</w:t>
      </w:r>
    </w:p>
    <w:p w:rsidR="006A4F85" w:rsidRPr="006A4F85" w:rsidRDefault="006A4F85" w:rsidP="006A4F85">
      <w:pPr>
        <w:jc w:val="both"/>
        <w:rPr>
          <w:sz w:val="28"/>
          <w:szCs w:val="28"/>
        </w:rPr>
      </w:pPr>
      <w:r w:rsidRPr="006A4F85">
        <w:rPr>
          <w:sz w:val="28"/>
          <w:szCs w:val="28"/>
        </w:rPr>
        <w:t>-Федеральным законом от 06.10.2003г № 131-ФЗ «Общих принципах организации местного самоуправления в Российской Федерации»;</w:t>
      </w:r>
    </w:p>
    <w:p w:rsidR="006A4F85" w:rsidRPr="006A4F85" w:rsidRDefault="006A4F85" w:rsidP="006A4F85">
      <w:pPr>
        <w:jc w:val="both"/>
        <w:rPr>
          <w:sz w:val="28"/>
          <w:szCs w:val="28"/>
        </w:rPr>
      </w:pPr>
      <w:r w:rsidRPr="006A4F85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4F85" w:rsidRPr="006A4F85" w:rsidRDefault="006A4F85" w:rsidP="006A4F85">
      <w:pPr>
        <w:jc w:val="both"/>
        <w:rPr>
          <w:sz w:val="28"/>
          <w:szCs w:val="28"/>
        </w:rPr>
      </w:pPr>
      <w:r w:rsidRPr="006A4F85">
        <w:rPr>
          <w:sz w:val="28"/>
          <w:szCs w:val="28"/>
        </w:rPr>
        <w:t>- Постановлением Правительства РФ от 05 апреля 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</w:p>
    <w:p w:rsidR="006A4F85" w:rsidRPr="006A4F85" w:rsidRDefault="006A4F85" w:rsidP="006A4F85">
      <w:pPr>
        <w:jc w:val="both"/>
        <w:rPr>
          <w:sz w:val="28"/>
          <w:szCs w:val="28"/>
        </w:rPr>
      </w:pPr>
      <w:r w:rsidRPr="006A4F85">
        <w:rPr>
          <w:sz w:val="28"/>
          <w:szCs w:val="28"/>
        </w:rPr>
        <w:t>- Постановлением Правительства Забайкальского края от 17.09.2013 года № 386 «О разработке и утверждении административных регламентов осуществления муниципального контроля»;</w:t>
      </w:r>
    </w:p>
    <w:p w:rsidR="006A4F85" w:rsidRPr="006A4F85" w:rsidRDefault="006A4F85" w:rsidP="006A4F85">
      <w:pPr>
        <w:jc w:val="both"/>
        <w:rPr>
          <w:sz w:val="28"/>
          <w:szCs w:val="28"/>
        </w:rPr>
      </w:pPr>
      <w:r w:rsidRPr="006A4F85">
        <w:rPr>
          <w:sz w:val="28"/>
          <w:szCs w:val="28"/>
        </w:rPr>
        <w:t>- Уставом</w:t>
      </w:r>
      <w:r w:rsidR="002D48F6">
        <w:rPr>
          <w:sz w:val="28"/>
          <w:szCs w:val="28"/>
        </w:rPr>
        <w:t xml:space="preserve"> сельского поселения «</w:t>
      </w:r>
      <w:proofErr w:type="spellStart"/>
      <w:r w:rsidR="002D48F6">
        <w:rPr>
          <w:sz w:val="28"/>
          <w:szCs w:val="28"/>
        </w:rPr>
        <w:t>Зугма</w:t>
      </w:r>
      <w:r w:rsidR="001B114B">
        <w:rPr>
          <w:sz w:val="28"/>
          <w:szCs w:val="28"/>
        </w:rPr>
        <w:t>рское</w:t>
      </w:r>
      <w:proofErr w:type="spellEnd"/>
      <w:r w:rsidRPr="006A4F85">
        <w:rPr>
          <w:sz w:val="28"/>
          <w:szCs w:val="28"/>
        </w:rPr>
        <w:t>»;</w:t>
      </w:r>
    </w:p>
    <w:p w:rsidR="006A4F85" w:rsidRPr="001B114B" w:rsidRDefault="006A4F85" w:rsidP="001B114B">
      <w:pPr>
        <w:pStyle w:val="HTML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- Постановлением Администрации сельского посе</w:t>
      </w:r>
      <w:r w:rsidR="002D48F6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="002D48F6">
        <w:rPr>
          <w:rFonts w:ascii="Times New Roman" w:hAnsi="Times New Roman" w:cs="Times New Roman"/>
          <w:sz w:val="28"/>
          <w:szCs w:val="28"/>
        </w:rPr>
        <w:t>Зугма</w:t>
      </w:r>
      <w:r w:rsidR="001B114B"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 w:rsidR="00B75C61">
        <w:rPr>
          <w:rFonts w:ascii="Times New Roman" w:hAnsi="Times New Roman" w:cs="Times New Roman"/>
          <w:sz w:val="28"/>
          <w:szCs w:val="28"/>
        </w:rPr>
        <w:t>» от 14.04.2014</w:t>
      </w:r>
      <w:r w:rsidR="001B114B" w:rsidRPr="001B11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75C61">
        <w:rPr>
          <w:rFonts w:ascii="Times New Roman" w:hAnsi="Times New Roman" w:cs="Times New Roman"/>
          <w:sz w:val="28"/>
          <w:szCs w:val="28"/>
        </w:rPr>
        <w:t>9</w:t>
      </w:r>
      <w:r w:rsidR="001B114B">
        <w:rPr>
          <w:sz w:val="28"/>
          <w:szCs w:val="28"/>
        </w:rPr>
        <w:t xml:space="preserve"> </w:t>
      </w:r>
      <w:r w:rsidR="001B114B" w:rsidRPr="001B114B">
        <w:rPr>
          <w:rFonts w:ascii="Times New Roman" w:hAnsi="Times New Roman" w:cs="Times New Roman"/>
          <w:sz w:val="28"/>
          <w:szCs w:val="28"/>
        </w:rPr>
        <w:t>«</w:t>
      </w:r>
      <w:r w:rsidR="001B114B" w:rsidRPr="001B1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1B114B" w:rsidRPr="001B114B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</w:t>
      </w:r>
      <w:r w:rsidR="001B114B" w:rsidRPr="001B1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1B114B" w:rsidRPr="001B114B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</w:t>
      </w:r>
      <w:r w:rsidR="002D48F6"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 w:rsidR="002D48F6">
        <w:rPr>
          <w:rFonts w:ascii="Times New Roman" w:hAnsi="Times New Roman" w:cs="Times New Roman"/>
          <w:sz w:val="28"/>
          <w:szCs w:val="28"/>
        </w:rPr>
        <w:t>Зугма</w:t>
      </w:r>
      <w:r w:rsidR="001B114B" w:rsidRPr="001B114B"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 w:rsidR="001B114B" w:rsidRPr="001B114B">
        <w:rPr>
          <w:rFonts w:ascii="Times New Roman" w:hAnsi="Times New Roman" w:cs="Times New Roman"/>
          <w:sz w:val="28"/>
          <w:szCs w:val="28"/>
        </w:rPr>
        <w:t>» муниципального района «Петровск-Забайкальский район» Забайкальского края</w:t>
      </w:r>
      <w:r w:rsidR="001B114B">
        <w:rPr>
          <w:rFonts w:ascii="Times New Roman" w:hAnsi="Times New Roman" w:cs="Times New Roman"/>
          <w:sz w:val="28"/>
          <w:szCs w:val="28"/>
        </w:rPr>
        <w:t>»</w:t>
      </w:r>
      <w:r w:rsidRPr="001B114B">
        <w:rPr>
          <w:rFonts w:ascii="Times New Roman" w:hAnsi="Times New Roman" w:cs="Times New Roman"/>
          <w:sz w:val="28"/>
          <w:szCs w:val="28"/>
        </w:rPr>
        <w:t>;</w:t>
      </w:r>
    </w:p>
    <w:p w:rsidR="006A4F85" w:rsidRPr="006A4F85" w:rsidRDefault="006A4F85" w:rsidP="006A4F85">
      <w:pPr>
        <w:tabs>
          <w:tab w:val="left" w:pos="708"/>
        </w:tabs>
        <w:jc w:val="both"/>
        <w:rPr>
          <w:sz w:val="28"/>
          <w:szCs w:val="28"/>
        </w:rPr>
      </w:pPr>
      <w:r w:rsidRPr="006A4F85">
        <w:rPr>
          <w:sz w:val="28"/>
          <w:szCs w:val="28"/>
        </w:rPr>
        <w:lastRenderedPageBreak/>
        <w:t>- Административным регламентом исполнения муниципальной функции</w:t>
      </w:r>
      <w:r w:rsidRPr="006A4F85">
        <w:rPr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Pr="006A4F85">
        <w:rPr>
          <w:sz w:val="28"/>
          <w:szCs w:val="28"/>
        </w:rPr>
        <w:t>в сфере соблюдения правил благоустройства</w:t>
      </w:r>
      <w:r w:rsidR="002D48F6">
        <w:rPr>
          <w:sz w:val="28"/>
          <w:szCs w:val="28"/>
        </w:rPr>
        <w:t xml:space="preserve"> сельского поселения «</w:t>
      </w:r>
      <w:proofErr w:type="spellStart"/>
      <w:r w:rsidR="002D48F6">
        <w:rPr>
          <w:sz w:val="28"/>
          <w:szCs w:val="28"/>
        </w:rPr>
        <w:t>Зугма</w:t>
      </w:r>
      <w:r w:rsidR="005A5841">
        <w:rPr>
          <w:sz w:val="28"/>
          <w:szCs w:val="28"/>
        </w:rPr>
        <w:t>рское</w:t>
      </w:r>
      <w:proofErr w:type="spellEnd"/>
      <w:r w:rsidRPr="006A4F85">
        <w:rPr>
          <w:sz w:val="28"/>
          <w:szCs w:val="28"/>
        </w:rPr>
        <w:t>» муниципального района «Петровск-Забайкальский район» Забайкальского края</w:t>
      </w:r>
    </w:p>
    <w:p w:rsidR="006A4F85" w:rsidRPr="006A4F85" w:rsidRDefault="006A4F85" w:rsidP="006A4F85">
      <w:pPr>
        <w:jc w:val="both"/>
        <w:rPr>
          <w:sz w:val="28"/>
          <w:szCs w:val="28"/>
        </w:rPr>
      </w:pPr>
      <w:r w:rsidRPr="006A4F85">
        <w:rPr>
          <w:sz w:val="28"/>
          <w:szCs w:val="28"/>
        </w:rPr>
        <w:t xml:space="preserve">      Муниципальные правовые акты сельского поселения по организации и осуществлению муниципального контроля на территории</w:t>
      </w:r>
      <w:r w:rsidR="002D48F6">
        <w:rPr>
          <w:sz w:val="28"/>
          <w:szCs w:val="28"/>
        </w:rPr>
        <w:t xml:space="preserve"> сельского поселения «</w:t>
      </w:r>
      <w:proofErr w:type="spellStart"/>
      <w:r w:rsidR="002D48F6">
        <w:rPr>
          <w:sz w:val="28"/>
          <w:szCs w:val="28"/>
        </w:rPr>
        <w:t>Зугма</w:t>
      </w:r>
      <w:r w:rsidR="005A5841">
        <w:rPr>
          <w:sz w:val="28"/>
          <w:szCs w:val="28"/>
        </w:rPr>
        <w:t>рское</w:t>
      </w:r>
      <w:proofErr w:type="spellEnd"/>
      <w:r w:rsidRPr="006A4F85">
        <w:rPr>
          <w:sz w:val="28"/>
          <w:szCs w:val="28"/>
        </w:rPr>
        <w:t xml:space="preserve">» являются достаточными по содержанию, доступны для юридических лиц и индивидуальных предпринимателей, прошли антикоррупционную экспертизу, признаков коррупциогенности не выявлено. </w:t>
      </w:r>
    </w:p>
    <w:p w:rsidR="006A4F85" w:rsidRPr="006A4F85" w:rsidRDefault="006A4F85" w:rsidP="00744A07">
      <w:pPr>
        <w:ind w:firstLine="709"/>
        <w:jc w:val="both"/>
        <w:rPr>
          <w:sz w:val="28"/>
          <w:szCs w:val="28"/>
        </w:rPr>
      </w:pPr>
    </w:p>
    <w:p w:rsidR="00E47EE3" w:rsidRDefault="006A4F85" w:rsidP="00E47EE3">
      <w:pPr>
        <w:jc w:val="both"/>
      </w:pPr>
      <w:r>
        <w:rPr>
          <w:sz w:val="28"/>
          <w:szCs w:val="28"/>
        </w:rPr>
        <w:t xml:space="preserve"> </w:t>
      </w:r>
    </w:p>
    <w:p w:rsidR="00E47EE3" w:rsidRDefault="00E47EE3" w:rsidP="00E47EE3">
      <w:pPr>
        <w:jc w:val="both"/>
      </w:pPr>
    </w:p>
    <w:p w:rsidR="00E47EE3" w:rsidRDefault="00E47EE3" w:rsidP="00E47EE3">
      <w:pPr>
        <w:jc w:val="both"/>
      </w:pPr>
    </w:p>
    <w:p w:rsidR="00611325" w:rsidRDefault="00B75C61" w:rsidP="00273B9B">
      <w:pPr>
        <w:widowControl w:val="0"/>
        <w:autoSpaceDE w:val="0"/>
        <w:autoSpaceDN w:val="0"/>
        <w:spacing w:before="220"/>
        <w:jc w:val="both"/>
      </w:pPr>
    </w:p>
    <w:sectPr w:rsidR="00611325" w:rsidSect="00A6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A7E"/>
    <w:multiLevelType w:val="hybridMultilevel"/>
    <w:tmpl w:val="C1C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28"/>
    <w:rsid w:val="001007C9"/>
    <w:rsid w:val="001A095B"/>
    <w:rsid w:val="001B114B"/>
    <w:rsid w:val="001B7BCC"/>
    <w:rsid w:val="001E3587"/>
    <w:rsid w:val="0022778F"/>
    <w:rsid w:val="00273B9B"/>
    <w:rsid w:val="002D48F6"/>
    <w:rsid w:val="003472B5"/>
    <w:rsid w:val="003971E9"/>
    <w:rsid w:val="004222F6"/>
    <w:rsid w:val="00515EA4"/>
    <w:rsid w:val="005230AA"/>
    <w:rsid w:val="005A5841"/>
    <w:rsid w:val="00641EFD"/>
    <w:rsid w:val="00697DEF"/>
    <w:rsid w:val="006A4F85"/>
    <w:rsid w:val="006F5B7F"/>
    <w:rsid w:val="007139BC"/>
    <w:rsid w:val="00744A07"/>
    <w:rsid w:val="0076748F"/>
    <w:rsid w:val="007B713D"/>
    <w:rsid w:val="008155D4"/>
    <w:rsid w:val="008C0110"/>
    <w:rsid w:val="008F5336"/>
    <w:rsid w:val="009E7DB9"/>
    <w:rsid w:val="00A63547"/>
    <w:rsid w:val="00A74C87"/>
    <w:rsid w:val="00AB7A8D"/>
    <w:rsid w:val="00B637A3"/>
    <w:rsid w:val="00B75C61"/>
    <w:rsid w:val="00C7102D"/>
    <w:rsid w:val="00C93207"/>
    <w:rsid w:val="00DD3713"/>
    <w:rsid w:val="00DD4564"/>
    <w:rsid w:val="00E12334"/>
    <w:rsid w:val="00E47EE3"/>
    <w:rsid w:val="00EA7928"/>
    <w:rsid w:val="00F15874"/>
    <w:rsid w:val="00F6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0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1134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11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Батенёва Екатерина Геннадьевна</dc:creator>
  <cp:keywords/>
  <dc:description/>
  <cp:lastModifiedBy>Дашибылова СД</cp:lastModifiedBy>
  <cp:revision>17</cp:revision>
  <cp:lastPrinted>2019-02-27T06:10:00Z</cp:lastPrinted>
  <dcterms:created xsi:type="dcterms:W3CDTF">2020-02-26T11:17:00Z</dcterms:created>
  <dcterms:modified xsi:type="dcterms:W3CDTF">2020-12-14T08:16:00Z</dcterms:modified>
</cp:coreProperties>
</file>