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7C4" w:rsidRDefault="00440BCD" w:rsidP="00E62CBA">
      <w:pPr>
        <w:tabs>
          <w:tab w:val="left" w:pos="667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176208" w:rsidRPr="00176208" w:rsidRDefault="00176208" w:rsidP="00176208">
      <w:pPr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bookmarkStart w:id="0" w:name="OLE_LINK1"/>
      <w:bookmarkStart w:id="1" w:name="OLE_LINK2"/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bookmarkEnd w:id="0"/>
    <w:bookmarkEnd w:id="1"/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  <w:r w:rsidRPr="0017620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5D346989" wp14:editId="3EC19E36">
            <wp:extent cx="757122" cy="943137"/>
            <wp:effectExtent l="0" t="0" r="0" b="0"/>
            <wp:docPr id="2" name="Рисунок 2" descr="Сретенский МР - 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ретенский МР - ПП-0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22" cy="94313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76208" w:rsidRPr="00176208" w:rsidRDefault="00176208" w:rsidP="00176208">
      <w:pPr>
        <w:spacing w:after="0" w:line="240" w:lineRule="auto"/>
        <w:jc w:val="center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</w:pPr>
      <w:r w:rsidRPr="00176208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 xml:space="preserve">АДМИНИСТРАЦИЯ </w:t>
      </w: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  <w:r w:rsidRPr="00176208">
        <w:rPr>
          <w:rFonts w:ascii="Times New Roman" w:eastAsia="Times New Roman" w:hAnsi="Times New Roman" w:cs="Times New Roman"/>
          <w:b/>
          <w:spacing w:val="-11"/>
          <w:sz w:val="33"/>
          <w:szCs w:val="33"/>
          <w:lang w:eastAsia="ru-RU"/>
        </w:rPr>
        <w:t>МУНИЦИПАЛЬНОГО РАЙОНА «СРЕТЕНСКИЙ РАЙОН» ЗАБАЙКАЛЬСКОГО КРАЯ</w:t>
      </w: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11"/>
          <w:sz w:val="2"/>
          <w:szCs w:val="2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14"/>
          <w:sz w:val="2"/>
          <w:szCs w:val="2"/>
          <w:lang w:eastAsia="ru-RU"/>
        </w:rPr>
      </w:pPr>
      <w:r w:rsidRPr="00176208">
        <w:rPr>
          <w:rFonts w:ascii="Times New Roman" w:eastAsia="Times New Roman" w:hAnsi="Times New Roman" w:cs="Times New Roman"/>
          <w:bCs/>
          <w:spacing w:val="-14"/>
          <w:sz w:val="35"/>
          <w:szCs w:val="35"/>
          <w:lang w:eastAsia="ru-RU"/>
        </w:rPr>
        <w:t>ПОСТАНОВЛЕНИЕ</w:t>
      </w:r>
    </w:p>
    <w:p w:rsidR="00176208" w:rsidRPr="00176208" w:rsidRDefault="00176208" w:rsidP="00176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76208" w:rsidRPr="00176208" w:rsidRDefault="00223F97" w:rsidP="0017620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«30» марта</w:t>
      </w:r>
      <w:r w:rsidR="00176208" w:rsidRPr="00176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176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="00176208" w:rsidRPr="001762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</w:t>
      </w:r>
      <w:bookmarkStart w:id="2" w:name="_GoBack"/>
      <w:bookmarkEnd w:id="2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№ 107</w:t>
      </w: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</w:pPr>
    </w:p>
    <w:p w:rsidR="00176208" w:rsidRPr="00176208" w:rsidRDefault="00176208" w:rsidP="001762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</w:pPr>
      <w:r w:rsidRPr="00176208">
        <w:rPr>
          <w:rFonts w:ascii="Times New Roman" w:eastAsia="Times New Roman" w:hAnsi="Times New Roman" w:cs="Times New Roman"/>
          <w:bCs/>
          <w:spacing w:val="-6"/>
          <w:sz w:val="35"/>
          <w:szCs w:val="35"/>
          <w:lang w:eastAsia="ru-RU"/>
        </w:rPr>
        <w:t>г. Сретенск</w:t>
      </w:r>
    </w:p>
    <w:p w:rsidR="00F06A8C" w:rsidRDefault="00F06A8C" w:rsidP="00F85A6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E62CBA" w:rsidRDefault="00F50958" w:rsidP="00F06A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805199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805199">
        <w:rPr>
          <w:rFonts w:ascii="Times New Roman" w:hAnsi="Times New Roman" w:cs="Times New Roman"/>
          <w:b/>
          <w:sz w:val="28"/>
          <w:szCs w:val="28"/>
        </w:rPr>
        <w:t xml:space="preserve">муниципальную </w:t>
      </w:r>
      <w:r w:rsidR="00E62C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программу</w:t>
      </w:r>
      <w:r w:rsidR="00E62CBA" w:rsidRPr="00C67A2D">
        <w:rPr>
          <w:rFonts w:ascii="Times New Roman" w:hAnsi="Times New Roman" w:cs="Times New Roman"/>
          <w:b/>
          <w:sz w:val="28"/>
          <w:szCs w:val="28"/>
        </w:rPr>
        <w:t xml:space="preserve"> «Профилактика </w:t>
      </w:r>
      <w:r w:rsidR="00E62CBA">
        <w:rPr>
          <w:rFonts w:ascii="Times New Roman" w:hAnsi="Times New Roman" w:cs="Times New Roman"/>
          <w:b/>
          <w:sz w:val="28"/>
          <w:szCs w:val="28"/>
        </w:rPr>
        <w:t>терроризма</w:t>
      </w:r>
      <w:r w:rsidR="00805199">
        <w:rPr>
          <w:rFonts w:ascii="Times New Roman" w:hAnsi="Times New Roman" w:cs="Times New Roman"/>
          <w:b/>
          <w:sz w:val="28"/>
          <w:szCs w:val="28"/>
        </w:rPr>
        <w:t xml:space="preserve"> и экстремизма</w:t>
      </w:r>
      <w:r w:rsidR="00E62CBA">
        <w:rPr>
          <w:rFonts w:ascii="Times New Roman" w:hAnsi="Times New Roman" w:cs="Times New Roman"/>
          <w:b/>
          <w:sz w:val="28"/>
          <w:szCs w:val="28"/>
        </w:rPr>
        <w:t>, минимизация и (или) ликвидация последствий его проявлений на территории муниципального района «Сретенский район» на 2024 – 2026 годы»</w:t>
      </w:r>
      <w:r>
        <w:rPr>
          <w:rFonts w:ascii="Times New Roman" w:hAnsi="Times New Roman" w:cs="Times New Roman"/>
          <w:b/>
          <w:sz w:val="28"/>
          <w:szCs w:val="28"/>
        </w:rPr>
        <w:t>, утвержденную постановлением Администрации муниципального района «Сретенский район»</w:t>
      </w:r>
      <w:r w:rsidR="008366D3">
        <w:rPr>
          <w:rFonts w:ascii="Times New Roman" w:hAnsi="Times New Roman" w:cs="Times New Roman"/>
          <w:b/>
          <w:sz w:val="28"/>
          <w:szCs w:val="28"/>
        </w:rPr>
        <w:t xml:space="preserve"> № 446 от 21.11.2023г.</w:t>
      </w:r>
    </w:p>
    <w:p w:rsidR="00F06A8C" w:rsidRDefault="00F06A8C" w:rsidP="00E62C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CBA" w:rsidRDefault="00E62CBA" w:rsidP="00F85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 марта 2006 года № 35-ФЗ «О противодействии терроризму», Федеральным законом от 06 октября 2003 года № 131-ФЗ «Об общих принципах организации местного самоуправления в Российской Федерации», Указом Президента Российской Федерации от 15 февраля 2006 года № 116 «О мерах по противодействию терроризму», решением Совета муниципального района «Сретенский район» от 20 июня 2017 года №104-РНП «Об утверждении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Положения об участии в профилактике терроризма и экстремизма, минимизации и (или) ликвидации последствий его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проявлений терроризма и экстремизма на территории муниципального района «Сретенский район», п.7 части 1 ст.9, п.3 части 3 ст.25 и части 4 ст. 38 Устава муниципального района «Сретенский район», </w:t>
      </w:r>
      <w:r w:rsidR="00F50958">
        <w:rPr>
          <w:rFonts w:ascii="Times New Roman" w:hAnsi="Times New Roman" w:cs="Times New Roman"/>
          <w:sz w:val="28"/>
          <w:szCs w:val="28"/>
        </w:rPr>
        <w:t>решением Совета муниципального</w:t>
      </w:r>
      <w:r w:rsidR="00F258B6">
        <w:rPr>
          <w:rFonts w:ascii="Times New Roman" w:hAnsi="Times New Roman" w:cs="Times New Roman"/>
          <w:sz w:val="28"/>
          <w:szCs w:val="28"/>
        </w:rPr>
        <w:t xml:space="preserve"> района «Сретенский район» от 23.12.2025 № 105</w:t>
      </w:r>
      <w:r w:rsidR="00F50958">
        <w:rPr>
          <w:rFonts w:ascii="Times New Roman" w:hAnsi="Times New Roman" w:cs="Times New Roman"/>
          <w:sz w:val="28"/>
          <w:szCs w:val="28"/>
        </w:rPr>
        <w:t>-РНП «О</w:t>
      </w:r>
      <w:r w:rsidR="00EB0D8D">
        <w:rPr>
          <w:rFonts w:ascii="Times New Roman" w:hAnsi="Times New Roman" w:cs="Times New Roman"/>
          <w:sz w:val="28"/>
          <w:szCs w:val="28"/>
        </w:rPr>
        <w:t xml:space="preserve"> </w:t>
      </w:r>
      <w:r w:rsidR="00F50958">
        <w:rPr>
          <w:rFonts w:ascii="Times New Roman" w:hAnsi="Times New Roman" w:cs="Times New Roman"/>
          <w:sz w:val="28"/>
          <w:szCs w:val="28"/>
        </w:rPr>
        <w:t>бюджете муниципального района «Сретенский район» на 202</w:t>
      </w:r>
      <w:r w:rsidR="00805199">
        <w:rPr>
          <w:rFonts w:ascii="Times New Roman" w:hAnsi="Times New Roman" w:cs="Times New Roman"/>
          <w:sz w:val="28"/>
          <w:szCs w:val="28"/>
        </w:rPr>
        <w:t>6 год</w:t>
      </w:r>
      <w:r w:rsidR="00F258B6">
        <w:rPr>
          <w:rFonts w:ascii="Times New Roman" w:hAnsi="Times New Roman" w:cs="Times New Roman"/>
          <w:sz w:val="28"/>
          <w:szCs w:val="28"/>
        </w:rPr>
        <w:t xml:space="preserve"> и плановый период 2027 и 2028 годов</w:t>
      </w:r>
      <w:r w:rsidR="00F50958">
        <w:rPr>
          <w:rFonts w:ascii="Times New Roman" w:hAnsi="Times New Roman" w:cs="Times New Roman"/>
          <w:sz w:val="28"/>
          <w:szCs w:val="28"/>
        </w:rPr>
        <w:t>»</w:t>
      </w:r>
      <w:r w:rsidR="00805199">
        <w:rPr>
          <w:rFonts w:ascii="Times New Roman" w:hAnsi="Times New Roman" w:cs="Times New Roman"/>
          <w:sz w:val="28"/>
          <w:szCs w:val="28"/>
        </w:rPr>
        <w:t xml:space="preserve">, </w:t>
      </w:r>
      <w:r w:rsidR="00EB0D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целях реализации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полномочия администрации района при участии в профилактике терроризма и экстремизма и активизации работы по обеспече</w:t>
      </w:r>
      <w:r w:rsidR="00EB0D8D">
        <w:rPr>
          <w:rFonts w:ascii="Times New Roman" w:hAnsi="Times New Roman" w:cs="Times New Roman"/>
          <w:sz w:val="28"/>
          <w:szCs w:val="28"/>
        </w:rPr>
        <w:t>нию общественной безопасности, А</w:t>
      </w:r>
      <w:r>
        <w:rPr>
          <w:rFonts w:ascii="Times New Roman" w:hAnsi="Times New Roman" w:cs="Times New Roman"/>
          <w:sz w:val="28"/>
          <w:szCs w:val="28"/>
        </w:rPr>
        <w:t>дминистрация муниципального района «Сретенский район» постановляет:</w:t>
      </w:r>
    </w:p>
    <w:p w:rsidR="005A06C5" w:rsidRDefault="005A06C5" w:rsidP="00F85A6E">
      <w:pPr>
        <w:tabs>
          <w:tab w:val="left" w:pos="557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1. Внести </w:t>
      </w:r>
      <w:r w:rsidR="00BC06B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программу «</w:t>
      </w:r>
      <w:r w:rsidR="008366D3" w:rsidRPr="008366D3">
        <w:rPr>
          <w:rFonts w:ascii="Times New Roman" w:hAnsi="Times New Roman" w:cs="Times New Roman"/>
          <w:sz w:val="28"/>
          <w:szCs w:val="28"/>
        </w:rPr>
        <w:t>Профилактика терроризма</w:t>
      </w:r>
      <w:r w:rsidR="00AC1673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="008366D3" w:rsidRPr="008366D3">
        <w:rPr>
          <w:rFonts w:ascii="Times New Roman" w:hAnsi="Times New Roman" w:cs="Times New Roman"/>
          <w:sz w:val="28"/>
          <w:szCs w:val="28"/>
        </w:rPr>
        <w:t>, минимизация и (или) ликвидация последствий его проявлений на территории муниципального района «Сретенский район» на 2024 – 2026 годы», утвержденную постановлением Администрации муниципального района «Сретенский район» № 446 от 21.11.2023г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5199">
        <w:rPr>
          <w:rFonts w:ascii="Times New Roman" w:hAnsi="Times New Roman" w:cs="Times New Roman"/>
          <w:sz w:val="28"/>
          <w:szCs w:val="28"/>
        </w:rPr>
        <w:t>следующие изменения</w:t>
      </w:r>
      <w:r w:rsidR="008311E0">
        <w:rPr>
          <w:rFonts w:ascii="Times New Roman" w:hAnsi="Times New Roman" w:cs="Times New Roman"/>
          <w:sz w:val="28"/>
          <w:szCs w:val="28"/>
        </w:rPr>
        <w:t>:</w:t>
      </w:r>
    </w:p>
    <w:p w:rsidR="005A06C5" w:rsidRDefault="005A06C5" w:rsidP="00F85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1.1. </w:t>
      </w:r>
      <w:r w:rsidR="008311E0">
        <w:rPr>
          <w:rFonts w:ascii="Times New Roman" w:hAnsi="Times New Roman" w:cs="Times New Roman"/>
          <w:sz w:val="28"/>
          <w:szCs w:val="28"/>
        </w:rPr>
        <w:t>в Паспорте</w:t>
      </w:r>
      <w:r w:rsidRPr="00DB04D1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8311E0" w:rsidRPr="008366D3">
        <w:rPr>
          <w:rFonts w:ascii="Times New Roman" w:hAnsi="Times New Roman" w:cs="Times New Roman"/>
          <w:sz w:val="28"/>
          <w:szCs w:val="28"/>
        </w:rPr>
        <w:t>Профилактика терроризма</w:t>
      </w:r>
      <w:r w:rsidR="00AC1673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="008311E0" w:rsidRPr="008366D3">
        <w:rPr>
          <w:rFonts w:ascii="Times New Roman" w:hAnsi="Times New Roman" w:cs="Times New Roman"/>
          <w:sz w:val="28"/>
          <w:szCs w:val="28"/>
        </w:rPr>
        <w:t>, минимизация и (или) ликвидация последствий его проявлений на территории муниципального района «Сретенский район» на 2024 – 2026 годы</w:t>
      </w:r>
      <w:r w:rsidRPr="00DB04D1">
        <w:rPr>
          <w:rFonts w:ascii="Times New Roman" w:hAnsi="Times New Roman" w:cs="Times New Roman"/>
          <w:sz w:val="28"/>
          <w:szCs w:val="28"/>
        </w:rPr>
        <w:t>»</w:t>
      </w:r>
      <w:r w:rsidR="008311E0">
        <w:rPr>
          <w:rFonts w:ascii="Times New Roman" w:hAnsi="Times New Roman" w:cs="Times New Roman"/>
          <w:sz w:val="28"/>
          <w:szCs w:val="28"/>
        </w:rPr>
        <w:t>, графу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311E0">
        <w:rPr>
          <w:rFonts w:ascii="Times New Roman" w:hAnsi="Times New Roman" w:cs="Times New Roman"/>
          <w:sz w:val="28"/>
          <w:szCs w:val="28"/>
        </w:rPr>
        <w:t xml:space="preserve">Источники и объемы </w:t>
      </w:r>
      <w:r w:rsidRPr="00377D19">
        <w:rPr>
          <w:rFonts w:ascii="Times New Roman" w:hAnsi="Times New Roman" w:cs="Times New Roman"/>
          <w:sz w:val="28"/>
          <w:szCs w:val="28"/>
        </w:rPr>
        <w:t xml:space="preserve"> финансирования </w:t>
      </w:r>
      <w:r w:rsidR="006B2524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>» изложить в новой редакции, согласно приложению №1 к настоящему постановлению.</w:t>
      </w:r>
    </w:p>
    <w:p w:rsidR="005A06C5" w:rsidRDefault="005A06C5" w:rsidP="0080519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B2524">
        <w:rPr>
          <w:rFonts w:ascii="Times New Roman" w:hAnsi="Times New Roman" w:cs="Times New Roman"/>
          <w:sz w:val="28"/>
          <w:szCs w:val="28"/>
        </w:rPr>
        <w:t xml:space="preserve">   1.2</w:t>
      </w:r>
      <w:r w:rsidRPr="00983DBA">
        <w:rPr>
          <w:rFonts w:ascii="Times New Roman" w:hAnsi="Times New Roman" w:cs="Times New Roman"/>
          <w:sz w:val="28"/>
          <w:szCs w:val="28"/>
        </w:rPr>
        <w:t>. раздел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04D1">
        <w:rPr>
          <w:rFonts w:ascii="Times New Roman" w:hAnsi="Times New Roman" w:cs="Times New Roman"/>
          <w:sz w:val="28"/>
          <w:szCs w:val="28"/>
        </w:rPr>
        <w:t>муниципальной программы «</w:t>
      </w:r>
      <w:r w:rsidR="006B2524" w:rsidRPr="008366D3">
        <w:rPr>
          <w:rFonts w:ascii="Times New Roman" w:hAnsi="Times New Roman" w:cs="Times New Roman"/>
          <w:sz w:val="28"/>
          <w:szCs w:val="28"/>
        </w:rPr>
        <w:t>Профилактика терроризма</w:t>
      </w:r>
      <w:r w:rsidR="00AC1673">
        <w:rPr>
          <w:rFonts w:ascii="Times New Roman" w:hAnsi="Times New Roman" w:cs="Times New Roman"/>
          <w:sz w:val="28"/>
          <w:szCs w:val="28"/>
        </w:rPr>
        <w:t xml:space="preserve"> и экстремизма</w:t>
      </w:r>
      <w:r w:rsidR="006B2524" w:rsidRPr="008366D3">
        <w:rPr>
          <w:rFonts w:ascii="Times New Roman" w:hAnsi="Times New Roman" w:cs="Times New Roman"/>
          <w:sz w:val="28"/>
          <w:szCs w:val="28"/>
        </w:rPr>
        <w:t>, минимизация и (или) ликвидация последствий его проявлений на территории муниципального района «Сретенский район» на 2024 – 2026 годы</w:t>
      </w:r>
      <w:r w:rsidRPr="00DB04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п.</w:t>
      </w:r>
      <w:r w:rsidRPr="00983DBA">
        <w:rPr>
          <w:rFonts w:ascii="Times New Roman" w:hAnsi="Times New Roman" w:cs="Times New Roman"/>
          <w:sz w:val="28"/>
          <w:szCs w:val="28"/>
        </w:rPr>
        <w:t xml:space="preserve"> 2.3.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3DBA">
        <w:rPr>
          <w:rFonts w:ascii="Times New Roman" w:hAnsi="Times New Roman" w:cs="Times New Roman"/>
          <w:sz w:val="28"/>
          <w:szCs w:val="28"/>
        </w:rPr>
        <w:t>Сроки и этапы реализации программы. Ресурсное обеспечение</w:t>
      </w:r>
      <w:r w:rsidR="006B2524">
        <w:rPr>
          <w:rFonts w:ascii="Times New Roman" w:hAnsi="Times New Roman" w:cs="Times New Roman"/>
          <w:sz w:val="28"/>
          <w:szCs w:val="28"/>
        </w:rPr>
        <w:t>»</w:t>
      </w:r>
      <w:r w:rsidRPr="00983DBA">
        <w:rPr>
          <w:rFonts w:ascii="Times New Roman" w:hAnsi="Times New Roman" w:cs="Times New Roman"/>
          <w:sz w:val="28"/>
          <w:szCs w:val="28"/>
        </w:rPr>
        <w:t xml:space="preserve"> </w:t>
      </w:r>
      <w:r w:rsidR="006B2524">
        <w:rPr>
          <w:rFonts w:ascii="Times New Roman" w:hAnsi="Times New Roman" w:cs="Times New Roman"/>
          <w:sz w:val="28"/>
          <w:szCs w:val="28"/>
        </w:rPr>
        <w:t>изложить в следующей редакции, согласно приложению №2 к настоящему постановлению.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06C5" w:rsidRDefault="00805199" w:rsidP="00F85A6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1.3</w:t>
      </w:r>
      <w:r w:rsidR="005A06C5">
        <w:rPr>
          <w:rFonts w:ascii="Times New Roman" w:hAnsi="Times New Roman" w:cs="Times New Roman"/>
          <w:sz w:val="28"/>
          <w:szCs w:val="28"/>
        </w:rPr>
        <w:t>. раздел 3 «Перечень мероприятий программы» изложить в новой ре</w:t>
      </w:r>
      <w:r w:rsidR="00A369FB">
        <w:rPr>
          <w:rFonts w:ascii="Times New Roman" w:hAnsi="Times New Roman" w:cs="Times New Roman"/>
          <w:sz w:val="28"/>
          <w:szCs w:val="28"/>
        </w:rPr>
        <w:t>дакции, согласно приложению №3</w:t>
      </w:r>
      <w:r w:rsidR="005A06C5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5A06C5" w:rsidRDefault="005A06C5" w:rsidP="00F85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после официального опубликования и (обнародования)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района «Сретенский район».</w:t>
      </w:r>
    </w:p>
    <w:p w:rsidR="005A06C5" w:rsidRDefault="005A06C5" w:rsidP="00F85A6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постановление опубликовать (обнародовать) в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установленном Уставом муниципального района «Сретенский район».</w:t>
      </w:r>
    </w:p>
    <w:p w:rsidR="00805199" w:rsidRDefault="00805199" w:rsidP="00E6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05199" w:rsidRDefault="00805199" w:rsidP="00E6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5199" w:rsidRDefault="00805199" w:rsidP="00E6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CBA" w:rsidRDefault="00A369FB" w:rsidP="00E6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805199">
        <w:rPr>
          <w:rFonts w:ascii="Times New Roman" w:hAnsi="Times New Roman" w:cs="Times New Roman"/>
          <w:sz w:val="28"/>
          <w:szCs w:val="28"/>
        </w:rPr>
        <w:t>лава</w:t>
      </w:r>
      <w:r w:rsidR="00E62CB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E62CBA" w:rsidRDefault="00E62CBA" w:rsidP="00E62C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«Сретенский район»                                                      </w:t>
      </w:r>
      <w:r w:rsidR="00805199">
        <w:rPr>
          <w:rFonts w:ascii="Times New Roman" w:hAnsi="Times New Roman" w:cs="Times New Roman"/>
          <w:sz w:val="28"/>
          <w:szCs w:val="28"/>
        </w:rPr>
        <w:t xml:space="preserve">                  А.С. Закурдаев</w:t>
      </w: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05199" w:rsidRDefault="00805199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6A8C" w:rsidRPr="00F85A6E" w:rsidRDefault="00A369FB" w:rsidP="00F85A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E62CBA" w:rsidRPr="00FE3647" w:rsidRDefault="00E62CBA" w:rsidP="00E62CBA">
      <w:pPr>
        <w:spacing w:after="0" w:line="240" w:lineRule="auto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Исп. И.А. Баранова</w:t>
      </w:r>
    </w:p>
    <w:p w:rsidR="005E177F" w:rsidRPr="00E62CBA" w:rsidRDefault="00E62CBA" w:rsidP="00E62CBA">
      <w:pPr>
        <w:spacing w:after="0" w:line="240" w:lineRule="auto"/>
      </w:pPr>
      <w:r>
        <w:rPr>
          <w:rFonts w:ascii="Wingdings" w:hAnsi="Wingdings" w:cs="Wingdings"/>
        </w:rPr>
        <w:t></w:t>
      </w:r>
      <w:r>
        <w:rPr>
          <w:rFonts w:ascii="Times New Roman" w:hAnsi="Times New Roman" w:cs="Times New Roman"/>
          <w:sz w:val="20"/>
          <w:szCs w:val="20"/>
        </w:rPr>
        <w:t>8 (30246) 2-13-3</w:t>
      </w:r>
      <w:r w:rsidR="00AC1673">
        <w:rPr>
          <w:rFonts w:ascii="Times New Roman" w:hAnsi="Times New Roman" w:cs="Times New Roman"/>
          <w:sz w:val="20"/>
          <w:szCs w:val="20"/>
        </w:rPr>
        <w:t>7</w:t>
      </w:r>
    </w:p>
    <w:p w:rsidR="008311E0" w:rsidRDefault="005E177F" w:rsidP="00044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  <w:r w:rsidR="00A369FB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</w:p>
    <w:p w:rsidR="00805199" w:rsidRDefault="008379EA" w:rsidP="008311E0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</w:t>
      </w:r>
    </w:p>
    <w:p w:rsidR="00805199" w:rsidRDefault="00805199" w:rsidP="008311E0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199" w:rsidRDefault="00805199" w:rsidP="008311E0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199" w:rsidRDefault="00805199" w:rsidP="008311E0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05199" w:rsidRDefault="00805199" w:rsidP="008311E0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1E0" w:rsidRPr="008379EA" w:rsidRDefault="00805199" w:rsidP="008311E0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 w:rsidR="008379EA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831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11E0" w:rsidRPr="008379EA">
        <w:rPr>
          <w:rFonts w:ascii="Times New Roman" w:hAnsi="Times New Roman" w:cs="Times New Roman"/>
          <w:sz w:val="24"/>
          <w:szCs w:val="24"/>
        </w:rPr>
        <w:t xml:space="preserve">Приложение №1 к  </w:t>
      </w:r>
      <w:r w:rsidR="008379EA" w:rsidRPr="008379EA">
        <w:rPr>
          <w:rFonts w:ascii="Times New Roman" w:hAnsi="Times New Roman" w:cs="Times New Roman"/>
          <w:sz w:val="24"/>
          <w:szCs w:val="24"/>
        </w:rPr>
        <w:t xml:space="preserve">постановлению </w:t>
      </w:r>
      <w:r w:rsidR="008311E0" w:rsidRPr="008379E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311E0" w:rsidRPr="008379EA" w:rsidRDefault="008379EA" w:rsidP="008379EA">
      <w:pPr>
        <w:tabs>
          <w:tab w:val="left" w:pos="7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Администрации муниципального района  </w:t>
      </w:r>
    </w:p>
    <w:p w:rsidR="008379EA" w:rsidRPr="008379EA" w:rsidRDefault="008379EA" w:rsidP="00831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>«Сретенский район»</w:t>
      </w:r>
    </w:p>
    <w:p w:rsidR="008379EA" w:rsidRPr="008379EA" w:rsidRDefault="008379EA" w:rsidP="008311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8379EA" w:rsidRDefault="008379EA" w:rsidP="00831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11E0" w:rsidRPr="009D58C9" w:rsidRDefault="008311E0" w:rsidP="00831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8C9">
        <w:rPr>
          <w:rFonts w:ascii="Times New Roman" w:hAnsi="Times New Roman" w:cs="Times New Roman"/>
          <w:b/>
          <w:sz w:val="28"/>
          <w:szCs w:val="28"/>
        </w:rPr>
        <w:t>ПАСПОРТ</w:t>
      </w:r>
    </w:p>
    <w:p w:rsidR="008311E0" w:rsidRPr="009D58C9" w:rsidRDefault="008311E0" w:rsidP="00831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58C9">
        <w:rPr>
          <w:rFonts w:ascii="Times New Roman" w:hAnsi="Times New Roman" w:cs="Times New Roman"/>
          <w:b/>
          <w:sz w:val="28"/>
          <w:szCs w:val="28"/>
        </w:rPr>
        <w:t>Программы «профилактика терроризма, минимизация и (или) ликвидация последствий его проявлений на территории муниципального р</w:t>
      </w:r>
      <w:r>
        <w:rPr>
          <w:rFonts w:ascii="Times New Roman" w:hAnsi="Times New Roman" w:cs="Times New Roman"/>
          <w:b/>
          <w:sz w:val="28"/>
          <w:szCs w:val="28"/>
        </w:rPr>
        <w:t>айона «Сретенский район» на 2024 – 2026</w:t>
      </w:r>
      <w:r w:rsidRPr="009D58C9">
        <w:rPr>
          <w:rFonts w:ascii="Times New Roman" w:hAnsi="Times New Roman" w:cs="Times New Roman"/>
          <w:b/>
          <w:sz w:val="28"/>
          <w:szCs w:val="28"/>
        </w:rPr>
        <w:t xml:space="preserve"> годы»</w:t>
      </w:r>
    </w:p>
    <w:p w:rsidR="008311E0" w:rsidRPr="009D58C9" w:rsidRDefault="008311E0" w:rsidP="008311E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911"/>
      </w:tblGrid>
      <w:tr w:rsidR="008311E0" w:rsidTr="008379EA">
        <w:tc>
          <w:tcPr>
            <w:tcW w:w="2943" w:type="dxa"/>
          </w:tcPr>
          <w:p w:rsidR="008311E0" w:rsidRPr="0035346B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346B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</w:tcPr>
          <w:p w:rsidR="008311E0" w:rsidRPr="0035346B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«Профилактика терроризма</w:t>
            </w:r>
            <w:r w:rsidR="00AC1673">
              <w:rPr>
                <w:rFonts w:ascii="Times New Roman" w:hAnsi="Times New Roman" w:cs="Times New Roman"/>
                <w:sz w:val="28"/>
                <w:szCs w:val="28"/>
              </w:rPr>
              <w:t xml:space="preserve"> и экстремизма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минимизация и (или) ликвидация последствий его проявлений на территории муниципального района «Сретенский район» на 2024 – 2026 годы»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и дата утверждения программы </w:t>
            </w:r>
          </w:p>
        </w:tc>
        <w:tc>
          <w:tcPr>
            <w:tcW w:w="6911" w:type="dxa"/>
          </w:tcPr>
          <w:p w:rsidR="008311E0" w:rsidRDefault="00D95024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</w:t>
            </w:r>
            <w:r w:rsidR="008311E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района «Сретенский район» от «___» ______ 2023 г. № _______ «О разработке программы «Профилактика терроризма, минимизация и (или) ликвидация его проявлений на территории муниципального района «Сретенский район» на 2024 – 2026 годы»»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Заказчик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муниципального района «Сретенский район»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и исполнители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Комитет экономики и безопасности Администрации муниципального района «Сретенский район»;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Комитет социальной политики Администрации муниципального района «Сретенский район»;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Управление образованием Администрации муниципального района «Сретенский район»;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Отдел культуры Администрации муниципального района «Сретенский район»;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Антитеррористическая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комиссии муниципального района «Сретенский район»;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МУП «Редакция газеты «Советское Забайкалье»» (по согласованию);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ОУФМС России по Забайкальскому краю в Сретенском районе (по согласованию);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ОМВД России по Сретенскому району (по согласованию).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программы 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Реализация государственной политики в сфере противодействия терроризму и экстремизму, минимизации и (или) ликвидации последствий его проявлений, а также защита личности, общества и государства от террористических актов и иных проявлений терроризма на территории муниципального образования. 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Задачи программы 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Повышение уровня межведомственного взаимодействия по профилактике терроризма и экстремизма;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 Обеспечение выполнения требований к антитеррористической защищенности объектов (территорий), находящихся в муниципальной собственности или в ведении органов местного самоуправления;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Организация и проведение в Сретенском муниципальном районе информационно-пропагандистских мероприятий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Поддержание в состоянии постоянной готовности к эффективному использованию сил и средств муниципального образования, предназначенных для минимизации и (или) ликвидации последствий проявлений терроризма и его неблагоприятного морально – психологического воздействия на общество или отдельные социальные группы.</w:t>
            </w:r>
          </w:p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Перечень основных целевых показателей муниципальной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Количество проведенных заседаний антитеррористических комиссий в муниципальном районе «Сретенский район»;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Обеспечение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проверок состояния антитеррористической защищенности мест массового пребывания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людей, своевременной актуализации паспортов антитеррористической защищенности;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Обеспечение соответствия уровня антитеррористической защищенности объектов (территорий), находящихся в муниципальной собственности или в ведении органов местного самоуправления предъявляемым требованиям;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Доля охвата населения муниципального района «Сретенский район» информационно – пропагандистскими мероприятиями по разъяснению сущности терроризма и его общественной опасности;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Количество размещенных видео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аудиороликов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печатной продукции по вопросам профилактике терроризма;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Количество изготовленных и размещенных в средствах массовой информации (включая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официальный сайт Администрации муниципального района «Сретенский район») информационных материалов по вопросам профилактики антитеррористической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антиэкстремистской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проблематике.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 Количество тренировок по отработке порядка действий при угрозе совершения или совершении террористического акта работников объектов (территорий), к антитеррористической защищенности которых установлены отдельные требования нормативными правовыми актами Российской Федерации, находящихся в муниципальной собственности или в ведении органов местного самоуправления.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 Количество проведенных циклов «круглых столов», семинаров по предупреждению террористической деятельности и повышению бдительности.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Сроки реализации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реализуется в один этап – с 2024 по 2026 годы включительно.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и объемы финансирования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реализации мероприятий программы необходим</w:t>
            </w:r>
            <w:r w:rsidR="00E3755B">
              <w:rPr>
                <w:rFonts w:ascii="Times New Roman" w:hAnsi="Times New Roman" w:cs="Times New Roman"/>
                <w:sz w:val="28"/>
                <w:szCs w:val="28"/>
              </w:rPr>
              <w:t xml:space="preserve">о финансирование в </w:t>
            </w:r>
            <w:r w:rsidR="00805199">
              <w:rPr>
                <w:rFonts w:ascii="Times New Roman" w:hAnsi="Times New Roman" w:cs="Times New Roman"/>
                <w:sz w:val="28"/>
                <w:szCs w:val="28"/>
              </w:rPr>
              <w:t>размере 150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000 рублей, из них: </w:t>
            </w:r>
          </w:p>
          <w:p w:rsidR="008311E0" w:rsidRDefault="00D95024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- 2024 – 50</w:t>
            </w:r>
            <w:r w:rsidR="008311E0">
              <w:rPr>
                <w:rFonts w:ascii="Times New Roman" w:hAnsi="Times New Roman" w:cs="Times New Roman"/>
                <w:sz w:val="28"/>
                <w:szCs w:val="28"/>
              </w:rPr>
              <w:t> 000 рублей;</w:t>
            </w:r>
          </w:p>
          <w:p w:rsidR="008311E0" w:rsidRDefault="00D95024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- 2025 – 50</w:t>
            </w:r>
            <w:r w:rsidR="008311E0">
              <w:rPr>
                <w:rFonts w:ascii="Times New Roman" w:hAnsi="Times New Roman" w:cs="Times New Roman"/>
                <w:sz w:val="28"/>
                <w:szCs w:val="28"/>
              </w:rPr>
              <w:t> 000 рублей;</w:t>
            </w:r>
          </w:p>
          <w:p w:rsidR="008311E0" w:rsidRDefault="00805199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- 2026 – 50</w:t>
            </w:r>
            <w:r w:rsidR="008311E0">
              <w:rPr>
                <w:rFonts w:ascii="Times New Roman" w:hAnsi="Times New Roman" w:cs="Times New Roman"/>
                <w:sz w:val="28"/>
                <w:szCs w:val="28"/>
              </w:rPr>
              <w:t> 000 рублей.</w:t>
            </w: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Реализация программы позволит достигнуть следующих показателей: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неприятие идеологии терроризма гражданами;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отсутствие причин и условий, способствующих осуществлению проявлений террористического характера;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надлежащая антитеррористическая защищенность объектов, подведомственных органам местного самоуправления, в соответствии с требованиями федерального законодательства;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умение граждан правильно действовать при чрезвычайных ситуациях, вызванных террористическим актом.</w:t>
            </w:r>
          </w:p>
          <w:p w:rsidR="008311E0" w:rsidRPr="00155DBC" w:rsidRDefault="008311E0" w:rsidP="008379EA">
            <w:pPr>
              <w:jc w:val="both"/>
              <w:rPr>
                <w:rFonts w:ascii="Arial" w:eastAsia="Times New Roman" w:hAnsi="Arial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155D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недопущение создания и деятельности националистических экстремистских молодежных группи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ровок.</w:t>
            </w:r>
          </w:p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11E0" w:rsidTr="008379EA">
        <w:tc>
          <w:tcPr>
            <w:tcW w:w="2943" w:type="dxa"/>
          </w:tcPr>
          <w:p w:rsidR="008311E0" w:rsidRDefault="008311E0" w:rsidP="008379E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Система контроля реализации программы</w:t>
            </w:r>
          </w:p>
        </w:tc>
        <w:tc>
          <w:tcPr>
            <w:tcW w:w="6911" w:type="dxa"/>
          </w:tcPr>
          <w:p w:rsidR="008311E0" w:rsidRDefault="008311E0" w:rsidP="008379EA">
            <w:pPr>
              <w:ind w:firstLine="17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реализации Программы осуществляет Администрация муниципального района «Сретенский район».</w:t>
            </w:r>
          </w:p>
        </w:tc>
      </w:tr>
    </w:tbl>
    <w:p w:rsidR="008311E0" w:rsidRDefault="008311E0" w:rsidP="00831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1E0" w:rsidRDefault="008311E0" w:rsidP="00831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11E0" w:rsidRDefault="008311E0" w:rsidP="008311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69FB" w:rsidRPr="008379EA" w:rsidRDefault="00A369FB" w:rsidP="00A369FB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</w:t>
      </w:r>
      <w:r w:rsidR="00E3755B">
        <w:rPr>
          <w:rFonts w:ascii="Times New Roman" w:hAnsi="Times New Roman" w:cs="Times New Roman"/>
          <w:sz w:val="24"/>
          <w:szCs w:val="24"/>
        </w:rPr>
        <w:t>Приложение №2</w:t>
      </w:r>
      <w:r w:rsidRPr="008379EA">
        <w:rPr>
          <w:rFonts w:ascii="Times New Roman" w:hAnsi="Times New Roman" w:cs="Times New Roman"/>
          <w:sz w:val="24"/>
          <w:szCs w:val="24"/>
        </w:rPr>
        <w:t xml:space="preserve"> к  постановлению   </w:t>
      </w:r>
    </w:p>
    <w:p w:rsidR="00A369FB" w:rsidRPr="008379EA" w:rsidRDefault="00A369FB" w:rsidP="00A369FB">
      <w:pPr>
        <w:tabs>
          <w:tab w:val="left" w:pos="7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Администрации муниципального района  </w:t>
      </w:r>
    </w:p>
    <w:p w:rsidR="00A369FB" w:rsidRPr="008379EA" w:rsidRDefault="00A369FB" w:rsidP="00A3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>«Сретенский район»</w:t>
      </w:r>
    </w:p>
    <w:p w:rsidR="00A369FB" w:rsidRPr="008379EA" w:rsidRDefault="00A369FB" w:rsidP="00A36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8C02CF" w:rsidRDefault="008C02CF" w:rsidP="00044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06A8C" w:rsidRDefault="00F06A8C" w:rsidP="00044DE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24713" w:rsidRDefault="00924713" w:rsidP="0092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Сроки и этапы реализации программы.</w:t>
      </w:r>
    </w:p>
    <w:p w:rsidR="00924713" w:rsidRDefault="00924713" w:rsidP="00924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Ресурсное обеспечение.</w:t>
      </w:r>
    </w:p>
    <w:p w:rsidR="00924713" w:rsidRDefault="00924713" w:rsidP="0092471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2343" w:rsidRDefault="00924713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будет осуществлена в один этап </w:t>
      </w:r>
      <w:r w:rsidR="00D25F40">
        <w:rPr>
          <w:rFonts w:ascii="Times New Roman" w:hAnsi="Times New Roman" w:cs="Times New Roman"/>
          <w:sz w:val="28"/>
          <w:szCs w:val="28"/>
        </w:rPr>
        <w:t>в течение 2024 – 2026</w:t>
      </w:r>
      <w:r w:rsidR="00D72343"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D72343" w:rsidRDefault="00D72343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включает мероприятия по приоритетным направлениям в сфере профилактики терроризма и экстремизма:</w:t>
      </w:r>
    </w:p>
    <w:p w:rsidR="00D72343" w:rsidRDefault="00D72343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информационно – пропагандистское противодействие терроризму и экстремизму;</w:t>
      </w:r>
    </w:p>
    <w:p w:rsidR="00D72343" w:rsidRDefault="00D72343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организационно – технические мероприятия.</w:t>
      </w:r>
    </w:p>
    <w:p w:rsidR="00554D2F" w:rsidRDefault="00D72343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Направление Программы «Информационно – пропагандистское противодействие терроризму и экстремизму» будет </w:t>
      </w:r>
      <w:r w:rsidR="00554D2F">
        <w:rPr>
          <w:rFonts w:ascii="Times New Roman" w:hAnsi="Times New Roman" w:cs="Times New Roman"/>
          <w:sz w:val="28"/>
          <w:szCs w:val="28"/>
        </w:rPr>
        <w:t>реализовано через проведение следующих мероприятий:</w:t>
      </w:r>
    </w:p>
    <w:p w:rsidR="00200A35" w:rsidRDefault="00554D2F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поведение </w:t>
      </w:r>
      <w:r w:rsidR="00200A35">
        <w:rPr>
          <w:rFonts w:ascii="Times New Roman" w:hAnsi="Times New Roman" w:cs="Times New Roman"/>
          <w:sz w:val="28"/>
          <w:szCs w:val="28"/>
        </w:rPr>
        <w:t>«круглых столов», лекций и бесед, направленных на профилактику проявлений экстремизма, терроризма, преступлений против личности, общества, государства в учреждениях образования и культуры;</w:t>
      </w:r>
    </w:p>
    <w:p w:rsidR="00200A35" w:rsidRDefault="00200A35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информирование населения о профилактике терроризма и экстремизма через СМИ;</w:t>
      </w:r>
    </w:p>
    <w:p w:rsidR="00200A35" w:rsidRDefault="00200A35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распространение памяток, листовок среди населения «Терроризм – угроза обществу».</w:t>
      </w:r>
    </w:p>
    <w:p w:rsidR="00200A35" w:rsidRDefault="00200A35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Программы «Организационно – технические мероприятия» будет реализовано с помощью:</w:t>
      </w:r>
    </w:p>
    <w:p w:rsidR="00554FA2" w:rsidRDefault="00200A35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54FA2">
        <w:rPr>
          <w:rFonts w:ascii="Times New Roman" w:hAnsi="Times New Roman" w:cs="Times New Roman"/>
          <w:sz w:val="28"/>
          <w:szCs w:val="28"/>
        </w:rPr>
        <w:t>проведения учебных тренировок с персоналом организаций района по вопросам предупреждения террористических актов и правилам поведения при их возникновении;</w:t>
      </w:r>
    </w:p>
    <w:p w:rsidR="002B2D64" w:rsidRDefault="00554FA2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проведения обследований потенциально опасных объектов, объектов </w:t>
      </w:r>
      <w:r w:rsidR="002B2D64">
        <w:rPr>
          <w:rFonts w:ascii="Times New Roman" w:hAnsi="Times New Roman" w:cs="Times New Roman"/>
          <w:sz w:val="28"/>
          <w:szCs w:val="28"/>
        </w:rPr>
        <w:t>социально – культурной сферы на территории района;</w:t>
      </w:r>
    </w:p>
    <w:p w:rsidR="007214BA" w:rsidRDefault="002B2D64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проведения мероприятий по усилению антитерр</w:t>
      </w:r>
      <w:r w:rsidR="007214BA">
        <w:rPr>
          <w:rFonts w:ascii="Times New Roman" w:hAnsi="Times New Roman" w:cs="Times New Roman"/>
          <w:sz w:val="28"/>
          <w:szCs w:val="28"/>
        </w:rPr>
        <w:t>ористической защищенности объектов социальной сферы.</w:t>
      </w:r>
    </w:p>
    <w:p w:rsidR="000168ED" w:rsidRDefault="007214BA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Финансирование меро</w:t>
      </w:r>
      <w:r w:rsidR="00334DCF">
        <w:rPr>
          <w:rFonts w:ascii="Times New Roman" w:hAnsi="Times New Roman" w:cs="Times New Roman"/>
          <w:sz w:val="28"/>
          <w:szCs w:val="28"/>
        </w:rPr>
        <w:t>приятий Программы по годам (2024 – 2026</w:t>
      </w:r>
      <w:r>
        <w:rPr>
          <w:rFonts w:ascii="Times New Roman" w:hAnsi="Times New Roman" w:cs="Times New Roman"/>
          <w:sz w:val="28"/>
          <w:szCs w:val="28"/>
        </w:rPr>
        <w:t xml:space="preserve"> гг.) будет осуществляться за счет средс</w:t>
      </w:r>
      <w:r w:rsidR="00A369FB">
        <w:rPr>
          <w:rFonts w:ascii="Times New Roman" w:hAnsi="Times New Roman" w:cs="Times New Roman"/>
          <w:sz w:val="28"/>
          <w:szCs w:val="28"/>
        </w:rPr>
        <w:t>тв районного бюджета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168ED">
        <w:rPr>
          <w:rFonts w:ascii="Times New Roman" w:hAnsi="Times New Roman" w:cs="Times New Roman"/>
          <w:sz w:val="28"/>
          <w:szCs w:val="28"/>
        </w:rPr>
        <w:t>За</w:t>
      </w:r>
      <w:r w:rsidR="00386E6A">
        <w:rPr>
          <w:rFonts w:ascii="Times New Roman" w:hAnsi="Times New Roman" w:cs="Times New Roman"/>
          <w:sz w:val="28"/>
          <w:szCs w:val="28"/>
        </w:rPr>
        <w:t xml:space="preserve"> с</w:t>
      </w:r>
      <w:r w:rsidR="00E40D85">
        <w:rPr>
          <w:rFonts w:ascii="Times New Roman" w:hAnsi="Times New Roman" w:cs="Times New Roman"/>
          <w:sz w:val="28"/>
          <w:szCs w:val="28"/>
        </w:rPr>
        <w:t>ч</w:t>
      </w:r>
      <w:r w:rsidR="00805199">
        <w:rPr>
          <w:rFonts w:ascii="Times New Roman" w:hAnsi="Times New Roman" w:cs="Times New Roman"/>
          <w:sz w:val="28"/>
          <w:szCs w:val="28"/>
        </w:rPr>
        <w:t>ет средств бюджета района – 150</w:t>
      </w:r>
      <w:r w:rsidR="00A277E5">
        <w:rPr>
          <w:rFonts w:ascii="Times New Roman" w:hAnsi="Times New Roman" w:cs="Times New Roman"/>
          <w:sz w:val="28"/>
          <w:szCs w:val="28"/>
        </w:rPr>
        <w:t xml:space="preserve"> 000</w:t>
      </w:r>
      <w:r w:rsidR="000168ED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4C53BC" w:rsidRDefault="004C53BC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реализации программы отдельные ее мероприятия могут уточняться, а объемы финансирования корректироваться с учетом возможностей бюджета муниципального района.</w:t>
      </w:r>
    </w:p>
    <w:p w:rsidR="00334DCF" w:rsidRDefault="00334DCF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6899" w:rsidRDefault="00DD6899" w:rsidP="007B20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DD6899" w:rsidSect="00FB03E1">
          <w:pgSz w:w="11906" w:h="16838"/>
          <w:pgMar w:top="1134" w:right="567" w:bottom="567" w:left="1701" w:header="709" w:footer="709" w:gutter="0"/>
          <w:cols w:space="708"/>
          <w:docGrid w:linePitch="360"/>
        </w:sectPr>
      </w:pPr>
    </w:p>
    <w:p w:rsidR="00E3755B" w:rsidRPr="008379EA" w:rsidRDefault="00E3755B" w:rsidP="00E3755B">
      <w:pPr>
        <w:tabs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  <w:t xml:space="preserve">                                                                           </w:t>
      </w:r>
      <w:r w:rsidR="00F77286">
        <w:rPr>
          <w:rFonts w:ascii="Times New Roman" w:hAnsi="Times New Roman" w:cs="Times New Roman"/>
          <w:sz w:val="24"/>
          <w:szCs w:val="24"/>
        </w:rPr>
        <w:t>Приложение №3</w:t>
      </w:r>
      <w:r w:rsidRPr="008379EA">
        <w:rPr>
          <w:rFonts w:ascii="Times New Roman" w:hAnsi="Times New Roman" w:cs="Times New Roman"/>
          <w:sz w:val="24"/>
          <w:szCs w:val="24"/>
        </w:rPr>
        <w:t xml:space="preserve"> к  постановлению   </w:t>
      </w:r>
    </w:p>
    <w:p w:rsidR="00E3755B" w:rsidRPr="008379EA" w:rsidRDefault="00E3755B" w:rsidP="00E3755B">
      <w:pPr>
        <w:tabs>
          <w:tab w:val="left" w:pos="712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9E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 xml:space="preserve">  Администрации муниципального района  </w:t>
      </w:r>
    </w:p>
    <w:p w:rsidR="00E3755B" w:rsidRPr="008379EA" w:rsidRDefault="00E3755B" w:rsidP="00E37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>«Сретенский район»</w:t>
      </w:r>
    </w:p>
    <w:p w:rsidR="00E3755B" w:rsidRPr="008379EA" w:rsidRDefault="00E3755B" w:rsidP="00E375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  <w:r w:rsidRPr="008379EA">
        <w:rPr>
          <w:rFonts w:ascii="Times New Roman" w:hAnsi="Times New Roman" w:cs="Times New Roman"/>
          <w:sz w:val="24"/>
          <w:szCs w:val="24"/>
        </w:rPr>
        <w:t>от _______________ № _____</w:t>
      </w:r>
    </w:p>
    <w:p w:rsidR="00E3755B" w:rsidRDefault="00E3755B" w:rsidP="00E3755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D6899" w:rsidRDefault="00AD3982" w:rsidP="00DD6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98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D3982">
        <w:rPr>
          <w:rFonts w:ascii="Times New Roman" w:hAnsi="Times New Roman" w:cs="Times New Roman"/>
          <w:b/>
          <w:sz w:val="28"/>
          <w:szCs w:val="28"/>
        </w:rPr>
        <w:t>. Перечень мероприятий Программы</w:t>
      </w:r>
    </w:p>
    <w:p w:rsidR="00AD3982" w:rsidRDefault="00AD3982" w:rsidP="00DD689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16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042"/>
        <w:gridCol w:w="5059"/>
        <w:gridCol w:w="1987"/>
        <w:gridCol w:w="1988"/>
        <w:gridCol w:w="1548"/>
        <w:gridCol w:w="1418"/>
        <w:gridCol w:w="1134"/>
        <w:gridCol w:w="981"/>
        <w:gridCol w:w="11"/>
        <w:gridCol w:w="992"/>
      </w:tblGrid>
      <w:tr w:rsidR="00190C12" w:rsidRPr="00E07E82" w:rsidTr="00C46EC6">
        <w:trPr>
          <w:trHeight w:val="420"/>
          <w:tblHeader/>
        </w:trPr>
        <w:tc>
          <w:tcPr>
            <w:tcW w:w="1042" w:type="dxa"/>
            <w:vMerge w:val="restart"/>
            <w:vAlign w:val="center"/>
          </w:tcPr>
          <w:p w:rsidR="00C46EC6" w:rsidRDefault="00190C12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90C12" w:rsidRDefault="00190C12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9" w:type="dxa"/>
            <w:vMerge w:val="restart"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987" w:type="dxa"/>
            <w:vMerge w:val="restart"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Исполнители</w:t>
            </w:r>
          </w:p>
        </w:tc>
        <w:tc>
          <w:tcPr>
            <w:tcW w:w="1988" w:type="dxa"/>
            <w:vMerge w:val="restart"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Сроки реализации, года</w:t>
            </w:r>
          </w:p>
        </w:tc>
        <w:tc>
          <w:tcPr>
            <w:tcW w:w="1548" w:type="dxa"/>
            <w:vMerge w:val="restart"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536" w:type="dxa"/>
            <w:gridSpan w:val="5"/>
            <w:shd w:val="clear" w:color="auto" w:fill="auto"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Финансовые затраты (тыс. рублей)</w:t>
            </w:r>
          </w:p>
        </w:tc>
      </w:tr>
      <w:tr w:rsidR="00190C12" w:rsidRPr="00E07E82" w:rsidTr="00C46EC6">
        <w:trPr>
          <w:trHeight w:val="405"/>
          <w:tblHeader/>
        </w:trPr>
        <w:tc>
          <w:tcPr>
            <w:tcW w:w="1042" w:type="dxa"/>
            <w:vMerge/>
            <w:vAlign w:val="center"/>
          </w:tcPr>
          <w:p w:rsidR="00190C12" w:rsidRDefault="00190C12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59" w:type="dxa"/>
            <w:vMerge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vMerge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  <w:vMerge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90C12" w:rsidRPr="00E07E82" w:rsidRDefault="00190C12" w:rsidP="00C46EC6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134" w:type="dxa"/>
            <w:vAlign w:val="center"/>
          </w:tcPr>
          <w:p w:rsidR="00190C12" w:rsidRPr="00E07E82" w:rsidRDefault="00B7693F" w:rsidP="00C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981" w:type="dxa"/>
            <w:vAlign w:val="center"/>
          </w:tcPr>
          <w:p w:rsidR="00190C12" w:rsidRPr="00E07E82" w:rsidRDefault="00B7693F" w:rsidP="00C46EC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003" w:type="dxa"/>
            <w:gridSpan w:val="2"/>
            <w:vAlign w:val="center"/>
          </w:tcPr>
          <w:p w:rsidR="00190C12" w:rsidRPr="004F38B4" w:rsidRDefault="00B7693F" w:rsidP="00C46EC6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</w:tr>
      <w:tr w:rsidR="00190C12" w:rsidRPr="00E07E82" w:rsidTr="00DB5D39">
        <w:tc>
          <w:tcPr>
            <w:tcW w:w="16160" w:type="dxa"/>
            <w:gridSpan w:val="10"/>
          </w:tcPr>
          <w:p w:rsidR="00190C12" w:rsidRPr="000D415E" w:rsidRDefault="00771DDD" w:rsidP="008379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0D415E">
              <w:rPr>
                <w:rFonts w:ascii="Times New Roman" w:hAnsi="Times New Roman" w:cs="Times New Roman"/>
                <w:b/>
              </w:rPr>
              <w:t>Информационно – пропагандистское противодействие терроризму и экстремизму</w:t>
            </w:r>
          </w:p>
        </w:tc>
      </w:tr>
      <w:tr w:rsidR="00190C12" w:rsidRPr="00E07E82" w:rsidTr="004F38B4">
        <w:tc>
          <w:tcPr>
            <w:tcW w:w="1042" w:type="dxa"/>
          </w:tcPr>
          <w:p w:rsidR="00190C12" w:rsidRDefault="00190C12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059" w:type="dxa"/>
          </w:tcPr>
          <w:p w:rsidR="00190C12" w:rsidRPr="00E07E82" w:rsidRDefault="00771DDD" w:rsidP="008379EA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Проведение семинаров, лекций, бесед, «круглых столов», направленных на профилактику</w:t>
            </w:r>
            <w:r w:rsidR="00557AEC">
              <w:rPr>
                <w:rFonts w:ascii="Times New Roman" w:hAnsi="Times New Roman" w:cs="Times New Roman"/>
              </w:rPr>
              <w:t xml:space="preserve"> проявлений экстремизма, терроризма, преступлений против личности, общества, государства.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90C12" w:rsidRPr="00E07E82">
              <w:rPr>
                <w:rFonts w:ascii="Times New Roman" w:hAnsi="Times New Roman" w:cs="Times New Roman"/>
              </w:rPr>
              <w:t xml:space="preserve"> </w:t>
            </w:r>
            <w:proofErr w:type="gramEnd"/>
          </w:p>
        </w:tc>
        <w:tc>
          <w:tcPr>
            <w:tcW w:w="1987" w:type="dxa"/>
          </w:tcPr>
          <w:p w:rsidR="00190C12" w:rsidRPr="00E07E82" w:rsidRDefault="00557AEC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</w:t>
            </w:r>
            <w:r w:rsidR="009D5C91">
              <w:rPr>
                <w:rFonts w:ascii="Times New Roman" w:hAnsi="Times New Roman" w:cs="Times New Roman"/>
              </w:rPr>
              <w:t xml:space="preserve">разованием, отдел культуры,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D5C91">
              <w:rPr>
                <w:rFonts w:ascii="Times New Roman" w:hAnsi="Times New Roman" w:cs="Times New Roman"/>
              </w:rPr>
              <w:t>АТК МР.</w:t>
            </w:r>
          </w:p>
        </w:tc>
        <w:tc>
          <w:tcPr>
            <w:tcW w:w="1988" w:type="dxa"/>
          </w:tcPr>
          <w:p w:rsidR="00190C12" w:rsidRPr="00E07E82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190C12" w:rsidRPr="00E07E82">
              <w:rPr>
                <w:rFonts w:ascii="Times New Roman" w:hAnsi="Times New Roman" w:cs="Times New Roman"/>
              </w:rPr>
              <w:t xml:space="preserve"> - 202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8" w:type="dxa"/>
          </w:tcPr>
          <w:p w:rsidR="00190C12" w:rsidRPr="00E07E82" w:rsidRDefault="00557AEC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 (по планам)</w:t>
            </w:r>
          </w:p>
        </w:tc>
        <w:tc>
          <w:tcPr>
            <w:tcW w:w="1418" w:type="dxa"/>
          </w:tcPr>
          <w:p w:rsidR="00190C12" w:rsidRPr="00E07E82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90C12" w:rsidRPr="00E07E82" w:rsidRDefault="00190C12" w:rsidP="008379EA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190C12" w:rsidRPr="00E07E82" w:rsidRDefault="00190C12" w:rsidP="008379EA">
            <w:pPr>
              <w:jc w:val="center"/>
            </w:pPr>
            <w:r w:rsidRPr="00E07E8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190C12" w:rsidRPr="004F38B4" w:rsidRDefault="00190C12" w:rsidP="008379EA">
            <w:pPr>
              <w:jc w:val="center"/>
              <w:rPr>
                <w:highlight w:val="yellow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</w:p>
        </w:tc>
      </w:tr>
      <w:tr w:rsidR="00557AEC" w:rsidRPr="00E07E82" w:rsidTr="004F38B4">
        <w:tc>
          <w:tcPr>
            <w:tcW w:w="1042" w:type="dxa"/>
          </w:tcPr>
          <w:p w:rsidR="00557AEC" w:rsidRDefault="00F0268F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059" w:type="dxa"/>
          </w:tcPr>
          <w:p w:rsidR="00557AEC" w:rsidRDefault="00526838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0268F">
              <w:rPr>
                <w:rFonts w:ascii="Times New Roman" w:hAnsi="Times New Roman" w:cs="Times New Roman"/>
              </w:rPr>
              <w:t>нформирование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CC4FEA">
              <w:rPr>
                <w:rFonts w:ascii="Times New Roman" w:hAnsi="Times New Roman" w:cs="Times New Roman"/>
              </w:rPr>
              <w:t>населения о профилактике терроризма и экстремизма, о способах и средствах правомерной защиты от преступных и иных посягательств через СМИ, о наличии «горячих» телефонных линий для сообщений о фактах экстремистской и террористической направленности.</w:t>
            </w:r>
          </w:p>
        </w:tc>
        <w:tc>
          <w:tcPr>
            <w:tcW w:w="1987" w:type="dxa"/>
          </w:tcPr>
          <w:p w:rsidR="00557AEC" w:rsidRDefault="009D5C91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АТК МР</w:t>
            </w:r>
          </w:p>
        </w:tc>
        <w:tc>
          <w:tcPr>
            <w:tcW w:w="1988" w:type="dxa"/>
          </w:tcPr>
          <w:p w:rsidR="00557AEC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2024 - 2026</w:t>
            </w:r>
          </w:p>
        </w:tc>
        <w:tc>
          <w:tcPr>
            <w:tcW w:w="1548" w:type="dxa"/>
          </w:tcPr>
          <w:p w:rsidR="00557AEC" w:rsidRDefault="00CC4FEA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</w:t>
            </w:r>
          </w:p>
        </w:tc>
        <w:tc>
          <w:tcPr>
            <w:tcW w:w="1418" w:type="dxa"/>
          </w:tcPr>
          <w:p w:rsidR="00557AEC" w:rsidRPr="00E07E82" w:rsidRDefault="00CC4FEA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557AEC" w:rsidRPr="00E07E82" w:rsidRDefault="00CC4FEA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  <w:gridSpan w:val="2"/>
          </w:tcPr>
          <w:p w:rsidR="00557AEC" w:rsidRPr="00E07E82" w:rsidRDefault="00CC4FEA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92" w:type="dxa"/>
          </w:tcPr>
          <w:p w:rsidR="00557AEC" w:rsidRPr="004F38B4" w:rsidRDefault="00CC4FEA" w:rsidP="008379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</w:p>
        </w:tc>
      </w:tr>
      <w:tr w:rsidR="00F0268F" w:rsidRPr="00E07E82" w:rsidTr="004F38B4">
        <w:tc>
          <w:tcPr>
            <w:tcW w:w="1042" w:type="dxa"/>
          </w:tcPr>
          <w:p w:rsidR="00F0268F" w:rsidRDefault="00F0268F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059" w:type="dxa"/>
          </w:tcPr>
          <w:p w:rsidR="00F0268F" w:rsidRDefault="00116013" w:rsidP="0011601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и распространение памяток,</w:t>
            </w:r>
            <w:r w:rsidR="00DA5F0B">
              <w:rPr>
                <w:rFonts w:ascii="Times New Roman" w:hAnsi="Times New Roman" w:cs="Times New Roman"/>
              </w:rPr>
              <w:t xml:space="preserve"> брошюр и буклетов </w:t>
            </w:r>
            <w:r>
              <w:rPr>
                <w:rFonts w:ascii="Times New Roman" w:hAnsi="Times New Roman" w:cs="Times New Roman"/>
              </w:rPr>
              <w:t xml:space="preserve"> антитеррористической</w:t>
            </w:r>
            <w:r w:rsidR="00DA5F0B">
              <w:rPr>
                <w:rFonts w:ascii="Times New Roman" w:hAnsi="Times New Roman" w:cs="Times New Roman"/>
              </w:rPr>
              <w:t xml:space="preserve"> направленности среди населения и для проведения мероприятий в образовательных учреждениях.</w:t>
            </w:r>
          </w:p>
        </w:tc>
        <w:tc>
          <w:tcPr>
            <w:tcW w:w="1987" w:type="dxa"/>
          </w:tcPr>
          <w:p w:rsidR="00F0268F" w:rsidRDefault="00116013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</w:t>
            </w:r>
            <w:r w:rsidR="009D5C91">
              <w:rPr>
                <w:rFonts w:ascii="Times New Roman" w:hAnsi="Times New Roman" w:cs="Times New Roman"/>
              </w:rPr>
              <w:t>м, АТК МР</w:t>
            </w:r>
          </w:p>
        </w:tc>
        <w:tc>
          <w:tcPr>
            <w:tcW w:w="1988" w:type="dxa"/>
          </w:tcPr>
          <w:p w:rsidR="00F0268F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2024 - 2026</w:t>
            </w:r>
          </w:p>
        </w:tc>
        <w:tc>
          <w:tcPr>
            <w:tcW w:w="1548" w:type="dxa"/>
          </w:tcPr>
          <w:p w:rsidR="00F0268F" w:rsidRDefault="00116013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</w:tcPr>
          <w:p w:rsidR="00F0268F" w:rsidRPr="00E07E82" w:rsidRDefault="00D65030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DA3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0268F" w:rsidRPr="00E07E82" w:rsidRDefault="00A277E5" w:rsidP="00016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A3565" w:rsidRPr="00E40D85">
              <w:rPr>
                <w:rFonts w:ascii="Times New Roman" w:hAnsi="Times New Roman" w:cs="Times New Roman"/>
              </w:rPr>
              <w:t>,0</w:t>
            </w:r>
            <w:r w:rsidR="001D57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0268F" w:rsidRPr="00E07E82" w:rsidRDefault="001D57BC" w:rsidP="00016CF1">
            <w:pPr>
              <w:jc w:val="center"/>
              <w:rPr>
                <w:rFonts w:ascii="Times New Roman" w:hAnsi="Times New Roman" w:cs="Times New Roman"/>
              </w:rPr>
            </w:pPr>
            <w:r w:rsidRPr="00E40D85">
              <w:rPr>
                <w:rFonts w:ascii="Times New Roman" w:hAnsi="Times New Roman" w:cs="Times New Roman"/>
              </w:rPr>
              <w:t>0</w:t>
            </w:r>
            <w:r w:rsidR="00DA3565" w:rsidRPr="00E40D85">
              <w:rPr>
                <w:rFonts w:ascii="Times New Roman" w:hAnsi="Times New Roman" w:cs="Times New Roman"/>
              </w:rPr>
              <w:t>,</w:t>
            </w:r>
            <w:r w:rsidR="00DA35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</w:tcPr>
          <w:p w:rsidR="00F0268F" w:rsidRPr="004F38B4" w:rsidRDefault="00D65030" w:rsidP="00016CF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A3565" w:rsidRPr="000D415E">
              <w:rPr>
                <w:rFonts w:ascii="Times New Roman" w:hAnsi="Times New Roman" w:cs="Times New Roman"/>
              </w:rPr>
              <w:t>,0</w:t>
            </w:r>
          </w:p>
        </w:tc>
      </w:tr>
      <w:tr w:rsidR="00F0268F" w:rsidRPr="00E07E82" w:rsidTr="004F38B4">
        <w:tc>
          <w:tcPr>
            <w:tcW w:w="1042" w:type="dxa"/>
          </w:tcPr>
          <w:p w:rsidR="00F0268F" w:rsidRDefault="00F0268F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5059" w:type="dxa"/>
          </w:tcPr>
          <w:p w:rsidR="00F0268F" w:rsidRDefault="00DA3565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наглядной агитацией учреждений социальной сферы.</w:t>
            </w:r>
          </w:p>
        </w:tc>
        <w:tc>
          <w:tcPr>
            <w:tcW w:w="1987" w:type="dxa"/>
          </w:tcPr>
          <w:p w:rsidR="00F0268F" w:rsidRDefault="00DA3565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образованием, отдел культуры</w:t>
            </w:r>
          </w:p>
        </w:tc>
        <w:tc>
          <w:tcPr>
            <w:tcW w:w="1988" w:type="dxa"/>
          </w:tcPr>
          <w:p w:rsidR="00F0268F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2024 - 2026</w:t>
            </w:r>
          </w:p>
        </w:tc>
        <w:tc>
          <w:tcPr>
            <w:tcW w:w="1548" w:type="dxa"/>
          </w:tcPr>
          <w:p w:rsidR="00F0268F" w:rsidRDefault="00DA3565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</w:tcPr>
          <w:p w:rsidR="00F0268F" w:rsidRPr="00E07E82" w:rsidRDefault="00D65030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  <w:r w:rsidR="00DA3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0268F" w:rsidRPr="00E07E82" w:rsidRDefault="001D57BC" w:rsidP="00016CF1">
            <w:pPr>
              <w:jc w:val="center"/>
              <w:rPr>
                <w:rFonts w:ascii="Times New Roman" w:hAnsi="Times New Roman" w:cs="Times New Roman"/>
              </w:rPr>
            </w:pPr>
            <w:r w:rsidRPr="00E40D85">
              <w:rPr>
                <w:rFonts w:ascii="Times New Roman" w:hAnsi="Times New Roman" w:cs="Times New Roman"/>
              </w:rPr>
              <w:t>25</w:t>
            </w:r>
            <w:r w:rsidR="00DA3565" w:rsidRPr="00E40D85">
              <w:rPr>
                <w:rFonts w:ascii="Times New Roman" w:hAnsi="Times New Roman" w:cs="Times New Roman"/>
              </w:rPr>
              <w:t>,</w:t>
            </w:r>
            <w:r w:rsidR="00DA356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gridSpan w:val="2"/>
          </w:tcPr>
          <w:p w:rsidR="00F0268F" w:rsidRPr="00E07E82" w:rsidRDefault="00A277E5" w:rsidP="00016C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356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0268F" w:rsidRPr="004F38B4" w:rsidRDefault="00D65030" w:rsidP="00016CF1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A3565" w:rsidRPr="000D415E">
              <w:rPr>
                <w:rFonts w:ascii="Times New Roman" w:hAnsi="Times New Roman" w:cs="Times New Roman"/>
              </w:rPr>
              <w:t>,0</w:t>
            </w:r>
          </w:p>
        </w:tc>
      </w:tr>
      <w:tr w:rsidR="00F0268F" w:rsidRPr="00E07E82" w:rsidTr="004F38B4">
        <w:tc>
          <w:tcPr>
            <w:tcW w:w="1042" w:type="dxa"/>
          </w:tcPr>
          <w:p w:rsidR="00F0268F" w:rsidRDefault="00F0268F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5059" w:type="dxa"/>
          </w:tcPr>
          <w:p w:rsidR="00F0268F" w:rsidRDefault="0076271E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Проведение мероприятий </w:t>
            </w:r>
            <w:r w:rsidR="00426E3F">
              <w:rPr>
                <w:rFonts w:ascii="Times New Roman" w:hAnsi="Times New Roman" w:cs="Times New Roman"/>
              </w:rPr>
              <w:t>по обеспечению правопорядка и профилактики правонарушений в местах массового пребывания людей.</w:t>
            </w:r>
          </w:p>
        </w:tc>
        <w:tc>
          <w:tcPr>
            <w:tcW w:w="1987" w:type="dxa"/>
          </w:tcPr>
          <w:p w:rsidR="00F0268F" w:rsidRDefault="00F06A8C" w:rsidP="009D5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9D5C91">
              <w:rPr>
                <w:rFonts w:ascii="Times New Roman" w:hAnsi="Times New Roman" w:cs="Times New Roman"/>
              </w:rPr>
              <w:t xml:space="preserve"> </w:t>
            </w:r>
            <w:r w:rsidR="007A66E3">
              <w:rPr>
                <w:rFonts w:ascii="Times New Roman" w:hAnsi="Times New Roman" w:cs="Times New Roman"/>
              </w:rPr>
              <w:t xml:space="preserve">АТК МР, </w:t>
            </w:r>
            <w:r>
              <w:rPr>
                <w:rFonts w:ascii="Times New Roman" w:hAnsi="Times New Roman" w:cs="Times New Roman"/>
              </w:rPr>
              <w:t xml:space="preserve">      </w:t>
            </w:r>
            <w:r w:rsidR="009D5C91">
              <w:rPr>
                <w:rFonts w:ascii="Times New Roman" w:hAnsi="Times New Roman" w:cs="Times New Roman"/>
              </w:rPr>
              <w:t>У</w:t>
            </w:r>
            <w:r w:rsidR="00426E3F">
              <w:rPr>
                <w:rFonts w:ascii="Times New Roman" w:hAnsi="Times New Roman" w:cs="Times New Roman"/>
              </w:rPr>
              <w:t>правление образованием, отдел культуры</w:t>
            </w:r>
          </w:p>
        </w:tc>
        <w:tc>
          <w:tcPr>
            <w:tcW w:w="1988" w:type="dxa"/>
          </w:tcPr>
          <w:p w:rsidR="00F0268F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2024 </w:t>
            </w:r>
            <w:r w:rsidR="00A277E5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548" w:type="dxa"/>
          </w:tcPr>
          <w:p w:rsidR="00F0268F" w:rsidRDefault="00D131DC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 (по планам)</w:t>
            </w:r>
          </w:p>
        </w:tc>
        <w:tc>
          <w:tcPr>
            <w:tcW w:w="1418" w:type="dxa"/>
          </w:tcPr>
          <w:p w:rsidR="00F0268F" w:rsidRPr="00E07E82" w:rsidRDefault="001533F7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F0BA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0268F" w:rsidRPr="00E07E82" w:rsidRDefault="001533F7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31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  <w:gridSpan w:val="2"/>
          </w:tcPr>
          <w:p w:rsidR="00F0268F" w:rsidRPr="00E07E82" w:rsidRDefault="001533F7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D131DC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2" w:type="dxa"/>
          </w:tcPr>
          <w:p w:rsidR="00F0268F" w:rsidRPr="004F38B4" w:rsidRDefault="001533F7" w:rsidP="008379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415E">
              <w:rPr>
                <w:rFonts w:ascii="Times New Roman" w:hAnsi="Times New Roman" w:cs="Times New Roman"/>
              </w:rPr>
              <w:t>0</w:t>
            </w:r>
            <w:r w:rsidR="00D131DC" w:rsidRPr="000D415E">
              <w:rPr>
                <w:rFonts w:ascii="Times New Roman" w:hAnsi="Times New Roman" w:cs="Times New Roman"/>
              </w:rPr>
              <w:t>,0</w:t>
            </w:r>
          </w:p>
        </w:tc>
      </w:tr>
      <w:tr w:rsidR="0018767F" w:rsidRPr="00E07E82" w:rsidTr="004F38B4">
        <w:tc>
          <w:tcPr>
            <w:tcW w:w="1042" w:type="dxa"/>
          </w:tcPr>
          <w:p w:rsidR="0018767F" w:rsidRDefault="0018767F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5059" w:type="dxa"/>
          </w:tcPr>
          <w:p w:rsidR="0018767F" w:rsidRDefault="00AC1673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материала для съемного ограждения (для организации антитеррористической безопасности проведения массовых мероприятий)</w:t>
            </w:r>
          </w:p>
        </w:tc>
        <w:tc>
          <w:tcPr>
            <w:tcW w:w="1987" w:type="dxa"/>
          </w:tcPr>
          <w:p w:rsidR="0018767F" w:rsidRDefault="00AC1673" w:rsidP="009D5C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ГО и ЧС Администрации муниципального района «Сретенский район»</w:t>
            </w:r>
          </w:p>
        </w:tc>
        <w:tc>
          <w:tcPr>
            <w:tcW w:w="1988" w:type="dxa"/>
          </w:tcPr>
          <w:p w:rsidR="0018767F" w:rsidRDefault="00AC1673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548" w:type="dxa"/>
          </w:tcPr>
          <w:p w:rsidR="0018767F" w:rsidRDefault="00AC1673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</w:tcPr>
          <w:p w:rsidR="0018767F" w:rsidRDefault="0018767F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8767F" w:rsidRDefault="0018767F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gridSpan w:val="2"/>
          </w:tcPr>
          <w:p w:rsidR="0018767F" w:rsidRDefault="00AC1673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2" w:type="dxa"/>
          </w:tcPr>
          <w:p w:rsidR="0018767F" w:rsidRPr="000D415E" w:rsidRDefault="0018767F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0C12" w:rsidRPr="00673D97" w:rsidTr="0079366D">
        <w:tc>
          <w:tcPr>
            <w:tcW w:w="1042" w:type="dxa"/>
          </w:tcPr>
          <w:p w:rsidR="00190C12" w:rsidRDefault="00190C12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5059" w:type="dxa"/>
            <w:vAlign w:val="center"/>
          </w:tcPr>
          <w:p w:rsidR="00190C12" w:rsidRPr="00F053DE" w:rsidRDefault="00190C12" w:rsidP="003915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053DE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987" w:type="dxa"/>
          </w:tcPr>
          <w:p w:rsidR="00190C12" w:rsidRPr="00E07E82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190C12" w:rsidRPr="00E07E82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190C12" w:rsidRPr="00F053DE" w:rsidRDefault="00DF2241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</w:tcPr>
          <w:p w:rsidR="00190C12" w:rsidRPr="00E40D85" w:rsidRDefault="00D65030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  <w:r w:rsidR="00A277E5">
              <w:rPr>
                <w:rFonts w:ascii="Times New Roman" w:hAnsi="Times New Roman" w:cs="Times New Roman"/>
                <w:b/>
              </w:rPr>
              <w:t>5</w:t>
            </w:r>
            <w:r w:rsidR="00D131DC" w:rsidRPr="00E40D85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</w:tcPr>
          <w:p w:rsidR="00190C12" w:rsidRPr="00E40D85" w:rsidRDefault="00DA5F0B" w:rsidP="008379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277E5">
              <w:rPr>
                <w:b/>
              </w:rPr>
              <w:t>0</w:t>
            </w:r>
            <w:r w:rsidR="00D131DC" w:rsidRPr="00E40D85">
              <w:rPr>
                <w:b/>
              </w:rPr>
              <w:t>,0</w:t>
            </w:r>
          </w:p>
        </w:tc>
        <w:tc>
          <w:tcPr>
            <w:tcW w:w="992" w:type="dxa"/>
            <w:gridSpan w:val="2"/>
          </w:tcPr>
          <w:p w:rsidR="00190C12" w:rsidRPr="00E40D85" w:rsidRDefault="00DA5F0B" w:rsidP="008379EA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="00A277E5">
              <w:rPr>
                <w:b/>
              </w:rPr>
              <w:t>0</w:t>
            </w:r>
            <w:r w:rsidR="00D131DC" w:rsidRPr="00E40D85">
              <w:rPr>
                <w:b/>
              </w:rPr>
              <w:t>,0</w:t>
            </w:r>
          </w:p>
        </w:tc>
        <w:tc>
          <w:tcPr>
            <w:tcW w:w="992" w:type="dxa"/>
            <w:shd w:val="clear" w:color="auto" w:fill="00B0F0"/>
          </w:tcPr>
          <w:p w:rsidR="00190C12" w:rsidRPr="00E40D85" w:rsidRDefault="00747059" w:rsidP="008379EA">
            <w:pPr>
              <w:jc w:val="center"/>
              <w:rPr>
                <w:b/>
              </w:rPr>
            </w:pPr>
            <w:r w:rsidRPr="00A277E5">
              <w:rPr>
                <w:b/>
              </w:rPr>
              <w:t>5</w:t>
            </w:r>
            <w:r w:rsidR="00D131DC" w:rsidRPr="00A277E5">
              <w:rPr>
                <w:b/>
              </w:rPr>
              <w:t>,0</w:t>
            </w:r>
          </w:p>
        </w:tc>
      </w:tr>
      <w:tr w:rsidR="00190C12" w:rsidRPr="00980BAD" w:rsidTr="00DB5D39">
        <w:tc>
          <w:tcPr>
            <w:tcW w:w="1042" w:type="dxa"/>
          </w:tcPr>
          <w:p w:rsidR="00190C12" w:rsidRPr="00A24BFA" w:rsidRDefault="00190C12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118" w:type="dxa"/>
            <w:gridSpan w:val="9"/>
          </w:tcPr>
          <w:p w:rsidR="00190C12" w:rsidRPr="000D415E" w:rsidRDefault="00DF2241" w:rsidP="008379E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0D415E">
              <w:rPr>
                <w:rFonts w:ascii="Times New Roman" w:hAnsi="Times New Roman" w:cs="Times New Roman"/>
                <w:b/>
              </w:rPr>
              <w:t>Организационно – технические мероприятия</w:t>
            </w:r>
            <w:r w:rsidR="00190C12" w:rsidRPr="000D415E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190C12" w:rsidRPr="00D327C3" w:rsidTr="00367ABF">
        <w:tc>
          <w:tcPr>
            <w:tcW w:w="1042" w:type="dxa"/>
          </w:tcPr>
          <w:p w:rsidR="00190C12" w:rsidRPr="00A24BFA" w:rsidRDefault="00190C12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80B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9" w:type="dxa"/>
          </w:tcPr>
          <w:p w:rsidR="00190C12" w:rsidRPr="00980BAD" w:rsidRDefault="004A596E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учебных тренировок с персоналом учреждений культуры и образования, органов муниципальной власти по отработке взаимодействия с территориальными органами исполнительной власти и правоохранительными органами при угрозе совершения террористического акта.</w:t>
            </w:r>
          </w:p>
        </w:tc>
        <w:tc>
          <w:tcPr>
            <w:tcW w:w="1987" w:type="dxa"/>
          </w:tcPr>
          <w:p w:rsidR="00190C12" w:rsidRPr="00980BAD" w:rsidRDefault="004A596E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</w:t>
            </w:r>
            <w:r w:rsidR="009D5C91">
              <w:rPr>
                <w:rFonts w:ascii="Times New Roman" w:hAnsi="Times New Roman" w:cs="Times New Roman"/>
              </w:rPr>
              <w:t>ием, отдел культуры, АТК МР</w:t>
            </w:r>
          </w:p>
        </w:tc>
        <w:tc>
          <w:tcPr>
            <w:tcW w:w="1988" w:type="dxa"/>
          </w:tcPr>
          <w:p w:rsidR="00190C12" w:rsidRPr="00980BAD" w:rsidRDefault="00190C12" w:rsidP="00DB5D39">
            <w:pPr>
              <w:jc w:val="center"/>
              <w:rPr>
                <w:rFonts w:ascii="Times New Roman" w:hAnsi="Times New Roman" w:cs="Times New Roman"/>
              </w:rPr>
            </w:pPr>
            <w:r w:rsidRPr="00980BAD">
              <w:rPr>
                <w:rFonts w:ascii="Times New Roman" w:hAnsi="Times New Roman" w:cs="Times New Roman"/>
              </w:rPr>
              <w:t>202</w:t>
            </w:r>
            <w:r w:rsidR="001D57BC">
              <w:rPr>
                <w:rFonts w:ascii="Times New Roman" w:hAnsi="Times New Roman" w:cs="Times New Roman"/>
              </w:rPr>
              <w:t>4</w:t>
            </w:r>
            <w:r w:rsidRPr="00980BAD">
              <w:rPr>
                <w:rFonts w:ascii="Times New Roman" w:hAnsi="Times New Roman" w:cs="Times New Roman"/>
              </w:rPr>
              <w:t xml:space="preserve"> – 202</w:t>
            </w:r>
            <w:r w:rsidR="001D57B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48" w:type="dxa"/>
          </w:tcPr>
          <w:p w:rsidR="00190C12" w:rsidRPr="00980BAD" w:rsidRDefault="004A596E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 (планам)</w:t>
            </w:r>
          </w:p>
        </w:tc>
        <w:tc>
          <w:tcPr>
            <w:tcW w:w="1418" w:type="dxa"/>
          </w:tcPr>
          <w:p w:rsidR="00190C12" w:rsidRPr="00D327C3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  <w:r w:rsidRPr="00D327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190C12" w:rsidRPr="00D327C3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  <w:r w:rsidRPr="00D327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</w:tcPr>
          <w:p w:rsidR="00190C12" w:rsidRPr="00D327C3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  <w:r w:rsidRPr="00D327C3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gridSpan w:val="2"/>
          </w:tcPr>
          <w:p w:rsidR="00190C12" w:rsidRPr="00A277E5" w:rsidRDefault="00190C12" w:rsidP="008379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277E5">
              <w:rPr>
                <w:rFonts w:ascii="Times New Roman" w:hAnsi="Times New Roman" w:cs="Times New Roman"/>
              </w:rPr>
              <w:t>0,0</w:t>
            </w:r>
          </w:p>
        </w:tc>
      </w:tr>
      <w:tr w:rsidR="00FF68C5" w:rsidRPr="00D327C3" w:rsidTr="00367ABF">
        <w:tc>
          <w:tcPr>
            <w:tcW w:w="1042" w:type="dxa"/>
          </w:tcPr>
          <w:p w:rsidR="00FF68C5" w:rsidRDefault="00FF68C5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059" w:type="dxa"/>
          </w:tcPr>
          <w:p w:rsidR="00FF68C5" w:rsidRDefault="00FF68C5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комплексных обследований потенциально опасных объектов, организаций с массовым пребыванием людей</w:t>
            </w:r>
            <w:r w:rsidR="00256118">
              <w:rPr>
                <w:rFonts w:ascii="Times New Roman" w:hAnsi="Times New Roman" w:cs="Times New Roman"/>
              </w:rPr>
              <w:t xml:space="preserve"> на территории района.</w:t>
            </w:r>
          </w:p>
        </w:tc>
        <w:tc>
          <w:tcPr>
            <w:tcW w:w="1987" w:type="dxa"/>
          </w:tcPr>
          <w:p w:rsidR="00FF68C5" w:rsidRDefault="00256118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АТК МР, руководители </w:t>
            </w:r>
            <w:r w:rsidR="009D5C91">
              <w:rPr>
                <w:rFonts w:ascii="Times New Roman" w:hAnsi="Times New Roman" w:cs="Times New Roman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988" w:type="dxa"/>
          </w:tcPr>
          <w:p w:rsidR="00FF68C5" w:rsidRPr="00980BAD" w:rsidRDefault="00256118" w:rsidP="001D57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1D57BC">
              <w:rPr>
                <w:rFonts w:ascii="Times New Roman" w:hAnsi="Times New Roman" w:cs="Times New Roman"/>
              </w:rPr>
              <w:t>4 - 2026</w:t>
            </w:r>
          </w:p>
        </w:tc>
        <w:tc>
          <w:tcPr>
            <w:tcW w:w="1548" w:type="dxa"/>
          </w:tcPr>
          <w:p w:rsidR="00FF68C5" w:rsidRDefault="00256118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Без финансирования (по планам)</w:t>
            </w:r>
          </w:p>
        </w:tc>
        <w:tc>
          <w:tcPr>
            <w:tcW w:w="1418" w:type="dxa"/>
          </w:tcPr>
          <w:p w:rsidR="00FF68C5" w:rsidRPr="00D327C3" w:rsidRDefault="00256118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F68C5" w:rsidRPr="00D327C3" w:rsidRDefault="00256118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</w:tcPr>
          <w:p w:rsidR="00FF68C5" w:rsidRPr="00D327C3" w:rsidRDefault="00256118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gridSpan w:val="2"/>
          </w:tcPr>
          <w:p w:rsidR="00FF68C5" w:rsidRPr="004F38B4" w:rsidRDefault="00256118" w:rsidP="008379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</w:p>
        </w:tc>
      </w:tr>
      <w:tr w:rsidR="00FF68C5" w:rsidRPr="00D327C3" w:rsidTr="00367ABF">
        <w:tc>
          <w:tcPr>
            <w:tcW w:w="1042" w:type="dxa"/>
          </w:tcPr>
          <w:p w:rsidR="00FF68C5" w:rsidRDefault="00256118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059" w:type="dxa"/>
          </w:tcPr>
          <w:p w:rsidR="00FF68C5" w:rsidRDefault="00256118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мероприятий по антитеррористической защищенности объектов</w:t>
            </w:r>
            <w:r w:rsidR="002C116C">
              <w:rPr>
                <w:rFonts w:ascii="Times New Roman" w:hAnsi="Times New Roman" w:cs="Times New Roman"/>
              </w:rPr>
              <w:t xml:space="preserve"> с массовым пребыванием людей:</w:t>
            </w:r>
          </w:p>
        </w:tc>
        <w:tc>
          <w:tcPr>
            <w:tcW w:w="1987" w:type="dxa"/>
          </w:tcPr>
          <w:p w:rsidR="00FF68C5" w:rsidRDefault="00CE6BFF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образованием, отдел культуры, руководители </w:t>
            </w:r>
            <w:r w:rsidR="009D5C91">
              <w:rPr>
                <w:rFonts w:ascii="Times New Roman" w:hAnsi="Times New Roman" w:cs="Times New Roman"/>
              </w:rPr>
              <w:t xml:space="preserve">подведомственных </w:t>
            </w:r>
            <w:r>
              <w:rPr>
                <w:rFonts w:ascii="Times New Roman" w:hAnsi="Times New Roman" w:cs="Times New Roman"/>
              </w:rPr>
              <w:t>организаций</w:t>
            </w:r>
          </w:p>
        </w:tc>
        <w:tc>
          <w:tcPr>
            <w:tcW w:w="1988" w:type="dxa"/>
          </w:tcPr>
          <w:p w:rsidR="00FF68C5" w:rsidRPr="00980BAD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 2026</w:t>
            </w:r>
          </w:p>
        </w:tc>
        <w:tc>
          <w:tcPr>
            <w:tcW w:w="1548" w:type="dxa"/>
          </w:tcPr>
          <w:p w:rsidR="00FF68C5" w:rsidRDefault="002C116C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 района </w:t>
            </w:r>
          </w:p>
        </w:tc>
        <w:tc>
          <w:tcPr>
            <w:tcW w:w="1418" w:type="dxa"/>
          </w:tcPr>
          <w:p w:rsidR="00FF68C5" w:rsidRPr="00D327C3" w:rsidRDefault="00F74C8E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</w:tcPr>
          <w:p w:rsidR="00FF68C5" w:rsidRPr="00D327C3" w:rsidRDefault="00F74C8E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981" w:type="dxa"/>
          </w:tcPr>
          <w:p w:rsidR="00FF68C5" w:rsidRPr="00D327C3" w:rsidRDefault="00F74C8E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03" w:type="dxa"/>
            <w:gridSpan w:val="2"/>
          </w:tcPr>
          <w:p w:rsidR="00FF68C5" w:rsidRPr="004F38B4" w:rsidRDefault="00F74C8E" w:rsidP="008379EA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74C8E">
              <w:rPr>
                <w:rFonts w:ascii="Times New Roman" w:hAnsi="Times New Roman" w:cs="Times New Roman"/>
              </w:rPr>
              <w:t>0,0</w:t>
            </w:r>
          </w:p>
        </w:tc>
      </w:tr>
      <w:tr w:rsidR="00FF68C5" w:rsidRPr="00D327C3" w:rsidTr="00367ABF">
        <w:tc>
          <w:tcPr>
            <w:tcW w:w="1042" w:type="dxa"/>
          </w:tcPr>
          <w:p w:rsidR="00FF68C5" w:rsidRDefault="00016CF1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5059" w:type="dxa"/>
          </w:tcPr>
          <w:p w:rsidR="00FF68C5" w:rsidRPr="000D415E" w:rsidRDefault="007236C0" w:rsidP="008379E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A770D" w:rsidRPr="000D415E">
              <w:rPr>
                <w:rFonts w:ascii="Times New Roman" w:hAnsi="Times New Roman" w:cs="Times New Roman"/>
              </w:rPr>
              <w:t>приобретение и установка с</w:t>
            </w:r>
            <w:r w:rsidR="00F505FA" w:rsidRPr="000D415E">
              <w:rPr>
                <w:rFonts w:ascii="Times New Roman" w:hAnsi="Times New Roman" w:cs="Times New Roman"/>
              </w:rPr>
              <w:t>истемы видеонаблюдения (камеры).</w:t>
            </w:r>
          </w:p>
          <w:p w:rsidR="00AA770D" w:rsidRPr="000D415E" w:rsidRDefault="00AA770D" w:rsidP="008379E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</w:tcPr>
          <w:p w:rsidR="00FF68C5" w:rsidRPr="000D415E" w:rsidRDefault="00CE6BFF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Управление образовани</w:t>
            </w:r>
            <w:r w:rsidR="009D5C91">
              <w:rPr>
                <w:rFonts w:ascii="Times New Roman" w:hAnsi="Times New Roman" w:cs="Times New Roman"/>
              </w:rPr>
              <w:t>ем, отдел культуры,</w:t>
            </w:r>
            <w:r w:rsidR="00D347E2">
              <w:rPr>
                <w:rFonts w:ascii="Times New Roman" w:hAnsi="Times New Roman" w:cs="Times New Roman"/>
              </w:rPr>
              <w:t xml:space="preserve"> Администрация МР «Сретенский район»</w:t>
            </w:r>
            <w:r w:rsidR="009D5C9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8" w:type="dxa"/>
          </w:tcPr>
          <w:p w:rsidR="00FF68C5" w:rsidRPr="000D415E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– 2026</w:t>
            </w:r>
          </w:p>
        </w:tc>
        <w:tc>
          <w:tcPr>
            <w:tcW w:w="1548" w:type="dxa"/>
          </w:tcPr>
          <w:p w:rsidR="00FF68C5" w:rsidRPr="000D415E" w:rsidRDefault="002C116C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</w:tcPr>
          <w:p w:rsidR="00FF68C5" w:rsidRPr="000D415E" w:rsidRDefault="00D65030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AF76C0" w:rsidRPr="000D415E">
              <w:rPr>
                <w:rFonts w:ascii="Times New Roman" w:hAnsi="Times New Roman" w:cs="Times New Roman"/>
              </w:rPr>
              <w:t>,0</w:t>
            </w:r>
          </w:p>
          <w:p w:rsidR="00C81BA4" w:rsidRPr="000D415E" w:rsidRDefault="00C81BA4" w:rsidP="00C81BA4">
            <w:pPr>
              <w:rPr>
                <w:rFonts w:ascii="Times New Roman" w:hAnsi="Times New Roman" w:cs="Times New Roman"/>
              </w:rPr>
            </w:pPr>
          </w:p>
          <w:p w:rsidR="00AF76C0" w:rsidRPr="000D415E" w:rsidRDefault="00AF76C0" w:rsidP="00AF76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F68C5" w:rsidRPr="000D415E" w:rsidRDefault="00AF76C0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  <w:r w:rsidR="007F148B">
              <w:rPr>
                <w:rFonts w:ascii="Times New Roman" w:hAnsi="Times New Roman" w:cs="Times New Roman"/>
              </w:rPr>
              <w:t xml:space="preserve"> </w:t>
            </w:r>
          </w:p>
          <w:p w:rsidR="00AF76C0" w:rsidRPr="000D415E" w:rsidRDefault="00AF76C0" w:rsidP="008379EA">
            <w:pPr>
              <w:jc w:val="center"/>
              <w:rPr>
                <w:rFonts w:ascii="Times New Roman" w:hAnsi="Times New Roman" w:cs="Times New Roman"/>
              </w:rPr>
            </w:pPr>
          </w:p>
          <w:p w:rsidR="00AF76C0" w:rsidRPr="000D415E" w:rsidRDefault="00AF76C0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FF68C5" w:rsidRPr="000D415E" w:rsidRDefault="00AF76C0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  <w:r w:rsidR="007F148B">
              <w:rPr>
                <w:rFonts w:ascii="Times New Roman" w:hAnsi="Times New Roman" w:cs="Times New Roman"/>
              </w:rPr>
              <w:t xml:space="preserve"> </w:t>
            </w:r>
          </w:p>
          <w:p w:rsidR="00AF76C0" w:rsidRPr="000D415E" w:rsidRDefault="00AF76C0" w:rsidP="008379EA">
            <w:pPr>
              <w:jc w:val="center"/>
              <w:rPr>
                <w:rFonts w:ascii="Times New Roman" w:hAnsi="Times New Roman" w:cs="Times New Roman"/>
              </w:rPr>
            </w:pPr>
          </w:p>
          <w:p w:rsidR="00AF76C0" w:rsidRPr="000D415E" w:rsidRDefault="00AF76C0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3" w:type="dxa"/>
            <w:gridSpan w:val="2"/>
          </w:tcPr>
          <w:p w:rsidR="00FF68C5" w:rsidRPr="000D415E" w:rsidRDefault="00F258B6" w:rsidP="008379E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</w:t>
            </w:r>
            <w:r w:rsidR="001C5691" w:rsidRPr="000D415E">
              <w:rPr>
                <w:rFonts w:ascii="Times New Roman" w:hAnsi="Times New Roman" w:cs="Times New Roman"/>
                <w:color w:val="000000" w:themeColor="text1"/>
              </w:rPr>
              <w:t>,0</w:t>
            </w:r>
            <w:r w:rsidR="007F148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AF76C0" w:rsidRPr="004F38B4" w:rsidRDefault="00AF76C0" w:rsidP="008379E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  <w:p w:rsidR="00AF76C0" w:rsidRPr="004F38B4" w:rsidRDefault="00AF76C0" w:rsidP="008379E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</w:p>
        </w:tc>
      </w:tr>
      <w:tr w:rsidR="00FF68C5" w:rsidRPr="00D327C3" w:rsidTr="00367ABF">
        <w:tc>
          <w:tcPr>
            <w:tcW w:w="1042" w:type="dxa"/>
          </w:tcPr>
          <w:p w:rsidR="00FF68C5" w:rsidRDefault="00016CF1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5059" w:type="dxa"/>
          </w:tcPr>
          <w:p w:rsidR="00FF68C5" w:rsidRPr="000D415E" w:rsidRDefault="00CE6BFF" w:rsidP="008379EA">
            <w:pPr>
              <w:jc w:val="both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 xml:space="preserve">- </w:t>
            </w:r>
            <w:r w:rsidR="00C81BA4" w:rsidRPr="000D415E">
              <w:rPr>
                <w:rFonts w:ascii="Times New Roman" w:hAnsi="Times New Roman" w:cs="Times New Roman"/>
              </w:rPr>
              <w:t>приобретение и установка системы громкоговорящей связи;</w:t>
            </w:r>
          </w:p>
        </w:tc>
        <w:tc>
          <w:tcPr>
            <w:tcW w:w="1987" w:type="dxa"/>
          </w:tcPr>
          <w:p w:rsidR="00FF68C5" w:rsidRPr="000D415E" w:rsidRDefault="00CE6BFF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Управление образо</w:t>
            </w:r>
            <w:r w:rsidR="009D5C91">
              <w:rPr>
                <w:rFonts w:ascii="Times New Roman" w:hAnsi="Times New Roman" w:cs="Times New Roman"/>
              </w:rPr>
              <w:t>ванием, отдел культуры</w:t>
            </w:r>
            <w:r w:rsidR="003A2722">
              <w:rPr>
                <w:rFonts w:ascii="Times New Roman" w:hAnsi="Times New Roman" w:cs="Times New Roman"/>
              </w:rPr>
              <w:t>, Администрация МР «Сретенский район»</w:t>
            </w:r>
          </w:p>
        </w:tc>
        <w:tc>
          <w:tcPr>
            <w:tcW w:w="1988" w:type="dxa"/>
          </w:tcPr>
          <w:p w:rsidR="00FF68C5" w:rsidRPr="000D415E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2024 - 2026</w:t>
            </w:r>
          </w:p>
        </w:tc>
        <w:tc>
          <w:tcPr>
            <w:tcW w:w="1548" w:type="dxa"/>
          </w:tcPr>
          <w:p w:rsidR="00FF68C5" w:rsidRPr="000D415E" w:rsidRDefault="002C116C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</w:tcPr>
          <w:p w:rsidR="00FF68C5" w:rsidRPr="000D415E" w:rsidRDefault="00D65030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F76C0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FF68C5" w:rsidRPr="000D415E" w:rsidRDefault="00367ABF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  <w:r w:rsidR="007F1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81" w:type="dxa"/>
          </w:tcPr>
          <w:p w:rsidR="00FF68C5" w:rsidRPr="000D415E" w:rsidRDefault="00367ABF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0,0</w:t>
            </w:r>
            <w:r w:rsidR="007F148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003" w:type="dxa"/>
            <w:gridSpan w:val="2"/>
          </w:tcPr>
          <w:p w:rsidR="00FF68C5" w:rsidRPr="004F38B4" w:rsidRDefault="00D65030" w:rsidP="008379EA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1C5691" w:rsidRPr="000D415E">
              <w:rPr>
                <w:rFonts w:ascii="Times New Roman" w:hAnsi="Times New Roman" w:cs="Times New Roman"/>
              </w:rPr>
              <w:t>,0</w:t>
            </w:r>
            <w:r w:rsidR="007F148B">
              <w:rPr>
                <w:rFonts w:ascii="Times New Roman" w:hAnsi="Times New Roman" w:cs="Times New Roman"/>
              </w:rPr>
              <w:t xml:space="preserve">  </w:t>
            </w:r>
          </w:p>
        </w:tc>
      </w:tr>
      <w:tr w:rsidR="00367ABF" w:rsidRPr="00D327C3" w:rsidTr="00367ABF">
        <w:tc>
          <w:tcPr>
            <w:tcW w:w="1042" w:type="dxa"/>
          </w:tcPr>
          <w:p w:rsidR="00367ABF" w:rsidRDefault="00016CF1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5059" w:type="dxa"/>
          </w:tcPr>
          <w:p w:rsidR="00367ABF" w:rsidRPr="000D415E" w:rsidRDefault="00367ABF" w:rsidP="00367ABF">
            <w:pPr>
              <w:jc w:val="both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- приобретение и установка домофона с функцией видеовыхода;</w:t>
            </w:r>
          </w:p>
        </w:tc>
        <w:tc>
          <w:tcPr>
            <w:tcW w:w="1987" w:type="dxa"/>
          </w:tcPr>
          <w:p w:rsidR="00367ABF" w:rsidRPr="000D415E" w:rsidRDefault="00367ABF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Управление образо</w:t>
            </w:r>
            <w:r w:rsidR="003A2722">
              <w:rPr>
                <w:rFonts w:ascii="Times New Roman" w:hAnsi="Times New Roman" w:cs="Times New Roman"/>
              </w:rPr>
              <w:t>ванием</w:t>
            </w:r>
          </w:p>
        </w:tc>
        <w:tc>
          <w:tcPr>
            <w:tcW w:w="1988" w:type="dxa"/>
          </w:tcPr>
          <w:p w:rsidR="00367ABF" w:rsidRPr="000D415E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2024 - 2026</w:t>
            </w:r>
          </w:p>
        </w:tc>
        <w:tc>
          <w:tcPr>
            <w:tcW w:w="1548" w:type="dxa"/>
          </w:tcPr>
          <w:p w:rsidR="00367ABF" w:rsidRPr="000D415E" w:rsidRDefault="00367ABF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Бюджет район</w:t>
            </w:r>
          </w:p>
        </w:tc>
        <w:tc>
          <w:tcPr>
            <w:tcW w:w="1418" w:type="dxa"/>
          </w:tcPr>
          <w:p w:rsidR="00367ABF" w:rsidRPr="000D415E" w:rsidRDefault="00D347E2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7ABF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367ABF" w:rsidRPr="000D415E" w:rsidRDefault="00820AA5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7ABF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1" w:type="dxa"/>
          </w:tcPr>
          <w:p w:rsidR="00367ABF" w:rsidRPr="000D415E" w:rsidRDefault="00820AA5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7ABF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  <w:gridSpan w:val="2"/>
          </w:tcPr>
          <w:p w:rsidR="00367ABF" w:rsidRPr="000D415E" w:rsidRDefault="00D347E2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367ABF" w:rsidRPr="000D415E">
              <w:rPr>
                <w:rFonts w:ascii="Times New Roman" w:hAnsi="Times New Roman" w:cs="Times New Roman"/>
              </w:rPr>
              <w:t>,0</w:t>
            </w:r>
          </w:p>
        </w:tc>
      </w:tr>
      <w:tr w:rsidR="000E0B36" w:rsidRPr="00D327C3" w:rsidTr="00367ABF">
        <w:tc>
          <w:tcPr>
            <w:tcW w:w="1042" w:type="dxa"/>
          </w:tcPr>
          <w:p w:rsidR="000E0B36" w:rsidRDefault="00016CF1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5059" w:type="dxa"/>
          </w:tcPr>
          <w:p w:rsidR="000E0B36" w:rsidRPr="000D415E" w:rsidRDefault="000E0B36" w:rsidP="00367ABF">
            <w:pPr>
              <w:jc w:val="both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- установка тревожной кнопки.</w:t>
            </w:r>
          </w:p>
        </w:tc>
        <w:tc>
          <w:tcPr>
            <w:tcW w:w="1987" w:type="dxa"/>
          </w:tcPr>
          <w:p w:rsidR="000E0B36" w:rsidRPr="000D415E" w:rsidRDefault="00C53010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 xml:space="preserve">Управление образованием, </w:t>
            </w:r>
            <w:r w:rsidR="000E0B36" w:rsidRPr="000D415E">
              <w:rPr>
                <w:rFonts w:ascii="Times New Roman" w:hAnsi="Times New Roman" w:cs="Times New Roman"/>
              </w:rPr>
              <w:t>Отдел ку</w:t>
            </w:r>
            <w:r w:rsidR="003A2722">
              <w:rPr>
                <w:rFonts w:ascii="Times New Roman" w:hAnsi="Times New Roman" w:cs="Times New Roman"/>
              </w:rPr>
              <w:t xml:space="preserve">льтуры, Администрация </w:t>
            </w:r>
            <w:r w:rsidR="003A2722">
              <w:rPr>
                <w:rFonts w:ascii="Times New Roman" w:hAnsi="Times New Roman" w:cs="Times New Roman"/>
              </w:rPr>
              <w:lastRenderedPageBreak/>
              <w:t>МР «Сретенский район»</w:t>
            </w:r>
          </w:p>
        </w:tc>
        <w:tc>
          <w:tcPr>
            <w:tcW w:w="1988" w:type="dxa"/>
          </w:tcPr>
          <w:p w:rsidR="000E0B36" w:rsidRPr="000D415E" w:rsidRDefault="001D57BC" w:rsidP="00DB5D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2024 - 2026</w:t>
            </w:r>
          </w:p>
        </w:tc>
        <w:tc>
          <w:tcPr>
            <w:tcW w:w="1548" w:type="dxa"/>
          </w:tcPr>
          <w:p w:rsidR="000E0B36" w:rsidRPr="000D415E" w:rsidRDefault="000E0B36" w:rsidP="008379EA">
            <w:pPr>
              <w:jc w:val="center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>Бюджет района</w:t>
            </w:r>
          </w:p>
        </w:tc>
        <w:tc>
          <w:tcPr>
            <w:tcW w:w="1418" w:type="dxa"/>
          </w:tcPr>
          <w:p w:rsidR="000E0B36" w:rsidRPr="000D415E" w:rsidRDefault="00D347E2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0B36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134" w:type="dxa"/>
          </w:tcPr>
          <w:p w:rsidR="000E0B36" w:rsidRPr="000D415E" w:rsidRDefault="00820AA5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0B36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81" w:type="dxa"/>
          </w:tcPr>
          <w:p w:rsidR="000E0B36" w:rsidRPr="000D415E" w:rsidRDefault="00820AA5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0B36" w:rsidRPr="000D415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003" w:type="dxa"/>
            <w:gridSpan w:val="2"/>
          </w:tcPr>
          <w:p w:rsidR="000E0B36" w:rsidRPr="000D415E" w:rsidRDefault="00F258B6" w:rsidP="008379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  <w:r w:rsidR="000E0B36" w:rsidRPr="000D415E">
              <w:rPr>
                <w:rFonts w:ascii="Times New Roman" w:hAnsi="Times New Roman" w:cs="Times New Roman"/>
              </w:rPr>
              <w:t>,0</w:t>
            </w:r>
          </w:p>
        </w:tc>
      </w:tr>
      <w:tr w:rsidR="00190C12" w:rsidRPr="00673D97" w:rsidTr="0079366D">
        <w:tc>
          <w:tcPr>
            <w:tcW w:w="1042" w:type="dxa"/>
          </w:tcPr>
          <w:p w:rsidR="00190C12" w:rsidRPr="00A24BFA" w:rsidRDefault="00190C12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059" w:type="dxa"/>
          </w:tcPr>
          <w:p w:rsidR="00190C12" w:rsidRPr="00980BAD" w:rsidRDefault="00190C12" w:rsidP="008379EA">
            <w:pPr>
              <w:jc w:val="both"/>
              <w:rPr>
                <w:rFonts w:ascii="Times New Roman" w:hAnsi="Times New Roman" w:cs="Times New Roman"/>
              </w:rPr>
            </w:pPr>
            <w:r w:rsidRPr="00980BAD">
              <w:rPr>
                <w:rFonts w:ascii="Times New Roman" w:hAnsi="Times New Roman" w:cs="Times New Roman"/>
                <w:b/>
              </w:rPr>
              <w:t>Итого по разделу</w:t>
            </w:r>
          </w:p>
        </w:tc>
        <w:tc>
          <w:tcPr>
            <w:tcW w:w="1987" w:type="dxa"/>
          </w:tcPr>
          <w:p w:rsidR="00190C12" w:rsidRPr="00980BAD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190C12" w:rsidRPr="00980BAD" w:rsidRDefault="00190C12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190C12" w:rsidRPr="00980BAD" w:rsidRDefault="00BA6F40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</w:tcPr>
          <w:p w:rsidR="00190C12" w:rsidRPr="00673D97" w:rsidRDefault="00D347E2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="00F038D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</w:tcPr>
          <w:p w:rsidR="00190C12" w:rsidRPr="00673D97" w:rsidRDefault="00820AA5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038D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81" w:type="dxa"/>
          </w:tcPr>
          <w:p w:rsidR="00190C12" w:rsidRPr="00673D97" w:rsidRDefault="00820AA5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F038D4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03" w:type="dxa"/>
            <w:gridSpan w:val="2"/>
            <w:shd w:val="clear" w:color="auto" w:fill="00B0F0"/>
          </w:tcPr>
          <w:p w:rsidR="00190C12" w:rsidRPr="004F38B4" w:rsidRDefault="00D347E2" w:rsidP="008379EA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45</w:t>
            </w:r>
            <w:r w:rsidR="00F038D4" w:rsidRPr="000D415E">
              <w:rPr>
                <w:rFonts w:ascii="Times New Roman" w:hAnsi="Times New Roman" w:cs="Times New Roman"/>
                <w:b/>
              </w:rPr>
              <w:t>,0</w:t>
            </w:r>
          </w:p>
        </w:tc>
      </w:tr>
      <w:tr w:rsidR="00F038D4" w:rsidRPr="00673D97" w:rsidTr="0079366D">
        <w:tc>
          <w:tcPr>
            <w:tcW w:w="1042" w:type="dxa"/>
          </w:tcPr>
          <w:p w:rsidR="00F038D4" w:rsidRPr="00A24BFA" w:rsidRDefault="00F038D4" w:rsidP="008379EA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5059" w:type="dxa"/>
          </w:tcPr>
          <w:p w:rsidR="00F038D4" w:rsidRPr="00980BAD" w:rsidRDefault="00F038D4" w:rsidP="008379EA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 по Программе:</w:t>
            </w:r>
          </w:p>
        </w:tc>
        <w:tc>
          <w:tcPr>
            <w:tcW w:w="1987" w:type="dxa"/>
          </w:tcPr>
          <w:p w:rsidR="00F038D4" w:rsidRPr="00980BAD" w:rsidRDefault="00F038D4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8" w:type="dxa"/>
          </w:tcPr>
          <w:p w:rsidR="00F038D4" w:rsidRPr="00980BAD" w:rsidRDefault="00F038D4" w:rsidP="008379E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</w:tcPr>
          <w:p w:rsidR="00F038D4" w:rsidRPr="00980BAD" w:rsidRDefault="00BA6F40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 района</w:t>
            </w:r>
          </w:p>
        </w:tc>
        <w:tc>
          <w:tcPr>
            <w:tcW w:w="1418" w:type="dxa"/>
          </w:tcPr>
          <w:p w:rsidR="00F038D4" w:rsidRDefault="00D347E2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150</w:t>
            </w:r>
            <w:r w:rsidR="0046080E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134" w:type="dxa"/>
          </w:tcPr>
          <w:p w:rsidR="00F038D4" w:rsidRDefault="00820AA5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080E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981" w:type="dxa"/>
          </w:tcPr>
          <w:p w:rsidR="00F038D4" w:rsidRDefault="00820AA5" w:rsidP="008379E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  <w:r w:rsidR="0046080E">
              <w:rPr>
                <w:rFonts w:ascii="Times New Roman" w:hAnsi="Times New Roman" w:cs="Times New Roman"/>
                <w:b/>
              </w:rPr>
              <w:t>,0</w:t>
            </w:r>
          </w:p>
        </w:tc>
        <w:tc>
          <w:tcPr>
            <w:tcW w:w="1003" w:type="dxa"/>
            <w:gridSpan w:val="2"/>
            <w:shd w:val="clear" w:color="auto" w:fill="00B0F0"/>
          </w:tcPr>
          <w:p w:rsidR="00F038D4" w:rsidRPr="004F38B4" w:rsidRDefault="00D347E2" w:rsidP="008379EA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  <w:r w:rsidR="0046080E" w:rsidRPr="000D415E">
              <w:rPr>
                <w:rFonts w:ascii="Times New Roman" w:hAnsi="Times New Roman" w:cs="Times New Roman"/>
                <w:b/>
              </w:rPr>
              <w:t>,0</w:t>
            </w:r>
          </w:p>
        </w:tc>
      </w:tr>
    </w:tbl>
    <w:p w:rsidR="00924713" w:rsidRPr="00924713" w:rsidRDefault="00924713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2B7" w:rsidRDefault="004777FD" w:rsidP="00F8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5A6E" w:rsidRDefault="00F85A6E" w:rsidP="00F85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C12B7" w:rsidRDefault="00AC12B7" w:rsidP="00AC12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</w:pPr>
      <w:r w:rsidRPr="00C333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>Прогнозные значения показателей (индика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bdr w:val="none" w:sz="0" w:space="0" w:color="auto" w:frame="1"/>
          <w:lang w:eastAsia="ru-RU"/>
        </w:rPr>
        <w:t xml:space="preserve">торов) реализации </w:t>
      </w:r>
    </w:p>
    <w:p w:rsidR="00AC12B7" w:rsidRPr="00AC12B7" w:rsidRDefault="00AC12B7" w:rsidP="00AC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C12B7">
        <w:rPr>
          <w:rFonts w:ascii="Times New Roman" w:hAnsi="Times New Roman" w:cs="Times New Roman"/>
          <w:sz w:val="28"/>
          <w:szCs w:val="28"/>
        </w:rPr>
        <w:t>программы</w:t>
      </w:r>
    </w:p>
    <w:p w:rsidR="00AC12B7" w:rsidRDefault="00AC12B7" w:rsidP="00AC12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«Профилактика терроризма, минимизация и (или) ликвидация его проявлений на территории муниципального района «Сретенский район»</w:t>
      </w:r>
      <w:r w:rsidR="00292497">
        <w:rPr>
          <w:rFonts w:ascii="Times New Roman" w:hAnsi="Times New Roman" w:cs="Times New Roman"/>
          <w:sz w:val="28"/>
          <w:szCs w:val="28"/>
        </w:rPr>
        <w:t xml:space="preserve"> </w:t>
      </w:r>
      <w:r w:rsidR="00747059">
        <w:rPr>
          <w:rFonts w:ascii="Times New Roman" w:hAnsi="Times New Roman" w:cs="Times New Roman"/>
          <w:sz w:val="28"/>
          <w:szCs w:val="28"/>
        </w:rPr>
        <w:t>на 2024 – 2026</w:t>
      </w:r>
      <w:r>
        <w:rPr>
          <w:rFonts w:ascii="Times New Roman" w:hAnsi="Times New Roman" w:cs="Times New Roman"/>
          <w:sz w:val="28"/>
          <w:szCs w:val="28"/>
        </w:rPr>
        <w:t xml:space="preserve"> годы»</w:t>
      </w:r>
    </w:p>
    <w:p w:rsidR="00AC12B7" w:rsidRDefault="00AC12B7" w:rsidP="00AC12B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bdr w:val="none" w:sz="0" w:space="0" w:color="auto" w:frame="1"/>
          <w:lang w:eastAsia="ru-RU"/>
        </w:rPr>
      </w:pPr>
    </w:p>
    <w:tbl>
      <w:tblPr>
        <w:tblStyle w:val="a3"/>
        <w:tblW w:w="15876" w:type="dxa"/>
        <w:jc w:val="center"/>
        <w:tblInd w:w="251" w:type="dxa"/>
        <w:tblLook w:val="04A0" w:firstRow="1" w:lastRow="0" w:firstColumn="1" w:lastColumn="0" w:noHBand="0" w:noVBand="1"/>
      </w:tblPr>
      <w:tblGrid>
        <w:gridCol w:w="675"/>
        <w:gridCol w:w="4537"/>
        <w:gridCol w:w="1450"/>
        <w:gridCol w:w="2918"/>
        <w:gridCol w:w="2919"/>
        <w:gridCol w:w="3377"/>
      </w:tblGrid>
      <w:tr w:rsidR="00AC12B7" w:rsidTr="003E3FD7">
        <w:trPr>
          <w:jc w:val="center"/>
        </w:trPr>
        <w:tc>
          <w:tcPr>
            <w:tcW w:w="675" w:type="dxa"/>
            <w:vAlign w:val="center"/>
          </w:tcPr>
          <w:p w:rsidR="00AC12B7" w:rsidRPr="008828A6" w:rsidRDefault="00AC12B7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828A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828A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7" w:type="dxa"/>
            <w:vAlign w:val="center"/>
          </w:tcPr>
          <w:p w:rsidR="00AC12B7" w:rsidRPr="008828A6" w:rsidRDefault="00AC12B7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6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50" w:type="dxa"/>
            <w:vAlign w:val="center"/>
          </w:tcPr>
          <w:p w:rsidR="00C46EC6" w:rsidRDefault="00AC12B7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6">
              <w:rPr>
                <w:rFonts w:ascii="Times New Roman" w:hAnsi="Times New Roman" w:cs="Times New Roman"/>
                <w:sz w:val="24"/>
                <w:szCs w:val="24"/>
              </w:rPr>
              <w:t>Единицы</w:t>
            </w:r>
          </w:p>
          <w:p w:rsidR="00AC12B7" w:rsidRPr="008828A6" w:rsidRDefault="00AC12B7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6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2918" w:type="dxa"/>
            <w:vAlign w:val="center"/>
          </w:tcPr>
          <w:p w:rsidR="00C46EC6" w:rsidRDefault="00747059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AC12B7" w:rsidRPr="008828A6">
              <w:rPr>
                <w:rFonts w:ascii="Times New Roman" w:hAnsi="Times New Roman" w:cs="Times New Roman"/>
                <w:sz w:val="24"/>
                <w:szCs w:val="24"/>
              </w:rPr>
              <w:t xml:space="preserve"> год –</w:t>
            </w:r>
          </w:p>
          <w:p w:rsidR="00AC12B7" w:rsidRPr="008828A6" w:rsidRDefault="00AC12B7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8A6">
              <w:rPr>
                <w:rFonts w:ascii="Times New Roman" w:hAnsi="Times New Roman" w:cs="Times New Roman"/>
                <w:sz w:val="24"/>
                <w:szCs w:val="24"/>
              </w:rPr>
              <w:t>первый год</w:t>
            </w:r>
          </w:p>
        </w:tc>
        <w:tc>
          <w:tcPr>
            <w:tcW w:w="2919" w:type="dxa"/>
            <w:vAlign w:val="center"/>
          </w:tcPr>
          <w:p w:rsidR="00AC12B7" w:rsidRPr="008828A6" w:rsidRDefault="00747059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AC12B7" w:rsidRPr="008828A6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377" w:type="dxa"/>
            <w:vAlign w:val="center"/>
          </w:tcPr>
          <w:p w:rsidR="00AC12B7" w:rsidRPr="008828A6" w:rsidRDefault="00747059" w:rsidP="00C46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AC12B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="00AC12B7" w:rsidRPr="008828A6">
              <w:rPr>
                <w:rFonts w:ascii="Times New Roman" w:hAnsi="Times New Roman" w:cs="Times New Roman"/>
                <w:sz w:val="24"/>
                <w:szCs w:val="24"/>
              </w:rPr>
              <w:t>- последний год реализации</w:t>
            </w:r>
          </w:p>
        </w:tc>
      </w:tr>
      <w:tr w:rsidR="00AC12B7" w:rsidTr="003E3FD7">
        <w:trPr>
          <w:jc w:val="center"/>
        </w:trPr>
        <w:tc>
          <w:tcPr>
            <w:tcW w:w="675" w:type="dxa"/>
            <w:vAlign w:val="center"/>
          </w:tcPr>
          <w:p w:rsidR="00AC12B7" w:rsidRPr="008828A6" w:rsidRDefault="009B1282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7" w:type="dxa"/>
          </w:tcPr>
          <w:p w:rsidR="00AC12B7" w:rsidRPr="008828A6" w:rsidRDefault="009B1282" w:rsidP="000A48B0">
            <w:pPr>
              <w:ind w:firstLine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Изготовление и распространение памяток, листовок антитеррористической направленности среди населения.</w:t>
            </w:r>
          </w:p>
        </w:tc>
        <w:tc>
          <w:tcPr>
            <w:tcW w:w="1450" w:type="dxa"/>
            <w:vAlign w:val="center"/>
          </w:tcPr>
          <w:p w:rsidR="00AC12B7" w:rsidRDefault="00AC12B7" w:rsidP="000A48B0">
            <w:pPr>
              <w:jc w:val="center"/>
            </w:pPr>
            <w:r w:rsidRPr="000822F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18" w:type="dxa"/>
            <w:vAlign w:val="center"/>
          </w:tcPr>
          <w:p w:rsidR="00AC12B7" w:rsidRPr="008828A6" w:rsidRDefault="00E40D8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AC12B7" w:rsidRPr="008828A6" w:rsidRDefault="00E40D8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:rsidR="00AC12B7" w:rsidRPr="008828A6" w:rsidRDefault="00E40D8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D41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12B7" w:rsidTr="003E3FD7">
        <w:trPr>
          <w:trHeight w:val="506"/>
          <w:jc w:val="center"/>
        </w:trPr>
        <w:tc>
          <w:tcPr>
            <w:tcW w:w="675" w:type="dxa"/>
            <w:vAlign w:val="center"/>
          </w:tcPr>
          <w:p w:rsidR="00AC12B7" w:rsidRPr="008828A6" w:rsidRDefault="009B1282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7" w:type="dxa"/>
            <w:vAlign w:val="center"/>
          </w:tcPr>
          <w:p w:rsidR="00AC12B7" w:rsidRPr="00D64A7E" w:rsidRDefault="009B1282" w:rsidP="000A48B0">
            <w:pPr>
              <w:ind w:firstLine="176"/>
              <w:jc w:val="both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</w:rPr>
              <w:t>Обеспечение наглядной агитацией учреждений социальной сферы.</w:t>
            </w:r>
          </w:p>
        </w:tc>
        <w:tc>
          <w:tcPr>
            <w:tcW w:w="1450" w:type="dxa"/>
            <w:vAlign w:val="center"/>
          </w:tcPr>
          <w:p w:rsidR="00AC12B7" w:rsidRDefault="00AC12B7" w:rsidP="000A48B0">
            <w:pPr>
              <w:jc w:val="center"/>
            </w:pPr>
            <w:r w:rsidRPr="000822F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18" w:type="dxa"/>
            <w:vAlign w:val="center"/>
          </w:tcPr>
          <w:p w:rsidR="00AC12B7" w:rsidRPr="008828A6" w:rsidRDefault="00E40D8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AC12B7" w:rsidRPr="008828A6" w:rsidRDefault="00E40D8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06F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:rsidR="00AC12B7" w:rsidRPr="008828A6" w:rsidRDefault="00F258B6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12B7" w:rsidTr="003E3FD7">
        <w:trPr>
          <w:trHeight w:val="506"/>
          <w:jc w:val="center"/>
        </w:trPr>
        <w:tc>
          <w:tcPr>
            <w:tcW w:w="675" w:type="dxa"/>
            <w:vAlign w:val="center"/>
          </w:tcPr>
          <w:p w:rsidR="00AC12B7" w:rsidRPr="008828A6" w:rsidRDefault="00292497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7" w:type="dxa"/>
            <w:vAlign w:val="center"/>
          </w:tcPr>
          <w:p w:rsidR="00AC12B7" w:rsidRPr="00E07E82" w:rsidRDefault="004E27C2" w:rsidP="000A48B0">
            <w:pPr>
              <w:ind w:firstLine="1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92497">
              <w:rPr>
                <w:rFonts w:ascii="Times New Roman" w:hAnsi="Times New Roman" w:cs="Times New Roman"/>
              </w:rPr>
              <w:t>риобретение и установка домофона с функцией видеовыхода;</w:t>
            </w:r>
          </w:p>
        </w:tc>
        <w:tc>
          <w:tcPr>
            <w:tcW w:w="1450" w:type="dxa"/>
            <w:vAlign w:val="center"/>
          </w:tcPr>
          <w:p w:rsidR="00AC12B7" w:rsidRDefault="00AC12B7" w:rsidP="000A48B0">
            <w:pPr>
              <w:jc w:val="center"/>
            </w:pPr>
            <w:r w:rsidRPr="000822F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18" w:type="dxa"/>
            <w:vAlign w:val="center"/>
          </w:tcPr>
          <w:p w:rsidR="00AC12B7" w:rsidRPr="008828A6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AC12B7" w:rsidRPr="008828A6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:rsidR="00AC12B7" w:rsidRPr="008828A6" w:rsidRDefault="00213423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C12B7" w:rsidTr="003E3FD7">
        <w:trPr>
          <w:trHeight w:val="506"/>
          <w:jc w:val="center"/>
        </w:trPr>
        <w:tc>
          <w:tcPr>
            <w:tcW w:w="675" w:type="dxa"/>
            <w:vAlign w:val="center"/>
          </w:tcPr>
          <w:p w:rsidR="00AC12B7" w:rsidRPr="008828A6" w:rsidRDefault="00292497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7" w:type="dxa"/>
            <w:vAlign w:val="center"/>
          </w:tcPr>
          <w:p w:rsidR="00AC12B7" w:rsidRPr="00E07E82" w:rsidRDefault="004E27C2" w:rsidP="000A48B0">
            <w:pPr>
              <w:ind w:firstLine="176"/>
              <w:jc w:val="both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="00292497">
              <w:rPr>
                <w:rFonts w:ascii="Times New Roman" w:hAnsi="Times New Roman" w:cs="Times New Roman"/>
              </w:rPr>
              <w:t>становка тревожной кнопки</w:t>
            </w:r>
          </w:p>
        </w:tc>
        <w:tc>
          <w:tcPr>
            <w:tcW w:w="1450" w:type="dxa"/>
            <w:vAlign w:val="center"/>
          </w:tcPr>
          <w:p w:rsidR="00AC12B7" w:rsidRDefault="00AC12B7" w:rsidP="000A48B0">
            <w:pPr>
              <w:jc w:val="center"/>
            </w:pPr>
            <w:r w:rsidRPr="000822FC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18" w:type="dxa"/>
            <w:vAlign w:val="center"/>
          </w:tcPr>
          <w:p w:rsidR="00AC12B7" w:rsidRPr="008828A6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AC12B7" w:rsidRPr="008828A6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:rsidR="00AC12B7" w:rsidRPr="008828A6" w:rsidRDefault="00213423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0D85" w:rsidTr="003E3FD7">
        <w:trPr>
          <w:trHeight w:val="506"/>
          <w:jc w:val="center"/>
        </w:trPr>
        <w:tc>
          <w:tcPr>
            <w:tcW w:w="675" w:type="dxa"/>
            <w:vAlign w:val="center"/>
          </w:tcPr>
          <w:p w:rsidR="00E40D85" w:rsidRDefault="008E2AED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7" w:type="dxa"/>
            <w:vAlign w:val="center"/>
          </w:tcPr>
          <w:p w:rsidR="00E40D85" w:rsidRPr="000D415E" w:rsidRDefault="00E40D85" w:rsidP="00E40D85">
            <w:pPr>
              <w:jc w:val="both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 xml:space="preserve"> приобретение и установка системы видеонаблюдения (камеры).</w:t>
            </w:r>
          </w:p>
          <w:p w:rsidR="00E40D85" w:rsidRDefault="00E40D85" w:rsidP="000A48B0">
            <w:pPr>
              <w:ind w:firstLine="176"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</w:tc>
        <w:tc>
          <w:tcPr>
            <w:tcW w:w="1450" w:type="dxa"/>
            <w:vAlign w:val="center"/>
          </w:tcPr>
          <w:p w:rsidR="00E40D85" w:rsidRPr="000822FC" w:rsidRDefault="008E2AED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18" w:type="dxa"/>
            <w:vAlign w:val="center"/>
          </w:tcPr>
          <w:p w:rsidR="00E40D85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E40D85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:rsidR="00E40D85" w:rsidRDefault="00F258B6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40D85" w:rsidTr="003E3FD7">
        <w:trPr>
          <w:trHeight w:val="506"/>
          <w:jc w:val="center"/>
        </w:trPr>
        <w:tc>
          <w:tcPr>
            <w:tcW w:w="675" w:type="dxa"/>
            <w:vAlign w:val="center"/>
          </w:tcPr>
          <w:p w:rsidR="00E40D85" w:rsidRDefault="008E2AED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7" w:type="dxa"/>
            <w:vAlign w:val="center"/>
          </w:tcPr>
          <w:p w:rsidR="00E40D85" w:rsidRPr="000D415E" w:rsidRDefault="00E40D85" w:rsidP="00E40D85">
            <w:pPr>
              <w:jc w:val="both"/>
              <w:rPr>
                <w:rFonts w:ascii="Times New Roman" w:hAnsi="Times New Roman" w:cs="Times New Roman"/>
              </w:rPr>
            </w:pPr>
            <w:r w:rsidRPr="000D415E">
              <w:rPr>
                <w:rFonts w:ascii="Times New Roman" w:hAnsi="Times New Roman" w:cs="Times New Roman"/>
              </w:rPr>
              <w:t xml:space="preserve"> приобретение и установка системы громкоговорящей связи;</w:t>
            </w:r>
          </w:p>
        </w:tc>
        <w:tc>
          <w:tcPr>
            <w:tcW w:w="1450" w:type="dxa"/>
            <w:vAlign w:val="center"/>
          </w:tcPr>
          <w:p w:rsidR="00E40D85" w:rsidRPr="000822FC" w:rsidRDefault="008E2AED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18" w:type="dxa"/>
            <w:vAlign w:val="center"/>
          </w:tcPr>
          <w:p w:rsidR="00E40D85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19" w:type="dxa"/>
            <w:vAlign w:val="center"/>
          </w:tcPr>
          <w:p w:rsidR="00E40D85" w:rsidRDefault="00820AA5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377" w:type="dxa"/>
            <w:vAlign w:val="center"/>
          </w:tcPr>
          <w:p w:rsidR="00E40D85" w:rsidRDefault="00213423" w:rsidP="000A48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AC12B7" w:rsidRPr="00044DEE" w:rsidRDefault="00AC12B7" w:rsidP="009247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C12B7" w:rsidRPr="00044DEE" w:rsidSect="00AD3982">
      <w:pgSz w:w="16838" w:h="11906" w:orient="landscape"/>
      <w:pgMar w:top="709" w:right="1134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9AA" w:rsidRDefault="005339AA" w:rsidP="008311E0">
      <w:pPr>
        <w:spacing w:after="0" w:line="240" w:lineRule="auto"/>
      </w:pPr>
      <w:r>
        <w:separator/>
      </w:r>
    </w:p>
  </w:endnote>
  <w:endnote w:type="continuationSeparator" w:id="0">
    <w:p w:rsidR="005339AA" w:rsidRDefault="005339AA" w:rsidP="0083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9AA" w:rsidRDefault="005339AA" w:rsidP="008311E0">
      <w:pPr>
        <w:spacing w:after="0" w:line="240" w:lineRule="auto"/>
      </w:pPr>
      <w:r>
        <w:separator/>
      </w:r>
    </w:p>
  </w:footnote>
  <w:footnote w:type="continuationSeparator" w:id="0">
    <w:p w:rsidR="005339AA" w:rsidRDefault="005339AA" w:rsidP="008311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941C3"/>
    <w:multiLevelType w:val="hybridMultilevel"/>
    <w:tmpl w:val="B9603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93"/>
    <w:rsid w:val="000168ED"/>
    <w:rsid w:val="00016CF1"/>
    <w:rsid w:val="00040C55"/>
    <w:rsid w:val="00044DEE"/>
    <w:rsid w:val="00087BA6"/>
    <w:rsid w:val="00093291"/>
    <w:rsid w:val="000A48B0"/>
    <w:rsid w:val="000C129A"/>
    <w:rsid w:val="000D415E"/>
    <w:rsid w:val="000E0B36"/>
    <w:rsid w:val="000E24CA"/>
    <w:rsid w:val="00114906"/>
    <w:rsid w:val="00116013"/>
    <w:rsid w:val="001234C8"/>
    <w:rsid w:val="001533F7"/>
    <w:rsid w:val="00155DBC"/>
    <w:rsid w:val="00164297"/>
    <w:rsid w:val="00176208"/>
    <w:rsid w:val="0018386F"/>
    <w:rsid w:val="0018767F"/>
    <w:rsid w:val="00190C12"/>
    <w:rsid w:val="001B54C2"/>
    <w:rsid w:val="001C5691"/>
    <w:rsid w:val="001D57BC"/>
    <w:rsid w:val="00200A35"/>
    <w:rsid w:val="002018DD"/>
    <w:rsid w:val="00213423"/>
    <w:rsid w:val="00214AEA"/>
    <w:rsid w:val="00223F97"/>
    <w:rsid w:val="00256118"/>
    <w:rsid w:val="002730B5"/>
    <w:rsid w:val="00292497"/>
    <w:rsid w:val="00295177"/>
    <w:rsid w:val="002B1C99"/>
    <w:rsid w:val="002B2D64"/>
    <w:rsid w:val="002C116C"/>
    <w:rsid w:val="002F0BAD"/>
    <w:rsid w:val="002F41A2"/>
    <w:rsid w:val="00312733"/>
    <w:rsid w:val="003161CA"/>
    <w:rsid w:val="00327A32"/>
    <w:rsid w:val="00334DCF"/>
    <w:rsid w:val="0035346B"/>
    <w:rsid w:val="00362F41"/>
    <w:rsid w:val="003679E2"/>
    <w:rsid w:val="00367ABF"/>
    <w:rsid w:val="00373228"/>
    <w:rsid w:val="003737FD"/>
    <w:rsid w:val="00386E6A"/>
    <w:rsid w:val="0039156D"/>
    <w:rsid w:val="003A2722"/>
    <w:rsid w:val="003D1C09"/>
    <w:rsid w:val="003E0965"/>
    <w:rsid w:val="003E0EB5"/>
    <w:rsid w:val="003E3FD7"/>
    <w:rsid w:val="00404DC3"/>
    <w:rsid w:val="00426E3F"/>
    <w:rsid w:val="00440BCD"/>
    <w:rsid w:val="0046080E"/>
    <w:rsid w:val="00471851"/>
    <w:rsid w:val="004777FD"/>
    <w:rsid w:val="004A596E"/>
    <w:rsid w:val="004C53BC"/>
    <w:rsid w:val="004E18DA"/>
    <w:rsid w:val="004E27C2"/>
    <w:rsid w:val="004F38B4"/>
    <w:rsid w:val="00504FE4"/>
    <w:rsid w:val="0052013B"/>
    <w:rsid w:val="00526838"/>
    <w:rsid w:val="005339AA"/>
    <w:rsid w:val="00552153"/>
    <w:rsid w:val="00554D2F"/>
    <w:rsid w:val="00554FA2"/>
    <w:rsid w:val="00557AEC"/>
    <w:rsid w:val="00571916"/>
    <w:rsid w:val="00586B50"/>
    <w:rsid w:val="00593B4E"/>
    <w:rsid w:val="00597AE6"/>
    <w:rsid w:val="005A06C5"/>
    <w:rsid w:val="005B7383"/>
    <w:rsid w:val="005D2BC3"/>
    <w:rsid w:val="005D5920"/>
    <w:rsid w:val="005E177F"/>
    <w:rsid w:val="0062127A"/>
    <w:rsid w:val="006276BD"/>
    <w:rsid w:val="00636CB0"/>
    <w:rsid w:val="00646913"/>
    <w:rsid w:val="00675626"/>
    <w:rsid w:val="006B2524"/>
    <w:rsid w:val="006B3EF4"/>
    <w:rsid w:val="006C1C67"/>
    <w:rsid w:val="006C59BC"/>
    <w:rsid w:val="006E0AC0"/>
    <w:rsid w:val="006F4274"/>
    <w:rsid w:val="006F6871"/>
    <w:rsid w:val="00703976"/>
    <w:rsid w:val="007214BA"/>
    <w:rsid w:val="007236C0"/>
    <w:rsid w:val="00734A96"/>
    <w:rsid w:val="007464A9"/>
    <w:rsid w:val="00747059"/>
    <w:rsid w:val="0076271E"/>
    <w:rsid w:val="00771DDD"/>
    <w:rsid w:val="007727C4"/>
    <w:rsid w:val="00777FD2"/>
    <w:rsid w:val="0079366D"/>
    <w:rsid w:val="007A66E3"/>
    <w:rsid w:val="007B20F4"/>
    <w:rsid w:val="007B2F41"/>
    <w:rsid w:val="007C56B2"/>
    <w:rsid w:val="007F148B"/>
    <w:rsid w:val="007F5DEE"/>
    <w:rsid w:val="007F6CB6"/>
    <w:rsid w:val="008018EC"/>
    <w:rsid w:val="00805199"/>
    <w:rsid w:val="00820AA5"/>
    <w:rsid w:val="008311E0"/>
    <w:rsid w:val="008366D3"/>
    <w:rsid w:val="008379EA"/>
    <w:rsid w:val="00866302"/>
    <w:rsid w:val="00880D8E"/>
    <w:rsid w:val="00891767"/>
    <w:rsid w:val="00894BC1"/>
    <w:rsid w:val="008A3741"/>
    <w:rsid w:val="008C02CF"/>
    <w:rsid w:val="008E2AED"/>
    <w:rsid w:val="00924713"/>
    <w:rsid w:val="0093646A"/>
    <w:rsid w:val="00966339"/>
    <w:rsid w:val="009763F4"/>
    <w:rsid w:val="009818C7"/>
    <w:rsid w:val="00983E05"/>
    <w:rsid w:val="009A6CEE"/>
    <w:rsid w:val="009B1282"/>
    <w:rsid w:val="009D58C9"/>
    <w:rsid w:val="009D5C91"/>
    <w:rsid w:val="009F41CD"/>
    <w:rsid w:val="00A277E5"/>
    <w:rsid w:val="00A369FB"/>
    <w:rsid w:val="00A5241E"/>
    <w:rsid w:val="00A73A80"/>
    <w:rsid w:val="00A80985"/>
    <w:rsid w:val="00A818C6"/>
    <w:rsid w:val="00AA363E"/>
    <w:rsid w:val="00AA770D"/>
    <w:rsid w:val="00AC12B7"/>
    <w:rsid w:val="00AC1673"/>
    <w:rsid w:val="00AD3982"/>
    <w:rsid w:val="00AF76C0"/>
    <w:rsid w:val="00B057D4"/>
    <w:rsid w:val="00B17816"/>
    <w:rsid w:val="00B31A7A"/>
    <w:rsid w:val="00B366BF"/>
    <w:rsid w:val="00B7693F"/>
    <w:rsid w:val="00B813D6"/>
    <w:rsid w:val="00BA6F40"/>
    <w:rsid w:val="00BC06BE"/>
    <w:rsid w:val="00BD24E7"/>
    <w:rsid w:val="00BE11B0"/>
    <w:rsid w:val="00BF6CA7"/>
    <w:rsid w:val="00C01753"/>
    <w:rsid w:val="00C16F96"/>
    <w:rsid w:val="00C42BBC"/>
    <w:rsid w:val="00C46EC6"/>
    <w:rsid w:val="00C52AA1"/>
    <w:rsid w:val="00C53010"/>
    <w:rsid w:val="00C552D0"/>
    <w:rsid w:val="00C81BA4"/>
    <w:rsid w:val="00CC4FEA"/>
    <w:rsid w:val="00CE6BFF"/>
    <w:rsid w:val="00D131DC"/>
    <w:rsid w:val="00D25F40"/>
    <w:rsid w:val="00D347E2"/>
    <w:rsid w:val="00D5098C"/>
    <w:rsid w:val="00D56228"/>
    <w:rsid w:val="00D65030"/>
    <w:rsid w:val="00D72343"/>
    <w:rsid w:val="00D811B5"/>
    <w:rsid w:val="00D83D38"/>
    <w:rsid w:val="00D93A10"/>
    <w:rsid w:val="00D95024"/>
    <w:rsid w:val="00DA3565"/>
    <w:rsid w:val="00DA5F0B"/>
    <w:rsid w:val="00DB510A"/>
    <w:rsid w:val="00DB5D39"/>
    <w:rsid w:val="00DD6899"/>
    <w:rsid w:val="00DF2241"/>
    <w:rsid w:val="00E06F61"/>
    <w:rsid w:val="00E14F44"/>
    <w:rsid w:val="00E3755B"/>
    <w:rsid w:val="00E40D85"/>
    <w:rsid w:val="00E478D1"/>
    <w:rsid w:val="00E62CBA"/>
    <w:rsid w:val="00E667D6"/>
    <w:rsid w:val="00E84828"/>
    <w:rsid w:val="00E85D72"/>
    <w:rsid w:val="00E92B11"/>
    <w:rsid w:val="00E96112"/>
    <w:rsid w:val="00EA30FA"/>
    <w:rsid w:val="00EB0D8D"/>
    <w:rsid w:val="00EB40E3"/>
    <w:rsid w:val="00EB7561"/>
    <w:rsid w:val="00EE4BEE"/>
    <w:rsid w:val="00F0268F"/>
    <w:rsid w:val="00F038D4"/>
    <w:rsid w:val="00F06A8C"/>
    <w:rsid w:val="00F17D93"/>
    <w:rsid w:val="00F258B6"/>
    <w:rsid w:val="00F3799C"/>
    <w:rsid w:val="00F505FA"/>
    <w:rsid w:val="00F50958"/>
    <w:rsid w:val="00F52B6B"/>
    <w:rsid w:val="00F74AC4"/>
    <w:rsid w:val="00F74C8E"/>
    <w:rsid w:val="00F77286"/>
    <w:rsid w:val="00F85A6E"/>
    <w:rsid w:val="00FB03E1"/>
    <w:rsid w:val="00FB15EC"/>
    <w:rsid w:val="00FB5DAB"/>
    <w:rsid w:val="00FB66BA"/>
    <w:rsid w:val="00FB6955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0C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06C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3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11E0"/>
  </w:style>
  <w:style w:type="paragraph" w:styleId="aa">
    <w:name w:val="footer"/>
    <w:basedOn w:val="a"/>
    <w:link w:val="ab"/>
    <w:uiPriority w:val="99"/>
    <w:unhideWhenUsed/>
    <w:rsid w:val="0083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01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0C1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93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93B4E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A06C5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3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11E0"/>
  </w:style>
  <w:style w:type="paragraph" w:styleId="aa">
    <w:name w:val="footer"/>
    <w:basedOn w:val="a"/>
    <w:link w:val="ab"/>
    <w:uiPriority w:val="99"/>
    <w:unhideWhenUsed/>
    <w:rsid w:val="008311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1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C58BA-EE50-4D4D-9533-60F58B176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2874</TotalTime>
  <Pages>1</Pages>
  <Words>2456</Words>
  <Characters>14001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72</cp:revision>
  <cp:lastPrinted>2023-11-20T07:14:00Z</cp:lastPrinted>
  <dcterms:created xsi:type="dcterms:W3CDTF">2020-09-16T05:11:00Z</dcterms:created>
  <dcterms:modified xsi:type="dcterms:W3CDTF">2026-03-30T04:07:00Z</dcterms:modified>
</cp:coreProperties>
</file>