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1" w:rsidRDefault="00D17A23" w:rsidP="00773E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Администрация муниципального района</w:t>
      </w:r>
      <w:r w:rsidR="00371278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                  </w:t>
      </w:r>
    </w:p>
    <w:p w:rsidR="00D17A23" w:rsidRPr="004F1D94" w:rsidRDefault="00D17A23" w:rsidP="00773E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«Тунгокоченский район»</w:t>
      </w:r>
    </w:p>
    <w:p w:rsidR="000518FF" w:rsidRPr="004F1D94" w:rsidRDefault="00D17A23" w:rsidP="00773E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Забайкальского края</w:t>
      </w:r>
    </w:p>
    <w:p w:rsidR="0098763B" w:rsidRDefault="0098763B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2A1121" w:rsidRPr="004F1D94" w:rsidRDefault="000518FF" w:rsidP="002A112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</w:p>
    <w:p w:rsidR="002A1121" w:rsidRPr="004F1D94" w:rsidRDefault="000518FF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ПОСТАНОВЛЕНИЕ</w:t>
      </w:r>
    </w:p>
    <w:p w:rsidR="000518FF" w:rsidRDefault="00773E21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07</w:t>
      </w:r>
      <w:r w:rsidR="00371278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августа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 20</w:t>
      </w:r>
      <w:r w:rsidR="004F1D94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20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года                                                            </w:t>
      </w:r>
      <w:r w:rsidR="002A1121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                           </w:t>
      </w:r>
      <w:r w:rsidR="00371278">
        <w:rPr>
          <w:rFonts w:ascii="Times New Roman" w:eastAsia="Times New Roman" w:hAnsi="Times New Roman" w:cs="Times New Roman"/>
          <w:color w:val="292C3D"/>
          <w:sz w:val="28"/>
          <w:szCs w:val="28"/>
        </w:rPr>
        <w:t>          </w:t>
      </w:r>
      <w:r w:rsidR="000518FF"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296</w:t>
      </w:r>
    </w:p>
    <w:p w:rsidR="0098763B" w:rsidRPr="004F1D94" w:rsidRDefault="0098763B" w:rsidP="002A1121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DE36C1" w:rsidRPr="004F1D94" w:rsidRDefault="00DE36C1" w:rsidP="00DE36C1">
      <w:pPr>
        <w:pStyle w:val="2"/>
        <w:rPr>
          <w:rStyle w:val="a7"/>
        </w:rPr>
      </w:pPr>
      <w:r w:rsidRPr="004F1D94">
        <w:rPr>
          <w:rStyle w:val="a7"/>
        </w:rPr>
        <w:t>с</w:t>
      </w:r>
      <w:r w:rsidRPr="004F1D94">
        <w:rPr>
          <w:rStyle w:val="a7"/>
        </w:rPr>
        <w:sym w:font="Symbol" w:char="F02E"/>
      </w:r>
      <w:r w:rsidRPr="004F1D94">
        <w:rPr>
          <w:rStyle w:val="a7"/>
        </w:rPr>
        <w:t xml:space="preserve"> Верх-Усугли</w:t>
      </w:r>
    </w:p>
    <w:p w:rsidR="002A1121" w:rsidRPr="004F1D94" w:rsidRDefault="002A1121" w:rsidP="002A1121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0518FF" w:rsidRPr="004F1D94" w:rsidRDefault="00371278" w:rsidP="002604B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О внесении изменени</w:t>
      </w:r>
      <w:r w:rsidR="00D10A7E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постановлени</w:t>
      </w:r>
      <w:r w:rsidR="00D10A7E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е</w:t>
      </w:r>
      <w:r w:rsidR="002604B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администрации муниципального района «Тунгокоченский район»</w:t>
      </w: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от</w:t>
      </w:r>
      <w:r w:rsidR="002604B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17 июня 2020 года</w:t>
      </w:r>
      <w:r w:rsidR="00D10A7E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№ 244 </w:t>
      </w:r>
      <w:r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</w:t>
      </w:r>
      <w:r w:rsidR="002604B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«</w:t>
      </w:r>
      <w:r w:rsidR="000518FF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О создании межведомственной  комиссии муниципального района «</w:t>
      </w:r>
      <w:r w:rsidR="00DE36C1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Тунгокоченский</w:t>
      </w:r>
      <w:r w:rsidR="000518FF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район» по оценке готовности муниципальных образований </w:t>
      </w:r>
      <w:r w:rsidR="00DE36C1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Тунгокоченского</w:t>
      </w:r>
      <w:r w:rsidR="000518FF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района к действиям в паводкоопасный период 20</w:t>
      </w:r>
      <w:r w:rsidR="004F1D94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20</w:t>
      </w:r>
      <w:r w:rsidR="000518FF" w:rsidRPr="004F1D94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 xml:space="preserve"> года</w:t>
      </w:r>
      <w:r w:rsidR="002604B7">
        <w:rPr>
          <w:rFonts w:ascii="Times New Roman" w:eastAsia="Times New Roman" w:hAnsi="Times New Roman" w:cs="Times New Roman"/>
          <w:b/>
          <w:bCs/>
          <w:color w:val="292C3D"/>
          <w:sz w:val="28"/>
          <w:szCs w:val="28"/>
        </w:rPr>
        <w:t>»</w:t>
      </w:r>
    </w:p>
    <w:p w:rsidR="000518FF" w:rsidRPr="004F1D94" w:rsidRDefault="000518FF" w:rsidP="002604B7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Default="000518FF" w:rsidP="004F1D94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  <w:r w:rsid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ab/>
      </w:r>
    </w:p>
    <w:p w:rsidR="000518FF" w:rsidRDefault="00D10A7E" w:rsidP="006E2B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1. Внести в </w:t>
      </w:r>
      <w:r w:rsidR="002604B7" w:rsidRPr="002604B7">
        <w:rPr>
          <w:rFonts w:ascii="Times New Roman" w:eastAsia="Times New Roman" w:hAnsi="Times New Roman" w:cs="Times New Roman"/>
          <w:color w:val="292C3D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е</w:t>
      </w:r>
      <w:r w:rsidR="002604B7" w:rsidRPr="002604B7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администрации муниципального района «Тунгокоченский район» от 17 июня 2020 года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 w:rsidRPr="002604B7">
        <w:rPr>
          <w:rFonts w:ascii="Times New Roman" w:eastAsia="Times New Roman" w:hAnsi="Times New Roman" w:cs="Times New Roman"/>
          <w:color w:val="292C3D"/>
          <w:sz w:val="28"/>
          <w:szCs w:val="28"/>
        </w:rPr>
        <w:t>№ 244</w:t>
      </w:r>
      <w:r w:rsidR="002604B7" w:rsidRPr="002604B7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«О создании межведомственной  комиссии муниципального района «Тунгокоченский район» по оценке готовности муниципальных образований Тунгокоченского района к действиям в паводкоопасный период 2020 года»</w:t>
      </w:r>
      <w:r w:rsidR="00773E21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(далее - Постановление)</w:t>
      </w:r>
      <w:r w:rsidR="002604B7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следующие изменения:</w:t>
      </w:r>
    </w:p>
    <w:p w:rsidR="00D10A7E" w:rsidRPr="004F1D94" w:rsidRDefault="00773E21" w:rsidP="006E2B2E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- в пункте 5 П</w:t>
      </w:r>
      <w:r w:rsidR="00D10A7E">
        <w:rPr>
          <w:rFonts w:ascii="Times New Roman" w:eastAsia="Times New Roman" w:hAnsi="Times New Roman" w:cs="Times New Roman"/>
          <w:color w:val="292C3D"/>
          <w:sz w:val="28"/>
          <w:szCs w:val="28"/>
        </w:rPr>
        <w:t>остановления слово «распоряжение» заменить на слово «постановление»</w:t>
      </w:r>
    </w:p>
    <w:p w:rsidR="0063359C" w:rsidRPr="004F1D94" w:rsidRDefault="0063359C" w:rsidP="0063359C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2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. Настоящее  Постановление опубликовать  в  газете  «Вести  Севера» и разместить на</w:t>
      </w:r>
      <w:r w:rsidR="00773E21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официальном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сайте муниципального района «Тунгокоченский район» в  информационно-телекоммуникационной сети «Интернет».</w:t>
      </w:r>
    </w:p>
    <w:p w:rsidR="0063359C" w:rsidRDefault="0063359C" w:rsidP="0063359C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3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. </w:t>
      </w:r>
      <w:proofErr w:type="gramStart"/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Контроль за</w:t>
      </w:r>
      <w:proofErr w:type="gramEnd"/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 xml:space="preserve"> исполнением настоящего постановления   </w:t>
      </w:r>
      <w:r>
        <w:rPr>
          <w:rFonts w:ascii="Times New Roman" w:eastAsia="Times New Roman" w:hAnsi="Times New Roman" w:cs="Times New Roman"/>
          <w:color w:val="292C3D"/>
          <w:sz w:val="28"/>
          <w:szCs w:val="28"/>
        </w:rPr>
        <w:t>оставляю за собой.</w:t>
      </w:r>
    </w:p>
    <w:p w:rsidR="0098763B" w:rsidRDefault="00D82E4E" w:rsidP="00D82E4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> </w:t>
      </w:r>
      <w:r w:rsidRPr="004F1D94">
        <w:rPr>
          <w:rFonts w:ascii="Times New Roman" w:eastAsia="Times New Roman" w:hAnsi="Times New Roman" w:cs="Times New Roman"/>
          <w:color w:val="292C3D"/>
          <w:sz w:val="28"/>
          <w:szCs w:val="28"/>
        </w:rPr>
        <w:tab/>
      </w:r>
    </w:p>
    <w:p w:rsidR="000C4CC1" w:rsidRPr="004F1D94" w:rsidRDefault="000C4CC1" w:rsidP="00D82E4E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4F1D94" w:rsidRDefault="004F1D94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</w:p>
    <w:p w:rsidR="0098763B" w:rsidRDefault="0098763B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И.о. руководителя администрации</w:t>
      </w:r>
    </w:p>
    <w:p w:rsidR="000518FF" w:rsidRPr="004F1D94" w:rsidRDefault="00627A3F" w:rsidP="00627A3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8"/>
          <w:szCs w:val="28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</w:t>
      </w:r>
      <w:r w:rsidR="000518F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муниципального района</w:t>
      </w:r>
    </w:p>
    <w:p w:rsidR="004F1D94" w:rsidRDefault="000518FF" w:rsidP="000C4CC1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292C3D"/>
          <w:sz w:val="24"/>
          <w:szCs w:val="24"/>
        </w:rPr>
      </w:pP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«</w:t>
      </w:r>
      <w:r w:rsidR="00627A3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Тунгокоченский</w:t>
      </w:r>
      <w:r w:rsidR="002E18ED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</w:t>
      </w:r>
      <w:r w:rsidR="00627A3F"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район»</w:t>
      </w:r>
      <w:r w:rsidRPr="004F1D94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                                   </w:t>
      </w:r>
      <w:r w:rsidR="006E2B2E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                        </w:t>
      </w:r>
      <w:r w:rsidR="0098763B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 xml:space="preserve">       </w:t>
      </w:r>
      <w:r w:rsidR="006E2B2E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 </w:t>
      </w:r>
      <w:r w:rsidR="0098763B">
        <w:rPr>
          <w:rFonts w:ascii="Times New Roman" w:eastAsia="Times New Roman" w:hAnsi="Times New Roman" w:cs="Times New Roman"/>
          <w:b/>
          <w:color w:val="292C3D"/>
          <w:sz w:val="28"/>
          <w:szCs w:val="28"/>
        </w:rPr>
        <w:t>Н.С. Ананенко</w:t>
      </w: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p w:rsidR="004F1D94" w:rsidRDefault="004F1D94" w:rsidP="00780871">
      <w:pPr>
        <w:shd w:val="clear" w:color="auto" w:fill="FFFFFF"/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color w:val="292C3D"/>
          <w:sz w:val="24"/>
          <w:szCs w:val="24"/>
        </w:rPr>
      </w:pPr>
    </w:p>
    <w:sectPr w:rsidR="004F1D94" w:rsidSect="0098763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34D"/>
    <w:multiLevelType w:val="multilevel"/>
    <w:tmpl w:val="B8A6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8FF"/>
    <w:rsid w:val="00042217"/>
    <w:rsid w:val="000435DF"/>
    <w:rsid w:val="000518FF"/>
    <w:rsid w:val="000A647B"/>
    <w:rsid w:val="000B51EA"/>
    <w:rsid w:val="000C4CC1"/>
    <w:rsid w:val="000D4DC7"/>
    <w:rsid w:val="0010541C"/>
    <w:rsid w:val="00113DBA"/>
    <w:rsid w:val="001514E1"/>
    <w:rsid w:val="001524B5"/>
    <w:rsid w:val="0018156F"/>
    <w:rsid w:val="00194D39"/>
    <w:rsid w:val="001A19AB"/>
    <w:rsid w:val="00217E3E"/>
    <w:rsid w:val="00242743"/>
    <w:rsid w:val="002604B7"/>
    <w:rsid w:val="00266125"/>
    <w:rsid w:val="00286FC2"/>
    <w:rsid w:val="002A1121"/>
    <w:rsid w:val="002E18ED"/>
    <w:rsid w:val="00333CA6"/>
    <w:rsid w:val="00366730"/>
    <w:rsid w:val="00371278"/>
    <w:rsid w:val="00376C1C"/>
    <w:rsid w:val="0038628E"/>
    <w:rsid w:val="003E57E8"/>
    <w:rsid w:val="00414065"/>
    <w:rsid w:val="00423235"/>
    <w:rsid w:val="00466485"/>
    <w:rsid w:val="004B31BA"/>
    <w:rsid w:val="004F1D94"/>
    <w:rsid w:val="005134F2"/>
    <w:rsid w:val="00533610"/>
    <w:rsid w:val="00555975"/>
    <w:rsid w:val="00556615"/>
    <w:rsid w:val="0059056E"/>
    <w:rsid w:val="005921B9"/>
    <w:rsid w:val="005E5F43"/>
    <w:rsid w:val="00601026"/>
    <w:rsid w:val="0062232E"/>
    <w:rsid w:val="00627A3F"/>
    <w:rsid w:val="00627ED1"/>
    <w:rsid w:val="0063359C"/>
    <w:rsid w:val="0064563F"/>
    <w:rsid w:val="0068640B"/>
    <w:rsid w:val="006941D9"/>
    <w:rsid w:val="006A2245"/>
    <w:rsid w:val="006E26BA"/>
    <w:rsid w:val="006E2B2E"/>
    <w:rsid w:val="006E5943"/>
    <w:rsid w:val="00700945"/>
    <w:rsid w:val="00735258"/>
    <w:rsid w:val="007475DF"/>
    <w:rsid w:val="00766973"/>
    <w:rsid w:val="00773E21"/>
    <w:rsid w:val="00780871"/>
    <w:rsid w:val="007B1B3F"/>
    <w:rsid w:val="007B7C36"/>
    <w:rsid w:val="007D1850"/>
    <w:rsid w:val="00841D3E"/>
    <w:rsid w:val="008644CF"/>
    <w:rsid w:val="00872CA0"/>
    <w:rsid w:val="00874EDA"/>
    <w:rsid w:val="00921007"/>
    <w:rsid w:val="0098763B"/>
    <w:rsid w:val="009B225C"/>
    <w:rsid w:val="009B794E"/>
    <w:rsid w:val="00A04E20"/>
    <w:rsid w:val="00A11C64"/>
    <w:rsid w:val="00A72421"/>
    <w:rsid w:val="00A92754"/>
    <w:rsid w:val="00AC379C"/>
    <w:rsid w:val="00AE0675"/>
    <w:rsid w:val="00B04267"/>
    <w:rsid w:val="00B066C8"/>
    <w:rsid w:val="00B264D8"/>
    <w:rsid w:val="00B60025"/>
    <w:rsid w:val="00B634BF"/>
    <w:rsid w:val="00BC0053"/>
    <w:rsid w:val="00BF0FAA"/>
    <w:rsid w:val="00BF2A43"/>
    <w:rsid w:val="00C22CB1"/>
    <w:rsid w:val="00C247FB"/>
    <w:rsid w:val="00C56380"/>
    <w:rsid w:val="00C727CB"/>
    <w:rsid w:val="00C72C9D"/>
    <w:rsid w:val="00C7574B"/>
    <w:rsid w:val="00C80127"/>
    <w:rsid w:val="00CD4834"/>
    <w:rsid w:val="00CD6BA2"/>
    <w:rsid w:val="00CE29B9"/>
    <w:rsid w:val="00CE793A"/>
    <w:rsid w:val="00D0019E"/>
    <w:rsid w:val="00D10A7E"/>
    <w:rsid w:val="00D17A23"/>
    <w:rsid w:val="00D23421"/>
    <w:rsid w:val="00D35178"/>
    <w:rsid w:val="00D4609B"/>
    <w:rsid w:val="00D568D4"/>
    <w:rsid w:val="00D6470D"/>
    <w:rsid w:val="00D82E4E"/>
    <w:rsid w:val="00D96C5A"/>
    <w:rsid w:val="00D97A7D"/>
    <w:rsid w:val="00DE36C1"/>
    <w:rsid w:val="00E6258B"/>
    <w:rsid w:val="00E70044"/>
    <w:rsid w:val="00EA77D0"/>
    <w:rsid w:val="00EC1DAB"/>
    <w:rsid w:val="00F107EA"/>
    <w:rsid w:val="00F20C79"/>
    <w:rsid w:val="00F351ED"/>
    <w:rsid w:val="00F510E3"/>
    <w:rsid w:val="00F6073E"/>
    <w:rsid w:val="00F650FA"/>
    <w:rsid w:val="00F70347"/>
    <w:rsid w:val="00F86600"/>
    <w:rsid w:val="00FC0650"/>
    <w:rsid w:val="00FD1C9C"/>
    <w:rsid w:val="00FF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43"/>
  </w:style>
  <w:style w:type="paragraph" w:styleId="1">
    <w:name w:val="heading 1"/>
    <w:basedOn w:val="a"/>
    <w:link w:val="10"/>
    <w:uiPriority w:val="9"/>
    <w:qFormat/>
    <w:rsid w:val="00051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8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5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518FF"/>
    <w:rPr>
      <w:b/>
      <w:bCs/>
    </w:rPr>
  </w:style>
  <w:style w:type="character" w:styleId="a5">
    <w:name w:val="Hyperlink"/>
    <w:basedOn w:val="a0"/>
    <w:uiPriority w:val="99"/>
    <w:semiHidden/>
    <w:unhideWhenUsed/>
    <w:rsid w:val="000518FF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DE36C1"/>
    <w:pPr>
      <w:autoSpaceDE w:val="0"/>
      <w:autoSpaceDN w:val="0"/>
      <w:spacing w:before="20"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DE36C1"/>
    <w:rPr>
      <w:rFonts w:ascii="Times New Roman" w:eastAsia="Times New Roman" w:hAnsi="Times New Roman" w:cs="Times New Roman"/>
    </w:rPr>
  </w:style>
  <w:style w:type="paragraph" w:styleId="a6">
    <w:name w:val="Block Text"/>
    <w:basedOn w:val="a"/>
    <w:link w:val="a7"/>
    <w:uiPriority w:val="99"/>
    <w:rsid w:val="00DE36C1"/>
    <w:pPr>
      <w:autoSpaceDE w:val="0"/>
      <w:autoSpaceDN w:val="0"/>
      <w:spacing w:before="180" w:after="0" w:line="240" w:lineRule="auto"/>
      <w:ind w:left="208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Цитата Знак"/>
    <w:basedOn w:val="a0"/>
    <w:link w:val="a6"/>
    <w:uiPriority w:val="99"/>
    <w:locked/>
    <w:rsid w:val="00DE36C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8644CF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8644C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F1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PUTINTSEVDA</cp:lastModifiedBy>
  <cp:revision>43</cp:revision>
  <cp:lastPrinted>2020-08-07T01:40:00Z</cp:lastPrinted>
  <dcterms:created xsi:type="dcterms:W3CDTF">2019-07-16T02:39:00Z</dcterms:created>
  <dcterms:modified xsi:type="dcterms:W3CDTF">2020-08-07T01:40:00Z</dcterms:modified>
</cp:coreProperties>
</file>