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36FEC" w:rsidRDefault="00D13D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Финансово-экономическое состояние </w:t>
      </w:r>
    </w:p>
    <w:p w:rsidR="00336FEC" w:rsidRDefault="00D13D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субъектов малого и среднего предпринимательства </w:t>
      </w:r>
    </w:p>
    <w:p w:rsidR="00D13D57" w:rsidRPr="00336FEC" w:rsidRDefault="00D13D57" w:rsidP="00336F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</w:t>
      </w:r>
      <w:r w:rsidR="00E525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сельском поселении </w:t>
      </w:r>
      <w:r w:rsidR="001C13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«Ленинское» муниципального района «</w:t>
      </w:r>
      <w:proofErr w:type="spellStart"/>
      <w:r w:rsidR="001C13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Улётовский</w:t>
      </w:r>
      <w:proofErr w:type="spellEnd"/>
      <w:r w:rsidR="001C13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район» Забайкальского края на</w:t>
      </w:r>
      <w:r w:rsidR="003E4EB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1 января 202</w:t>
      </w:r>
      <w:r w:rsidR="00AC069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4</w:t>
      </w:r>
      <w:r w:rsidR="003E4EB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года</w:t>
      </w:r>
    </w:p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B5B67" w:rsidRPr="00BA16F9" w:rsidRDefault="009B5B6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A16F9" w:rsidRPr="00BA16F9" w:rsidRDefault="00BA16F9" w:rsidP="004B631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336F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B7518">
        <w:rPr>
          <w:rFonts w:ascii="Times New Roman" w:hAnsi="Times New Roman" w:cs="Times New Roman"/>
          <w:b/>
          <w:sz w:val="28"/>
          <w:szCs w:val="28"/>
        </w:rPr>
        <w:t>1</w:t>
      </w:r>
      <w:r w:rsidR="001C1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C45">
        <w:rPr>
          <w:rFonts w:ascii="Times New Roman" w:hAnsi="Times New Roman" w:cs="Times New Roman"/>
          <w:b/>
          <w:sz w:val="28"/>
          <w:szCs w:val="28"/>
        </w:rPr>
        <w:t>января</w:t>
      </w:r>
      <w:r w:rsidR="00B369E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C0693">
        <w:rPr>
          <w:rFonts w:ascii="Times New Roman" w:hAnsi="Times New Roman" w:cs="Times New Roman"/>
          <w:b/>
          <w:sz w:val="28"/>
          <w:szCs w:val="28"/>
        </w:rPr>
        <w:t>4</w:t>
      </w:r>
      <w:r w:rsidRPr="00336FE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A16F9">
        <w:rPr>
          <w:rFonts w:ascii="Times New Roman" w:hAnsi="Times New Roman" w:cs="Times New Roman"/>
          <w:sz w:val="28"/>
          <w:szCs w:val="28"/>
        </w:rPr>
        <w:t xml:space="preserve"> в </w:t>
      </w:r>
      <w:r w:rsidR="00C13C45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3E4EB5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1C134E">
        <w:rPr>
          <w:rFonts w:ascii="Times New Roman" w:hAnsi="Times New Roman" w:cs="Times New Roman"/>
          <w:sz w:val="28"/>
          <w:szCs w:val="28"/>
        </w:rPr>
        <w:t xml:space="preserve"> </w:t>
      </w:r>
      <w:r w:rsidR="00C13C45">
        <w:rPr>
          <w:rFonts w:ascii="Times New Roman" w:hAnsi="Times New Roman" w:cs="Times New Roman"/>
          <w:b/>
          <w:sz w:val="28"/>
          <w:szCs w:val="28"/>
        </w:rPr>
        <w:t>1</w:t>
      </w:r>
      <w:r w:rsidR="001C134E">
        <w:rPr>
          <w:rFonts w:ascii="Times New Roman" w:hAnsi="Times New Roman" w:cs="Times New Roman"/>
          <w:b/>
          <w:sz w:val="28"/>
          <w:szCs w:val="28"/>
        </w:rPr>
        <w:t>1</w:t>
      </w:r>
      <w:r w:rsidRPr="00BA16F9">
        <w:rPr>
          <w:rFonts w:ascii="Times New Roman" w:hAnsi="Times New Roman" w:cs="Times New Roman"/>
          <w:sz w:val="28"/>
          <w:szCs w:val="28"/>
        </w:rPr>
        <w:t>субъект</w:t>
      </w:r>
      <w:r w:rsidR="0061670B">
        <w:rPr>
          <w:rFonts w:ascii="Times New Roman" w:hAnsi="Times New Roman" w:cs="Times New Roman"/>
          <w:sz w:val="28"/>
          <w:szCs w:val="28"/>
        </w:rPr>
        <w:t>ов</w:t>
      </w:r>
      <w:r w:rsidRPr="00BA16F9">
        <w:rPr>
          <w:rFonts w:ascii="Times New Roman" w:hAnsi="Times New Roman" w:cs="Times New Roman"/>
          <w:sz w:val="28"/>
          <w:szCs w:val="28"/>
        </w:rPr>
        <w:t xml:space="preserve"> малого и ср</w:t>
      </w:r>
      <w:r w:rsidR="0019735D">
        <w:rPr>
          <w:rFonts w:ascii="Times New Roman" w:hAnsi="Times New Roman" w:cs="Times New Roman"/>
          <w:sz w:val="28"/>
          <w:szCs w:val="28"/>
        </w:rPr>
        <w:t xml:space="preserve">еднего предпринимательства, </w:t>
      </w:r>
      <w:r w:rsidR="001C134E">
        <w:rPr>
          <w:rFonts w:ascii="Times New Roman" w:hAnsi="Times New Roman" w:cs="Times New Roman"/>
          <w:sz w:val="28"/>
          <w:szCs w:val="28"/>
        </w:rPr>
        <w:t xml:space="preserve"> </w:t>
      </w:r>
      <w:r w:rsidR="00D610B1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D164F4">
        <w:rPr>
          <w:rFonts w:ascii="Times New Roman" w:hAnsi="Times New Roman" w:cs="Times New Roman"/>
          <w:b/>
          <w:sz w:val="28"/>
          <w:szCs w:val="28"/>
        </w:rPr>
        <w:t>9</w:t>
      </w:r>
      <w:r w:rsidR="001C1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70B" w:rsidRPr="0061670B">
        <w:rPr>
          <w:rFonts w:ascii="Times New Roman" w:hAnsi="Times New Roman" w:cs="Times New Roman"/>
          <w:sz w:val="28"/>
          <w:szCs w:val="28"/>
        </w:rPr>
        <w:t>юридических лиц</w:t>
      </w:r>
      <w:r w:rsidR="00D610B1">
        <w:rPr>
          <w:rFonts w:ascii="Times New Roman" w:hAnsi="Times New Roman" w:cs="Times New Roman"/>
          <w:sz w:val="28"/>
          <w:szCs w:val="28"/>
        </w:rPr>
        <w:t xml:space="preserve">а, увеличение по сравнению с прошлым годом </w:t>
      </w:r>
      <w:r w:rsidR="00924E36">
        <w:rPr>
          <w:rFonts w:ascii="Times New Roman" w:hAnsi="Times New Roman" w:cs="Times New Roman"/>
          <w:sz w:val="28"/>
          <w:szCs w:val="28"/>
        </w:rPr>
        <w:t>отсутствует</w:t>
      </w:r>
      <w:r w:rsidR="001C134E">
        <w:rPr>
          <w:rFonts w:ascii="Times New Roman" w:hAnsi="Times New Roman" w:cs="Times New Roman"/>
          <w:sz w:val="28"/>
          <w:szCs w:val="28"/>
        </w:rPr>
        <w:t xml:space="preserve"> </w:t>
      </w:r>
      <w:r w:rsidRPr="00BA16F9">
        <w:rPr>
          <w:rFonts w:ascii="Times New Roman" w:hAnsi="Times New Roman" w:cs="Times New Roman"/>
          <w:sz w:val="28"/>
          <w:szCs w:val="28"/>
        </w:rPr>
        <w:t>и</w:t>
      </w:r>
      <w:r w:rsidR="001C134E">
        <w:rPr>
          <w:rFonts w:ascii="Times New Roman" w:hAnsi="Times New Roman" w:cs="Times New Roman"/>
          <w:sz w:val="28"/>
          <w:szCs w:val="28"/>
        </w:rPr>
        <w:t xml:space="preserve"> </w:t>
      </w:r>
      <w:r w:rsidR="00D164F4">
        <w:rPr>
          <w:rFonts w:ascii="Times New Roman" w:hAnsi="Times New Roman" w:cs="Times New Roman"/>
          <w:b/>
          <w:sz w:val="28"/>
          <w:szCs w:val="28"/>
        </w:rPr>
        <w:t>2</w:t>
      </w:r>
      <w:r w:rsidRPr="00BA16F9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="00D610B1">
        <w:rPr>
          <w:rFonts w:ascii="Times New Roman" w:hAnsi="Times New Roman" w:cs="Times New Roman"/>
          <w:sz w:val="28"/>
          <w:szCs w:val="28"/>
        </w:rPr>
        <w:t xml:space="preserve">, </w:t>
      </w:r>
      <w:r w:rsidR="003E4EB5">
        <w:rPr>
          <w:rFonts w:ascii="Times New Roman" w:hAnsi="Times New Roman" w:cs="Times New Roman"/>
          <w:sz w:val="28"/>
          <w:szCs w:val="28"/>
        </w:rPr>
        <w:t>увеличение по сравнению с прошлым годом</w:t>
      </w:r>
      <w:r w:rsidR="001C134E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924E36">
        <w:rPr>
          <w:rFonts w:ascii="Times New Roman" w:hAnsi="Times New Roman" w:cs="Times New Roman"/>
          <w:sz w:val="28"/>
          <w:szCs w:val="28"/>
        </w:rPr>
        <w:t>.</w:t>
      </w:r>
    </w:p>
    <w:p w:rsidR="00BA16F9" w:rsidRPr="00BA16F9" w:rsidRDefault="00BA16F9" w:rsidP="004B6318">
      <w:pPr>
        <w:pStyle w:val="a6"/>
        <w:spacing w:before="120"/>
        <w:ind w:left="0" w:firstLine="720"/>
        <w:jc w:val="both"/>
        <w:rPr>
          <w:sz w:val="28"/>
          <w:szCs w:val="28"/>
        </w:rPr>
      </w:pPr>
      <w:r w:rsidRPr="00BA16F9">
        <w:rPr>
          <w:sz w:val="28"/>
          <w:szCs w:val="28"/>
        </w:rPr>
        <w:t xml:space="preserve">В сфере малого и среднего предпринимательства занято </w:t>
      </w:r>
      <w:r w:rsidR="0019735D">
        <w:rPr>
          <w:b/>
          <w:sz w:val="28"/>
          <w:szCs w:val="28"/>
        </w:rPr>
        <w:t>21</w:t>
      </w:r>
      <w:r w:rsidRPr="00BA16F9">
        <w:rPr>
          <w:sz w:val="28"/>
          <w:szCs w:val="28"/>
        </w:rPr>
        <w:t xml:space="preserve"> че</w:t>
      </w:r>
      <w:r w:rsidR="001C134E">
        <w:rPr>
          <w:sz w:val="28"/>
          <w:szCs w:val="28"/>
        </w:rPr>
        <w:t>ловек трудоспособного населения</w:t>
      </w:r>
      <w:r w:rsidR="003E4EB5">
        <w:rPr>
          <w:sz w:val="28"/>
          <w:szCs w:val="28"/>
        </w:rPr>
        <w:t xml:space="preserve"> сельского поселения </w:t>
      </w:r>
      <w:r w:rsidR="001C134E">
        <w:rPr>
          <w:sz w:val="28"/>
          <w:szCs w:val="28"/>
        </w:rPr>
        <w:t>«Ленинское»</w:t>
      </w:r>
      <w:r w:rsidRPr="00BA16F9">
        <w:rPr>
          <w:sz w:val="28"/>
          <w:szCs w:val="28"/>
        </w:rPr>
        <w:t xml:space="preserve">. В общей численности </w:t>
      </w:r>
      <w:r w:rsidR="00042B82">
        <w:rPr>
          <w:sz w:val="28"/>
          <w:szCs w:val="28"/>
        </w:rPr>
        <w:t xml:space="preserve">трудоспособного населения </w:t>
      </w:r>
      <w:r w:rsidR="003E4EB5">
        <w:rPr>
          <w:sz w:val="28"/>
          <w:szCs w:val="28"/>
        </w:rPr>
        <w:t xml:space="preserve">поселения </w:t>
      </w:r>
      <w:r w:rsidRPr="00BA16F9">
        <w:rPr>
          <w:sz w:val="28"/>
          <w:szCs w:val="28"/>
        </w:rPr>
        <w:t xml:space="preserve">доля работников малого </w:t>
      </w:r>
      <w:r w:rsidR="00336FEC">
        <w:rPr>
          <w:sz w:val="28"/>
          <w:szCs w:val="28"/>
        </w:rPr>
        <w:t xml:space="preserve">и среднего </w:t>
      </w:r>
      <w:r w:rsidRPr="00BA16F9">
        <w:rPr>
          <w:sz w:val="28"/>
          <w:szCs w:val="28"/>
        </w:rPr>
        <w:t xml:space="preserve">бизнеса составляет </w:t>
      </w:r>
      <w:r w:rsidR="00BE35A7">
        <w:rPr>
          <w:b/>
          <w:sz w:val="28"/>
          <w:szCs w:val="28"/>
        </w:rPr>
        <w:t>6,40</w:t>
      </w:r>
      <w:r w:rsidRPr="00336FEC">
        <w:rPr>
          <w:b/>
          <w:sz w:val="28"/>
          <w:szCs w:val="28"/>
        </w:rPr>
        <w:t xml:space="preserve"> %</w:t>
      </w:r>
      <w:r w:rsidRPr="00BA16F9">
        <w:rPr>
          <w:sz w:val="28"/>
          <w:szCs w:val="28"/>
        </w:rPr>
        <w:t>.</w:t>
      </w:r>
    </w:p>
    <w:p w:rsidR="00BA16F9" w:rsidRDefault="00042B82" w:rsidP="003548B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1928">
        <w:rPr>
          <w:rFonts w:ascii="Times New Roman" w:hAnsi="Times New Roman" w:cs="Times New Roman"/>
          <w:sz w:val="28"/>
          <w:szCs w:val="28"/>
        </w:rPr>
        <w:t>Ч</w:t>
      </w:r>
      <w:r w:rsidR="00BA16F9" w:rsidRPr="00BD1928">
        <w:rPr>
          <w:rFonts w:ascii="Times New Roman" w:hAnsi="Times New Roman" w:cs="Times New Roman"/>
          <w:sz w:val="28"/>
          <w:szCs w:val="28"/>
        </w:rPr>
        <w:t xml:space="preserve">исло субъектов малого и среднего предпринимательства в расчете на </w:t>
      </w:r>
      <w:r w:rsidR="00BD1928" w:rsidRPr="00BD1928">
        <w:rPr>
          <w:rFonts w:ascii="Times New Roman" w:hAnsi="Times New Roman" w:cs="Times New Roman"/>
          <w:sz w:val="28"/>
          <w:szCs w:val="28"/>
        </w:rPr>
        <w:t xml:space="preserve">общую численность </w:t>
      </w:r>
      <w:proofErr w:type="gramStart"/>
      <w:r w:rsidR="00BD1928" w:rsidRPr="00BD1928">
        <w:rPr>
          <w:rFonts w:ascii="Times New Roman" w:hAnsi="Times New Roman" w:cs="Times New Roman"/>
          <w:sz w:val="28"/>
          <w:szCs w:val="28"/>
        </w:rPr>
        <w:t>населения–составляет</w:t>
      </w:r>
      <w:proofErr w:type="gramEnd"/>
      <w:r w:rsidR="00BD1928" w:rsidRPr="00BD1928">
        <w:rPr>
          <w:rFonts w:ascii="Times New Roman" w:hAnsi="Times New Roman" w:cs="Times New Roman"/>
          <w:sz w:val="28"/>
          <w:szCs w:val="28"/>
        </w:rPr>
        <w:t xml:space="preserve"> </w:t>
      </w:r>
      <w:r w:rsidR="00101A48">
        <w:rPr>
          <w:rFonts w:ascii="Times New Roman" w:hAnsi="Times New Roman" w:cs="Times New Roman"/>
          <w:b/>
          <w:bCs/>
          <w:sz w:val="28"/>
          <w:szCs w:val="28"/>
        </w:rPr>
        <w:t>1,76</w:t>
      </w:r>
      <w:bookmarkStart w:id="0" w:name="_GoBack"/>
      <w:bookmarkEnd w:id="0"/>
      <w:r w:rsidR="00BD1928" w:rsidRPr="00BD1928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3548B1" w:rsidRPr="00BD192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C0693" w:rsidRPr="00AC0693" w:rsidRDefault="00AC0693" w:rsidP="00AC069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693">
        <w:rPr>
          <w:rFonts w:ascii="Times New Roman" w:hAnsi="Times New Roman" w:cs="Times New Roman"/>
          <w:color w:val="000000" w:themeColor="text1"/>
          <w:sz w:val="28"/>
          <w:szCs w:val="28"/>
        </w:rPr>
        <w:t>Субъекты малого и среднего п</w:t>
      </w:r>
      <w:r w:rsidR="00197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редпринимательства в </w:t>
      </w:r>
      <w:r w:rsidRPr="00AC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r w:rsidR="0019735D">
        <w:rPr>
          <w:rFonts w:ascii="Times New Roman" w:hAnsi="Times New Roman" w:cs="Times New Roman"/>
          <w:color w:val="000000" w:themeColor="text1"/>
          <w:sz w:val="28"/>
          <w:szCs w:val="28"/>
        </w:rPr>
        <w:t>«Ленинское»</w:t>
      </w:r>
      <w:r w:rsidRPr="00AC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классифицируются по следующим видам экономической деятельности:</w:t>
      </w:r>
    </w:p>
    <w:p w:rsidR="00AC0693" w:rsidRPr="00AC0693" w:rsidRDefault="00AC0693" w:rsidP="0019735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693"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proofErr w:type="gramStart"/>
      <w:r w:rsidRPr="00AC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AC0693">
        <w:rPr>
          <w:rFonts w:ascii="Times New Roman" w:hAnsi="Times New Roman" w:cs="Times New Roman"/>
          <w:color w:val="000000" w:themeColor="text1"/>
          <w:sz w:val="28"/>
          <w:szCs w:val="28"/>
        </w:rPr>
        <w:t>: Сельское хозяйство, охота и лесное хозяйство;</w:t>
      </w:r>
    </w:p>
    <w:p w:rsidR="00AC0693" w:rsidRPr="00AC0693" w:rsidRDefault="00AC0693" w:rsidP="00AC069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Pr="00AC06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Pr="00AC0693">
        <w:rPr>
          <w:rFonts w:ascii="Times New Roman" w:hAnsi="Times New Roman" w:cs="Times New Roman"/>
          <w:color w:val="000000" w:themeColor="text1"/>
          <w:sz w:val="28"/>
          <w:szCs w:val="28"/>
        </w:rPr>
        <w:t>: Оптовая и розничная торговля; ремонт автотранспортных средств, мотоциклов, бытовых изделий и предметов личного пользования;</w:t>
      </w:r>
    </w:p>
    <w:p w:rsidR="00AC0693" w:rsidRPr="00AC0693" w:rsidRDefault="00AC0693" w:rsidP="003548B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1457" w:rsidRPr="00415B63" w:rsidRDefault="00851457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51457" w:rsidRPr="00415B63" w:rsidSect="00445F9D"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BA8" w:rsidRDefault="005B1BA8" w:rsidP="00415B63">
      <w:pPr>
        <w:spacing w:after="0" w:line="240" w:lineRule="auto"/>
      </w:pPr>
      <w:r>
        <w:separator/>
      </w:r>
    </w:p>
  </w:endnote>
  <w:endnote w:type="continuationSeparator" w:id="0">
    <w:p w:rsidR="005B1BA8" w:rsidRDefault="005B1BA8" w:rsidP="0041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BA8" w:rsidRDefault="005B1BA8" w:rsidP="00415B63">
      <w:pPr>
        <w:spacing w:after="0" w:line="240" w:lineRule="auto"/>
      </w:pPr>
      <w:r>
        <w:separator/>
      </w:r>
    </w:p>
  </w:footnote>
  <w:footnote w:type="continuationSeparator" w:id="0">
    <w:p w:rsidR="005B1BA8" w:rsidRDefault="005B1BA8" w:rsidP="00415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2188"/>
      <w:docPartObj>
        <w:docPartGallery w:val="Page Numbers (Top of Page)"/>
        <w:docPartUnique/>
      </w:docPartObj>
    </w:sdtPr>
    <w:sdtEndPr/>
    <w:sdtContent>
      <w:p w:rsidR="00415B63" w:rsidRDefault="00060563">
        <w:pPr>
          <w:pStyle w:val="a9"/>
          <w:jc w:val="center"/>
        </w:pPr>
        <w:r>
          <w:rPr>
            <w:noProof/>
          </w:rPr>
          <w:fldChar w:fldCharType="begin"/>
        </w:r>
        <w:r w:rsidR="00AB6FD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249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B63" w:rsidRDefault="00415B6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3D57"/>
    <w:rsid w:val="000249AE"/>
    <w:rsid w:val="00027A94"/>
    <w:rsid w:val="000349BC"/>
    <w:rsid w:val="00042B82"/>
    <w:rsid w:val="00060563"/>
    <w:rsid w:val="000E7CEB"/>
    <w:rsid w:val="00101A48"/>
    <w:rsid w:val="00125A93"/>
    <w:rsid w:val="0014785B"/>
    <w:rsid w:val="0019735D"/>
    <w:rsid w:val="001B7518"/>
    <w:rsid w:val="001C134E"/>
    <w:rsid w:val="001F0CB2"/>
    <w:rsid w:val="0027518B"/>
    <w:rsid w:val="00285FA2"/>
    <w:rsid w:val="00336FEC"/>
    <w:rsid w:val="003433DC"/>
    <w:rsid w:val="003546F7"/>
    <w:rsid w:val="003548B1"/>
    <w:rsid w:val="003D6A87"/>
    <w:rsid w:val="003E4EB5"/>
    <w:rsid w:val="00400DCC"/>
    <w:rsid w:val="00415B63"/>
    <w:rsid w:val="00445F9D"/>
    <w:rsid w:val="004B6318"/>
    <w:rsid w:val="00536A71"/>
    <w:rsid w:val="00540C20"/>
    <w:rsid w:val="00540D07"/>
    <w:rsid w:val="00574F40"/>
    <w:rsid w:val="005A351B"/>
    <w:rsid w:val="005B1815"/>
    <w:rsid w:val="005B1BA8"/>
    <w:rsid w:val="0061323A"/>
    <w:rsid w:val="0061670B"/>
    <w:rsid w:val="00630E4A"/>
    <w:rsid w:val="006B4538"/>
    <w:rsid w:val="006D4691"/>
    <w:rsid w:val="006F3280"/>
    <w:rsid w:val="00704FFF"/>
    <w:rsid w:val="00741538"/>
    <w:rsid w:val="00790F67"/>
    <w:rsid w:val="007A7852"/>
    <w:rsid w:val="00851457"/>
    <w:rsid w:val="00912680"/>
    <w:rsid w:val="00924E36"/>
    <w:rsid w:val="0097656B"/>
    <w:rsid w:val="00981B8A"/>
    <w:rsid w:val="009B5B67"/>
    <w:rsid w:val="009C7708"/>
    <w:rsid w:val="009E571E"/>
    <w:rsid w:val="00A652DA"/>
    <w:rsid w:val="00AB6FDA"/>
    <w:rsid w:val="00AC0693"/>
    <w:rsid w:val="00AD4391"/>
    <w:rsid w:val="00B25EF3"/>
    <w:rsid w:val="00B30606"/>
    <w:rsid w:val="00B369E5"/>
    <w:rsid w:val="00BA16F9"/>
    <w:rsid w:val="00BD1928"/>
    <w:rsid w:val="00BE35A7"/>
    <w:rsid w:val="00BE3B2D"/>
    <w:rsid w:val="00C059FD"/>
    <w:rsid w:val="00C13C45"/>
    <w:rsid w:val="00CB358C"/>
    <w:rsid w:val="00CD1917"/>
    <w:rsid w:val="00CD7C7C"/>
    <w:rsid w:val="00CD7EF8"/>
    <w:rsid w:val="00CF64EE"/>
    <w:rsid w:val="00D02A0A"/>
    <w:rsid w:val="00D13D57"/>
    <w:rsid w:val="00D164F4"/>
    <w:rsid w:val="00D610B1"/>
    <w:rsid w:val="00D75113"/>
    <w:rsid w:val="00DA2E70"/>
    <w:rsid w:val="00DD6DD0"/>
    <w:rsid w:val="00E50FC5"/>
    <w:rsid w:val="00E52555"/>
    <w:rsid w:val="00E77D2D"/>
    <w:rsid w:val="00F32A3B"/>
    <w:rsid w:val="00F34E59"/>
    <w:rsid w:val="00F70DB2"/>
    <w:rsid w:val="00FB4915"/>
    <w:rsid w:val="00FC12DC"/>
    <w:rsid w:val="00FE5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59"/>
  </w:style>
  <w:style w:type="paragraph" w:styleId="1">
    <w:name w:val="heading 1"/>
    <w:basedOn w:val="a"/>
    <w:link w:val="10"/>
    <w:uiPriority w:val="9"/>
    <w:qFormat/>
    <w:rsid w:val="00D13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D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13D57"/>
    <w:rPr>
      <w:b/>
      <w:bCs/>
    </w:rPr>
  </w:style>
  <w:style w:type="paragraph" w:styleId="a4">
    <w:name w:val="Body Text"/>
    <w:basedOn w:val="a"/>
    <w:link w:val="a5"/>
    <w:rsid w:val="00D13D5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D13D57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ody Text Indent"/>
    <w:basedOn w:val="a"/>
    <w:link w:val="a7"/>
    <w:rsid w:val="00D13D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D13D57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CD7E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7EF8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B2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1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5B63"/>
  </w:style>
  <w:style w:type="paragraph" w:styleId="ab">
    <w:name w:val="footer"/>
    <w:basedOn w:val="a"/>
    <w:link w:val="ac"/>
    <w:uiPriority w:val="99"/>
    <w:semiHidden/>
    <w:unhideWhenUsed/>
    <w:rsid w:val="0041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5B63"/>
  </w:style>
  <w:style w:type="paragraph" w:styleId="2">
    <w:name w:val="Body Text 2"/>
    <w:basedOn w:val="a"/>
    <w:link w:val="20"/>
    <w:rsid w:val="00D02A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02A0A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AC069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06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</cp:revision>
  <cp:lastPrinted>2023-07-14T11:52:00Z</cp:lastPrinted>
  <dcterms:created xsi:type="dcterms:W3CDTF">2024-05-06T04:58:00Z</dcterms:created>
  <dcterms:modified xsi:type="dcterms:W3CDTF">2024-05-16T02:09:00Z</dcterms:modified>
</cp:coreProperties>
</file>