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92" w:rsidRPr="00D14192" w:rsidRDefault="00D14192" w:rsidP="00D14192">
      <w:pPr>
        <w:jc w:val="center"/>
        <w:rPr>
          <w:b/>
          <w:sz w:val="28"/>
          <w:szCs w:val="28"/>
        </w:rPr>
      </w:pPr>
      <w:r w:rsidRPr="00D14192">
        <w:rPr>
          <w:b/>
          <w:sz w:val="28"/>
          <w:szCs w:val="28"/>
        </w:rPr>
        <w:t>АДМИНИСТРАЦИЯ  СЕЛЬСКОГО  ПОСЕЛЕНИЯ  «ХАДАКТИНСКОЕ»</w:t>
      </w:r>
    </w:p>
    <w:p w:rsidR="00D14192" w:rsidRPr="00D14192" w:rsidRDefault="00D14192" w:rsidP="00D14192">
      <w:pPr>
        <w:tabs>
          <w:tab w:val="left" w:pos="692"/>
        </w:tabs>
        <w:jc w:val="center"/>
        <w:rPr>
          <w:b/>
          <w:sz w:val="28"/>
          <w:szCs w:val="28"/>
        </w:rPr>
      </w:pPr>
      <w:r w:rsidRPr="00D14192">
        <w:rPr>
          <w:b/>
          <w:sz w:val="28"/>
          <w:szCs w:val="28"/>
        </w:rPr>
        <w:t>МУНИЦИПАЛЬНОГО РАЙОНА «УЛЁТОВСКИЙ РАЙОН»</w:t>
      </w:r>
    </w:p>
    <w:p w:rsidR="00D14192" w:rsidRPr="00D14192" w:rsidRDefault="00D14192" w:rsidP="00D14192">
      <w:pPr>
        <w:tabs>
          <w:tab w:val="left" w:pos="692"/>
        </w:tabs>
        <w:jc w:val="center"/>
        <w:rPr>
          <w:b/>
          <w:sz w:val="28"/>
          <w:szCs w:val="28"/>
        </w:rPr>
      </w:pPr>
      <w:r w:rsidRPr="00D14192">
        <w:rPr>
          <w:b/>
          <w:sz w:val="28"/>
          <w:szCs w:val="28"/>
        </w:rPr>
        <w:t>ЗАБАЙКАЛЬСКОГО КРАЯ</w:t>
      </w:r>
    </w:p>
    <w:p w:rsidR="00D14192" w:rsidRDefault="00D14192" w:rsidP="00D14192">
      <w:pPr>
        <w:tabs>
          <w:tab w:val="left" w:pos="3330"/>
        </w:tabs>
        <w:rPr>
          <w:sz w:val="28"/>
          <w:szCs w:val="28"/>
        </w:rPr>
      </w:pPr>
      <w:r w:rsidRPr="00D14192">
        <w:rPr>
          <w:b/>
          <w:sz w:val="28"/>
          <w:szCs w:val="28"/>
        </w:rPr>
        <w:t xml:space="preserve">                                                 ПОСТАНОВЛЕНИЕ</w:t>
      </w:r>
    </w:p>
    <w:p w:rsidR="00D14192" w:rsidRDefault="00D14192" w:rsidP="00D14192">
      <w:pPr>
        <w:tabs>
          <w:tab w:val="left" w:pos="3330"/>
        </w:tabs>
        <w:jc w:val="center"/>
        <w:rPr>
          <w:sz w:val="28"/>
          <w:szCs w:val="28"/>
        </w:rPr>
      </w:pPr>
    </w:p>
    <w:p w:rsidR="00D14192" w:rsidRDefault="00D14192" w:rsidP="00D14192">
      <w:pPr>
        <w:tabs>
          <w:tab w:val="left" w:pos="1215"/>
        </w:tabs>
        <w:rPr>
          <w:sz w:val="28"/>
          <w:szCs w:val="28"/>
        </w:rPr>
      </w:pPr>
    </w:p>
    <w:p w:rsidR="00D14192" w:rsidRDefault="00D14192" w:rsidP="00D14192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26 июня 2024 года                                                                                            № </w:t>
      </w:r>
      <w:r w:rsidRPr="00D14192">
        <w:rPr>
          <w:color w:val="000000" w:themeColor="text1"/>
          <w:sz w:val="28"/>
          <w:szCs w:val="28"/>
        </w:rPr>
        <w:t>31</w:t>
      </w:r>
    </w:p>
    <w:p w:rsidR="00D14192" w:rsidRDefault="00D14192" w:rsidP="00D14192">
      <w:pPr>
        <w:tabs>
          <w:tab w:val="left" w:pos="1215"/>
        </w:tabs>
        <w:rPr>
          <w:sz w:val="28"/>
          <w:szCs w:val="28"/>
        </w:rPr>
      </w:pPr>
    </w:p>
    <w:p w:rsidR="00D14192" w:rsidRDefault="00D14192" w:rsidP="00D14192">
      <w:pPr>
        <w:tabs>
          <w:tab w:val="left" w:pos="12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Хадакта</w:t>
      </w:r>
    </w:p>
    <w:p w:rsidR="00D14192" w:rsidRDefault="00D14192" w:rsidP="00D14192">
      <w:pPr>
        <w:tabs>
          <w:tab w:val="left" w:pos="1215"/>
        </w:tabs>
        <w:rPr>
          <w:sz w:val="28"/>
          <w:szCs w:val="28"/>
        </w:rPr>
      </w:pPr>
    </w:p>
    <w:p w:rsidR="00D14192" w:rsidRDefault="00D14192" w:rsidP="00D14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постановление администрация сельского поселения «Хадактинское» № 57 от 24 декабря 2013года</w:t>
      </w:r>
    </w:p>
    <w:p w:rsidR="00C96DE7" w:rsidRDefault="00C96DE7"/>
    <w:p w:rsidR="00D14192" w:rsidRDefault="00D14192"/>
    <w:p w:rsidR="00D14192" w:rsidRDefault="00D14192"/>
    <w:p w:rsidR="004025D9" w:rsidRPr="006C2D78" w:rsidRDefault="004025D9" w:rsidP="004025D9">
      <w:pPr>
        <w:jc w:val="both"/>
        <w:rPr>
          <w:sz w:val="28"/>
          <w:szCs w:val="28"/>
        </w:rPr>
      </w:pPr>
      <w:r w:rsidRPr="006C2D78">
        <w:rPr>
          <w:sz w:val="28"/>
          <w:szCs w:val="28"/>
        </w:rPr>
        <w:t xml:space="preserve">         1. В соответствии с Федеральным законом от 6 октября 2003 года №131-ФЗ «Об общих принципах местного самоуправления в Российской Федерации», уставом сельского поселения «Хадактинское» постановляю:</w:t>
      </w:r>
    </w:p>
    <w:p w:rsidR="004025D9" w:rsidRPr="006C2D78" w:rsidRDefault="004025D9" w:rsidP="004025D9">
      <w:pPr>
        <w:jc w:val="both"/>
        <w:rPr>
          <w:sz w:val="28"/>
          <w:szCs w:val="28"/>
        </w:rPr>
      </w:pPr>
      <w:r w:rsidRPr="006C2D78">
        <w:rPr>
          <w:sz w:val="28"/>
          <w:szCs w:val="28"/>
        </w:rPr>
        <w:t xml:space="preserve">         2. Признать утратившим силу постановление администрации сельского поселения «Хадактинское» муниципального района «Улётовский район» </w:t>
      </w:r>
      <w:r>
        <w:rPr>
          <w:sz w:val="28"/>
          <w:szCs w:val="28"/>
        </w:rPr>
        <w:t xml:space="preserve">Забайкальского края </w:t>
      </w:r>
      <w:r w:rsidRPr="006C2D78">
        <w:rPr>
          <w:sz w:val="28"/>
          <w:szCs w:val="28"/>
        </w:rPr>
        <w:t>№</w:t>
      </w:r>
      <w:r>
        <w:rPr>
          <w:sz w:val="28"/>
          <w:szCs w:val="28"/>
        </w:rPr>
        <w:t>57</w:t>
      </w:r>
      <w:r w:rsidRPr="006C2D78">
        <w:rPr>
          <w:sz w:val="28"/>
          <w:szCs w:val="28"/>
        </w:rPr>
        <w:t xml:space="preserve"> от </w:t>
      </w:r>
      <w:r>
        <w:rPr>
          <w:sz w:val="28"/>
          <w:szCs w:val="28"/>
        </w:rPr>
        <w:t>24.12.2013</w:t>
      </w:r>
      <w:r w:rsidRPr="006C2D78">
        <w:rPr>
          <w:sz w:val="28"/>
          <w:szCs w:val="28"/>
        </w:rPr>
        <w:t>года  «</w:t>
      </w:r>
      <w:r w:rsidRPr="004025D9">
        <w:rPr>
          <w:sz w:val="28"/>
          <w:szCs w:val="28"/>
        </w:rPr>
        <w:t>О квотировании рабочих мест</w:t>
      </w:r>
      <w:r>
        <w:rPr>
          <w:sz w:val="28"/>
          <w:szCs w:val="28"/>
        </w:rPr>
        <w:t xml:space="preserve"> для отбывания наказаний в виде </w:t>
      </w:r>
      <w:r w:rsidRPr="004025D9">
        <w:rPr>
          <w:sz w:val="28"/>
          <w:szCs w:val="28"/>
        </w:rPr>
        <w:t>обязательных и исправительных ра</w:t>
      </w:r>
      <w:r>
        <w:rPr>
          <w:sz w:val="28"/>
          <w:szCs w:val="28"/>
        </w:rPr>
        <w:t>бот осужденными без изоляции от общества</w:t>
      </w:r>
      <w:r w:rsidRPr="006C2D78">
        <w:rPr>
          <w:sz w:val="28"/>
          <w:szCs w:val="28"/>
        </w:rPr>
        <w:t>».</w:t>
      </w:r>
    </w:p>
    <w:p w:rsidR="004025D9" w:rsidRPr="006C2D78" w:rsidRDefault="004025D9" w:rsidP="004025D9">
      <w:pPr>
        <w:jc w:val="both"/>
        <w:rPr>
          <w:sz w:val="28"/>
          <w:szCs w:val="28"/>
        </w:rPr>
      </w:pPr>
      <w:r w:rsidRPr="006C2D78">
        <w:rPr>
          <w:sz w:val="28"/>
          <w:szCs w:val="28"/>
        </w:rPr>
        <w:t xml:space="preserve">          3.</w:t>
      </w:r>
      <w:r>
        <w:rPr>
          <w:sz w:val="28"/>
          <w:szCs w:val="28"/>
        </w:rPr>
        <w:t xml:space="preserve"> </w:t>
      </w:r>
      <w:proofErr w:type="gramStart"/>
      <w:r w:rsidRPr="006C2D78">
        <w:rPr>
          <w:sz w:val="28"/>
          <w:szCs w:val="28"/>
        </w:rPr>
        <w:t>Контроль за</w:t>
      </w:r>
      <w:proofErr w:type="gramEnd"/>
      <w:r w:rsidRPr="006C2D78">
        <w:rPr>
          <w:sz w:val="28"/>
          <w:szCs w:val="28"/>
        </w:rPr>
        <w:t xml:space="preserve"> исполнением на</w:t>
      </w:r>
      <w:bookmarkStart w:id="0" w:name="_GoBack"/>
      <w:bookmarkEnd w:id="0"/>
      <w:r w:rsidRPr="006C2D78">
        <w:rPr>
          <w:sz w:val="28"/>
          <w:szCs w:val="28"/>
        </w:rPr>
        <w:t xml:space="preserve">стоящего </w:t>
      </w:r>
      <w:r>
        <w:rPr>
          <w:sz w:val="28"/>
          <w:szCs w:val="28"/>
        </w:rPr>
        <w:t>постановления</w:t>
      </w:r>
      <w:r w:rsidRPr="006C2D78">
        <w:rPr>
          <w:sz w:val="28"/>
          <w:szCs w:val="28"/>
        </w:rPr>
        <w:t xml:space="preserve"> оставляю за собой.</w:t>
      </w:r>
    </w:p>
    <w:p w:rsidR="004025D9" w:rsidRPr="006C2D78" w:rsidRDefault="004025D9" w:rsidP="004025D9">
      <w:pPr>
        <w:jc w:val="both"/>
        <w:rPr>
          <w:sz w:val="28"/>
          <w:szCs w:val="28"/>
        </w:rPr>
      </w:pPr>
      <w:r w:rsidRPr="006C2D78">
        <w:rPr>
          <w:sz w:val="28"/>
          <w:szCs w:val="28"/>
        </w:rPr>
        <w:t xml:space="preserve">         3.Настоящее </w:t>
      </w:r>
      <w:r>
        <w:rPr>
          <w:sz w:val="28"/>
          <w:szCs w:val="28"/>
        </w:rPr>
        <w:t>постановление</w:t>
      </w:r>
      <w:r w:rsidRPr="006C2D78">
        <w:rPr>
          <w:sz w:val="28"/>
          <w:szCs w:val="28"/>
        </w:rPr>
        <w:t xml:space="preserve"> обнародовать на стендах администрации, библиотеках поселения.</w:t>
      </w:r>
    </w:p>
    <w:p w:rsidR="004025D9" w:rsidRDefault="004025D9" w:rsidP="004025D9"/>
    <w:p w:rsidR="004025D9" w:rsidRDefault="004025D9" w:rsidP="004025D9"/>
    <w:p w:rsidR="004025D9" w:rsidRPr="006C2D78" w:rsidRDefault="004025D9" w:rsidP="004025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Pr="006C2D78">
        <w:rPr>
          <w:sz w:val="28"/>
          <w:szCs w:val="28"/>
        </w:rPr>
        <w:t xml:space="preserve"> </w:t>
      </w:r>
      <w:proofErr w:type="gramStart"/>
      <w:r w:rsidRPr="006C2D78">
        <w:rPr>
          <w:sz w:val="28"/>
          <w:szCs w:val="28"/>
        </w:rPr>
        <w:t>сельского</w:t>
      </w:r>
      <w:proofErr w:type="gramEnd"/>
      <w:r w:rsidRPr="006C2D78">
        <w:rPr>
          <w:sz w:val="28"/>
          <w:szCs w:val="28"/>
        </w:rPr>
        <w:t xml:space="preserve"> </w:t>
      </w:r>
    </w:p>
    <w:p w:rsidR="004025D9" w:rsidRPr="006C2D78" w:rsidRDefault="004025D9" w:rsidP="004025D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C2D78">
        <w:rPr>
          <w:sz w:val="28"/>
          <w:szCs w:val="28"/>
        </w:rPr>
        <w:t>оселения «</w:t>
      </w:r>
      <w:proofErr w:type="spellStart"/>
      <w:r w:rsidRPr="006C2D78">
        <w:rPr>
          <w:sz w:val="28"/>
          <w:szCs w:val="28"/>
        </w:rPr>
        <w:t>Хадактинкое</w:t>
      </w:r>
      <w:proofErr w:type="spellEnd"/>
      <w:r w:rsidRPr="006C2D78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Т.С.Виноградова</w:t>
      </w:r>
      <w:proofErr w:type="spellEnd"/>
    </w:p>
    <w:p w:rsidR="00D14192" w:rsidRDefault="00D14192"/>
    <w:sectPr w:rsidR="00D1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E3"/>
    <w:rsid w:val="004025D9"/>
    <w:rsid w:val="009342E3"/>
    <w:rsid w:val="00C96DE7"/>
    <w:rsid w:val="00D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2024-06-26T02:44:00Z</cp:lastPrinted>
  <dcterms:created xsi:type="dcterms:W3CDTF">2024-06-26T02:33:00Z</dcterms:created>
  <dcterms:modified xsi:type="dcterms:W3CDTF">2024-06-26T02:44:00Z</dcterms:modified>
</cp:coreProperties>
</file>