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9" w:rsidRDefault="00F07849" w:rsidP="00B84E4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4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B84E43">
        <w:rPr>
          <w:rFonts w:ascii="Times New Roman" w:hAnsi="Times New Roman" w:cs="Times New Roman"/>
          <w:b/>
          <w:sz w:val="28"/>
          <w:szCs w:val="28"/>
        </w:rPr>
        <w:t>о способах получения консультаций по вопросам соблюдения обязательных требований при осуществлении муниципального контроля в сфере благоустройства на территории</w:t>
      </w:r>
      <w:proofErr w:type="gramEnd"/>
      <w:r w:rsidRPr="00B84E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84E43">
        <w:rPr>
          <w:rFonts w:ascii="Times New Roman" w:hAnsi="Times New Roman" w:cs="Times New Roman"/>
          <w:b/>
          <w:sz w:val="28"/>
          <w:szCs w:val="28"/>
        </w:rPr>
        <w:t>«Аблатуйское»</w:t>
      </w:r>
    </w:p>
    <w:p w:rsidR="00B84E43" w:rsidRPr="00B84E43" w:rsidRDefault="00B84E43" w:rsidP="00B84E43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являются соблюдение организациями и гражданами обязательных требований, установленных муниципальными правовыми актами в области благоустройства на территории сельского поселения </w:t>
      </w:r>
      <w:r w:rsidR="00B84E43">
        <w:rPr>
          <w:rFonts w:ascii="Times New Roman" w:hAnsi="Times New Roman" w:cs="Times New Roman"/>
          <w:sz w:val="24"/>
          <w:szCs w:val="24"/>
        </w:rPr>
        <w:t>«Аблатуйское»</w:t>
      </w:r>
      <w:r w:rsidRPr="00B84E43">
        <w:rPr>
          <w:rFonts w:ascii="Times New Roman" w:hAnsi="Times New Roman" w:cs="Times New Roman"/>
          <w:sz w:val="24"/>
          <w:szCs w:val="24"/>
        </w:rPr>
        <w:t>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инспектором по телефонам: </w:t>
      </w:r>
      <w:r w:rsidR="00B84E43">
        <w:rPr>
          <w:rFonts w:ascii="Times New Roman" w:hAnsi="Times New Roman" w:cs="Times New Roman"/>
          <w:sz w:val="24"/>
          <w:szCs w:val="24"/>
        </w:rPr>
        <w:t>8(30238)5-136</w:t>
      </w:r>
      <w:r w:rsidRPr="00B84E43">
        <w:rPr>
          <w:rFonts w:ascii="Times New Roman" w:hAnsi="Times New Roman" w:cs="Times New Roman"/>
          <w:sz w:val="24"/>
          <w:szCs w:val="24"/>
        </w:rPr>
        <w:t xml:space="preserve">, посредством видео-конференц-связи, на личном приеме по адресу: </w:t>
      </w:r>
      <w:r w:rsidR="00B84E43">
        <w:rPr>
          <w:rFonts w:ascii="Times New Roman" w:hAnsi="Times New Roman" w:cs="Times New Roman"/>
          <w:sz w:val="24"/>
          <w:szCs w:val="24"/>
        </w:rPr>
        <w:t>с.Аблатуйский Бор, ул</w:t>
      </w:r>
      <w:proofErr w:type="gramStart"/>
      <w:r w:rsidR="00B84E4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B84E43">
        <w:rPr>
          <w:rFonts w:ascii="Times New Roman" w:hAnsi="Times New Roman" w:cs="Times New Roman"/>
          <w:sz w:val="24"/>
          <w:szCs w:val="24"/>
        </w:rPr>
        <w:t>ентральная,62</w:t>
      </w:r>
      <w:r w:rsidRPr="00B84E43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B84E43">
        <w:rPr>
          <w:rFonts w:ascii="Times New Roman" w:hAnsi="Times New Roman" w:cs="Times New Roman"/>
          <w:sz w:val="24"/>
          <w:szCs w:val="24"/>
        </w:rPr>
        <w:t xml:space="preserve"> - пятница с 08.00 час</w:t>
      </w:r>
      <w:proofErr w:type="gramStart"/>
      <w:r w:rsidR="00B84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4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E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84E43">
        <w:rPr>
          <w:rFonts w:ascii="Times New Roman" w:hAnsi="Times New Roman" w:cs="Times New Roman"/>
          <w:sz w:val="24"/>
          <w:szCs w:val="24"/>
        </w:rPr>
        <w:t>о 16.00 час</w:t>
      </w:r>
      <w:r w:rsidRPr="00B84E43">
        <w:rPr>
          <w:rFonts w:ascii="Times New Roman" w:hAnsi="Times New Roman" w:cs="Times New Roman"/>
          <w:sz w:val="24"/>
          <w:szCs w:val="24"/>
        </w:rPr>
        <w:t>, обед: с 1</w:t>
      </w:r>
      <w:r w:rsidR="00B84E43">
        <w:rPr>
          <w:rFonts w:ascii="Times New Roman" w:hAnsi="Times New Roman" w:cs="Times New Roman"/>
          <w:sz w:val="24"/>
          <w:szCs w:val="24"/>
        </w:rPr>
        <w:t>2</w:t>
      </w:r>
      <w:r w:rsidRPr="00B84E43">
        <w:rPr>
          <w:rFonts w:ascii="Times New Roman" w:hAnsi="Times New Roman" w:cs="Times New Roman"/>
          <w:sz w:val="24"/>
          <w:szCs w:val="24"/>
        </w:rPr>
        <w:t>.00 час. до 1</w:t>
      </w:r>
      <w:r w:rsidR="00B84E43">
        <w:rPr>
          <w:rFonts w:ascii="Times New Roman" w:hAnsi="Times New Roman" w:cs="Times New Roman"/>
          <w:sz w:val="24"/>
          <w:szCs w:val="24"/>
        </w:rPr>
        <w:t>3</w:t>
      </w:r>
      <w:r w:rsidRPr="00B84E43">
        <w:rPr>
          <w:rFonts w:ascii="Times New Roman" w:hAnsi="Times New Roman" w:cs="Times New Roman"/>
          <w:sz w:val="24"/>
          <w:szCs w:val="24"/>
        </w:rPr>
        <w:t>.00 час. Выходные дни: суббота, воскресенье.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B84E43">
        <w:rPr>
          <w:rFonts w:ascii="Times New Roman" w:hAnsi="Times New Roman" w:cs="Times New Roman"/>
          <w:sz w:val="24"/>
          <w:szCs w:val="24"/>
        </w:rPr>
        <w:t xml:space="preserve">Главой сельского поселения «Аблатуйское». 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1)организация и осуществление муниципального контроля;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2)порядок осуществления контрольных мероприятий, установленных настоящим положением;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3)обязательные требования.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1)контролируемым лицом представлен письменный запрос о предоставлении письменного ответа по вопросам консультирования;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2)за время консультирования предоставить ответ на поставленные вопросы невозможно;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3)ответ на поставленные вопросы требует дополнительного запроса сведений от иных органов власти или лиц.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B84E43">
        <w:rPr>
          <w:rFonts w:ascii="Times New Roman" w:hAnsi="Times New Roman" w:cs="Times New Roman"/>
          <w:sz w:val="24"/>
          <w:szCs w:val="24"/>
        </w:rPr>
        <w:t>относятся к осуществляемому виду муниципального контроля даются</w:t>
      </w:r>
      <w:proofErr w:type="gramEnd"/>
      <w:r w:rsidRPr="00B84E43">
        <w:rPr>
          <w:rFonts w:ascii="Times New Roman" w:hAnsi="Times New Roman" w:cs="Times New Roman"/>
          <w:sz w:val="24"/>
          <w:szCs w:val="24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F07849" w:rsidRPr="00B84E43" w:rsidRDefault="00F07849" w:rsidP="00B84E4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E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84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4E43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bookmarkStart w:id="0" w:name="_GoBack"/>
      <w:bookmarkEnd w:id="0"/>
    </w:p>
    <w:sectPr w:rsidR="00F07849" w:rsidRPr="00B84E43" w:rsidSect="00B84E43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37"/>
    <w:rsid w:val="0054285A"/>
    <w:rsid w:val="008D2737"/>
    <w:rsid w:val="00B84E43"/>
    <w:rsid w:val="00F07849"/>
    <w:rsid w:val="00F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C7"/>
    <w:rPr>
      <w:color w:val="0000FF" w:themeColor="hyperlink"/>
      <w:u w:val="single"/>
    </w:rPr>
  </w:style>
  <w:style w:type="paragraph" w:styleId="a4">
    <w:name w:val="No Spacing"/>
    <w:uiPriority w:val="1"/>
    <w:qFormat/>
    <w:rsid w:val="00B84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C7"/>
    <w:rPr>
      <w:color w:val="0000FF" w:themeColor="hyperlink"/>
      <w:u w:val="single"/>
    </w:rPr>
  </w:style>
  <w:style w:type="paragraph" w:styleId="a4">
    <w:name w:val="No Spacing"/>
    <w:uiPriority w:val="1"/>
    <w:qFormat/>
    <w:rsid w:val="00B84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Аблатуйский</dc:creator>
  <cp:keywords/>
  <dc:description/>
  <cp:lastModifiedBy>Аблатуйский</cp:lastModifiedBy>
  <cp:revision>3</cp:revision>
  <dcterms:created xsi:type="dcterms:W3CDTF">2024-06-28T00:39:00Z</dcterms:created>
  <dcterms:modified xsi:type="dcterms:W3CDTF">2024-06-28T01:21:00Z</dcterms:modified>
</cp:coreProperties>
</file>