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51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444"/>
        <w:gridCol w:w="430"/>
        <w:gridCol w:w="9088"/>
      </w:tblGrid>
      <w:tr w:rsidR="00435281" w:rsidRPr="00747727" w:rsidTr="00435281">
        <w:trPr>
          <w:trHeight w:val="537"/>
        </w:trPr>
        <w:tc>
          <w:tcPr>
            <w:tcW w:w="444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30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088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 w:rsidRPr="00747727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  <w:drawing>
                <wp:anchor distT="0" distB="0" distL="114300" distR="114300" simplePos="0" relativeHeight="251661312" behindDoc="1" locked="0" layoutInCell="1" allowOverlap="0" wp14:anchorId="4E51A6CC" wp14:editId="2D78C351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0" t="0" r="0" b="0"/>
                  <wp:wrapTight wrapText="bothSides">
                    <wp:wrapPolygon edited="0">
                      <wp:start x="0" y="0"/>
                      <wp:lineTo x="0" y="19706"/>
                      <wp:lineTo x="8891" y="21081"/>
                      <wp:lineTo x="12029" y="21081"/>
                      <wp:lineTo x="20920" y="20164"/>
                      <wp:lineTo x="20920" y="0"/>
                      <wp:lineTo x="0" y="0"/>
                    </wp:wrapPolygon>
                  </wp:wrapTight>
                  <wp:docPr id="2" name="Рисунок 2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5281" w:rsidRPr="00747727" w:rsidTr="00435281">
        <w:tc>
          <w:tcPr>
            <w:tcW w:w="9962" w:type="dxa"/>
            <w:gridSpan w:val="3"/>
          </w:tcPr>
          <w:p w:rsidR="00435281" w:rsidRPr="00747727" w:rsidRDefault="00435281" w:rsidP="00D3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  <w:r w:rsidR="00D332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УЛЁТОВСКОГО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</w:p>
          <w:p w:rsidR="00435281" w:rsidRPr="00747727" w:rsidRDefault="00435281" w:rsidP="00D3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</w:tbl>
    <w:p w:rsidR="00D332B6" w:rsidRDefault="00D332B6" w:rsidP="00D3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281" w:rsidRPr="00747727" w:rsidRDefault="00AB6DF8" w:rsidP="00D3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332B6" w:rsidRPr="00D332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="0043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3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 </w:t>
      </w:r>
      <w:r w:rsidR="00435281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3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35281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67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D3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№ </w:t>
      </w:r>
      <w:r w:rsidR="00D332B6" w:rsidRPr="00D332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180</w:t>
      </w:r>
    </w:p>
    <w:p w:rsidR="00435281" w:rsidRPr="00747727" w:rsidRDefault="00435281" w:rsidP="00D332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Улёты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281" w:rsidRPr="00435281" w:rsidRDefault="00435281" w:rsidP="00A17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C30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20.12.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r w:rsidR="00C30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63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бюджете </w:t>
      </w:r>
      <w:proofErr w:type="spellStart"/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Улётовск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 Забайкальского края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35281" w:rsidRDefault="00435281" w:rsidP="0043528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6.10.2003 № 131-ФЗ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7" w:history="1">
        <w:r w:rsidRPr="00435281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Уставом</w:t>
        </w:r>
      </w:hyperlink>
      <w:r w:rsidRPr="00435281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 Забайкальского края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принятым решением Совета </w:t>
      </w:r>
      <w:proofErr w:type="spellStart"/>
      <w:r w:rsidRPr="00B71513">
        <w:rPr>
          <w:rFonts w:ascii="Times New Roman" w:hAnsi="Times New Roman" w:cs="Times New Roman"/>
          <w:color w:val="000000"/>
          <w:sz w:val="28"/>
          <w:szCs w:val="28"/>
        </w:rPr>
        <w:t>Улётовск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4 №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217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73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73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2173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35281" w:rsidRDefault="00435281" w:rsidP="00435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73E">
        <w:rPr>
          <w:rFonts w:ascii="Times New Roman" w:hAnsi="Times New Roman" w:cs="Times New Roman"/>
          <w:bCs/>
          <w:sz w:val="28"/>
          <w:szCs w:val="28"/>
        </w:rPr>
        <w:t>1.</w:t>
      </w:r>
      <w:r w:rsidRPr="00B2173E">
        <w:rPr>
          <w:rFonts w:ascii="Times New Roman" w:hAnsi="Times New Roman"/>
          <w:sz w:val="28"/>
          <w:szCs w:val="28"/>
        </w:rPr>
        <w:t>Внести в р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ешение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Улётовского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proofErr w:type="gramStart"/>
      <w:r w:rsidRPr="00B2173E">
        <w:rPr>
          <w:rFonts w:ascii="Times New Roman" w:hAnsi="Times New Roman"/>
          <w:color w:val="000000"/>
          <w:sz w:val="28"/>
          <w:szCs w:val="28"/>
        </w:rPr>
        <w:t>Улётовскийрайон»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края от 20.12.</w:t>
      </w:r>
      <w:r w:rsidRPr="00B2173E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24</w:t>
      </w:r>
      <w:r w:rsidRPr="00B2173E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63</w:t>
      </w:r>
      <w:r w:rsidRPr="00B2173E">
        <w:rPr>
          <w:rFonts w:ascii="Times New Roman" w:hAnsi="Times New Roman"/>
          <w:bCs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Улётовского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173E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B2173E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2173E">
        <w:rPr>
          <w:rFonts w:ascii="Times New Roman" w:hAnsi="Times New Roman"/>
          <w:bCs/>
          <w:sz w:val="28"/>
          <w:szCs w:val="28"/>
        </w:rPr>
        <w:t>,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B2173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35281" w:rsidRDefault="00435281" w:rsidP="004352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стать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главы 1изложить в следующей редакции:</w:t>
      </w:r>
    </w:p>
    <w:p w:rsidR="00435281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«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Статья 1. Основные характеристики бюджета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округа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5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6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7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годов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35281" w:rsidRPr="00F416B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1) общий объём доходов бюджета </w:t>
      </w:r>
      <w:r w:rsidRPr="00F41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2025 год в сумме </w:t>
      </w:r>
      <w:r w:rsid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</w:t>
      </w:r>
      <w:r w:rsidR="00C30C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</w:t>
      </w:r>
      <w:r w:rsidR="00DC5C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77763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="00DC5C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</w:t>
      </w:r>
    </w:p>
    <w:p w:rsidR="00435281" w:rsidRPr="00F416B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рублей, в том числе безвозмездные поступления на 2025 год в сумме 7</w:t>
      </w:r>
      <w:r w:rsidR="00C30C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</w:t>
      </w:r>
      <w:r w:rsidR="005906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323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="005906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 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рублей;</w:t>
      </w:r>
    </w:p>
    <w:p w:rsidR="00435281" w:rsidRPr="0073432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2) расходам на 2025 год в сумме </w:t>
      </w:r>
      <w:r w:rsidR="00332A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1197114,1</w:t>
      </w: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рублей;</w:t>
      </w:r>
    </w:p>
    <w:p w:rsidR="00435281" w:rsidRPr="0073432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3) резервный фонд администрации </w:t>
      </w:r>
      <w:proofErr w:type="spellStart"/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Улётовского</w:t>
      </w:r>
      <w:proofErr w:type="spellEnd"/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муниципального округа в сумме </w:t>
      </w:r>
      <w:r w:rsidR="00122C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6901,9</w:t>
      </w: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тысяч рублей; </w:t>
      </w:r>
    </w:p>
    <w:p w:rsidR="00435281" w:rsidRPr="00734322" w:rsidRDefault="00871662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6) де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фицит бюджета </w:t>
      </w:r>
      <w:r w:rsidR="00435281" w:rsidRPr="00734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2025 год в сумме </w:t>
      </w:r>
      <w:r w:rsidR="005139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19350,3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рублей.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основные характеристики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949951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безвозмездные поступления 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35955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1023634,8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безвозмездные поступления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578006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35281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946417,0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1020100,5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35281" w:rsidRDefault="00435281" w:rsidP="0043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2.п</w:t>
      </w:r>
      <w:r w:rsidRPr="006B3048">
        <w:rPr>
          <w:rFonts w:ascii="Times New Roman" w:hAnsi="Times New Roman" w:cs="Times New Roman"/>
          <w:sz w:val="28"/>
          <w:szCs w:val="28"/>
        </w:rPr>
        <w:t>риложение</w:t>
      </w:r>
      <w:proofErr w:type="gramEnd"/>
      <w:r w:rsidRPr="006B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6B3048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приложения 1;</w:t>
      </w:r>
    </w:p>
    <w:p w:rsidR="00435281" w:rsidRPr="00203A93" w:rsidRDefault="00435281" w:rsidP="00435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3.п</w:t>
      </w:r>
      <w:r w:rsidRPr="006B3048">
        <w:rPr>
          <w:rFonts w:ascii="Times New Roman" w:hAnsi="Times New Roman" w:cs="Times New Roman"/>
          <w:sz w:val="28"/>
          <w:szCs w:val="28"/>
        </w:rPr>
        <w:t>риложение</w:t>
      </w:r>
      <w:proofErr w:type="gramEnd"/>
      <w:r w:rsidRPr="006B3048">
        <w:rPr>
          <w:rFonts w:ascii="Times New Roman" w:hAnsi="Times New Roman" w:cs="Times New Roman"/>
          <w:sz w:val="28"/>
          <w:szCs w:val="28"/>
        </w:rPr>
        <w:t xml:space="preserve"> </w:t>
      </w:r>
      <w:r w:rsidR="00CC596C">
        <w:rPr>
          <w:rFonts w:ascii="Times New Roman" w:hAnsi="Times New Roman" w:cs="Times New Roman"/>
          <w:sz w:val="28"/>
          <w:szCs w:val="28"/>
        </w:rPr>
        <w:t>5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 2;</w:t>
      </w:r>
    </w:p>
    <w:p w:rsidR="00435281" w:rsidRPr="00203A93" w:rsidRDefault="00435281" w:rsidP="00435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CC596C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="00CC596C">
        <w:rPr>
          <w:rFonts w:ascii="Times New Roman" w:hAnsi="Times New Roman" w:cs="Times New Roman"/>
          <w:sz w:val="28"/>
          <w:szCs w:val="28"/>
        </w:rPr>
        <w:t xml:space="preserve"> 9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 3;</w:t>
      </w:r>
    </w:p>
    <w:p w:rsidR="00435281" w:rsidRDefault="00435281" w:rsidP="004352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203A93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203A93">
        <w:rPr>
          <w:rFonts w:ascii="Times New Roman" w:hAnsi="Times New Roman" w:cs="Times New Roman"/>
          <w:sz w:val="28"/>
          <w:szCs w:val="28"/>
        </w:rPr>
        <w:t xml:space="preserve"> 1</w:t>
      </w:r>
      <w:r w:rsidR="00CC59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sz w:val="28"/>
          <w:szCs w:val="28"/>
        </w:rPr>
        <w:t>изложить</w:t>
      </w:r>
      <w:r w:rsidR="00CC596C">
        <w:rPr>
          <w:rFonts w:ascii="Times New Roman" w:hAnsi="Times New Roman" w:cs="Times New Roman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sz w:val="28"/>
          <w:szCs w:val="28"/>
        </w:rPr>
        <w:t>в</w:t>
      </w:r>
      <w:r w:rsidRPr="006B3048">
        <w:rPr>
          <w:rFonts w:ascii="Times New Roman" w:hAnsi="Times New Roman" w:cs="Times New Roman"/>
          <w:sz w:val="28"/>
          <w:szCs w:val="28"/>
        </w:rPr>
        <w:t xml:space="preserve">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приложения 4.</w:t>
      </w:r>
    </w:p>
    <w:p w:rsidR="00435281" w:rsidRDefault="00435281" w:rsidP="00435281">
      <w:pPr>
        <w:spacing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47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.Настоящее решение подлежит о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</w:t>
      </w:r>
      <w:proofErr w:type="spellStart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htp</w:t>
      </w:r>
      <w:proofErr w:type="spellEnd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://uletov.75.ru/.</w:t>
      </w:r>
    </w:p>
    <w:p w:rsidR="00435281" w:rsidRDefault="00435281" w:rsidP="00435281">
      <w:pPr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281" w:rsidRPr="00747727" w:rsidRDefault="00F416B2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435281" w:rsidRPr="00747727" w:rsidRDefault="00F416B2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                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D3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Синкевич</w:t>
      </w:r>
      <w:proofErr w:type="spellEnd"/>
    </w:p>
    <w:p w:rsidR="00947113" w:rsidRDefault="00947113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25"/>
        <w:gridCol w:w="1121"/>
        <w:gridCol w:w="2831"/>
        <w:gridCol w:w="2248"/>
        <w:gridCol w:w="1503"/>
        <w:gridCol w:w="2090"/>
        <w:gridCol w:w="142"/>
      </w:tblGrid>
      <w:tr w:rsidR="00244DBA" w:rsidRPr="00244DBA" w:rsidTr="00671599">
        <w:trPr>
          <w:gridAfter w:val="1"/>
          <w:wAfter w:w="142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771" w:rsidRPr="00747727" w:rsidRDefault="000B4771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F3" w:rsidRDefault="00233DF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906F3" w:rsidRPr="003B4593" w:rsidRDefault="00671599" w:rsidP="0067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</w:t>
            </w:r>
          </w:p>
          <w:p w:rsidR="003B4593" w:rsidRDefault="003B459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Pr="003B4593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332B6" w:rsidRDefault="00233DF3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7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</w:t>
            </w:r>
          </w:p>
          <w:p w:rsidR="00D332B6" w:rsidRDefault="00D332B6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332B6" w:rsidRDefault="00D332B6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332B6" w:rsidRDefault="00D332B6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332B6" w:rsidRDefault="00D332B6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96C" w:rsidRPr="00303C92" w:rsidRDefault="00F872C4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</w:t>
            </w:r>
            <w:r w:rsidR="00CC596C"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CC596C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CC596C" w:rsidRPr="00303C92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D20EE9" w:rsidRDefault="00D20EE9" w:rsidP="00D2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341781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августа 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180</w:t>
            </w:r>
          </w:p>
          <w:p w:rsidR="00CC596C" w:rsidRDefault="00CC596C" w:rsidP="0034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96C" w:rsidRDefault="00CC596C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E57792" w:rsidRDefault="00CC596C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="00481DA9" w:rsidRPr="00435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747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2</w:t>
            </w: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DF3" w:rsidRDefault="00C00EC9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решению Совета </w:t>
            </w:r>
            <w:proofErr w:type="spellStart"/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233DF3" w:rsidRDefault="00233DF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r w:rsidR="00C00EC9"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0EC9" w:rsidRPr="00EB3D62" w:rsidRDefault="00D906F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</w:p>
          <w:p w:rsidR="00C00EC9" w:rsidRDefault="00C00EC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4DBA" w:rsidRPr="00E57792" w:rsidRDefault="00D906F3" w:rsidP="0048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481DA9" w:rsidRPr="0043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63 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20.12.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E57792" w:rsidTr="00671599">
        <w:trPr>
          <w:gridBefore w:val="3"/>
          <w:wBefore w:w="697" w:type="dxa"/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938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proofErr w:type="spellStart"/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ого</w:t>
            </w:r>
            <w:proofErr w:type="spellEnd"/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Забайкальского края на 202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671599">
        <w:trPr>
          <w:gridBefore w:val="3"/>
          <w:wBefore w:w="697" w:type="dxa"/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очникам финансирования дефицита бюджета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671599">
        <w:trPr>
          <w:gridBefore w:val="3"/>
          <w:wBefore w:w="697" w:type="dxa"/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671599">
        <w:trPr>
          <w:gridBefore w:val="3"/>
          <w:wBefore w:w="697" w:type="dxa"/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671599">
        <w:trPr>
          <w:gridBefore w:val="3"/>
          <w:wBefore w:w="697" w:type="dxa"/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671599">
        <w:trPr>
          <w:gridBefore w:val="3"/>
          <w:wBefore w:w="697" w:type="dxa"/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671599">
        <w:trPr>
          <w:gridBefore w:val="3"/>
          <w:wBefore w:w="697" w:type="dxa"/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734322" w:rsidP="00B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DA4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19350,3</w:t>
            </w:r>
          </w:p>
        </w:tc>
      </w:tr>
      <w:tr w:rsidR="00244DBA" w:rsidRPr="00E57792" w:rsidTr="00671599">
        <w:trPr>
          <w:gridBefore w:val="3"/>
          <w:wBefore w:w="697" w:type="dxa"/>
          <w:trHeight w:val="1077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E57792" w:rsidTr="00671599">
        <w:trPr>
          <w:gridBefore w:val="3"/>
          <w:wBefore w:w="697" w:type="dxa"/>
          <w:trHeight w:val="106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E57792" w:rsidTr="00671599">
        <w:trPr>
          <w:gridBefore w:val="3"/>
          <w:wBefore w:w="697" w:type="dxa"/>
          <w:trHeight w:val="1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671599">
        <w:trPr>
          <w:gridBefore w:val="3"/>
          <w:wBefore w:w="697" w:type="dxa"/>
          <w:trHeight w:val="140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671599">
        <w:trPr>
          <w:gridBefore w:val="3"/>
          <w:wBefore w:w="697" w:type="dxa"/>
          <w:trHeight w:val="26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0000 810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803249" w:rsidP="00B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DA4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22884,6</w:t>
            </w:r>
          </w:p>
        </w:tc>
      </w:tr>
      <w:tr w:rsidR="00244DBA" w:rsidRPr="00244DBA" w:rsidTr="00671599">
        <w:trPr>
          <w:gridBefore w:val="3"/>
          <w:wBefore w:w="697" w:type="dxa"/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9626B4" w:rsidRDefault="00244DBA" w:rsidP="00C1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199F" w:rsidRPr="00BE19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1177763,8</w:t>
            </w:r>
          </w:p>
        </w:tc>
      </w:tr>
      <w:tr w:rsidR="008F5798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C13558" w:rsidP="008F5798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199F" w:rsidRPr="00BE19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1177763,8</w:t>
            </w:r>
          </w:p>
        </w:tc>
      </w:tr>
      <w:tr w:rsidR="008F5798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C13558" w:rsidP="008F5798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199F" w:rsidRPr="00BE19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1177763,8</w:t>
            </w:r>
          </w:p>
        </w:tc>
      </w:tr>
      <w:tr w:rsidR="008F5798" w:rsidRPr="00244DBA" w:rsidTr="00671599">
        <w:trPr>
          <w:gridBefore w:val="3"/>
          <w:wBefore w:w="697" w:type="dxa"/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муниципального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C13558" w:rsidP="008F5798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199F" w:rsidRPr="00BE19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1177763,8</w:t>
            </w:r>
          </w:p>
        </w:tc>
      </w:tr>
      <w:tr w:rsidR="00B44FFF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Default="00332A77" w:rsidP="00B44FF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1200648,4</w:t>
            </w:r>
          </w:p>
        </w:tc>
      </w:tr>
      <w:tr w:rsidR="00AB02DC" w:rsidRPr="00244DBA" w:rsidTr="00671599">
        <w:trPr>
          <w:gridBefore w:val="3"/>
          <w:wBefore w:w="697" w:type="dxa"/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Default="00332A77" w:rsidP="00AB02D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1200648,4</w:t>
            </w:r>
          </w:p>
        </w:tc>
      </w:tr>
      <w:tr w:rsidR="00AB02DC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97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Default="00332A77" w:rsidP="00AB02D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1200648,4</w:t>
            </w:r>
          </w:p>
        </w:tc>
      </w:tr>
      <w:tr w:rsidR="00AB02DC" w:rsidRPr="00244DBA" w:rsidTr="00671599">
        <w:trPr>
          <w:gridBefore w:val="3"/>
          <w:wBefore w:w="697" w:type="dxa"/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Default="00AB02DC" w:rsidP="00AB0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2DC" w:rsidRPr="00244DBA" w:rsidTr="00671599">
        <w:trPr>
          <w:gridBefore w:val="3"/>
          <w:wBefore w:w="697" w:type="dxa"/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Pr="005E5B07" w:rsidRDefault="00AB02DC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Pr="005E5B07" w:rsidRDefault="00AB02DC" w:rsidP="0045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Pr="005E5B07" w:rsidRDefault="00AB02DC" w:rsidP="00976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Default="00332A77" w:rsidP="00AB02D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1200648,4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1"/>
        <w:gridCol w:w="1599"/>
        <w:gridCol w:w="1321"/>
        <w:gridCol w:w="2660"/>
        <w:gridCol w:w="1879"/>
        <w:gridCol w:w="1213"/>
        <w:gridCol w:w="142"/>
      </w:tblGrid>
      <w:tr w:rsidR="00244DBA" w:rsidRPr="00244DBA" w:rsidTr="00671599">
        <w:trPr>
          <w:gridAfter w:val="1"/>
          <w:wAfter w:w="142" w:type="dxa"/>
          <w:trHeight w:val="33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725" w:rsidRPr="00244DBA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68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003A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5013" w:rsidRPr="00244DBA" w:rsidRDefault="00BE5013" w:rsidP="0044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31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12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trHeight w:val="239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548" w:rsidRPr="00244DBA" w:rsidRDefault="00C65548" w:rsidP="00C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851E55" w:rsidRDefault="00244DBA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trHeight w:val="36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6A5F" w:rsidRDefault="00C65548" w:rsidP="003874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</w:p>
          <w:p w:rsidR="00321E4D" w:rsidRDefault="00747A55" w:rsidP="0067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4D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26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717EF4" w:rsidRPr="00717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599" w:rsidRDefault="00671599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6C" w:rsidRPr="004D1B3F" w:rsidRDefault="00CC596C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6C" w:rsidRPr="00303C92" w:rsidRDefault="00747A55" w:rsidP="00A2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                                    </w:t>
            </w:r>
            <w:r w:rsidR="00CC59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r w:rsidR="005017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</w:t>
            </w:r>
            <w:r w:rsidR="00CD04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27F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</w:t>
            </w:r>
            <w:r w:rsidR="00CC59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</w:t>
            </w:r>
            <w:r w:rsidR="00CC596C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  <w:p w:rsidR="00CC596C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CC596C" w:rsidRPr="00303C92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CC596C" w:rsidRPr="00D20EE9" w:rsidRDefault="00BB4500" w:rsidP="00D2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</w:t>
            </w:r>
            <w:r w:rsidR="00D20EE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D20EE9" w:rsidRPr="00303C9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D20EE9">
              <w:rPr>
                <w:rFonts w:ascii="Times New Roman" w:eastAsia="Times New Roman" w:hAnsi="Times New Roman" w:cs="Times New Roman"/>
                <w:color w:val="000000"/>
              </w:rPr>
              <w:t xml:space="preserve"> «12» августа 2025</w:t>
            </w:r>
            <w:r w:rsidR="00D20EE9">
              <w:rPr>
                <w:rFonts w:ascii="Times New Roman" w:eastAsia="Times New Roman" w:hAnsi="Times New Roman" w:cs="Times New Roman"/>
                <w:color w:val="000000"/>
              </w:rPr>
              <w:t xml:space="preserve"> года     </w:t>
            </w:r>
            <w:r w:rsidR="00CC59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</w:t>
            </w:r>
            <w:r w:rsidR="00747A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260072" w:rsidRPr="00C65548" w:rsidRDefault="00CC596C" w:rsidP="00D20EE9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</w:t>
            </w:r>
            <w:r w:rsidR="00747A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F12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 w:rsidR="00260072" w:rsidRPr="00C655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  <w:r w:rsidR="0026007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260072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260072" w:rsidRDefault="00260072" w:rsidP="00747A5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''О бюджете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1725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</w:p>
          <w:p w:rsidR="00260072" w:rsidRPr="00501725" w:rsidRDefault="00501725" w:rsidP="0050172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плановый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период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,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годов''</w:t>
            </w:r>
          </w:p>
          <w:p w:rsidR="00244DBA" w:rsidRPr="00851E55" w:rsidRDefault="00CD04BC" w:rsidP="00DF1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DF1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947D0" w:rsidRPr="0043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947D0" w:rsidRPr="00CC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2947D0" w:rsidRPr="00CC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20.12.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9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244DBA" w:rsidTr="00671599">
        <w:trPr>
          <w:trHeight w:val="60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DBA" w:rsidRDefault="00244DBA" w:rsidP="00CB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      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Объемы поступления доходов бюджета </w:t>
            </w:r>
            <w:proofErr w:type="spellStart"/>
            <w:r w:rsidR="00CB5EB7" w:rsidRPr="008F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Улётовского</w:t>
            </w:r>
            <w:proofErr w:type="spellEnd"/>
            <w:r w:rsidR="00CB5EB7" w:rsidRPr="008F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Забайкальского края по основным источникам на 202</w:t>
            </w:r>
            <w:r w:rsidR="00CB5EB7"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  <w:p w:rsidR="007F60FA" w:rsidRPr="008F58C9" w:rsidRDefault="007F60FA" w:rsidP="00CB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trHeight w:val="36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11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44DBA" w:rsidRPr="00244DBA" w:rsidTr="00671599">
        <w:trPr>
          <w:trHeight w:val="5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3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36965" w:rsidRPr="0011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671599">
        <w:trPr>
          <w:trHeight w:val="3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E73983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BE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</w:t>
            </w:r>
            <w:r w:rsidR="00CC2EC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D03EA" w:rsidP="00E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00400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10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298075,0</w:t>
            </w:r>
          </w:p>
        </w:tc>
      </w:tr>
      <w:tr w:rsidR="00244DBA" w:rsidRPr="00244DBA" w:rsidTr="00671599">
        <w:trPr>
          <w:trHeight w:val="154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1 01 02020 01 0000 110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63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671599">
        <w:trPr>
          <w:trHeight w:val="13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1 01 02040 01 0000 110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2ECA" w:rsidRPr="00244DBA" w:rsidTr="00671599">
        <w:trPr>
          <w:trHeight w:val="6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CA" w:rsidRPr="00244DBA" w:rsidRDefault="00F148E0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EC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товары ( работы, услуги) реализуемые на территории РФ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C0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00 1 03 02231 01 0000 110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15203,3</w:t>
            </w:r>
          </w:p>
        </w:tc>
      </w:tr>
      <w:tr w:rsidR="00244DBA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00 1 03 02241 01 0000 110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00 1 03 02251 01 0000 110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15619,9</w:t>
            </w:r>
          </w:p>
        </w:tc>
      </w:tr>
      <w:tr w:rsidR="00244DBA" w:rsidRPr="00244DBA" w:rsidTr="00671599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00 1 03 02261 01 0000 110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2365,7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12DFD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DFD" w:rsidRPr="00912DFD" w:rsidRDefault="00912DFD" w:rsidP="00472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D" w:rsidRPr="00912DFD" w:rsidRDefault="00912DFD" w:rsidP="00472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FD" w:rsidRPr="00FF1DEE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10647</w:t>
            </w:r>
            <w:r w:rsidR="00EE3E47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671599">
        <w:trPr>
          <w:trHeight w:val="3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1 05 02000 02 0000 110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1 05 040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7623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D541B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7623" w:rsidRPr="00244DBA" w:rsidTr="00671599">
        <w:trPr>
          <w:trHeight w:val="2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01000 00 0000 110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3592,0</w:t>
            </w:r>
          </w:p>
        </w:tc>
      </w:tr>
      <w:tr w:rsidR="007F7623" w:rsidRPr="00244DBA" w:rsidTr="00671599">
        <w:trPr>
          <w:trHeight w:val="2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D541B0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b/>
                <w:sz w:val="20"/>
                <w:szCs w:val="20"/>
              </w:rPr>
              <w:t>000 1 06 06000 00 0000 110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D541B0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D541B0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4110,0</w:t>
            </w:r>
          </w:p>
        </w:tc>
      </w:tr>
      <w:tr w:rsidR="007F7623" w:rsidRPr="00244DBA" w:rsidTr="00671599">
        <w:trPr>
          <w:trHeight w:val="26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7F7623" w:rsidRPr="00244DBA" w:rsidTr="00671599">
        <w:trPr>
          <w:trHeight w:val="2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3045,0</w:t>
            </w:r>
          </w:p>
        </w:tc>
      </w:tr>
      <w:tr w:rsidR="00244DBA" w:rsidRPr="00244DBA" w:rsidTr="00671599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107 01000 01 0000 110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E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BE199F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43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1 08 07150 01 1000 110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6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BE199F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671599">
        <w:trPr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1 09 01000 03 0000 110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1 09 04010 02 0000 110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1 09 04050 03 0000 110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1 09 06010 02 0000 110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1 09 07050 03 0000 110 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4E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F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DBA" w:rsidRPr="00244DBA" w:rsidTr="00671599">
        <w:trPr>
          <w:trHeight w:val="49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12283,0</w:t>
            </w:r>
          </w:p>
        </w:tc>
      </w:tr>
      <w:tr w:rsidR="00244DBA" w:rsidRPr="00244DBA" w:rsidTr="00671599">
        <w:trPr>
          <w:trHeight w:val="8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1 11 05010 00 0000 120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F66FEA" w:rsidRDefault="00F24B5E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9522,0</w:t>
            </w:r>
          </w:p>
        </w:tc>
      </w:tr>
      <w:tr w:rsidR="007F7623" w:rsidRPr="00244DBA" w:rsidTr="00671599">
        <w:trPr>
          <w:trHeight w:val="12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244DBA" w:rsidRDefault="00F148E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</w:t>
            </w:r>
            <w:r w:rsidR="007F7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0 00 0000 120</w:t>
            </w:r>
          </w:p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23" w:rsidRPr="00244DBA" w:rsidRDefault="00F66FEA" w:rsidP="00F66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2159,3</w:t>
            </w:r>
          </w:p>
        </w:tc>
      </w:tr>
      <w:tr w:rsidR="00244DBA" w:rsidRPr="00244DBA" w:rsidTr="00671599">
        <w:trPr>
          <w:trHeight w:val="119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1 11 090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F66FEA" w:rsidRDefault="00F66F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601,7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1 12 01000 01 0000 120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05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0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541B0" w:rsidRPr="00244DBA" w:rsidTr="00671599">
        <w:trPr>
          <w:trHeight w:val="3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B0" w:rsidRPr="00D541B0" w:rsidRDefault="00D541B0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000 1 13 01990 00 0000 000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244DBA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000 1 13 02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оходы от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BE199F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1165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335AF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F" w:rsidRPr="00244DBA" w:rsidRDefault="00F148E0" w:rsidP="0073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1 13 0299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 компенсации затрат </w:t>
            </w:r>
            <w:r w:rsidR="007335AF" w:rsidRPr="00D541B0">
              <w:rPr>
                <w:rFonts w:ascii="Times New Roman" w:hAnsi="Times New Roman" w:cs="Times New Roman"/>
                <w:sz w:val="20"/>
                <w:szCs w:val="20"/>
              </w:rPr>
              <w:t>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BE199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255,3</w:t>
            </w: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108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6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1 14 02000 00 0000 </w:t>
            </w:r>
            <w:r w:rsidR="006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634954" w:rsidRDefault="0063495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54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4DBA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78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1 14 060</w:t>
            </w:r>
            <w:r w:rsidR="00782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0 00 0000 430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782FDB" w:rsidRDefault="00782FD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FD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782FDB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E3E47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944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A1745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A1745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745" w:rsidRPr="00244DBA" w:rsidRDefault="006A1745" w:rsidP="006A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45" w:rsidRPr="00944120" w:rsidRDefault="0094412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12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45" w:rsidRDefault="0094412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44120" w:rsidP="0041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4139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0E14F9" w:rsidP="000E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бюджетов муниципальных </w:t>
            </w:r>
            <w:r w:rsidR="00944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14F9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F9" w:rsidRPr="00244DBA" w:rsidRDefault="001E496F" w:rsidP="001E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F9" w:rsidRPr="00F148E0" w:rsidRDefault="00F148E0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E0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4F9" w:rsidRDefault="001E496F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</w:tr>
      <w:tr w:rsidR="00244DBA" w:rsidRPr="00244DBA" w:rsidTr="00671599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E33DED" w:rsidP="004E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671599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571BFE" w:rsidRDefault="002B5E57" w:rsidP="004E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9F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A63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DBA" w:rsidRPr="00244DBA" w:rsidTr="00671599">
        <w:trPr>
          <w:trHeight w:val="44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902 202  15001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выравнивание бюджетной обеспеченности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902 202  15002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поддержку мер по обеспечению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сбалансированности бюджетов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1011,0</w:t>
            </w:r>
          </w:p>
        </w:tc>
      </w:tr>
      <w:tr w:rsidR="00641728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244DBA" w:rsidRDefault="00641728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DB0C56" w:rsidRDefault="00DB0C5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244DBA" w:rsidRDefault="007B759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2280,1</w:t>
            </w:r>
          </w:p>
        </w:tc>
      </w:tr>
      <w:tr w:rsidR="006B5813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813" w:rsidRPr="006B5813" w:rsidRDefault="006B5813" w:rsidP="006B5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902 202  25133 14 0000 150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813" w:rsidRPr="006B5813" w:rsidRDefault="006B5813" w:rsidP="006B5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округов в целях </w:t>
            </w:r>
            <w:proofErr w:type="spellStart"/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обязательств, возникающих при осуществлении капитального ремонта объектов спортивной инфраструктуры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813" w:rsidRPr="006B5813" w:rsidRDefault="006B5813" w:rsidP="006B5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36350,0</w:t>
            </w:r>
          </w:p>
        </w:tc>
      </w:tr>
      <w:tr w:rsidR="00353E20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902 202  25179 14 0000 150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654,2</w:t>
            </w:r>
          </w:p>
        </w:tc>
      </w:tr>
      <w:tr w:rsidR="00311111" w:rsidRPr="00244DBA" w:rsidTr="00671599">
        <w:trPr>
          <w:trHeight w:val="6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Default="00353E2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16787,7</w:t>
            </w:r>
          </w:p>
        </w:tc>
      </w:tr>
      <w:tr w:rsidR="009F40E2" w:rsidRPr="00244DBA" w:rsidTr="009F40E2">
        <w:trPr>
          <w:trHeight w:val="43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244DBA" w:rsidRDefault="009F40E2" w:rsidP="009F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11111" w:rsidRDefault="009F40E2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Default="009F40E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</w:tr>
      <w:tr w:rsidR="009F40E2" w:rsidRPr="00244DBA" w:rsidTr="009F40E2">
        <w:trPr>
          <w:trHeight w:val="39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244DBA" w:rsidRDefault="009F40E2" w:rsidP="009F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9F40E2" w:rsidRDefault="009F40E2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Default="009F40E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3378,7</w:t>
            </w:r>
          </w:p>
        </w:tc>
      </w:tr>
      <w:tr w:rsidR="00311111" w:rsidRPr="00244DBA" w:rsidTr="00671599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Default="00353E20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2340,9</w:t>
            </w:r>
          </w:p>
        </w:tc>
      </w:tr>
      <w:tr w:rsidR="001102B4" w:rsidRPr="00244DBA" w:rsidTr="00671599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B4" w:rsidRPr="00244DBA" w:rsidRDefault="001102B4" w:rsidP="0011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B4" w:rsidRPr="00311111" w:rsidRDefault="001102B4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округов на реализацию мероприятий планов социального развития центров экономического роста субъектов Российской Федерации, </w:t>
            </w:r>
            <w:r w:rsidRPr="00110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входящих в состав Дальневосточного федерального округа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B4" w:rsidRDefault="001102B4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9848,5</w:t>
            </w:r>
          </w:p>
        </w:tc>
      </w:tr>
      <w:tr w:rsidR="009F40E2" w:rsidRPr="00244DBA" w:rsidTr="00671599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244DBA" w:rsidRDefault="009F40E2" w:rsidP="009F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11111" w:rsidRDefault="009F40E2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 на  поддержку отрасли культуры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Default="009F40E2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4311,7</w:t>
            </w:r>
          </w:p>
        </w:tc>
      </w:tr>
      <w:tr w:rsidR="00353E20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902 202 25555 14 0000 150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20" w:rsidRPr="00353E20" w:rsidRDefault="00353E20" w:rsidP="00353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</w:tr>
      <w:tr w:rsidR="00353E20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902 202 25576 14 0000 150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20" w:rsidRPr="00353E20" w:rsidRDefault="00353E20" w:rsidP="006E7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D5255D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6862,1</w:t>
            </w:r>
          </w:p>
        </w:tc>
      </w:tr>
      <w:tr w:rsidR="009F40E2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53E20" w:rsidRDefault="009F40E2" w:rsidP="009F40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0E2" w:rsidRPr="00353E20" w:rsidRDefault="009F40E2" w:rsidP="009F40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53E20" w:rsidRDefault="009F40E2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2332,4</w:t>
            </w:r>
          </w:p>
        </w:tc>
      </w:tr>
      <w:tr w:rsidR="00244DBA" w:rsidRPr="00244DBA" w:rsidTr="00671599">
        <w:trPr>
          <w:trHeight w:val="13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7C6E2E" w:rsidRDefault="007C6E2E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</w:tr>
      <w:tr w:rsidR="00E33DED" w:rsidRPr="00244DBA" w:rsidTr="00671599">
        <w:trPr>
          <w:trHeight w:val="4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DED" w:rsidRPr="00244DBA" w:rsidRDefault="00E33DED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ED" w:rsidRPr="00244DBA" w:rsidRDefault="00E33DED" w:rsidP="00D5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DED" w:rsidRPr="004F532F" w:rsidRDefault="00E33DED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671599">
        <w:trPr>
          <w:trHeight w:val="10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3C43F3" w:rsidRDefault="003C43F3" w:rsidP="003C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671599">
        <w:trPr>
          <w:trHeight w:val="10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FB5" w:rsidRPr="00244DBA" w:rsidTr="00671599">
        <w:trPr>
          <w:trHeight w:val="10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B5" w:rsidRPr="00244DBA" w:rsidRDefault="00B05FB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A6660D" w:rsidP="006E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43F3" w:rsidRPr="00244DBA" w:rsidTr="00671599">
        <w:trPr>
          <w:trHeight w:val="2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FB5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6ED" w:rsidRPr="00244DBA" w:rsidTr="00671599">
        <w:trPr>
          <w:trHeight w:val="2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6ED" w:rsidRPr="00244DBA" w:rsidRDefault="006E16ED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ED" w:rsidRPr="00244DBA" w:rsidRDefault="006E16ED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описанию местоположения границ населенных пунктов, территориальных зон и направление сведений для внесения в ЕГРН, а также на картографические работы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6ED" w:rsidRPr="00244DBA" w:rsidRDefault="006E16ED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289,0</w:t>
            </w:r>
          </w:p>
        </w:tc>
      </w:tr>
      <w:tr w:rsidR="003C43F3" w:rsidRPr="00244DBA" w:rsidTr="00671599">
        <w:trPr>
          <w:trHeight w:val="2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C0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субвенция </w:t>
            </w:r>
            <w:r w:rsidR="00B05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местным бюджетам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671599">
        <w:trPr>
          <w:trHeight w:val="106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043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C43F3" w:rsidRPr="00244DBA" w:rsidTr="00671599">
        <w:trPr>
          <w:trHeight w:val="13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233AB8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C43F3" w:rsidRPr="00244DBA" w:rsidTr="00671599">
        <w:trPr>
          <w:trHeight w:val="126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89549C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333,3</w:t>
            </w:r>
          </w:p>
        </w:tc>
      </w:tr>
      <w:tr w:rsidR="00233AB8" w:rsidRPr="00244DBA" w:rsidTr="00671599">
        <w:trPr>
          <w:trHeight w:val="45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A9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A93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33AB8" w:rsidRPr="00244DBA" w:rsidTr="00671599">
        <w:trPr>
          <w:trHeight w:val="45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осуществлению деятельности по обращению с животными без владельцев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33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671599">
        <w:trPr>
          <w:trHeight w:val="46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469,2</w:t>
            </w:r>
          </w:p>
        </w:tc>
      </w:tr>
      <w:tr w:rsidR="003C43F3" w:rsidRPr="00244DBA" w:rsidTr="00671599">
        <w:trPr>
          <w:trHeight w:val="35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671599">
        <w:trPr>
          <w:trHeight w:val="58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3459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43F3" w:rsidRPr="00244DBA" w:rsidTr="00671599">
        <w:trPr>
          <w:trHeight w:val="57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льготным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2268,0</w:t>
            </w:r>
          </w:p>
        </w:tc>
      </w:tr>
      <w:tr w:rsidR="003C43F3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9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12A42" w:rsidRPr="00244DBA" w:rsidTr="00671599">
        <w:trPr>
          <w:trHeight w:val="39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02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A3088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3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3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3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12A42" w:rsidRPr="00244DBA" w:rsidTr="00671599">
        <w:trPr>
          <w:trHeight w:val="67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18042,4</w:t>
            </w:r>
          </w:p>
        </w:tc>
      </w:tr>
      <w:tr w:rsidR="00F12A42" w:rsidRPr="00244DBA" w:rsidTr="00671599">
        <w:trPr>
          <w:trHeight w:val="27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902 202 35118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E91F00" w:rsidRDefault="00F12A42" w:rsidP="00F60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ов на осуществление первичного воинского учета органами ме</w:t>
            </w:r>
            <w:r w:rsidR="00F872C4">
              <w:rPr>
                <w:rFonts w:ascii="Times New Roman" w:hAnsi="Times New Roman" w:cs="Times New Roman"/>
                <w:sz w:val="20"/>
                <w:szCs w:val="20"/>
              </w:rPr>
              <w:t>стного самоуправления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и городских округов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C05A31" w:rsidP="006E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6E16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F12A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E16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12A42" w:rsidRPr="00244DBA" w:rsidTr="00A6660D">
        <w:trPr>
          <w:trHeight w:val="403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671599">
        <w:trPr>
          <w:trHeight w:val="63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C05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</w:t>
            </w:r>
            <w:r w:rsidR="00C05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05A31" w:rsidRPr="00244DBA" w:rsidTr="00871662">
        <w:trPr>
          <w:trHeight w:val="63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902 202 45050 14 0000 150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A31" w:rsidRPr="00C05A31" w:rsidRDefault="00C05A31" w:rsidP="00C05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234,4</w:t>
            </w:r>
          </w:p>
        </w:tc>
      </w:tr>
      <w:tr w:rsidR="00F12A42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902 202 45303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F12A42" w:rsidRPr="00244DBA" w:rsidTr="004548F7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F12A42" w:rsidRPr="00A26EA8" w:rsidRDefault="00F12A42" w:rsidP="00F603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 муниципальных округов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и муниципальных общеобразовательных 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</w:t>
                  </w:r>
                  <w:r w:rsidR="00A26E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</w:tr>
          </w:tbl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Pr="00244DBA" w:rsidRDefault="00C05A31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39606,8</w:t>
            </w:r>
          </w:p>
        </w:tc>
      </w:tr>
      <w:tr w:rsidR="00F12A42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902 202 45505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B6ED4" w:rsidRDefault="00CB6ED4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отдельных мероприятий, проводимых в 2025 году, посвященных 80-летию Победы в Великой Отечественной войне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B6ED4" w:rsidRDefault="00CB6ED4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CB6ED4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B6ED4" w:rsidRDefault="00CB6ED4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B6ED4" w:rsidRDefault="00CB6ED4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3251,1</w:t>
            </w:r>
          </w:p>
        </w:tc>
      </w:tr>
      <w:tr w:rsidR="00CB6ED4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B6ED4" w:rsidRDefault="00CB6ED4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B6ED4" w:rsidRDefault="00CB6ED4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2678,9</w:t>
            </w:r>
          </w:p>
        </w:tc>
      </w:tr>
      <w:tr w:rsidR="0015453B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3B" w:rsidRPr="00244DBA" w:rsidRDefault="0015453B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3B" w:rsidRPr="00CB6ED4" w:rsidRDefault="0015453B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и (или) реконструкции контейнерных площадок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3B" w:rsidRPr="00CB6ED4" w:rsidRDefault="0015453B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</w:t>
            </w:r>
          </w:p>
        </w:tc>
      </w:tr>
      <w:tr w:rsidR="00CB6ED4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трансферты</w:t>
            </w:r>
            <w:r w:rsidRP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30157,5</w:t>
            </w:r>
          </w:p>
        </w:tc>
      </w:tr>
      <w:tr w:rsidR="00085FFC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FC" w:rsidRPr="00244DBA" w:rsidRDefault="00F61A7E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FFC" w:rsidRPr="00244DBA" w:rsidRDefault="00F61A7E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FC" w:rsidRDefault="00F61A7E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247,5</w:t>
            </w:r>
          </w:p>
        </w:tc>
      </w:tr>
      <w:tr w:rsidR="00CB6ED4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ED4" w:rsidRPr="007D2608" w:rsidRDefault="00CB6ED4" w:rsidP="0091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межбюджетные трансферты бюджетам муниципальных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округов 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 обеспечение выплат районных коэффициентов и 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Pr="00244DBA" w:rsidRDefault="00CB6ED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871662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C05A31" w:rsidRDefault="00CB6ED4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902 202 49999 14 0000 150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05A31" w:rsidRDefault="00CB6ED4" w:rsidP="00C0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05A31" w:rsidRDefault="00CB6ED4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2532,4</w:t>
            </w:r>
          </w:p>
        </w:tc>
      </w:tr>
      <w:tr w:rsidR="00CB6ED4" w:rsidRPr="00244DBA" w:rsidTr="00871662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C05A31" w:rsidRDefault="00CB6ED4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902 202 49999 14 0000 150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05A31" w:rsidRDefault="00CB6ED4" w:rsidP="00C0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05A31" w:rsidRDefault="002974CD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5437,4</w:t>
            </w:r>
          </w:p>
        </w:tc>
      </w:tr>
      <w:tr w:rsidR="00CB6ED4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003131" w:rsidRDefault="00CB6ED4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CB6ED4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003131" w:rsidRDefault="00CB6ED4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CB6ED4" w:rsidRPr="00244DBA" w:rsidTr="00671599">
        <w:trPr>
          <w:trHeight w:val="70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003131" w:rsidRDefault="00CB6ED4" w:rsidP="003816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Default="00CB6ED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Pr="00244DBA" w:rsidRDefault="00CB6ED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34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40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902 207 0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 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6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15453B" w:rsidRDefault="0015453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4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-255,3</w:t>
            </w:r>
          </w:p>
        </w:tc>
      </w:tr>
      <w:tr w:rsidR="0015453B" w:rsidRPr="00244DBA" w:rsidTr="00671599">
        <w:trPr>
          <w:trHeight w:val="6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3B" w:rsidRPr="00244DBA" w:rsidRDefault="0015453B" w:rsidP="0015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902 219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3B" w:rsidRPr="0015453B" w:rsidRDefault="0015453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4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3B" w:rsidRPr="00244DBA" w:rsidRDefault="0015453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-255,3</w:t>
            </w:r>
          </w:p>
        </w:tc>
      </w:tr>
      <w:tr w:rsidR="00CB6ED4" w:rsidRPr="00244DBA" w:rsidTr="00671599">
        <w:trPr>
          <w:trHeight w:val="62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902 219 60010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15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15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  <w:r w:rsidR="0029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15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15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0EE9" w:rsidRDefault="00657840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</w:t>
      </w:r>
      <w:r w:rsidR="00F97FC0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</w:p>
    <w:p w:rsidR="00D20EE9" w:rsidRDefault="00D20EE9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596C" w:rsidRPr="00303C92" w:rsidRDefault="00DE07E9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  <w:r w:rsidR="00CC596C">
        <w:rPr>
          <w:rFonts w:ascii="Times New Roman" w:eastAsia="Times New Roman" w:hAnsi="Times New Roman" w:cs="Times New Roman"/>
          <w:color w:val="000000"/>
        </w:rPr>
        <w:t>Приложение 3</w:t>
      </w:r>
    </w:p>
    <w:p w:rsid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CC596C" w:rsidRPr="00303C92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DE07E9" w:rsidRDefault="005375EC" w:rsidP="00DE0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</w:t>
      </w:r>
      <w:r w:rsidR="00DE07E9">
        <w:rPr>
          <w:rFonts w:ascii="Times New Roman" w:eastAsia="Times New Roman" w:hAnsi="Times New Roman" w:cs="Times New Roman"/>
          <w:color w:val="000000"/>
        </w:rPr>
        <w:t xml:space="preserve">                                         </w:t>
      </w:r>
      <w:r w:rsidR="00DE07E9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="00DE07E9">
        <w:rPr>
          <w:rFonts w:ascii="Times New Roman" w:eastAsia="Times New Roman" w:hAnsi="Times New Roman" w:cs="Times New Roman"/>
          <w:color w:val="000000"/>
        </w:rPr>
        <w:t xml:space="preserve">   о</w:t>
      </w:r>
      <w:r w:rsidR="00DE07E9" w:rsidRPr="00303C92">
        <w:rPr>
          <w:rFonts w:ascii="Times New Roman" w:eastAsia="Times New Roman" w:hAnsi="Times New Roman" w:cs="Times New Roman"/>
          <w:color w:val="000000"/>
        </w:rPr>
        <w:t>т</w:t>
      </w:r>
      <w:r w:rsidR="00DE07E9">
        <w:rPr>
          <w:rFonts w:ascii="Times New Roman" w:eastAsia="Times New Roman" w:hAnsi="Times New Roman" w:cs="Times New Roman"/>
          <w:color w:val="000000"/>
        </w:rPr>
        <w:t xml:space="preserve"> «12» августа 2025 года     </w:t>
      </w:r>
      <w:r w:rsidR="00DE07E9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CC596C" w:rsidRPr="00CC5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  <w:r w:rsidR="00DE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</w:p>
    <w:p w:rsidR="00DE07E9" w:rsidRDefault="00DE07E9" w:rsidP="00DE0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07E9" w:rsidRPr="00DE07E9" w:rsidRDefault="00657840" w:rsidP="00DE0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9</w:t>
      </w:r>
    </w:p>
    <w:tbl>
      <w:tblPr>
        <w:tblW w:w="135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3582"/>
      </w:tblGrid>
      <w:tr w:rsidR="00EC4C33" w:rsidRPr="00244DBA" w:rsidTr="00657840">
        <w:trPr>
          <w:trHeight w:val="315"/>
        </w:trPr>
        <w:tc>
          <w:tcPr>
            <w:tcW w:w="1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1E11E0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  <w:proofErr w:type="spellStart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Улётовского</w:t>
            </w:r>
            <w:proofErr w:type="spellEnd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округа Забайкальского края «О бюджете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Улётовского</w:t>
            </w:r>
            <w:proofErr w:type="spellEnd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Забайкальского края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2025 год и плановый период </w:t>
            </w:r>
            <w:bookmarkStart w:id="0" w:name="_GoBack"/>
            <w:bookmarkEnd w:id="0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2026, 2027годов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63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20.12.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2024г.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53571" w:rsidRPr="003707D2" w:rsidRDefault="00A53571" w:rsidP="00657840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 муниципального округа на 2025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A53571" w:rsidRPr="003707D2" w:rsidTr="00A53571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691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1609"/>
            </w:tblGrid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</w:t>
                  </w:r>
                </w:p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</w:tr>
            <w:tr w:rsidR="00A53571" w:rsidRPr="003707D2" w:rsidTr="00747A55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="000D26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="00C56F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0D26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16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571" w:rsidRP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162100,7</w:t>
                  </w:r>
                </w:p>
              </w:tc>
            </w:tr>
            <w:tr w:rsidR="003B0A14" w:rsidRPr="003707D2" w:rsidTr="00747A55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 об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B0A14" w:rsidRDefault="003B0A14" w:rsidP="003B0A14">
                  <w:pPr>
                    <w:jc w:val="center"/>
                    <w:rPr>
                      <w:b/>
                    </w:rPr>
                  </w:pPr>
                  <w:r w:rsidRPr="003B0A1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ходы на выплаты персоналу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 учреждениями, органами управления государственными внебюджетными фо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3B0A14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персоналу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исключением фонда оплаты 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обязательному социальному 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F7DF0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459,4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Субсидия бюджетам муниципальных районов в целях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труда работник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бюджетной 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</w:t>
                  </w:r>
                  <w:r w:rsidR="00D857B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(представительных) органов госу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дарственной 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3A4EC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внебюдже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  гос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 ор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C521B3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выплаты персоналу, за исключение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циальному страхованию на выплаты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услуг для обеспечения государственных (муниципал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  работ, услуг в сфере информационно-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рочих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налогов, сбор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юджетные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3A4EC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Председатель законодательного (представит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ельного) органа муниципального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3B0A14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</w:t>
                  </w:r>
                  <w:r w:rsidR="00C521B3" w:rsidRPr="00745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1119,0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персоналу,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исключение фонда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B0A14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 социальному страхованию на 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</w:t>
                  </w:r>
                  <w:r w:rsid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338,0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работы,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 Федерац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ии, местн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>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45047,7</w:t>
                  </w:r>
                </w:p>
              </w:tc>
            </w:tr>
            <w:tr w:rsidR="00C521B3" w:rsidRPr="003707D2" w:rsidTr="00747A55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программная дея</w:t>
                  </w:r>
                  <w:r w:rsidR="002F58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53E05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казенными учреждениями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органами управления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</w:t>
                  </w:r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сходы н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выплаты персоналу госуд</w:t>
                  </w:r>
                  <w:r w:rsidR="003B0A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33658,8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выплаты персоналу, за исключением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10165,0</w:t>
                  </w:r>
                </w:p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35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 сборов и иных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335C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государственных полномочий в сфере тру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 w:rsidR="00633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учреждениями, органами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бюджетными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9,2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</w:t>
                  </w:r>
                  <w:r w:rsidR="00633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взнос</w:t>
                  </w:r>
                  <w:r w:rsidR="00633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360,4</w:t>
                  </w:r>
                </w:p>
              </w:tc>
            </w:tr>
            <w:tr w:rsidR="00C521B3" w:rsidRPr="003707D2" w:rsidTr="00747A55">
              <w:trPr>
                <w:trHeight w:val="40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создани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министративных комиссий в Забайк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льском крае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335C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9408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услуг для обеспечения государственных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работ, услуг в сфере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ствление государственного полномочия по соз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данию комиссий по делам несоверш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еннолетни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и защите их прав и организации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деят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сти этих комиссий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персоналу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8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50175B">
              <w:trPr>
                <w:trHeight w:val="40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5B1E38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ления государственными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на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персоналу 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545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94083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ров, работ и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обеспечения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5E46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545FE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 районов в целя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зательст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муниципального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округа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оплате труда работников бюджетной сфе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</w:r>
                  <w:r w:rsidR="00545FE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по составлению списков кандидатов в присяжные заседатели федеральных судов общ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ей юрисд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00 0 00 5120</w:t>
                  </w:r>
                  <w:r w:rsidRPr="00281B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C521B3" w:rsidRPr="003707D2" w:rsidTr="00747A55">
              <w:trPr>
                <w:trHeight w:val="4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A5A7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ых и таможенных органов и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фина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нсового (финансово-бюджетного) надзо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10340,1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B3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84FAC" w:rsidRDefault="0094083A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выполнения функций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органов власт</w:t>
                  </w:r>
                  <w:r w:rsidR="00CC59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3874AD" w:rsidRPr="003707D2" w:rsidTr="00747A55">
              <w:trPr>
                <w:trHeight w:val="122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 и, органами управления государственными внебюджетным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Default="003874AD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государственных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6710,5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 за исключением 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нда оплаты труд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4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2026,6</w:t>
                  </w:r>
                </w:p>
              </w:tc>
            </w:tr>
            <w:tr w:rsidR="00C521B3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051D3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1431,4</w:t>
                  </w:r>
                </w:p>
              </w:tc>
            </w:tr>
            <w:tr w:rsidR="003874AD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</w:t>
                  </w:r>
                  <w:r w:rsidR="00B44F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труда и страхо</w:t>
                  </w:r>
                  <w:r w:rsidR="006C3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1099,4</w:t>
                  </w:r>
                </w:p>
              </w:tc>
            </w:tr>
            <w:tr w:rsidR="00C521B3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332,0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выплаты персоналу государственных орган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E46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 зе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мельного налога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рочие налогов сборов и иных платеже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50175B">
              <w:trPr>
                <w:trHeight w:val="3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 обеспечения выполнения функций государственными (муниципальными) органами, казенными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дениями, органами уп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равления 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BC64F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установлению нормативов формирования расходов на содержание органов м</w:t>
                  </w:r>
                  <w:r w:rsid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естного самоуправления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(муниципальных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ниципальных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</w:t>
                  </w:r>
                  <w:r w:rsidR="00453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работников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1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проведения выборов и референду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 в представитель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органы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работ и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закупка товаров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 фо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326B6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B68" w:rsidRDefault="00C422B1" w:rsidP="00326B6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исполнительных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местного самоуправлени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2856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2856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406B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406B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96367,8</w:t>
                  </w:r>
                </w:p>
              </w:tc>
            </w:tr>
            <w:tr w:rsidR="00C521B3" w:rsidRPr="003707D2" w:rsidTr="00747A55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</w:t>
                  </w:r>
                  <w:r w:rsidR="00BC64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округа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4232,1</w:t>
                  </w:r>
                </w:p>
              </w:tc>
            </w:tr>
            <w:tr w:rsidR="00C521B3" w:rsidRPr="003707D2" w:rsidTr="00747A55">
              <w:trPr>
                <w:trHeight w:val="4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E67F1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7F1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3221,1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3221,1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BC64F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в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ыплаты персоналу в целях обеспечения выполнени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орг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анами, казенными учреждениями, о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F063C6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063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сходы на выплаты персоналу казенны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6715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937,9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ний, за исключением фонда оплаты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ательному социальному страхованию на выплаты 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аботника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283,2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19E8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C521B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F063C6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C521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пка товаров, работ, услуг в сфере информационно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F063C6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82027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185</w:t>
                  </w:r>
                  <w:r w:rsidR="00C521B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текуще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характера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репис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AB02DC">
              <w:trPr>
                <w:trHeight w:val="4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AB02DC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AB02DC" w:rsidRDefault="00AB02DC" w:rsidP="005B1E38">
                  <w:pPr>
                    <w:rPr>
                      <w:sz w:val="20"/>
                      <w:szCs w:val="20"/>
                    </w:rPr>
                  </w:pPr>
                  <w:r w:rsidRPr="00C902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B02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1011,0</w:t>
                  </w:r>
                </w:p>
              </w:tc>
            </w:tr>
            <w:tr w:rsidR="00AB02DC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Денежные</w:t>
                  </w:r>
                  <w:r w:rsidRPr="00C902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выплаты гражданам, оказавшим содействие в привлечении граждан к заключению контрактов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1011,0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 программная деятель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E001B5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DB549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92135,7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DB5498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91606,6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DB5498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91606,6</w:t>
                  </w:r>
                </w:p>
              </w:tc>
            </w:tr>
            <w:tr w:rsidR="00AB02DC" w:rsidRPr="003707D2" w:rsidTr="00B44FFF">
              <w:trPr>
                <w:trHeight w:val="79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DB5498" w:rsidP="001541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91606,6</w:t>
                  </w:r>
                </w:p>
              </w:tc>
            </w:tr>
            <w:tr w:rsidR="00AB02DC" w:rsidRPr="003707D2" w:rsidTr="00B44FFF">
              <w:trPr>
                <w:trHeight w:val="1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1B28BC" w:rsidRDefault="00AB02DC" w:rsidP="00C143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AB02DC" w:rsidRPr="003707D2" w:rsidTr="00B44FFF">
              <w:trPr>
                <w:trHeight w:val="2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 w:rsidRPr="000936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AB02DC" w:rsidRPr="003707D2" w:rsidTr="00AB02DC">
              <w:trPr>
                <w:trHeight w:val="7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 w:rsidRPr="000936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AB02DC" w:rsidRPr="003707D2" w:rsidTr="00747A55">
              <w:trPr>
                <w:trHeight w:val="2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D512D8" w:rsidRDefault="00AB02DC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Мобилизационная и в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невойсков</w:t>
                  </w: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D512D8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1876,1</w:t>
                  </w:r>
                </w:p>
              </w:tc>
            </w:tr>
            <w:tr w:rsidR="00AB02DC" w:rsidRPr="003707D2" w:rsidTr="00747A55">
              <w:trPr>
                <w:trHeight w:val="1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794,2</w:t>
                  </w:r>
                </w:p>
              </w:tc>
            </w:tr>
            <w:tr w:rsidR="00AB02DC" w:rsidRPr="003707D2" w:rsidTr="00747A55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227,9</w:t>
                  </w:r>
                </w:p>
              </w:tc>
            </w:tr>
            <w:tr w:rsidR="00AB02DC" w:rsidRPr="003707D2" w:rsidTr="00C90298">
              <w:trPr>
                <w:trHeight w:val="44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289,0</w:t>
                  </w:r>
                </w:p>
              </w:tc>
            </w:tr>
            <w:tr w:rsidR="00AB02DC" w:rsidRPr="003707D2" w:rsidTr="00C90298">
              <w:trPr>
                <w:trHeight w:val="12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AB02DC" w:rsidRDefault="00AB02DC" w:rsidP="00AB02DC">
                  <w:pPr>
                    <w:rPr>
                      <w:sz w:val="20"/>
                      <w:szCs w:val="20"/>
                    </w:rPr>
                  </w:pPr>
                  <w:r w:rsidRPr="00C902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DB5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565,0</w:t>
                  </w:r>
                </w:p>
              </w:tc>
            </w:tr>
            <w:tr w:rsidR="00AB02DC" w:rsidRPr="003707D2" w:rsidTr="00C90298">
              <w:trPr>
                <w:trHeight w:val="2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565,0</w:t>
                  </w:r>
                </w:p>
              </w:tc>
            </w:tr>
            <w:tr w:rsidR="00AB02DC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="00AB02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территорий 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B02DC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"Совершенствование гражданской обороны, защиты населения и территорий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чрезвычайных ситуаций мирного и военного времени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мероприятий по мобилизационной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B02DC" w:rsidRPr="003707D2" w:rsidTr="005B1E38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5B1E38" w:rsidRPr="003707D2" w:rsidTr="005B1E38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43592F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AB02DC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B02D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00 0 00 09218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AB02DC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</w:pPr>
                  <w:r w:rsidRPr="00C875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00 0 00 09218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AB02DC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</w:pPr>
                  <w:r w:rsidRPr="00C875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00 0 00 09218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69027,9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экон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омические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1300,0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ательства в муниципальном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айоне «Улётовский район»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мероприятия «Обес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условий для развития малого и среднего предпринимательств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>
                  <w:r w:rsidRPr="004C38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(гранты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форме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убсидий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затрат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>
                  <w:r w:rsidRPr="004C38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 на 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затрат в связи с произв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одство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(реализацией) товаров, 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абот, оказанием услуг не подлежащие казначейскому соп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ровождени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муниципальной собственностью муниципального района «Улётовский район»» (2024-2028 годы)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услуг для государственных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4800E0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1765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ское хозяйство и рыбол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овство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6199,4</w:t>
                  </w:r>
                </w:p>
              </w:tc>
            </w:tr>
            <w:tr w:rsidR="00AB02DC" w:rsidRPr="003707D2" w:rsidTr="00747A55">
              <w:trPr>
                <w:trHeight w:val="8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«Устойчивое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итие сельских территорий на 2024-2028 годы и на период до 2030 года муниципального района «У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комфортных условий жизнедеятельности в сельской местности»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AB02DC" w:rsidRPr="003707D2" w:rsidTr="00747A55">
              <w:trPr>
                <w:trHeight w:val="5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Субсидии юридическ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 лицам (кроме некоммерческих организаций)- производителям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от, услуг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F06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AB02DC" w:rsidRPr="003707D2" w:rsidTr="00747A55">
              <w:trPr>
                <w:trHeight w:val="1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140,4</w:t>
                  </w:r>
                </w:p>
              </w:tc>
            </w:tr>
            <w:tr w:rsidR="00AB02DC" w:rsidRPr="003707D2" w:rsidTr="00747A55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92,5</w:t>
                  </w:r>
                </w:p>
              </w:tc>
            </w:tr>
            <w:tr w:rsidR="00AB02DC" w:rsidRPr="003707D2" w:rsidTr="00747A55">
              <w:trPr>
                <w:trHeight w:val="3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27,9</w:t>
                  </w:r>
                </w:p>
              </w:tc>
            </w:tr>
            <w:tr w:rsidR="00AB02DC" w:rsidRPr="003707D2" w:rsidTr="00747A55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9273FD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</w:t>
                  </w: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AB02DC" w:rsidRPr="003707D2" w:rsidTr="00AB02DC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AB02DC" w:rsidRPr="003707D2" w:rsidTr="00AB02DC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L5990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233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</w:tr>
            <w:tr w:rsidR="00AB02DC" w:rsidRPr="003707D2" w:rsidTr="00AB02DC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</w:t>
                  </w:r>
                  <w:r w:rsidRP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обеспечения государственных (муниципальных) нужд в области геодезии и картографии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L5990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2332,4</w:t>
                  </w:r>
                </w:p>
              </w:tc>
            </w:tr>
            <w:tr w:rsidR="00AB02DC" w:rsidRPr="003707D2" w:rsidTr="00AB02DC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L5990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2332,4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дорожный фонд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61239,5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программа "Содержание уличной дорожной сети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"Развитие сети автомобильны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дорог общего 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 зн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ачения с твердым покрытием до се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льских населенных пунктов, не имеющих 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логодичной связи с сетью автомобильных дорог общего пользовани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15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Проектиров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ание и строительство (реконструк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цию) автомобильных дорог общего пользования местного значения с твердым покрытием до сельских населенных пунктов, не имеющих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круглогодичной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вязи с сетью автомобильных дорог общего пользования, а также и капитальный ремонт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0 04 4431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"Проектирование и строитель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ство (ре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конструкция) автомобильных дорог общего пользова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местного значения"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E64C4A">
              <w:trPr>
                <w:trHeight w:val="44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3B7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E64C4A">
              <w:trPr>
                <w:trHeight w:val="2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B7932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AB02DC" w:rsidRPr="003707D2" w:rsidTr="00E64C4A">
              <w:trPr>
                <w:trHeight w:val="22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B7932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AB02DC" w:rsidRPr="003707D2" w:rsidTr="00263ECA">
              <w:trPr>
                <w:trHeight w:val="4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B7932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263ECA" w:rsidRPr="003707D2" w:rsidTr="00263ECA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263ECA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63EC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289,0</w:t>
                  </w:r>
                </w:p>
              </w:tc>
            </w:tr>
            <w:tr w:rsidR="00263ECA" w:rsidRPr="003707D2" w:rsidTr="00263ECA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263E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DA76F0" w:rsidRDefault="00263ECA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S6090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289,0</w:t>
                  </w:r>
                </w:p>
              </w:tc>
            </w:tr>
            <w:tr w:rsidR="00263ECA" w:rsidRPr="003707D2" w:rsidTr="00263ECA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263E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263E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S6090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289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E64C4A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263E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263E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DA76F0" w:rsidRDefault="00263ECA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S6090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289,0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32275,7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5C7F6F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5C7F6F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7403,7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ниципальная программа "Территори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альное развитие муниципального района "Улё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0E3F91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7226,0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"Комплекс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ное развитие систем коммунальной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инфраструктуры муниципального района "Улётовский район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риятие "Модернизация объектов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плоснабжен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ия, водоснабжения и водоотведени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Модернизация объектов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теплоэнергетики и капитальный ремонт объектов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нальной инфраструктуры, находящихся в муниципальной собственности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1A0CC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263ECA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263ECA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 и иных некоммерческим органи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E64C4A" w:rsidRDefault="00263ECA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0E3F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263ECA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E64C4A" w:rsidRDefault="00263ECA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470F6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263ECA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сидии автономным учреждениям на финансовое обеспечение муниципального задания на оказание муниципальных услуг 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E64C4A" w:rsidRDefault="00263ECA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A0E2F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A0E2F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24872,0</w:t>
                  </w:r>
                </w:p>
              </w:tc>
            </w:tr>
            <w:tr w:rsidR="00263ECA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изацию  программ формирование сов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ременной городской 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бюджетам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бюджетам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E64C4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6958,4</w:t>
                  </w:r>
                </w:p>
              </w:tc>
            </w:tr>
            <w:tr w:rsidR="00263ECA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E64C4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6958,4</w:t>
                  </w:r>
                </w:p>
              </w:tc>
            </w:tr>
            <w:tr w:rsidR="00263ECA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E64C4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6958,4</w:t>
                  </w:r>
                </w:p>
              </w:tc>
            </w:tr>
            <w:tr w:rsidR="00263ECA" w:rsidRPr="003707D2" w:rsidTr="00747A55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DE68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263ECA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E64C4A">
                  <w:pPr>
                    <w:jc w:val="center"/>
                  </w:pPr>
                  <w:r w:rsidRPr="009F77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263ECA" w:rsidRPr="003707D2" w:rsidTr="00747A55">
              <w:trPr>
                <w:trHeight w:val="6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E64C4A">
                  <w:pPr>
                    <w:jc w:val="center"/>
                  </w:pPr>
                  <w:r w:rsidRPr="009F77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263ECA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AB02DC" w:rsidRDefault="00263ECA" w:rsidP="00AB02D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9848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</w:tr>
            <w:tr w:rsidR="00263ECA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B02DC">
                  <w:pPr>
                    <w:jc w:val="center"/>
                  </w:pP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9848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</w:tr>
            <w:tr w:rsidR="00263ECA" w:rsidRPr="003707D2" w:rsidTr="00747A55">
              <w:trPr>
                <w:trHeight w:val="2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AB02D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B02DC">
                  <w:pPr>
                    <w:jc w:val="center"/>
                  </w:pP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9848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</w:tr>
            <w:tr w:rsidR="00263ECA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7F6A16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12180,0</w:t>
                  </w:r>
                </w:p>
              </w:tc>
            </w:tr>
            <w:tr w:rsidR="00263ECA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263ECA" w:rsidRPr="003707D2" w:rsidTr="00C06B00">
              <w:trPr>
                <w:trHeight w:val="39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FD1A74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263ECA" w:rsidRPr="003707D2" w:rsidTr="00C06B00">
              <w:trPr>
                <w:trHeight w:val="20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263ECA" w:rsidRPr="003707D2" w:rsidTr="00C06B00">
              <w:trPr>
                <w:trHeight w:val="25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263ECA" w:rsidRPr="003707D2" w:rsidTr="00332862">
              <w:trPr>
                <w:trHeight w:val="91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263ECA" w:rsidRPr="003707D2" w:rsidTr="00332862">
              <w:trPr>
                <w:trHeight w:val="25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3286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3251,1</w:t>
                  </w:r>
                </w:p>
              </w:tc>
            </w:tr>
            <w:tr w:rsidR="00263ECA" w:rsidRPr="003707D2" w:rsidTr="00332862">
              <w:trPr>
                <w:trHeight w:val="19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3286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FD1A74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3251,1</w:t>
                  </w:r>
                </w:p>
              </w:tc>
            </w:tr>
            <w:tr w:rsidR="00263ECA" w:rsidRPr="003707D2" w:rsidTr="00332862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3286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2678,9</w:t>
                  </w:r>
                </w:p>
              </w:tc>
            </w:tr>
            <w:tr w:rsidR="00263ECA" w:rsidRPr="003707D2" w:rsidTr="00263ECA">
              <w:trPr>
                <w:trHeight w:val="4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3286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FD1A74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2678,9</w:t>
                  </w:r>
                </w:p>
              </w:tc>
            </w:tr>
            <w:tr w:rsidR="00263ECA" w:rsidRPr="003707D2" w:rsidTr="00263ECA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00 0 00 77277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2700,0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77277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752290,6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Дошкольное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7F6A16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7F6A16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162301,0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«Улётовский район»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79162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амма "Развитие дошкольного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"Муниципальная поддержка малообеспеченных детей и дет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ей-инвалидов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дошкольные 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убсидий бюджетным, авт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учреждениям и иным некоммерч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06B0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«Реализация основных общеобразовательных программ дошкольного образ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спечение дополнительного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 детей в 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ниципальных общеобразовательных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263ECA" w:rsidRPr="003707D2" w:rsidTr="00747A55">
              <w:trPr>
                <w:trHeight w:val="108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263ECA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B372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263ECA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263ECA" w:rsidRPr="003707D2" w:rsidTr="00747A55">
              <w:trPr>
                <w:trHeight w:val="3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B372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Общее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527391,0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витие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 доступности общего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F235F4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государственной итоговой 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тестации"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F235F4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Школы-детские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сады, школы начальные, неполные средние и средни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субсидий бюджетным, автон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омным учреждениям и иным некоммерчес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беспла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 питанием детей из малоимущи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семей, обучающихся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муниципальных общеобразовател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 организация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вление субсидий бюджетным, автономным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Субсидия бюджетным, автономным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"Создание условий для обучения,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ития и воспитания детей в 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учреждениях"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неполные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681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 субсидий бюджетны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м, автономным учреждениям и иным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неком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финансовое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реали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зация основных общеобразовательных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263ECA" w:rsidRPr="003707D2" w:rsidTr="00747A55">
              <w:trPr>
                <w:trHeight w:val="69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ования в муниципальных общеобраз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ациях  обеспечение дополнительного образования детей в 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общеобразовательных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Предоставление субсидий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овое обеспечение муниципального задания на оказание муниципальных услуг (выпол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 на обеспечение выплат районных коэффициентов и процентных надбавок за стаж работы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средние и средни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</w:t>
                  </w: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 бюджетным, автономным учреждениям и иным неком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271A0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271A0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263ECA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263ECA" w:rsidRPr="003707D2" w:rsidTr="00747A55">
              <w:trPr>
                <w:trHeight w:val="1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ежемесячное денежное вознаграждение за классное руководство педагогическим работникам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263ECA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263ECA" w:rsidRPr="003707D2" w:rsidTr="00747A55">
              <w:trPr>
                <w:trHeight w:val="10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263ECA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A271A0" w:rsidRDefault="00263ECA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5437,4</w:t>
                  </w:r>
                </w:p>
              </w:tc>
            </w:tr>
            <w:tr w:rsidR="00263ECA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271A0">
                  <w:pPr>
                    <w:jc w:val="center"/>
                  </w:pPr>
                  <w:r w:rsidRPr="00CD1B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5437,4</w:t>
                  </w:r>
                </w:p>
              </w:tc>
            </w:tr>
            <w:tr w:rsidR="00263ECA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271A0">
                  <w:pPr>
                    <w:jc w:val="center"/>
                  </w:pPr>
                  <w:r w:rsidRPr="00CD1B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D61D03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5437,4</w:t>
                  </w:r>
                </w:p>
              </w:tc>
            </w:tr>
            <w:tr w:rsidR="00263ECA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ениям на финансовое обеспечение муниципального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Ю6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263ECA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муниципальных услуг 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AF1E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271A0">
                  <w:pPr>
                    <w:jc w:val="center"/>
                  </w:pPr>
                  <w:r w:rsidRPr="007467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263ECA" w:rsidRPr="003707D2" w:rsidTr="00747A55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AF1E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F400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271A0">
                  <w:pPr>
                    <w:jc w:val="center"/>
                  </w:pPr>
                  <w:r w:rsidRPr="007467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263ECA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263ECA" w:rsidRPr="003707D2" w:rsidTr="00747A55">
              <w:trPr>
                <w:trHeight w:val="17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ование дете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E73EE4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51185,9</w:t>
                  </w:r>
                </w:p>
              </w:tc>
            </w:tr>
            <w:tr w:rsidR="00263ECA" w:rsidRPr="003707D2" w:rsidTr="00747A55">
              <w:trPr>
                <w:trHeight w:val="28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"Развитие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"Повышение качества 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доступност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дополнительного образования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обучения и воспитания детей в учреждениях дополнительного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обра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автономным учреждениям и иным некоммерческим ор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EC3903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46481,4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ансовое обеспечение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зад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 на оказание муниципальных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610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45632,0</w:t>
                  </w:r>
                </w:p>
              </w:tc>
            </w:tr>
            <w:tr w:rsidR="00263ECA" w:rsidRPr="003707D2" w:rsidTr="00747A55">
              <w:trPr>
                <w:trHeight w:val="79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ансовое обеспечение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зад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 на оказание муниципальных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44398,3</w:t>
                  </w:r>
                </w:p>
              </w:tc>
            </w:tr>
            <w:tr w:rsidR="00263ECA" w:rsidRPr="003707D2" w:rsidTr="004F7454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08 3 01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63ECA" w:rsidRPr="003707D2" w:rsidTr="004F7454">
              <w:trPr>
                <w:trHeight w:val="9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388,5</w:t>
                  </w:r>
                </w:p>
              </w:tc>
            </w:tr>
            <w:tr w:rsidR="00263ECA" w:rsidRPr="003707D2" w:rsidTr="004F7454">
              <w:trPr>
                <w:trHeight w:val="9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649,7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263ECA" w:rsidRPr="003707D2" w:rsidTr="00747A55">
              <w:trPr>
                <w:trHeight w:val="10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263ECA" w:rsidRPr="003707D2" w:rsidTr="00747A55">
              <w:trPr>
                <w:trHeight w:val="9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263ECA" w:rsidRPr="003707D2" w:rsidTr="00747A55">
              <w:trPr>
                <w:trHeight w:val="30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263ECA" w:rsidRPr="003707D2" w:rsidTr="00747A55">
              <w:trPr>
                <w:trHeight w:val="9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263ECA" w:rsidRPr="003707D2" w:rsidTr="00747A55">
              <w:trPr>
                <w:trHeight w:val="25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263ECA" w:rsidRPr="003707D2" w:rsidTr="00747A55">
              <w:trPr>
                <w:trHeight w:val="18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общеобразовательных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 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263ECA" w:rsidRPr="003707D2" w:rsidTr="00747A55">
              <w:trPr>
                <w:trHeight w:val="8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511CAE" w:rsidRDefault="00263ECA" w:rsidP="00A53571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263ECA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муниципального за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5519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4000,0</w:t>
                  </w:r>
                </w:p>
              </w:tc>
            </w:tr>
            <w:tr w:rsidR="00263ECA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8C0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453D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8C0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3286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Молодежная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политик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272385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272385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льная программа Образование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ального района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24-2028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рограмма "Молодеж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ная политика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"Органи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 мероприятий в сфере молодё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ой полит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263ECA" w:rsidRPr="003707D2" w:rsidTr="00747A55">
              <w:trPr>
                <w:trHeight w:val="11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 по отдыху и озд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оровлению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263ECA" w:rsidRPr="003707D2" w:rsidTr="00747A55">
              <w:trPr>
                <w:trHeight w:val="1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бюджетным, автономным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и иным некоммерче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ским 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1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программа "Развити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DE20E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600</w:t>
                  </w:r>
                  <w:r w:rsidRPr="00DE20E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чреждениям и иным некоммерческим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r w:rsidRPr="00C478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9612,7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 программа "Развитие образования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ятие "Социальная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поддержка семей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детьми,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ещающих детские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дошкольные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137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выпол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нения функций государственными (муниципальными) органами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управления государственными, внебюджетными ф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5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государственных гарантий по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льной поддержке детей, обучающих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ся в муниципальных образовате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учреждениях  находящихся в трудной жизненной сит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271D10">
              <w:trPr>
                <w:trHeight w:val="84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выплат ежемесячного денежного вознаграждения советникам директоров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C667C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667C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263ECA" w:rsidRPr="003707D2" w:rsidTr="00271D10">
              <w:trPr>
                <w:trHeight w:val="81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263ECA" w:rsidRPr="003707D2" w:rsidTr="00271D10">
              <w:trPr>
                <w:trHeight w:val="25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обеспечению деятельности 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Ю6 51790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C667C5" w:rsidRDefault="00263ECA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667C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263ECA" w:rsidRPr="003707D2" w:rsidTr="00271D10">
              <w:trPr>
                <w:trHeight w:val="1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DC5677" w:rsidRDefault="00263ECA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263ECA" w:rsidRPr="003707D2" w:rsidTr="00271D10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DC5677" w:rsidRDefault="00263ECA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263ECA" w:rsidRPr="003707D2" w:rsidTr="00271D10">
              <w:trPr>
                <w:trHeight w:val="2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DC5677" w:rsidRDefault="00263ECA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ьству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ероприятие "Принятие мер, направленных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сширение семейных форм 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вание государственного полномочи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по орган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изации и осуществлению деятельности по опеке и попечительству над несовершеннолетним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263ECA" w:rsidRPr="003707D2" w:rsidTr="004F7454">
              <w:trPr>
                <w:trHeight w:val="133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выплаты персоналу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ниципальными) органа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ми, казенными учреждениями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ами управления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2004,0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  персонала, за исключением фонда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849,6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 закупки товаров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дл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63ECA" w:rsidRPr="003707D2" w:rsidTr="00747A55">
              <w:trPr>
                <w:trHeight w:val="52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но-значимых мероприятий для моло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дежи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E1CCE" w:rsidRDefault="00263ECA" w:rsidP="008E1CC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E1CCE" w:rsidRDefault="00263ECA" w:rsidP="008E1CC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E1CCE" w:rsidRDefault="00263ECA" w:rsidP="008E1CC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"Содержание и обслуживание муниципальных 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646B6D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3130,5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08 7 02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646B6D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3130,5</w:t>
                  </w:r>
                </w:p>
              </w:tc>
            </w:tr>
            <w:tr w:rsidR="00263ECA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обеспечения выполнения функций государственными (муниципальным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и) органами, казенными учреждениями, органами управления государственными внебюджетным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2630,5</w:t>
                  </w:r>
                </w:p>
              </w:tc>
            </w:tr>
            <w:tr w:rsidR="00263ECA" w:rsidRPr="003707D2" w:rsidTr="00747A55">
              <w:trPr>
                <w:trHeight w:val="6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2630,5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2021,8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ые выплаты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персоналу, за исключением 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608,7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услуг в сфере информационно-коммуникационных техноло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сборо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и иных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EF4B0B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EF4B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3627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62,1</w:t>
                  </w:r>
                </w:p>
              </w:tc>
            </w:tr>
            <w:tr w:rsidR="00263ECA" w:rsidRPr="003707D2" w:rsidTr="00747A55">
              <w:trPr>
                <w:trHeight w:val="46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3627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</w:tr>
            <w:tr w:rsidR="00263ECA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1B57F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94784,7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036664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036664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94784,7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"Культура муниципального райо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"Улётовский район"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6D0B37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«Библиотечное дело»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библ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иотечного обслуживания в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оне»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блиотеки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бюджетным, автономным учреждениям и иным не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8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054379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сидий бюджетным, автономным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 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D67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15000,0</w:t>
                  </w:r>
                </w:p>
              </w:tc>
            </w:tr>
            <w:tr w:rsidR="00263ECA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D67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15000,0</w:t>
                  </w:r>
                </w:p>
              </w:tc>
            </w:tr>
            <w:tr w:rsidR="00263ECA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муниципальног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 создание модельной библиоте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D67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7015EE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607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 "Культурно - досуговая деятел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ьность"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ция деятельности культурно - досугового учреждения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073E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07 2 01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угового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073E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тавление субсидий 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263ECA" w:rsidRPr="003707D2" w:rsidTr="00747A55">
              <w:trPr>
                <w:trHeight w:val="8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263ECA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идия на обеспечение развития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укрепления материально-техническо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 базы домов культуры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3378,6</w:t>
                  </w:r>
                </w:p>
              </w:tc>
            </w:tr>
            <w:tr w:rsidR="00263ECA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3378,6</w:t>
                  </w:r>
                </w:p>
              </w:tc>
            </w:tr>
            <w:tr w:rsidR="00263ECA" w:rsidRPr="003707D2" w:rsidTr="00747A55">
              <w:trPr>
                <w:trHeight w:val="94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3378,6</w:t>
                  </w:r>
                </w:p>
              </w:tc>
            </w:tr>
            <w:tr w:rsidR="00263ECA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чреждениям на финансовое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на оказание муниципальных услуг (вып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на оказание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7279CF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3ECA" w:rsidRPr="003707D2" w:rsidTr="00747A55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убсидии бюджетным учреждениям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(выполнение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00 0 00 72516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иям на финансовое обеспечение муниципального задания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5E4A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00 0 00 72516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33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идии бюдж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5E4A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00 0 00 72516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развития и укрепления материально-технической базы домов культ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31</w:t>
                  </w: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263ECA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A3180">
                  <w:pPr>
                    <w:jc w:val="center"/>
                  </w:pP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31</w:t>
                  </w: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263ECA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A3180">
                  <w:pPr>
                    <w:jc w:val="center"/>
                  </w:pP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AA318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AA318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28667,3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к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пенсиям муниципальных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лужащ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ционных техно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 публичных нормативных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мпенса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 гражданам и иные 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 выплаты, кроме публично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норма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тивны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 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097F78" w:rsidRDefault="00263ECA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"Обеспечение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"Предоставление молодым сем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ьям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социальных выплат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приобретение жилья или строительство индивидуального жилого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подпрограммы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жильем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Улетовского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циальное обеспечение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кроме публичных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ивных социальных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 на приобрете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жилья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DE73A9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Охрана семьи и детст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23537,3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иципального района "Улётовский район"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1926A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6A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«Развитие дошкольного образования»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поддержка семей с детьми,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сещаю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щими детские дошкольные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263ECA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сации част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платы, взимаемой с родителей (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законных пред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ставителей) за присмотр и уход за детьми, осваивающими общеобразовательные программы дошкольного образования в 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50175B">
                  <w:pPr>
                    <w:jc w:val="center"/>
                  </w:pPr>
                  <w:r w:rsidRPr="00503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50175B">
                  <w:pPr>
                    <w:jc w:val="center"/>
                  </w:pPr>
                  <w:r w:rsidRPr="00503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работ, услуг в сфере инфо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выплаты гражданам, кроме публ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 нормативных социальных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оме публично нормативных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«Исполнение государственных полномочий по опеке и  попе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ительст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на расширение семейных форм устройства детей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Ежемесячные денежные выплаты лицам из числа детей-сирот и детей, оставшихся без попечения родителей, достигшим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лет, но продолжающим обучение по очной форме обучения в общеобразовательных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Закупка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543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купка товаров работ, услуг в сфере информационно-коммуникационны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и компенсации по публичным 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Содержание ребенка в семье опекуна и приемной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семье, а также воз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награждение, причитающееся приемному род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работ, услуг в сфере информационно-коммуникационных техноло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альное 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нормативно социальн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 гражд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52626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значение выплата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ознаграждения приемным родителям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в, работ и услуг для 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 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C667C5">
              <w:trPr>
                <w:trHeight w:val="33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C667C5" w:rsidRDefault="00263ECA" w:rsidP="00C667C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67C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667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  <w:p w:rsidR="00263ECA" w:rsidRPr="00C667C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C667C5" w:rsidRDefault="00263ECA" w:rsidP="00C667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CA5A7D" w:rsidRDefault="00263ECA" w:rsidP="00A53571">
                  <w:pPr>
                    <w:jc w:val="center"/>
                    <w:rPr>
                      <w:b/>
                    </w:rPr>
                  </w:pPr>
                  <w:r w:rsidRPr="00CA5A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2840</w:t>
                  </w:r>
                  <w:r w:rsidRPr="00CA5A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C667C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263ECA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263ECA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263ECA" w:rsidRPr="003707D2" w:rsidTr="000C0BB8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Пособия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компенсации по публичным нормативным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63ECA" w:rsidRPr="003707D2" w:rsidTr="000C0BB8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ципальная программа 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развитие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AA318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«Доступная среда»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 уровня доступности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качест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 приоритетных объектов инфраст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руктуры для инв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алидов и маломобильных групп населения»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049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ечению доступа инвалидов и малом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обильных групп населен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к объектам и услугам в приоритетных сферах жизнед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еятельности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049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F60E0F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EA4472" w:rsidRDefault="00263ECA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F60E0F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036664" w:rsidRDefault="00263ECA" w:rsidP="00F60E0F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AA3180" w:rsidRDefault="00263ECA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ичес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кая культура и сп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37350,0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"Социальное развитие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района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рамма Развитие физической культуры и спорта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вное мероприятие "Создание условий для занятий физической культурой и спортом различных слоев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аселения, проведение спортивно массовых мероприят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физической культуры и спорт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5B1E38">
              <w:trPr>
                <w:trHeight w:val="33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5B1E38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капитального ремонта объектов спортивной инфраструктуры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5B1E38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5B1E38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5B1E38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36350,0</w:t>
                  </w:r>
                </w:p>
              </w:tc>
            </w:tr>
            <w:tr w:rsidR="00263ECA" w:rsidRPr="003707D2" w:rsidTr="005B1E38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5B1E38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L1330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5B1E38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5B1E38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36350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5B1E38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5B1E38" w:rsidRDefault="00263ECA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L1330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5B1E38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5B1E38" w:rsidRDefault="00263ECA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36350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C4291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263ECA" w:rsidRPr="003707D2" w:rsidTr="00747A55">
              <w:trPr>
                <w:trHeight w:val="33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</w:t>
                  </w: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BF5AE7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263ECA" w:rsidRPr="003707D2" w:rsidTr="00747A55">
              <w:trPr>
                <w:trHeight w:val="43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054379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0543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муниципального задания на оказание муниц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ипальных услуг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ного внутреннего и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Муниципальная програ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мма "Управление муниципальными финансами и муниципальным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долгом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района "Улётовский район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"Управление муниципальным дол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 муниципального района "Улёто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Процентные платежи по муниципальному долгу муниципального райо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ударственного (муниципального)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6C348B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в: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1197114,1</w:t>
                  </w:r>
                </w:p>
              </w:tc>
            </w:tr>
          </w:tbl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03AA9" w:rsidRDefault="00003AA9" w:rsidP="005B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AD7" w:rsidRDefault="005D2AD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96C" w:rsidRPr="00303C92" w:rsidRDefault="00CC596C" w:rsidP="00206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4</w:t>
      </w:r>
    </w:p>
    <w:p w:rsid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CC596C" w:rsidRPr="00303C92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DE07E9" w:rsidRPr="00D20EE9" w:rsidRDefault="00A54CF5" w:rsidP="00DE0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</w:t>
      </w:r>
      <w:r w:rsidR="00DE07E9">
        <w:rPr>
          <w:rFonts w:ascii="Times New Roman" w:eastAsia="Times New Roman" w:hAnsi="Times New Roman" w:cs="Times New Roman"/>
          <w:color w:val="000000"/>
        </w:rPr>
        <w:t xml:space="preserve">                                             </w:t>
      </w:r>
      <w:r w:rsidR="00DE07E9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DE07E9">
        <w:rPr>
          <w:rFonts w:ascii="Times New Roman" w:eastAsia="Times New Roman" w:hAnsi="Times New Roman" w:cs="Times New Roman"/>
          <w:color w:val="000000"/>
        </w:rPr>
        <w:t>о</w:t>
      </w:r>
      <w:r w:rsidR="00DE07E9" w:rsidRPr="00303C92">
        <w:rPr>
          <w:rFonts w:ascii="Times New Roman" w:eastAsia="Times New Roman" w:hAnsi="Times New Roman" w:cs="Times New Roman"/>
          <w:color w:val="000000"/>
        </w:rPr>
        <w:t>т</w:t>
      </w:r>
      <w:r w:rsidR="00DE07E9">
        <w:rPr>
          <w:rFonts w:ascii="Times New Roman" w:eastAsia="Times New Roman" w:hAnsi="Times New Roman" w:cs="Times New Roman"/>
          <w:color w:val="000000"/>
        </w:rPr>
        <w:t xml:space="preserve"> «12» августа 2025 года     </w:t>
      </w:r>
      <w:r w:rsidR="00DE07E9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</w:p>
    <w:p w:rsidR="00F97FC0" w:rsidRPr="00DE07E9" w:rsidRDefault="00A54CF5" w:rsidP="00DE0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</w:p>
    <w:p w:rsidR="00244DBA" w:rsidRPr="00CC596C" w:rsidRDefault="006F234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96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91AF0" w:rsidRPr="00CC59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11</w:t>
      </w:r>
    </w:p>
    <w:p w:rsidR="00244DBA" w:rsidRPr="006F2347" w:rsidRDefault="00244DBA" w:rsidP="00244DBA">
      <w:pPr>
        <w:widowControl w:val="0"/>
        <w:tabs>
          <w:tab w:val="left" w:pos="5751"/>
        </w:tabs>
        <w:autoSpaceDE w:val="0"/>
        <w:autoSpaceDN w:val="0"/>
        <w:adjustRightInd w:val="0"/>
        <w:spacing w:after="0" w:line="240" w:lineRule="auto"/>
        <w:ind w:left="-443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        к решению Совета </w:t>
      </w:r>
      <w:proofErr w:type="spellStart"/>
      <w:r w:rsidR="00657FBE" w:rsidRPr="006F2347">
        <w:rPr>
          <w:rFonts w:ascii="Times New Roman" w:eastAsia="Times New Roman" w:hAnsi="Times New Roman" w:cs="Times New Roman"/>
          <w:lang w:eastAsia="ru-RU"/>
        </w:rPr>
        <w:t>Улётовского</w:t>
      </w:r>
      <w:proofErr w:type="spellEnd"/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 муниципального</w:t>
      </w:r>
    </w:p>
    <w:p w:rsidR="00244DBA" w:rsidRPr="006F2347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округа 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>Забайкальского края</w:t>
      </w:r>
    </w:p>
    <w:p w:rsidR="00244DBA" w:rsidRPr="006F2347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 w:rsidR="00657FBE" w:rsidRPr="006F2347">
        <w:rPr>
          <w:rFonts w:ascii="Times New Roman" w:eastAsia="Times New Roman" w:hAnsi="Times New Roman" w:cs="Times New Roman"/>
          <w:lang w:eastAsia="ru-RU"/>
        </w:rPr>
        <w:t>Улётовского</w:t>
      </w:r>
      <w:proofErr w:type="spellEnd"/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>округа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44DBA" w:rsidRPr="006F2347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>Забайкальского края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 xml:space="preserve"> на 202</w:t>
      </w:r>
      <w:r w:rsidRPr="006F2347">
        <w:rPr>
          <w:rFonts w:ascii="Times New Roman" w:eastAsia="Times New Roman" w:hAnsi="Times New Roman" w:cs="Times New Roman"/>
          <w:lang w:eastAsia="ru-RU"/>
        </w:rPr>
        <w:t>5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 xml:space="preserve"> год и плановый </w:t>
      </w:r>
    </w:p>
    <w:p w:rsidR="00244DBA" w:rsidRPr="006F2347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="00A54CF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                    период 202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>6</w:t>
      </w:r>
      <w:r w:rsidRPr="006F2347">
        <w:rPr>
          <w:rFonts w:ascii="Times New Roman" w:eastAsia="Times New Roman" w:hAnsi="Times New Roman" w:cs="Times New Roman"/>
          <w:lang w:eastAsia="ru-RU"/>
        </w:rPr>
        <w:t>, 202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7 </w:t>
      </w:r>
      <w:r w:rsidRPr="006F2347">
        <w:rPr>
          <w:rFonts w:ascii="Times New Roman" w:eastAsia="Times New Roman" w:hAnsi="Times New Roman" w:cs="Times New Roman"/>
          <w:lang w:eastAsia="ru-RU"/>
        </w:rPr>
        <w:t>годов»</w:t>
      </w:r>
    </w:p>
    <w:p w:rsidR="00244DBA" w:rsidRPr="006F2347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</w:t>
      </w:r>
      <w:r w:rsidR="007B0667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57FBE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="00A54CF5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63 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20.12.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>2024г.</w:t>
      </w:r>
    </w:p>
    <w:p w:rsidR="00F82D6A" w:rsidRPr="00244DBA" w:rsidRDefault="00A54CF5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муниципального 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6"/>
        <w:gridCol w:w="23"/>
        <w:gridCol w:w="579"/>
        <w:gridCol w:w="20"/>
        <w:gridCol w:w="13"/>
        <w:gridCol w:w="518"/>
        <w:gridCol w:w="10"/>
        <w:gridCol w:w="36"/>
        <w:gridCol w:w="739"/>
        <w:gridCol w:w="1685"/>
        <w:gridCol w:w="866"/>
        <w:gridCol w:w="1750"/>
        <w:gridCol w:w="772"/>
        <w:gridCol w:w="21"/>
      </w:tblGrid>
      <w:tr w:rsidR="00244DBA" w:rsidRPr="00244DBA" w:rsidTr="00C541B2">
        <w:trPr>
          <w:gridAfter w:val="2"/>
          <w:wAfter w:w="793" w:type="dxa"/>
          <w:trHeight w:val="229"/>
          <w:jc w:val="center"/>
        </w:trPr>
        <w:tc>
          <w:tcPr>
            <w:tcW w:w="4036" w:type="dxa"/>
            <w:vMerge w:val="restart"/>
          </w:tcPr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89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750" w:type="dxa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6B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C541B2">
        <w:trPr>
          <w:gridAfter w:val="2"/>
          <w:wAfter w:w="793" w:type="dxa"/>
          <w:trHeight w:val="522"/>
          <w:jc w:val="center"/>
        </w:trPr>
        <w:tc>
          <w:tcPr>
            <w:tcW w:w="4036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18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5" w:type="dxa"/>
            <w:gridSpan w:val="3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85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  <w:r w:rsidR="00107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66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50" w:type="dxa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65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округа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Забайкальского края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EB5" w:rsidRPr="00244DBA" w:rsidRDefault="00332A77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225476,1</w:t>
            </w: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8163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54882,5</w:t>
            </w: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1B4B58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1980,5</w:t>
            </w:r>
          </w:p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7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1521,1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3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45047,7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7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33658,8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7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10165,0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8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2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50175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0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169,3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9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1B4B58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A21829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2159,5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1431,4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8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728,1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1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6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834AD1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9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4E4E04" w:rsidRDefault="00A646B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4232,1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1E354F" w:rsidRDefault="001E354F" w:rsidP="00EB2981">
            <w:pPr>
              <w:rPr>
                <w:b/>
              </w:rPr>
            </w:pPr>
            <w:r w:rsidRPr="001E3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1E354F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937,9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2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8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4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населен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6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9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4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прочих налогов, сборов и иных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лата прочих налогов, сборов и иных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673DF7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AB02DC" w:rsidRDefault="008B57D6" w:rsidP="008B57D6">
            <w:pPr>
              <w:rPr>
                <w:sz w:val="20"/>
                <w:szCs w:val="20"/>
              </w:rPr>
            </w:pP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1011,0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</w:t>
            </w: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гражданам, оказавшим содействие в привлечении граждан к заключению контрактов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332A77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1876,1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332A77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332A77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  <w:r w:rsidR="008B5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9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9E51DD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332A77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2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2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4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8B57D6" w:rsidRDefault="008B57D6" w:rsidP="008B57D6">
            <w:pPr>
              <w:rPr>
                <w:sz w:val="20"/>
                <w:szCs w:val="20"/>
              </w:rPr>
            </w:pP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Силах Российской Федерации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B5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332A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332A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332A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332A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332A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332A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43592F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от,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государственных (мун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иципальных)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00 0 00 09218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государственны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C87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00 0 00 09218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C87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00 0 00 09218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69027,9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D65CD" w:rsidRDefault="008B57D6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«Улётовский район»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673DF7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0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6199,4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 сельских территорий на 2024 -2028 годы и на период до 2030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муниципального района «Улётовский район»</w:t>
            </w:r>
          </w:p>
        </w:tc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EB17A0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EB17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09"/>
          <w:jc w:val="center"/>
        </w:trPr>
        <w:tc>
          <w:tcPr>
            <w:tcW w:w="4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1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5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10C6B" w:rsidRDefault="008B57D6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3613,9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ьному страхованию на выплаты работника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6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0 00 77265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3473,5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 и услуг для государственных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</w:t>
            </w:r>
            <w:r w:rsidRPr="00AB0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 в области геодезии и картографии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DE77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00 0 00 </w:t>
            </w:r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DE77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00 0 00 </w:t>
            </w:r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61239,5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2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9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 уличной дорожной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3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2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планов социального развития ЦЭР»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государственных (муниципальны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E64C4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"Проектирование и строительство (реконструкция)</w:t>
            </w:r>
            <w:r w:rsidR="00332A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местного значения"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7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332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9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D33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Default="00332A77" w:rsidP="00D3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государственных (муниципальны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DA76F0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S6090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32A77" w:rsidRDefault="00332A77" w:rsidP="00332A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289,0</w:t>
            </w:r>
          </w:p>
        </w:tc>
      </w:tr>
      <w:tr w:rsidR="00332A77" w:rsidRPr="00244DBA" w:rsidTr="00D33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D3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63ECA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S6090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63ECA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63ECA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D33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2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D3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DA76F0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S6090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63ECA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14362,1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7403,7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125B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125B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125B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125B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F8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125B" w:rsidRDefault="00332A7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7226,0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125B" w:rsidRDefault="00332A7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7226,0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иям и иных некоммерческим органи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64C4A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0E3F91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64C4A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470F65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7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сидии автономным учреждениям на финансовое обеспечение муниципального задания на оказание муниципальных услуг (выполнение 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6A0E2F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6A0E2F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6A0E2F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6958,4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64C4A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государственны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64C4A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7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64C4A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7F6A16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A12CB3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C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A12CB3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9880,0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D65CD" w:rsidRDefault="00332A77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5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D81C4B"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FD1A74" w:rsidRDefault="00332A7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FD1A74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FD1A74" w:rsidRDefault="00332A7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FD1A74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3286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3286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FD1A74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3286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2678,9</w:t>
            </w:r>
          </w:p>
        </w:tc>
      </w:tr>
      <w:tr w:rsidR="00332A77" w:rsidRPr="00244DBA" w:rsidTr="00332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3286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FD1A74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2678,9</w:t>
            </w:r>
          </w:p>
        </w:tc>
      </w:tr>
      <w:tr w:rsidR="00332A77" w:rsidRPr="00244DBA" w:rsidTr="00332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Default="00332A77" w:rsidP="00D3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00 0 00 77277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332A77" w:rsidRPr="00244DBA" w:rsidTr="00332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Default="00332A77" w:rsidP="00D3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4800E0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4E4E04" w:rsidRDefault="00332A7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7307F1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7307F1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67FAC" w:rsidRDefault="00332A77" w:rsidP="000A502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7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программа "Развити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образования муниципального рай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"Улётовский район"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DE20E1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DE20E1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E2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чреждениям и иным некоммерческим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DE20E1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DE20E1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77" w:rsidRPr="003707D2" w:rsidRDefault="00332A77" w:rsidP="0048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A12CB3">
            <w:pPr>
              <w:jc w:val="center"/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77" w:rsidRPr="003707D2" w:rsidRDefault="00332A77" w:rsidP="0048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A12CB3">
            <w:r w:rsidRPr="00C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4E4E04" w:rsidRDefault="00332A7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9612,7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программа "Развитие образования муници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 "Улётовский район" на 2022-2028 год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ятие "Социальная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детьми, пос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ещающих детские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 функций государственными (муниципальными) органами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казен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учреждениями, органами управления государственными, внебюджетными ф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 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"Повышение качества и доступности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льной поддержке детей, обучающих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муниципальных образовате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учреждениях  находящихся в трудной жизненной сит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министрирование государственного полномочия по обеспечению бесплатным пита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 детей из малоимущих семей, обучающихся в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ипальных 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организациях Забайка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 обеспечения государственных (муниципальн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ых) нуж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в сфере информационно-коммуникационных техно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ьству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3459,6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"Принятие мер, направленных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сширение семейных форм устройств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государственного полномочи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по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изации и осуществлению деятельности по опеке и попечительству над несовершеннолетним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ниципальными) 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ми, казенными учреждениями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государственными внебюд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жетными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 персоналу государственных орг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и страховые взносы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  персонала, за исключением фонда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государственных (муниципальных)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 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но-значимых мероприятий для моло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мероприятие "Содержание и обслуживание муниципальных учреждений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646B6D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3130,5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08 7 02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646B6D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обеспечения выполнения функций государственными (муниципальным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 органами, казенными учреждениями, органами управления государственными внебюджетным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выплаты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персоналу, за исключением фонда оплаты тру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услуг в сфере информационно-коммуникационных техноло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оров и иных 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 иных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EF4B0B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EF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36275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72" w:type="dxa"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взно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36275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72" w:type="dxa"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70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1B57FC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72" w:type="dxa"/>
            <w:vMerge w:val="restart"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07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денежного вознаграждения советникам директоров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Ю6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667C5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2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 учреждени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78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19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обеспечению деятельности 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Ю6 51790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667C5" w:rsidRDefault="00332A77" w:rsidP="009D1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2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Ю6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DC56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7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 учреждени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Ю6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DC56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Ю6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DC56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4E4E04" w:rsidRDefault="00332A7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иципального района "Улётовский район"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D81C4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иципального района "Улётовский район"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оприятие "Социаль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поддержка семей с детьми, по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сещаю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 детские дошкольные учреждения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сации част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платы, взимаемой с родителей (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законных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ставителей) за присмотр и уход за детьми, осваивающими общеобразовательные программы дошкольного образования в образовател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работ, услуг в сфере инфо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выплаты гражданам, кроме публ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нормативных социальных выплат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выплаты, 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 публично нормативных обязат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ельств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 попе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"Принятие мер, направленны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на расширение семейных форм устройства детей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выплаты лицам из числа детей-сирот и детей, оставшихся без попечения родителей, достигшим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лет, но продолжающим обучение по очной форме обучения в общеобразовательных учре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 для государственных 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купка товаров работ, услуг в сфере информационно-коммуникационны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компенсации по публичным 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ребенка в семье опекуна и приемной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семье, а также воз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награждение, причитающееся приемному род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18042,4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 для государственных нуж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ров, работ, услуг в сфере информационно-коммуникационных тех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альное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нормативно социальн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гражд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52626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выплата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ознаграждения приемным родителям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в, работ и услуг для обеспечение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оваров, работ и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 коммуникационных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средства  на содержание детей и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-сирот, оставшихся без попечения родителей, в семьях опекунов (попечите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для обеспечения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твенных (муниципаль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товаров, работ и услуг для государствен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ционно-коммуникационных технолог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EA447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036664" w:rsidRDefault="00332A77" w:rsidP="002C5EB5">
            <w:pPr>
              <w:jc w:val="center"/>
            </w:pP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93" w:type="dxa"/>
            <w:gridSpan w:val="2"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93" w:type="dxa"/>
            <w:gridSpan w:val="2"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по публичным нормативным обязат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</w:t>
            </w: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gridSpan w:val="2"/>
            <w:vMerge w:val="restart"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C667C5" w:rsidRDefault="00332A77" w:rsidP="00BF1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7C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r w:rsidRPr="00C66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  <w:p w:rsidR="00332A77" w:rsidRPr="00C667C5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667C5" w:rsidRDefault="00332A77" w:rsidP="00BF1A2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A5A7D" w:rsidRDefault="00332A77" w:rsidP="00BF1A2B">
            <w:pPr>
              <w:rPr>
                <w:b/>
              </w:rPr>
            </w:pPr>
            <w:r w:rsidRPr="00CA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2840</w:t>
            </w:r>
            <w:r w:rsidRPr="00CA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667C5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A447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BF1A2B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2280,1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2280,1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036664" w:rsidRDefault="00332A77" w:rsidP="00BF1A2B"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2280,1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4E4E04" w:rsidRDefault="00332A7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37350,0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68"/>
          <w:jc w:val="center"/>
        </w:trPr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D65CD" w:rsidRDefault="00332A77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D65CD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различных слоев населения,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массовых мероприятий"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D31ED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капитального ремонта объектов спортивной инфраструктуры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36350,0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L1330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36350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ов,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L1330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36350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бухгалтерского и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 технического обеспечения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8B57D6" w:rsidRDefault="00332A77" w:rsidP="00D81C4B">
            <w:pPr>
              <w:rPr>
                <w:b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112349,3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4E4E04" w:rsidRDefault="00332A7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27A7E" w:rsidRDefault="00332A77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92135,7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6E5C21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91606,6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6E5C21" w:rsidRDefault="00332A7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91606,6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6E5C21" w:rsidRDefault="00332A7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91606,6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6E5C21" w:rsidRDefault="00332A7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91606,6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автономным учреждениям на финансовое обеспечение муниципального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DE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И4 55550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rPr>
                <w:b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8065,1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И4 55550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8065,1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И4 55550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8065,1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8B57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9848</w:t>
            </w: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9848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AB02DC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9848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3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20226,1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8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BF1593" w:rsidRDefault="00332A77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8180,6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7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6151,3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1857,7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14688F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14688F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BF1593" w:rsidRDefault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14688F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7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6901,9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14688F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8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7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2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4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742077,9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4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742077,9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162301,0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0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7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9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3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4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527391,0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5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97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9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97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97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4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квалификации и переподготовка педагогических кадров и обслуживающего персонала"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2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9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5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0F2A64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0F2A64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4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0F2A64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0F2A64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0F2A64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6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8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707A5C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8C09EF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8C09EF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8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8C09EF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8C09EF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8C09EF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07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 на оказание муниципальных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A271A0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5437,4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услуг (выполнение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 w:rsidRPr="00CD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5437,4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 w:rsidRPr="00CD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D61D03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5437,4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юджетным учрежд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ениям на финансовое обеспечение муниципального задания на оказание муниципальных услуг (выполнение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Ю6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муниципальных услуг (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 w:rsidRPr="00AF1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53030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 w:rsidRPr="0074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 w:rsidRPr="00AF1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53030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6F400A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 w:rsidRPr="0074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51185,9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2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23CD6" w:rsidRDefault="00332A77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46681,1</w:t>
            </w:r>
          </w:p>
          <w:p w:rsidR="00332A77" w:rsidRPr="00323CD6" w:rsidRDefault="00332A77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46681,1</w:t>
            </w:r>
          </w:p>
          <w:p w:rsidR="00332A77" w:rsidRPr="00244DBA" w:rsidRDefault="00332A77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4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46681,1</w:t>
            </w:r>
          </w:p>
          <w:p w:rsidR="00332A77" w:rsidRPr="00244DBA" w:rsidRDefault="00332A77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23CD6" w:rsidRDefault="00332A77" w:rsidP="00267D6C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46481,4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9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23CD6" w:rsidRDefault="00332A77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45632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2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44398,3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845,2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8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EB01BD" w:rsidRDefault="00332A77" w:rsidP="0042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23CD6" w:rsidRDefault="00332A77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2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67D6C" w:rsidRDefault="00332A77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8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16988" w:rsidRDefault="00332A77" w:rsidP="00267D6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69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8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753D37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 учреждениям на фина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совое обеспечение муниципального за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ниципальных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5519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 учреждениям на фина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нсовое обеспечение муниципального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 на оказание муниципальных услуг (выполнени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 w:rsidRPr="008C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55190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 w:rsidRPr="008C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55190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3286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CD31ED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6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94784,7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75984,4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5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библиотечного обслуживания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сидий бюджетным, автономным учре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 и иным не 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D67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54540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D67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54540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спечение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задания на оказание 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 создание модельной библиоте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D67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54540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7015EE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607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деятельности культурно - досугового учреждения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1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идия на обеспечение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укрепления материально-техническо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базы домов культуры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C541B2">
            <w:r w:rsidRPr="003B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C541B2">
            <w:r w:rsidRPr="003B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E47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C541B2">
            <w:r w:rsidRPr="003B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бюджетным учреждениям 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совое обеспечение муниципал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(выполнение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00 0 00 72516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иям на финансовое обеспечение муниципального задания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ипальных услуг (выполнение работ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5E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00 0 00 72516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идии бюдж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етным учреждения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5E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00 0 00 72516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BE1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развития и укрепления материально-технической базы домов культ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C541B2"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332A77" w:rsidRPr="00244DBA" w:rsidTr="00BE1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C541B2"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332A77" w:rsidRPr="00244DBA" w:rsidTr="00BE1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задания на оказание 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AA3180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AA3180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2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1197114,1</w:t>
            </w:r>
          </w:p>
        </w:tc>
      </w:tr>
    </w:tbl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03AA9" w:rsidSect="00805248">
      <w:pgSz w:w="11906" w:h="16838" w:code="9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E2B4068"/>
    <w:multiLevelType w:val="hybridMultilevel"/>
    <w:tmpl w:val="E662BB6C"/>
    <w:lvl w:ilvl="0" w:tplc="0D222F1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7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2B154D6"/>
    <w:multiLevelType w:val="hybridMultilevel"/>
    <w:tmpl w:val="43A6C1E4"/>
    <w:lvl w:ilvl="0" w:tplc="13C4C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E7D63"/>
    <w:multiLevelType w:val="hybridMultilevel"/>
    <w:tmpl w:val="A218EF4C"/>
    <w:lvl w:ilvl="0" w:tplc="F328C770">
      <w:start w:val="2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2BDD71C4"/>
    <w:multiLevelType w:val="hybridMultilevel"/>
    <w:tmpl w:val="0A3620AC"/>
    <w:lvl w:ilvl="0" w:tplc="D6E4A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6" w15:restartNumberingAfterBreak="0">
    <w:nsid w:val="2F881F10"/>
    <w:multiLevelType w:val="hybridMultilevel"/>
    <w:tmpl w:val="A8E25ABE"/>
    <w:lvl w:ilvl="0" w:tplc="0D9EC5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4F637C"/>
    <w:multiLevelType w:val="hybridMultilevel"/>
    <w:tmpl w:val="6BE0D9D0"/>
    <w:lvl w:ilvl="0" w:tplc="5E28A3F4">
      <w:start w:val="1"/>
      <w:numFmt w:val="decimal"/>
      <w:lvlText w:val="%1)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1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3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7E432C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7" w15:restartNumberingAfterBreak="0">
    <w:nsid w:val="63004D4F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8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31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7"/>
  </w:num>
  <w:num w:numId="2">
    <w:abstractNumId w:val="32"/>
  </w:num>
  <w:num w:numId="3">
    <w:abstractNumId w:val="10"/>
  </w:num>
  <w:num w:numId="4">
    <w:abstractNumId w:val="25"/>
  </w:num>
  <w:num w:numId="5">
    <w:abstractNumId w:val="29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9"/>
  </w:num>
  <w:num w:numId="11">
    <w:abstractNumId w:val="15"/>
  </w:num>
  <w:num w:numId="12">
    <w:abstractNumId w:val="23"/>
  </w:num>
  <w:num w:numId="13">
    <w:abstractNumId w:val="11"/>
  </w:num>
  <w:num w:numId="14">
    <w:abstractNumId w:val="31"/>
  </w:num>
  <w:num w:numId="15">
    <w:abstractNumId w:val="22"/>
  </w:num>
  <w:num w:numId="16">
    <w:abstractNumId w:val="30"/>
  </w:num>
  <w:num w:numId="17">
    <w:abstractNumId w:val="35"/>
  </w:num>
  <w:num w:numId="18">
    <w:abstractNumId w:val="5"/>
  </w:num>
  <w:num w:numId="19">
    <w:abstractNumId w:val="12"/>
  </w:num>
  <w:num w:numId="20">
    <w:abstractNumId w:val="28"/>
  </w:num>
  <w:num w:numId="21">
    <w:abstractNumId w:val="24"/>
  </w:num>
  <w:num w:numId="22">
    <w:abstractNumId w:val="4"/>
  </w:num>
  <w:num w:numId="23">
    <w:abstractNumId w:val="0"/>
  </w:num>
  <w:num w:numId="24">
    <w:abstractNumId w:val="18"/>
  </w:num>
  <w:num w:numId="25">
    <w:abstractNumId w:val="34"/>
  </w:num>
  <w:num w:numId="26">
    <w:abstractNumId w:val="17"/>
  </w:num>
  <w:num w:numId="27">
    <w:abstractNumId w:val="21"/>
  </w:num>
  <w:num w:numId="28">
    <w:abstractNumId w:val="33"/>
  </w:num>
  <w:num w:numId="29">
    <w:abstractNumId w:val="14"/>
  </w:num>
  <w:num w:numId="30">
    <w:abstractNumId w:val="26"/>
  </w:num>
  <w:num w:numId="31">
    <w:abstractNumId w:val="27"/>
  </w:num>
  <w:num w:numId="32">
    <w:abstractNumId w:val="13"/>
  </w:num>
  <w:num w:numId="33">
    <w:abstractNumId w:val="16"/>
  </w:num>
  <w:num w:numId="34">
    <w:abstractNumId w:val="8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5B9"/>
    <w:rsid w:val="00001A1D"/>
    <w:rsid w:val="00001A89"/>
    <w:rsid w:val="000021E1"/>
    <w:rsid w:val="00003131"/>
    <w:rsid w:val="00003AA9"/>
    <w:rsid w:val="00004A58"/>
    <w:rsid w:val="000055AB"/>
    <w:rsid w:val="00006BAD"/>
    <w:rsid w:val="00007DF2"/>
    <w:rsid w:val="00010767"/>
    <w:rsid w:val="000109AC"/>
    <w:rsid w:val="000155F6"/>
    <w:rsid w:val="000158B7"/>
    <w:rsid w:val="00015EF4"/>
    <w:rsid w:val="00016A4D"/>
    <w:rsid w:val="000177C1"/>
    <w:rsid w:val="0002077C"/>
    <w:rsid w:val="00020D73"/>
    <w:rsid w:val="00022B8C"/>
    <w:rsid w:val="000230AE"/>
    <w:rsid w:val="000231C3"/>
    <w:rsid w:val="00023F68"/>
    <w:rsid w:val="000240EA"/>
    <w:rsid w:val="0002432E"/>
    <w:rsid w:val="00024559"/>
    <w:rsid w:val="00024E4F"/>
    <w:rsid w:val="00027960"/>
    <w:rsid w:val="000303FE"/>
    <w:rsid w:val="00031670"/>
    <w:rsid w:val="0003264C"/>
    <w:rsid w:val="000327E0"/>
    <w:rsid w:val="00033D77"/>
    <w:rsid w:val="0003415B"/>
    <w:rsid w:val="000342E6"/>
    <w:rsid w:val="00034B0B"/>
    <w:rsid w:val="00036664"/>
    <w:rsid w:val="00045BD6"/>
    <w:rsid w:val="000468E8"/>
    <w:rsid w:val="0005073D"/>
    <w:rsid w:val="0005245A"/>
    <w:rsid w:val="00054379"/>
    <w:rsid w:val="00054D13"/>
    <w:rsid w:val="00057F7E"/>
    <w:rsid w:val="00060271"/>
    <w:rsid w:val="000614AE"/>
    <w:rsid w:val="000650DE"/>
    <w:rsid w:val="00070092"/>
    <w:rsid w:val="00070613"/>
    <w:rsid w:val="00070B30"/>
    <w:rsid w:val="00076050"/>
    <w:rsid w:val="00076A54"/>
    <w:rsid w:val="0007760C"/>
    <w:rsid w:val="0008026A"/>
    <w:rsid w:val="00081F3D"/>
    <w:rsid w:val="000822CB"/>
    <w:rsid w:val="000840BD"/>
    <w:rsid w:val="00084C60"/>
    <w:rsid w:val="00085FFC"/>
    <w:rsid w:val="00090998"/>
    <w:rsid w:val="00091115"/>
    <w:rsid w:val="00094909"/>
    <w:rsid w:val="00097F78"/>
    <w:rsid w:val="000A1AA5"/>
    <w:rsid w:val="000A1ABE"/>
    <w:rsid w:val="000A4B24"/>
    <w:rsid w:val="000A5025"/>
    <w:rsid w:val="000A5377"/>
    <w:rsid w:val="000A6476"/>
    <w:rsid w:val="000A65B8"/>
    <w:rsid w:val="000A6AE0"/>
    <w:rsid w:val="000A7D3F"/>
    <w:rsid w:val="000B06BF"/>
    <w:rsid w:val="000B4771"/>
    <w:rsid w:val="000B6AAF"/>
    <w:rsid w:val="000C004E"/>
    <w:rsid w:val="000C0730"/>
    <w:rsid w:val="000C0BB8"/>
    <w:rsid w:val="000C1457"/>
    <w:rsid w:val="000C1A19"/>
    <w:rsid w:val="000C4E8F"/>
    <w:rsid w:val="000C5BF1"/>
    <w:rsid w:val="000D22FA"/>
    <w:rsid w:val="000D266F"/>
    <w:rsid w:val="000D34BD"/>
    <w:rsid w:val="000E14F9"/>
    <w:rsid w:val="000E2875"/>
    <w:rsid w:val="000E397F"/>
    <w:rsid w:val="000E4DE6"/>
    <w:rsid w:val="000E62A7"/>
    <w:rsid w:val="000E6368"/>
    <w:rsid w:val="000F2A64"/>
    <w:rsid w:val="000F305C"/>
    <w:rsid w:val="000F75EE"/>
    <w:rsid w:val="00100A3C"/>
    <w:rsid w:val="0010790B"/>
    <w:rsid w:val="001102B4"/>
    <w:rsid w:val="00111160"/>
    <w:rsid w:val="0011638B"/>
    <w:rsid w:val="00116609"/>
    <w:rsid w:val="001169E8"/>
    <w:rsid w:val="00117925"/>
    <w:rsid w:val="00117971"/>
    <w:rsid w:val="001202F9"/>
    <w:rsid w:val="0012079C"/>
    <w:rsid w:val="00121552"/>
    <w:rsid w:val="001226D6"/>
    <w:rsid w:val="00122C89"/>
    <w:rsid w:val="0012344F"/>
    <w:rsid w:val="00123606"/>
    <w:rsid w:val="00123612"/>
    <w:rsid w:val="001242D4"/>
    <w:rsid w:val="0012710E"/>
    <w:rsid w:val="0012753B"/>
    <w:rsid w:val="001303BF"/>
    <w:rsid w:val="00130A4E"/>
    <w:rsid w:val="00130D74"/>
    <w:rsid w:val="001322F8"/>
    <w:rsid w:val="00135CE0"/>
    <w:rsid w:val="00136A0F"/>
    <w:rsid w:val="0013783A"/>
    <w:rsid w:val="001400D5"/>
    <w:rsid w:val="00140819"/>
    <w:rsid w:val="00140AE4"/>
    <w:rsid w:val="00141911"/>
    <w:rsid w:val="001426D4"/>
    <w:rsid w:val="00143448"/>
    <w:rsid w:val="0014429C"/>
    <w:rsid w:val="001444A5"/>
    <w:rsid w:val="00145172"/>
    <w:rsid w:val="0014688F"/>
    <w:rsid w:val="0015171C"/>
    <w:rsid w:val="00151DDB"/>
    <w:rsid w:val="00151E20"/>
    <w:rsid w:val="00154140"/>
    <w:rsid w:val="0015453B"/>
    <w:rsid w:val="00154C18"/>
    <w:rsid w:val="001563EE"/>
    <w:rsid w:val="00156598"/>
    <w:rsid w:val="00160331"/>
    <w:rsid w:val="00160378"/>
    <w:rsid w:val="00160950"/>
    <w:rsid w:val="001621EC"/>
    <w:rsid w:val="001652C1"/>
    <w:rsid w:val="0016550A"/>
    <w:rsid w:val="00165A95"/>
    <w:rsid w:val="0016676C"/>
    <w:rsid w:val="00171C96"/>
    <w:rsid w:val="001730D7"/>
    <w:rsid w:val="001758E1"/>
    <w:rsid w:val="001767DB"/>
    <w:rsid w:val="00177EAC"/>
    <w:rsid w:val="001821AF"/>
    <w:rsid w:val="00182A28"/>
    <w:rsid w:val="00182CD7"/>
    <w:rsid w:val="00184F7F"/>
    <w:rsid w:val="001856D0"/>
    <w:rsid w:val="001863D1"/>
    <w:rsid w:val="001876A6"/>
    <w:rsid w:val="00187C22"/>
    <w:rsid w:val="00192341"/>
    <w:rsid w:val="00192521"/>
    <w:rsid w:val="001926A2"/>
    <w:rsid w:val="00194B45"/>
    <w:rsid w:val="00194FA1"/>
    <w:rsid w:val="00195D70"/>
    <w:rsid w:val="00196783"/>
    <w:rsid w:val="00197245"/>
    <w:rsid w:val="00197469"/>
    <w:rsid w:val="00197C84"/>
    <w:rsid w:val="001A0CC0"/>
    <w:rsid w:val="001A0D21"/>
    <w:rsid w:val="001A18F1"/>
    <w:rsid w:val="001A2679"/>
    <w:rsid w:val="001A34E5"/>
    <w:rsid w:val="001A3E53"/>
    <w:rsid w:val="001A528A"/>
    <w:rsid w:val="001A61E5"/>
    <w:rsid w:val="001A63E3"/>
    <w:rsid w:val="001A6789"/>
    <w:rsid w:val="001A68A5"/>
    <w:rsid w:val="001B1F68"/>
    <w:rsid w:val="001B343A"/>
    <w:rsid w:val="001B4975"/>
    <w:rsid w:val="001B4B58"/>
    <w:rsid w:val="001B57FC"/>
    <w:rsid w:val="001B661D"/>
    <w:rsid w:val="001B68CA"/>
    <w:rsid w:val="001C1151"/>
    <w:rsid w:val="001C4CDC"/>
    <w:rsid w:val="001C4FCF"/>
    <w:rsid w:val="001C5954"/>
    <w:rsid w:val="001C7D6E"/>
    <w:rsid w:val="001D396E"/>
    <w:rsid w:val="001D7178"/>
    <w:rsid w:val="001D7CA5"/>
    <w:rsid w:val="001E0503"/>
    <w:rsid w:val="001E0628"/>
    <w:rsid w:val="001E11E0"/>
    <w:rsid w:val="001E2123"/>
    <w:rsid w:val="001E3059"/>
    <w:rsid w:val="001E354F"/>
    <w:rsid w:val="001E3FF1"/>
    <w:rsid w:val="001E47CB"/>
    <w:rsid w:val="001E496F"/>
    <w:rsid w:val="001E5555"/>
    <w:rsid w:val="001E6E02"/>
    <w:rsid w:val="001E70FD"/>
    <w:rsid w:val="001F4A94"/>
    <w:rsid w:val="001F517D"/>
    <w:rsid w:val="001F5906"/>
    <w:rsid w:val="001F6459"/>
    <w:rsid w:val="00200083"/>
    <w:rsid w:val="002017A0"/>
    <w:rsid w:val="00203902"/>
    <w:rsid w:val="0020526C"/>
    <w:rsid w:val="00205333"/>
    <w:rsid w:val="00206B27"/>
    <w:rsid w:val="00207049"/>
    <w:rsid w:val="0020717A"/>
    <w:rsid w:val="0021154F"/>
    <w:rsid w:val="00211F2C"/>
    <w:rsid w:val="00212501"/>
    <w:rsid w:val="00213344"/>
    <w:rsid w:val="00213478"/>
    <w:rsid w:val="00213D2B"/>
    <w:rsid w:val="002158FD"/>
    <w:rsid w:val="00217C4D"/>
    <w:rsid w:val="002207E5"/>
    <w:rsid w:val="0022128D"/>
    <w:rsid w:val="00222C04"/>
    <w:rsid w:val="00223A34"/>
    <w:rsid w:val="002246BC"/>
    <w:rsid w:val="00224E18"/>
    <w:rsid w:val="002256D1"/>
    <w:rsid w:val="00227A7E"/>
    <w:rsid w:val="002311D7"/>
    <w:rsid w:val="00231C5D"/>
    <w:rsid w:val="00231CDB"/>
    <w:rsid w:val="00233AB8"/>
    <w:rsid w:val="00233DF3"/>
    <w:rsid w:val="002342DC"/>
    <w:rsid w:val="00236275"/>
    <w:rsid w:val="00240D79"/>
    <w:rsid w:val="0024125B"/>
    <w:rsid w:val="002413F7"/>
    <w:rsid w:val="00244DBA"/>
    <w:rsid w:val="00244E76"/>
    <w:rsid w:val="00244E9C"/>
    <w:rsid w:val="002457AE"/>
    <w:rsid w:val="00246E25"/>
    <w:rsid w:val="00251452"/>
    <w:rsid w:val="002522E7"/>
    <w:rsid w:val="00255631"/>
    <w:rsid w:val="00255E8D"/>
    <w:rsid w:val="002562F0"/>
    <w:rsid w:val="00260072"/>
    <w:rsid w:val="002613CD"/>
    <w:rsid w:val="0026341A"/>
    <w:rsid w:val="00263ECA"/>
    <w:rsid w:val="00266458"/>
    <w:rsid w:val="00267D6C"/>
    <w:rsid w:val="00271D10"/>
    <w:rsid w:val="00272385"/>
    <w:rsid w:val="00280530"/>
    <w:rsid w:val="00281036"/>
    <w:rsid w:val="00281B35"/>
    <w:rsid w:val="00283AFD"/>
    <w:rsid w:val="002862AB"/>
    <w:rsid w:val="002868B7"/>
    <w:rsid w:val="0028772F"/>
    <w:rsid w:val="00290AA5"/>
    <w:rsid w:val="00292830"/>
    <w:rsid w:val="00292ECD"/>
    <w:rsid w:val="002938F6"/>
    <w:rsid w:val="002947D0"/>
    <w:rsid w:val="0029526B"/>
    <w:rsid w:val="00295352"/>
    <w:rsid w:val="00296ED6"/>
    <w:rsid w:val="002974CD"/>
    <w:rsid w:val="00297CBA"/>
    <w:rsid w:val="002A06D1"/>
    <w:rsid w:val="002A1916"/>
    <w:rsid w:val="002A2AF8"/>
    <w:rsid w:val="002A30E4"/>
    <w:rsid w:val="002A339B"/>
    <w:rsid w:val="002B0447"/>
    <w:rsid w:val="002B33E2"/>
    <w:rsid w:val="002B3725"/>
    <w:rsid w:val="002B4416"/>
    <w:rsid w:val="002B4E09"/>
    <w:rsid w:val="002B5E57"/>
    <w:rsid w:val="002B6032"/>
    <w:rsid w:val="002B7368"/>
    <w:rsid w:val="002B7B1E"/>
    <w:rsid w:val="002C11DA"/>
    <w:rsid w:val="002C3D6E"/>
    <w:rsid w:val="002C4D0B"/>
    <w:rsid w:val="002C5EB5"/>
    <w:rsid w:val="002D47D5"/>
    <w:rsid w:val="002D575B"/>
    <w:rsid w:val="002D783C"/>
    <w:rsid w:val="002E1B2E"/>
    <w:rsid w:val="002E45D2"/>
    <w:rsid w:val="002E4F74"/>
    <w:rsid w:val="002E7C1E"/>
    <w:rsid w:val="002F18D3"/>
    <w:rsid w:val="002F1BEA"/>
    <w:rsid w:val="002F1DE5"/>
    <w:rsid w:val="002F405F"/>
    <w:rsid w:val="002F4B53"/>
    <w:rsid w:val="002F58D6"/>
    <w:rsid w:val="002F61AC"/>
    <w:rsid w:val="002F694B"/>
    <w:rsid w:val="00300523"/>
    <w:rsid w:val="00301EE1"/>
    <w:rsid w:val="00302780"/>
    <w:rsid w:val="00302BCA"/>
    <w:rsid w:val="00303BDA"/>
    <w:rsid w:val="00304825"/>
    <w:rsid w:val="00305560"/>
    <w:rsid w:val="00307CFD"/>
    <w:rsid w:val="00310F45"/>
    <w:rsid w:val="00311111"/>
    <w:rsid w:val="00320C68"/>
    <w:rsid w:val="00321E4D"/>
    <w:rsid w:val="0032202A"/>
    <w:rsid w:val="003225D9"/>
    <w:rsid w:val="00323CD6"/>
    <w:rsid w:val="003241C0"/>
    <w:rsid w:val="003243F7"/>
    <w:rsid w:val="00324A06"/>
    <w:rsid w:val="003252C2"/>
    <w:rsid w:val="00325C16"/>
    <w:rsid w:val="00326B68"/>
    <w:rsid w:val="00327BCB"/>
    <w:rsid w:val="00330487"/>
    <w:rsid w:val="0033056E"/>
    <w:rsid w:val="0033176E"/>
    <w:rsid w:val="00331CBC"/>
    <w:rsid w:val="00332400"/>
    <w:rsid w:val="003324C0"/>
    <w:rsid w:val="00332862"/>
    <w:rsid w:val="00332A77"/>
    <w:rsid w:val="00332FF6"/>
    <w:rsid w:val="00333141"/>
    <w:rsid w:val="0033502F"/>
    <w:rsid w:val="003361C2"/>
    <w:rsid w:val="00336965"/>
    <w:rsid w:val="00337B85"/>
    <w:rsid w:val="00340E19"/>
    <w:rsid w:val="00341781"/>
    <w:rsid w:val="00342094"/>
    <w:rsid w:val="00342C96"/>
    <w:rsid w:val="00347E3B"/>
    <w:rsid w:val="00351234"/>
    <w:rsid w:val="00351339"/>
    <w:rsid w:val="003517D6"/>
    <w:rsid w:val="00352186"/>
    <w:rsid w:val="00352B57"/>
    <w:rsid w:val="00353CF3"/>
    <w:rsid w:val="00353E20"/>
    <w:rsid w:val="003560DA"/>
    <w:rsid w:val="00357B33"/>
    <w:rsid w:val="003615AC"/>
    <w:rsid w:val="00361875"/>
    <w:rsid w:val="0036347E"/>
    <w:rsid w:val="003638A1"/>
    <w:rsid w:val="00367AB0"/>
    <w:rsid w:val="00367C55"/>
    <w:rsid w:val="003707D2"/>
    <w:rsid w:val="00370E03"/>
    <w:rsid w:val="003746F1"/>
    <w:rsid w:val="0037656E"/>
    <w:rsid w:val="00377E78"/>
    <w:rsid w:val="00381632"/>
    <w:rsid w:val="0038166E"/>
    <w:rsid w:val="003839C0"/>
    <w:rsid w:val="00385500"/>
    <w:rsid w:val="0038591A"/>
    <w:rsid w:val="0038616F"/>
    <w:rsid w:val="003872E8"/>
    <w:rsid w:val="003874AD"/>
    <w:rsid w:val="0038761A"/>
    <w:rsid w:val="00387AB5"/>
    <w:rsid w:val="0039229B"/>
    <w:rsid w:val="00396343"/>
    <w:rsid w:val="00397C09"/>
    <w:rsid w:val="003A1306"/>
    <w:rsid w:val="003A4EC2"/>
    <w:rsid w:val="003A534E"/>
    <w:rsid w:val="003B0A14"/>
    <w:rsid w:val="003B1613"/>
    <w:rsid w:val="003B31B6"/>
    <w:rsid w:val="003B4593"/>
    <w:rsid w:val="003B5243"/>
    <w:rsid w:val="003B56CD"/>
    <w:rsid w:val="003B749B"/>
    <w:rsid w:val="003C13C3"/>
    <w:rsid w:val="003C3D3C"/>
    <w:rsid w:val="003C3DE8"/>
    <w:rsid w:val="003C43F3"/>
    <w:rsid w:val="003C464C"/>
    <w:rsid w:val="003C5789"/>
    <w:rsid w:val="003C6245"/>
    <w:rsid w:val="003C68D8"/>
    <w:rsid w:val="003C7EE9"/>
    <w:rsid w:val="003D4094"/>
    <w:rsid w:val="003D65CD"/>
    <w:rsid w:val="003D78F5"/>
    <w:rsid w:val="003E1148"/>
    <w:rsid w:val="003E17DF"/>
    <w:rsid w:val="003E23DA"/>
    <w:rsid w:val="003E43CF"/>
    <w:rsid w:val="003F197C"/>
    <w:rsid w:val="003F1E39"/>
    <w:rsid w:val="003F1FF4"/>
    <w:rsid w:val="003F217F"/>
    <w:rsid w:val="003F24BD"/>
    <w:rsid w:val="003F2C47"/>
    <w:rsid w:val="003F6077"/>
    <w:rsid w:val="004005E7"/>
    <w:rsid w:val="0040547A"/>
    <w:rsid w:val="004054DA"/>
    <w:rsid w:val="004075BB"/>
    <w:rsid w:val="00410BF9"/>
    <w:rsid w:val="00410D17"/>
    <w:rsid w:val="00411E05"/>
    <w:rsid w:val="004128F6"/>
    <w:rsid w:val="00413938"/>
    <w:rsid w:val="004158E7"/>
    <w:rsid w:val="0041610E"/>
    <w:rsid w:val="00420628"/>
    <w:rsid w:val="0042157D"/>
    <w:rsid w:val="00421648"/>
    <w:rsid w:val="004231CB"/>
    <w:rsid w:val="00426878"/>
    <w:rsid w:val="004273A2"/>
    <w:rsid w:val="00431883"/>
    <w:rsid w:val="00434D70"/>
    <w:rsid w:val="00435281"/>
    <w:rsid w:val="00435385"/>
    <w:rsid w:val="0043592F"/>
    <w:rsid w:val="004364EE"/>
    <w:rsid w:val="004365B8"/>
    <w:rsid w:val="00440969"/>
    <w:rsid w:val="00442A11"/>
    <w:rsid w:val="00444AE1"/>
    <w:rsid w:val="004461CB"/>
    <w:rsid w:val="004509A0"/>
    <w:rsid w:val="00450FAC"/>
    <w:rsid w:val="0045199C"/>
    <w:rsid w:val="00451C98"/>
    <w:rsid w:val="00453DAE"/>
    <w:rsid w:val="004548F7"/>
    <w:rsid w:val="00454BC9"/>
    <w:rsid w:val="00460D0B"/>
    <w:rsid w:val="004639F7"/>
    <w:rsid w:val="00464720"/>
    <w:rsid w:val="00464C7F"/>
    <w:rsid w:val="00465B4E"/>
    <w:rsid w:val="00466910"/>
    <w:rsid w:val="0047020D"/>
    <w:rsid w:val="00470F65"/>
    <w:rsid w:val="00471C7B"/>
    <w:rsid w:val="00471CDA"/>
    <w:rsid w:val="00472124"/>
    <w:rsid w:val="004800E0"/>
    <w:rsid w:val="00480627"/>
    <w:rsid w:val="00481DA9"/>
    <w:rsid w:val="0048507C"/>
    <w:rsid w:val="004858FC"/>
    <w:rsid w:val="00485A69"/>
    <w:rsid w:val="004867A7"/>
    <w:rsid w:val="00491198"/>
    <w:rsid w:val="0049184D"/>
    <w:rsid w:val="00492CA7"/>
    <w:rsid w:val="004942BD"/>
    <w:rsid w:val="00494871"/>
    <w:rsid w:val="004960B8"/>
    <w:rsid w:val="004A25B9"/>
    <w:rsid w:val="004A2644"/>
    <w:rsid w:val="004A37FD"/>
    <w:rsid w:val="004A3F6A"/>
    <w:rsid w:val="004A4243"/>
    <w:rsid w:val="004A486E"/>
    <w:rsid w:val="004B1CF7"/>
    <w:rsid w:val="004B3058"/>
    <w:rsid w:val="004B3720"/>
    <w:rsid w:val="004B3BBF"/>
    <w:rsid w:val="004B3EDA"/>
    <w:rsid w:val="004B579F"/>
    <w:rsid w:val="004B74CE"/>
    <w:rsid w:val="004B7625"/>
    <w:rsid w:val="004C0170"/>
    <w:rsid w:val="004C1641"/>
    <w:rsid w:val="004C3CDB"/>
    <w:rsid w:val="004D028E"/>
    <w:rsid w:val="004D159A"/>
    <w:rsid w:val="004D1B3F"/>
    <w:rsid w:val="004D1BF7"/>
    <w:rsid w:val="004D1E2D"/>
    <w:rsid w:val="004D2F19"/>
    <w:rsid w:val="004D49E7"/>
    <w:rsid w:val="004D5381"/>
    <w:rsid w:val="004D56E2"/>
    <w:rsid w:val="004D70BD"/>
    <w:rsid w:val="004D787C"/>
    <w:rsid w:val="004E0821"/>
    <w:rsid w:val="004E0B2B"/>
    <w:rsid w:val="004E0BD7"/>
    <w:rsid w:val="004E0C87"/>
    <w:rsid w:val="004E1913"/>
    <w:rsid w:val="004E23C8"/>
    <w:rsid w:val="004E4E04"/>
    <w:rsid w:val="004E71BA"/>
    <w:rsid w:val="004F1D73"/>
    <w:rsid w:val="004F532F"/>
    <w:rsid w:val="004F7454"/>
    <w:rsid w:val="004F7975"/>
    <w:rsid w:val="005002CD"/>
    <w:rsid w:val="00500573"/>
    <w:rsid w:val="005014D2"/>
    <w:rsid w:val="00501725"/>
    <w:rsid w:val="0050175B"/>
    <w:rsid w:val="00502496"/>
    <w:rsid w:val="00503780"/>
    <w:rsid w:val="00503B8E"/>
    <w:rsid w:val="00503CA2"/>
    <w:rsid w:val="00506CA6"/>
    <w:rsid w:val="00510AE5"/>
    <w:rsid w:val="00510E7B"/>
    <w:rsid w:val="005119E9"/>
    <w:rsid w:val="00511CAE"/>
    <w:rsid w:val="0051274C"/>
    <w:rsid w:val="00513957"/>
    <w:rsid w:val="005159B3"/>
    <w:rsid w:val="00515C49"/>
    <w:rsid w:val="00516886"/>
    <w:rsid w:val="005175B6"/>
    <w:rsid w:val="00525C09"/>
    <w:rsid w:val="00525C97"/>
    <w:rsid w:val="00526056"/>
    <w:rsid w:val="00526262"/>
    <w:rsid w:val="00526F2D"/>
    <w:rsid w:val="00531AD8"/>
    <w:rsid w:val="005375EC"/>
    <w:rsid w:val="00537F3D"/>
    <w:rsid w:val="00540545"/>
    <w:rsid w:val="00545B2C"/>
    <w:rsid w:val="00545FE7"/>
    <w:rsid w:val="00546A14"/>
    <w:rsid w:val="00546FF5"/>
    <w:rsid w:val="00550310"/>
    <w:rsid w:val="00550A57"/>
    <w:rsid w:val="005532A5"/>
    <w:rsid w:val="00553613"/>
    <w:rsid w:val="00553AD4"/>
    <w:rsid w:val="005637D9"/>
    <w:rsid w:val="005679F9"/>
    <w:rsid w:val="00571BFE"/>
    <w:rsid w:val="005748FC"/>
    <w:rsid w:val="00575582"/>
    <w:rsid w:val="005763EF"/>
    <w:rsid w:val="005776B5"/>
    <w:rsid w:val="005815C8"/>
    <w:rsid w:val="00581865"/>
    <w:rsid w:val="005824AA"/>
    <w:rsid w:val="005851DD"/>
    <w:rsid w:val="00586DF4"/>
    <w:rsid w:val="00587140"/>
    <w:rsid w:val="0058775A"/>
    <w:rsid w:val="00590680"/>
    <w:rsid w:val="005906F6"/>
    <w:rsid w:val="00590A8C"/>
    <w:rsid w:val="00590C06"/>
    <w:rsid w:val="00592403"/>
    <w:rsid w:val="00592DEA"/>
    <w:rsid w:val="00593134"/>
    <w:rsid w:val="0059426F"/>
    <w:rsid w:val="00594C5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1E38"/>
    <w:rsid w:val="005B20A8"/>
    <w:rsid w:val="005B487A"/>
    <w:rsid w:val="005B4988"/>
    <w:rsid w:val="005B5DDD"/>
    <w:rsid w:val="005B60A6"/>
    <w:rsid w:val="005B7EAC"/>
    <w:rsid w:val="005C0835"/>
    <w:rsid w:val="005C0D76"/>
    <w:rsid w:val="005C310E"/>
    <w:rsid w:val="005C6CF3"/>
    <w:rsid w:val="005C71BA"/>
    <w:rsid w:val="005C796D"/>
    <w:rsid w:val="005C7ECD"/>
    <w:rsid w:val="005C7F6F"/>
    <w:rsid w:val="005D1C8B"/>
    <w:rsid w:val="005D2AD7"/>
    <w:rsid w:val="005D5A14"/>
    <w:rsid w:val="005D5FB6"/>
    <w:rsid w:val="005D62EE"/>
    <w:rsid w:val="005E0627"/>
    <w:rsid w:val="005E2237"/>
    <w:rsid w:val="005E3A6D"/>
    <w:rsid w:val="005E462B"/>
    <w:rsid w:val="005E4FF1"/>
    <w:rsid w:val="005F0D57"/>
    <w:rsid w:val="005F164C"/>
    <w:rsid w:val="005F24BB"/>
    <w:rsid w:val="005F3DC1"/>
    <w:rsid w:val="005F4207"/>
    <w:rsid w:val="005F4331"/>
    <w:rsid w:val="005F7F1C"/>
    <w:rsid w:val="0060226D"/>
    <w:rsid w:val="00602683"/>
    <w:rsid w:val="00604C44"/>
    <w:rsid w:val="006051B8"/>
    <w:rsid w:val="006073E0"/>
    <w:rsid w:val="0060768A"/>
    <w:rsid w:val="00607DFD"/>
    <w:rsid w:val="006100C6"/>
    <w:rsid w:val="00611D22"/>
    <w:rsid w:val="006122C1"/>
    <w:rsid w:val="006132F7"/>
    <w:rsid w:val="006143FD"/>
    <w:rsid w:val="00614AAE"/>
    <w:rsid w:val="0061632E"/>
    <w:rsid w:val="006177FE"/>
    <w:rsid w:val="0062089E"/>
    <w:rsid w:val="00620E49"/>
    <w:rsid w:val="00625DB2"/>
    <w:rsid w:val="0062695C"/>
    <w:rsid w:val="00627550"/>
    <w:rsid w:val="0062788E"/>
    <w:rsid w:val="00631272"/>
    <w:rsid w:val="006335C0"/>
    <w:rsid w:val="0063398D"/>
    <w:rsid w:val="00634954"/>
    <w:rsid w:val="00635F10"/>
    <w:rsid w:val="006366DE"/>
    <w:rsid w:val="006374A0"/>
    <w:rsid w:val="0063775E"/>
    <w:rsid w:val="00637D20"/>
    <w:rsid w:val="00640539"/>
    <w:rsid w:val="00641058"/>
    <w:rsid w:val="006415D2"/>
    <w:rsid w:val="006415E8"/>
    <w:rsid w:val="00641728"/>
    <w:rsid w:val="00643C72"/>
    <w:rsid w:val="006443E3"/>
    <w:rsid w:val="00645C3D"/>
    <w:rsid w:val="00650682"/>
    <w:rsid w:val="00653796"/>
    <w:rsid w:val="006541A0"/>
    <w:rsid w:val="006542B7"/>
    <w:rsid w:val="006558FE"/>
    <w:rsid w:val="00657840"/>
    <w:rsid w:val="00657FBE"/>
    <w:rsid w:val="00661101"/>
    <w:rsid w:val="00661878"/>
    <w:rsid w:val="00661975"/>
    <w:rsid w:val="0066233C"/>
    <w:rsid w:val="0066290B"/>
    <w:rsid w:val="00662919"/>
    <w:rsid w:val="00663052"/>
    <w:rsid w:val="00665531"/>
    <w:rsid w:val="00666B0C"/>
    <w:rsid w:val="006679D7"/>
    <w:rsid w:val="00667BFC"/>
    <w:rsid w:val="00670C62"/>
    <w:rsid w:val="00671599"/>
    <w:rsid w:val="00672817"/>
    <w:rsid w:val="00673DF7"/>
    <w:rsid w:val="00676023"/>
    <w:rsid w:val="00676662"/>
    <w:rsid w:val="0068074B"/>
    <w:rsid w:val="006813DE"/>
    <w:rsid w:val="0068224B"/>
    <w:rsid w:val="00683233"/>
    <w:rsid w:val="00685E7D"/>
    <w:rsid w:val="006904A0"/>
    <w:rsid w:val="00692B16"/>
    <w:rsid w:val="00693C18"/>
    <w:rsid w:val="006954FC"/>
    <w:rsid w:val="006A0E2F"/>
    <w:rsid w:val="006A1432"/>
    <w:rsid w:val="006A1745"/>
    <w:rsid w:val="006A30A0"/>
    <w:rsid w:val="006A51FE"/>
    <w:rsid w:val="006A59F2"/>
    <w:rsid w:val="006A66E3"/>
    <w:rsid w:val="006B0895"/>
    <w:rsid w:val="006B16F5"/>
    <w:rsid w:val="006B1D0B"/>
    <w:rsid w:val="006B37AA"/>
    <w:rsid w:val="006B423C"/>
    <w:rsid w:val="006B5813"/>
    <w:rsid w:val="006B606A"/>
    <w:rsid w:val="006B61D5"/>
    <w:rsid w:val="006B6EF2"/>
    <w:rsid w:val="006B6FC3"/>
    <w:rsid w:val="006C1D47"/>
    <w:rsid w:val="006C2B3B"/>
    <w:rsid w:val="006C348B"/>
    <w:rsid w:val="006C4291"/>
    <w:rsid w:val="006C611D"/>
    <w:rsid w:val="006C716A"/>
    <w:rsid w:val="006C75BA"/>
    <w:rsid w:val="006D0B37"/>
    <w:rsid w:val="006D0E99"/>
    <w:rsid w:val="006D63DA"/>
    <w:rsid w:val="006D796B"/>
    <w:rsid w:val="006E16ED"/>
    <w:rsid w:val="006E1713"/>
    <w:rsid w:val="006E1F0C"/>
    <w:rsid w:val="006E2AE7"/>
    <w:rsid w:val="006E3BE0"/>
    <w:rsid w:val="006E5C21"/>
    <w:rsid w:val="006E617B"/>
    <w:rsid w:val="006E6911"/>
    <w:rsid w:val="006E7711"/>
    <w:rsid w:val="006F096D"/>
    <w:rsid w:val="006F1D1B"/>
    <w:rsid w:val="006F2347"/>
    <w:rsid w:val="006F400A"/>
    <w:rsid w:val="006F4566"/>
    <w:rsid w:val="006F6B52"/>
    <w:rsid w:val="007003E9"/>
    <w:rsid w:val="00701229"/>
    <w:rsid w:val="007015EE"/>
    <w:rsid w:val="00702502"/>
    <w:rsid w:val="00704264"/>
    <w:rsid w:val="0070546F"/>
    <w:rsid w:val="0070691D"/>
    <w:rsid w:val="00707A5C"/>
    <w:rsid w:val="00710395"/>
    <w:rsid w:val="00711FF0"/>
    <w:rsid w:val="00714426"/>
    <w:rsid w:val="0071573B"/>
    <w:rsid w:val="00715B07"/>
    <w:rsid w:val="00716F1E"/>
    <w:rsid w:val="00717EF4"/>
    <w:rsid w:val="00724A7A"/>
    <w:rsid w:val="00726939"/>
    <w:rsid w:val="00726A83"/>
    <w:rsid w:val="007279CF"/>
    <w:rsid w:val="007307F1"/>
    <w:rsid w:val="00731CEC"/>
    <w:rsid w:val="007335AF"/>
    <w:rsid w:val="00734322"/>
    <w:rsid w:val="0073512D"/>
    <w:rsid w:val="0073643A"/>
    <w:rsid w:val="007371DF"/>
    <w:rsid w:val="00737CB5"/>
    <w:rsid w:val="00741036"/>
    <w:rsid w:val="00743058"/>
    <w:rsid w:val="00743AD2"/>
    <w:rsid w:val="0074578F"/>
    <w:rsid w:val="00747727"/>
    <w:rsid w:val="00747857"/>
    <w:rsid w:val="00747877"/>
    <w:rsid w:val="00747A55"/>
    <w:rsid w:val="0075377C"/>
    <w:rsid w:val="00753D37"/>
    <w:rsid w:val="00755770"/>
    <w:rsid w:val="007630D3"/>
    <w:rsid w:val="00763DDD"/>
    <w:rsid w:val="007660C8"/>
    <w:rsid w:val="007661DB"/>
    <w:rsid w:val="00770976"/>
    <w:rsid w:val="00775655"/>
    <w:rsid w:val="00776C2A"/>
    <w:rsid w:val="00781EFF"/>
    <w:rsid w:val="00782FDB"/>
    <w:rsid w:val="0078367B"/>
    <w:rsid w:val="00785875"/>
    <w:rsid w:val="00785934"/>
    <w:rsid w:val="007866FA"/>
    <w:rsid w:val="007872B8"/>
    <w:rsid w:val="00787D87"/>
    <w:rsid w:val="00790B7D"/>
    <w:rsid w:val="00790DAC"/>
    <w:rsid w:val="00790E52"/>
    <w:rsid w:val="00790F2E"/>
    <w:rsid w:val="00791620"/>
    <w:rsid w:val="0079247D"/>
    <w:rsid w:val="00797051"/>
    <w:rsid w:val="00797976"/>
    <w:rsid w:val="007A210D"/>
    <w:rsid w:val="007A2F54"/>
    <w:rsid w:val="007A338A"/>
    <w:rsid w:val="007A3486"/>
    <w:rsid w:val="007A44B9"/>
    <w:rsid w:val="007A45C6"/>
    <w:rsid w:val="007A4A84"/>
    <w:rsid w:val="007A75C8"/>
    <w:rsid w:val="007B0667"/>
    <w:rsid w:val="007B1525"/>
    <w:rsid w:val="007B3DF4"/>
    <w:rsid w:val="007B4D27"/>
    <w:rsid w:val="007B759E"/>
    <w:rsid w:val="007C3994"/>
    <w:rsid w:val="007C59D6"/>
    <w:rsid w:val="007C6E2E"/>
    <w:rsid w:val="007D19E2"/>
    <w:rsid w:val="007D2290"/>
    <w:rsid w:val="007D2608"/>
    <w:rsid w:val="007D5F0B"/>
    <w:rsid w:val="007D670B"/>
    <w:rsid w:val="007D6B92"/>
    <w:rsid w:val="007E0437"/>
    <w:rsid w:val="007E0AAA"/>
    <w:rsid w:val="007E412D"/>
    <w:rsid w:val="007E55B9"/>
    <w:rsid w:val="007E5AF6"/>
    <w:rsid w:val="007E6F93"/>
    <w:rsid w:val="007E72F6"/>
    <w:rsid w:val="007F235C"/>
    <w:rsid w:val="007F2F84"/>
    <w:rsid w:val="007F3F91"/>
    <w:rsid w:val="007F4E48"/>
    <w:rsid w:val="007F60FA"/>
    <w:rsid w:val="007F6A16"/>
    <w:rsid w:val="007F7623"/>
    <w:rsid w:val="007F7F98"/>
    <w:rsid w:val="0080177C"/>
    <w:rsid w:val="00803249"/>
    <w:rsid w:val="00803B8E"/>
    <w:rsid w:val="008044AA"/>
    <w:rsid w:val="00804DB3"/>
    <w:rsid w:val="00804FF0"/>
    <w:rsid w:val="00805248"/>
    <w:rsid w:val="00805CC0"/>
    <w:rsid w:val="00805F10"/>
    <w:rsid w:val="00806702"/>
    <w:rsid w:val="00807357"/>
    <w:rsid w:val="00807532"/>
    <w:rsid w:val="00807A4E"/>
    <w:rsid w:val="00810C6B"/>
    <w:rsid w:val="00810DC5"/>
    <w:rsid w:val="00810DDE"/>
    <w:rsid w:val="00811DE0"/>
    <w:rsid w:val="00812178"/>
    <w:rsid w:val="0081245C"/>
    <w:rsid w:val="008135BD"/>
    <w:rsid w:val="00814BF2"/>
    <w:rsid w:val="00814D3C"/>
    <w:rsid w:val="008161B0"/>
    <w:rsid w:val="00816570"/>
    <w:rsid w:val="00817B38"/>
    <w:rsid w:val="00820279"/>
    <w:rsid w:val="00820F3F"/>
    <w:rsid w:val="00822813"/>
    <w:rsid w:val="00826442"/>
    <w:rsid w:val="0082731B"/>
    <w:rsid w:val="0083184A"/>
    <w:rsid w:val="00832930"/>
    <w:rsid w:val="00833F6D"/>
    <w:rsid w:val="0083492B"/>
    <w:rsid w:val="00834AD1"/>
    <w:rsid w:val="00836362"/>
    <w:rsid w:val="008368DB"/>
    <w:rsid w:val="00837067"/>
    <w:rsid w:val="00841169"/>
    <w:rsid w:val="008419A9"/>
    <w:rsid w:val="008421BB"/>
    <w:rsid w:val="00847D99"/>
    <w:rsid w:val="00847F1B"/>
    <w:rsid w:val="00851E55"/>
    <w:rsid w:val="00855FDB"/>
    <w:rsid w:val="0085693B"/>
    <w:rsid w:val="00857B83"/>
    <w:rsid w:val="008610FD"/>
    <w:rsid w:val="00861840"/>
    <w:rsid w:val="0086287A"/>
    <w:rsid w:val="00863502"/>
    <w:rsid w:val="00864B05"/>
    <w:rsid w:val="0086621E"/>
    <w:rsid w:val="008664DA"/>
    <w:rsid w:val="00866A5F"/>
    <w:rsid w:val="00867897"/>
    <w:rsid w:val="00871437"/>
    <w:rsid w:val="00871662"/>
    <w:rsid w:val="008721FF"/>
    <w:rsid w:val="00874BB1"/>
    <w:rsid w:val="00876F64"/>
    <w:rsid w:val="00877A05"/>
    <w:rsid w:val="008826B9"/>
    <w:rsid w:val="008844BA"/>
    <w:rsid w:val="008851DD"/>
    <w:rsid w:val="00890687"/>
    <w:rsid w:val="0089177B"/>
    <w:rsid w:val="0089216F"/>
    <w:rsid w:val="008927AA"/>
    <w:rsid w:val="00893689"/>
    <w:rsid w:val="00894675"/>
    <w:rsid w:val="0089549C"/>
    <w:rsid w:val="00895D6E"/>
    <w:rsid w:val="00896DF2"/>
    <w:rsid w:val="0089785C"/>
    <w:rsid w:val="00897F24"/>
    <w:rsid w:val="008A159F"/>
    <w:rsid w:val="008A3367"/>
    <w:rsid w:val="008A3B1D"/>
    <w:rsid w:val="008A4BF8"/>
    <w:rsid w:val="008A6BBC"/>
    <w:rsid w:val="008A708F"/>
    <w:rsid w:val="008B12E9"/>
    <w:rsid w:val="008B57D6"/>
    <w:rsid w:val="008B6875"/>
    <w:rsid w:val="008C00A2"/>
    <w:rsid w:val="008C030F"/>
    <w:rsid w:val="008C09EF"/>
    <w:rsid w:val="008C1E8A"/>
    <w:rsid w:val="008C1EF3"/>
    <w:rsid w:val="008C6FE2"/>
    <w:rsid w:val="008C7406"/>
    <w:rsid w:val="008D03EC"/>
    <w:rsid w:val="008D10F2"/>
    <w:rsid w:val="008D237A"/>
    <w:rsid w:val="008D29E0"/>
    <w:rsid w:val="008D3883"/>
    <w:rsid w:val="008D61FE"/>
    <w:rsid w:val="008D7465"/>
    <w:rsid w:val="008E1CCE"/>
    <w:rsid w:val="008E2C52"/>
    <w:rsid w:val="008E317D"/>
    <w:rsid w:val="008E39F6"/>
    <w:rsid w:val="008E4C7F"/>
    <w:rsid w:val="008F2519"/>
    <w:rsid w:val="008F2ACF"/>
    <w:rsid w:val="008F5798"/>
    <w:rsid w:val="008F58C9"/>
    <w:rsid w:val="008F63F1"/>
    <w:rsid w:val="008F6DD7"/>
    <w:rsid w:val="008F7108"/>
    <w:rsid w:val="008F7B65"/>
    <w:rsid w:val="0090290B"/>
    <w:rsid w:val="0090377A"/>
    <w:rsid w:val="00904D14"/>
    <w:rsid w:val="0090504E"/>
    <w:rsid w:val="00905297"/>
    <w:rsid w:val="00905F18"/>
    <w:rsid w:val="00907914"/>
    <w:rsid w:val="0091216E"/>
    <w:rsid w:val="00912DFD"/>
    <w:rsid w:val="00913230"/>
    <w:rsid w:val="009135BE"/>
    <w:rsid w:val="00914199"/>
    <w:rsid w:val="00914288"/>
    <w:rsid w:val="009148A5"/>
    <w:rsid w:val="0091530C"/>
    <w:rsid w:val="00916748"/>
    <w:rsid w:val="00917424"/>
    <w:rsid w:val="0092333A"/>
    <w:rsid w:val="00923CD2"/>
    <w:rsid w:val="009244E1"/>
    <w:rsid w:val="009271D3"/>
    <w:rsid w:val="00927383"/>
    <w:rsid w:val="00930CEA"/>
    <w:rsid w:val="00931490"/>
    <w:rsid w:val="0093155F"/>
    <w:rsid w:val="009323EC"/>
    <w:rsid w:val="00932482"/>
    <w:rsid w:val="009337C3"/>
    <w:rsid w:val="0093396F"/>
    <w:rsid w:val="00934B48"/>
    <w:rsid w:val="0094083A"/>
    <w:rsid w:val="00940A06"/>
    <w:rsid w:val="009416C4"/>
    <w:rsid w:val="009417DE"/>
    <w:rsid w:val="009421A7"/>
    <w:rsid w:val="00944120"/>
    <w:rsid w:val="009462E7"/>
    <w:rsid w:val="009465E9"/>
    <w:rsid w:val="00947113"/>
    <w:rsid w:val="0094725F"/>
    <w:rsid w:val="00947329"/>
    <w:rsid w:val="009510F8"/>
    <w:rsid w:val="00954BFE"/>
    <w:rsid w:val="00955132"/>
    <w:rsid w:val="00955871"/>
    <w:rsid w:val="009559AA"/>
    <w:rsid w:val="00955ABD"/>
    <w:rsid w:val="00957D29"/>
    <w:rsid w:val="00957FB7"/>
    <w:rsid w:val="00960AB3"/>
    <w:rsid w:val="009626B4"/>
    <w:rsid w:val="00964E03"/>
    <w:rsid w:val="00965557"/>
    <w:rsid w:val="00966465"/>
    <w:rsid w:val="00967B2D"/>
    <w:rsid w:val="00971A13"/>
    <w:rsid w:val="00973FD8"/>
    <w:rsid w:val="00975C80"/>
    <w:rsid w:val="00976B63"/>
    <w:rsid w:val="00977399"/>
    <w:rsid w:val="0098144F"/>
    <w:rsid w:val="0098310C"/>
    <w:rsid w:val="00985842"/>
    <w:rsid w:val="00985F53"/>
    <w:rsid w:val="00986399"/>
    <w:rsid w:val="00986AA6"/>
    <w:rsid w:val="009872E1"/>
    <w:rsid w:val="009905C0"/>
    <w:rsid w:val="00991479"/>
    <w:rsid w:val="00993500"/>
    <w:rsid w:val="0099355E"/>
    <w:rsid w:val="00994FE6"/>
    <w:rsid w:val="00996445"/>
    <w:rsid w:val="0099699A"/>
    <w:rsid w:val="009A1E6D"/>
    <w:rsid w:val="009A2CAF"/>
    <w:rsid w:val="009A3209"/>
    <w:rsid w:val="009A4252"/>
    <w:rsid w:val="009A53B9"/>
    <w:rsid w:val="009A5625"/>
    <w:rsid w:val="009A5C30"/>
    <w:rsid w:val="009A6E96"/>
    <w:rsid w:val="009B20D8"/>
    <w:rsid w:val="009B318F"/>
    <w:rsid w:val="009B333D"/>
    <w:rsid w:val="009B3CDF"/>
    <w:rsid w:val="009B425B"/>
    <w:rsid w:val="009B53AE"/>
    <w:rsid w:val="009B64CC"/>
    <w:rsid w:val="009C005A"/>
    <w:rsid w:val="009C0E78"/>
    <w:rsid w:val="009C1F91"/>
    <w:rsid w:val="009C6B61"/>
    <w:rsid w:val="009D03EA"/>
    <w:rsid w:val="009D0A85"/>
    <w:rsid w:val="009D108A"/>
    <w:rsid w:val="009D1506"/>
    <w:rsid w:val="009D16C7"/>
    <w:rsid w:val="009D2FE6"/>
    <w:rsid w:val="009E1B02"/>
    <w:rsid w:val="009E1B0B"/>
    <w:rsid w:val="009E51DD"/>
    <w:rsid w:val="009E5446"/>
    <w:rsid w:val="009E6CF9"/>
    <w:rsid w:val="009E7110"/>
    <w:rsid w:val="009F0766"/>
    <w:rsid w:val="009F0E9C"/>
    <w:rsid w:val="009F1F02"/>
    <w:rsid w:val="009F3E45"/>
    <w:rsid w:val="009F40E2"/>
    <w:rsid w:val="009F48A5"/>
    <w:rsid w:val="009F4E1A"/>
    <w:rsid w:val="009F7702"/>
    <w:rsid w:val="009F7C68"/>
    <w:rsid w:val="009F7DF0"/>
    <w:rsid w:val="00A00B8F"/>
    <w:rsid w:val="00A011AA"/>
    <w:rsid w:val="00A041AD"/>
    <w:rsid w:val="00A0462E"/>
    <w:rsid w:val="00A0474F"/>
    <w:rsid w:val="00A0712F"/>
    <w:rsid w:val="00A1008A"/>
    <w:rsid w:val="00A12B80"/>
    <w:rsid w:val="00A12CB3"/>
    <w:rsid w:val="00A13DBE"/>
    <w:rsid w:val="00A1607F"/>
    <w:rsid w:val="00A17672"/>
    <w:rsid w:val="00A2177D"/>
    <w:rsid w:val="00A21829"/>
    <w:rsid w:val="00A21F55"/>
    <w:rsid w:val="00A2399C"/>
    <w:rsid w:val="00A26EA8"/>
    <w:rsid w:val="00A271A0"/>
    <w:rsid w:val="00A27F14"/>
    <w:rsid w:val="00A30886"/>
    <w:rsid w:val="00A325CB"/>
    <w:rsid w:val="00A32DE7"/>
    <w:rsid w:val="00A371DB"/>
    <w:rsid w:val="00A378FC"/>
    <w:rsid w:val="00A407BD"/>
    <w:rsid w:val="00A414CB"/>
    <w:rsid w:val="00A43DC8"/>
    <w:rsid w:val="00A46A9B"/>
    <w:rsid w:val="00A50C51"/>
    <w:rsid w:val="00A528D2"/>
    <w:rsid w:val="00A53571"/>
    <w:rsid w:val="00A53C98"/>
    <w:rsid w:val="00A54CF5"/>
    <w:rsid w:val="00A55EF7"/>
    <w:rsid w:val="00A56AA8"/>
    <w:rsid w:val="00A615E6"/>
    <w:rsid w:val="00A624FB"/>
    <w:rsid w:val="00A63337"/>
    <w:rsid w:val="00A635D0"/>
    <w:rsid w:val="00A63700"/>
    <w:rsid w:val="00A646B7"/>
    <w:rsid w:val="00A662D5"/>
    <w:rsid w:val="00A6660D"/>
    <w:rsid w:val="00A66BB6"/>
    <w:rsid w:val="00A720A3"/>
    <w:rsid w:val="00A72DB0"/>
    <w:rsid w:val="00A72F2E"/>
    <w:rsid w:val="00A73416"/>
    <w:rsid w:val="00A73CE5"/>
    <w:rsid w:val="00A74128"/>
    <w:rsid w:val="00A755B3"/>
    <w:rsid w:val="00A81333"/>
    <w:rsid w:val="00A8247D"/>
    <w:rsid w:val="00A825EC"/>
    <w:rsid w:val="00A84FAC"/>
    <w:rsid w:val="00A86E93"/>
    <w:rsid w:val="00A9061B"/>
    <w:rsid w:val="00A91E30"/>
    <w:rsid w:val="00A9221D"/>
    <w:rsid w:val="00A9307B"/>
    <w:rsid w:val="00A95E09"/>
    <w:rsid w:val="00AA3180"/>
    <w:rsid w:val="00AA503F"/>
    <w:rsid w:val="00AA577C"/>
    <w:rsid w:val="00AA5F29"/>
    <w:rsid w:val="00AB02DC"/>
    <w:rsid w:val="00AB1BB3"/>
    <w:rsid w:val="00AB220C"/>
    <w:rsid w:val="00AB2D0B"/>
    <w:rsid w:val="00AB5289"/>
    <w:rsid w:val="00AB6DF8"/>
    <w:rsid w:val="00AB7FCA"/>
    <w:rsid w:val="00AC0412"/>
    <w:rsid w:val="00AC256E"/>
    <w:rsid w:val="00AC3552"/>
    <w:rsid w:val="00AC5C3C"/>
    <w:rsid w:val="00AC6824"/>
    <w:rsid w:val="00AC7426"/>
    <w:rsid w:val="00AD1966"/>
    <w:rsid w:val="00AD19FA"/>
    <w:rsid w:val="00AD31F3"/>
    <w:rsid w:val="00AD5EDB"/>
    <w:rsid w:val="00AD7953"/>
    <w:rsid w:val="00AD7ED9"/>
    <w:rsid w:val="00AE18F1"/>
    <w:rsid w:val="00AE1F91"/>
    <w:rsid w:val="00AE2747"/>
    <w:rsid w:val="00AE3463"/>
    <w:rsid w:val="00AE3EB4"/>
    <w:rsid w:val="00AE7336"/>
    <w:rsid w:val="00AE7DC1"/>
    <w:rsid w:val="00AE7F14"/>
    <w:rsid w:val="00AF5264"/>
    <w:rsid w:val="00AF5605"/>
    <w:rsid w:val="00AF621C"/>
    <w:rsid w:val="00AF73EE"/>
    <w:rsid w:val="00AF7BE7"/>
    <w:rsid w:val="00AF7E98"/>
    <w:rsid w:val="00B002B4"/>
    <w:rsid w:val="00B0098B"/>
    <w:rsid w:val="00B02626"/>
    <w:rsid w:val="00B03C5C"/>
    <w:rsid w:val="00B0418E"/>
    <w:rsid w:val="00B047FD"/>
    <w:rsid w:val="00B05FB5"/>
    <w:rsid w:val="00B072EE"/>
    <w:rsid w:val="00B136A3"/>
    <w:rsid w:val="00B13BFF"/>
    <w:rsid w:val="00B144B1"/>
    <w:rsid w:val="00B176B3"/>
    <w:rsid w:val="00B20D27"/>
    <w:rsid w:val="00B219AB"/>
    <w:rsid w:val="00B2212C"/>
    <w:rsid w:val="00B22799"/>
    <w:rsid w:val="00B27184"/>
    <w:rsid w:val="00B273A6"/>
    <w:rsid w:val="00B274DC"/>
    <w:rsid w:val="00B27C13"/>
    <w:rsid w:val="00B30801"/>
    <w:rsid w:val="00B30A15"/>
    <w:rsid w:val="00B30E33"/>
    <w:rsid w:val="00B324BD"/>
    <w:rsid w:val="00B329AD"/>
    <w:rsid w:val="00B34A6E"/>
    <w:rsid w:val="00B355A6"/>
    <w:rsid w:val="00B357D2"/>
    <w:rsid w:val="00B3638A"/>
    <w:rsid w:val="00B37989"/>
    <w:rsid w:val="00B4283A"/>
    <w:rsid w:val="00B44C09"/>
    <w:rsid w:val="00B44FAC"/>
    <w:rsid w:val="00B44FFF"/>
    <w:rsid w:val="00B45367"/>
    <w:rsid w:val="00B45E27"/>
    <w:rsid w:val="00B46B3A"/>
    <w:rsid w:val="00B470AA"/>
    <w:rsid w:val="00B53513"/>
    <w:rsid w:val="00B535F5"/>
    <w:rsid w:val="00B553D0"/>
    <w:rsid w:val="00B559A5"/>
    <w:rsid w:val="00B56613"/>
    <w:rsid w:val="00B56E9C"/>
    <w:rsid w:val="00B56FBD"/>
    <w:rsid w:val="00B579C5"/>
    <w:rsid w:val="00B57B55"/>
    <w:rsid w:val="00B6788A"/>
    <w:rsid w:val="00B70FCC"/>
    <w:rsid w:val="00B745B8"/>
    <w:rsid w:val="00B753FC"/>
    <w:rsid w:val="00B83BF3"/>
    <w:rsid w:val="00B86C71"/>
    <w:rsid w:val="00B93649"/>
    <w:rsid w:val="00B94D4B"/>
    <w:rsid w:val="00B96927"/>
    <w:rsid w:val="00B97B71"/>
    <w:rsid w:val="00BA08AA"/>
    <w:rsid w:val="00BA1667"/>
    <w:rsid w:val="00BA211F"/>
    <w:rsid w:val="00BA3018"/>
    <w:rsid w:val="00BB1D63"/>
    <w:rsid w:val="00BB2F9C"/>
    <w:rsid w:val="00BB3085"/>
    <w:rsid w:val="00BB4500"/>
    <w:rsid w:val="00BB5792"/>
    <w:rsid w:val="00BB5A7B"/>
    <w:rsid w:val="00BB5C7A"/>
    <w:rsid w:val="00BB641C"/>
    <w:rsid w:val="00BB6F68"/>
    <w:rsid w:val="00BB756E"/>
    <w:rsid w:val="00BB7B82"/>
    <w:rsid w:val="00BC0A3F"/>
    <w:rsid w:val="00BC197B"/>
    <w:rsid w:val="00BC1F45"/>
    <w:rsid w:val="00BC20C6"/>
    <w:rsid w:val="00BC3615"/>
    <w:rsid w:val="00BC3C20"/>
    <w:rsid w:val="00BC5E14"/>
    <w:rsid w:val="00BC64FB"/>
    <w:rsid w:val="00BC7295"/>
    <w:rsid w:val="00BD01EE"/>
    <w:rsid w:val="00BD075D"/>
    <w:rsid w:val="00BD2432"/>
    <w:rsid w:val="00BD4441"/>
    <w:rsid w:val="00BD46B6"/>
    <w:rsid w:val="00BD65EF"/>
    <w:rsid w:val="00BD7986"/>
    <w:rsid w:val="00BE199F"/>
    <w:rsid w:val="00BE2515"/>
    <w:rsid w:val="00BE251B"/>
    <w:rsid w:val="00BE2D26"/>
    <w:rsid w:val="00BE2DAF"/>
    <w:rsid w:val="00BE2EFA"/>
    <w:rsid w:val="00BE5013"/>
    <w:rsid w:val="00BE50C3"/>
    <w:rsid w:val="00BE64F4"/>
    <w:rsid w:val="00BE6581"/>
    <w:rsid w:val="00BE6DA5"/>
    <w:rsid w:val="00BE6EA3"/>
    <w:rsid w:val="00BE714A"/>
    <w:rsid w:val="00BF0C97"/>
    <w:rsid w:val="00BF1593"/>
    <w:rsid w:val="00BF1A2B"/>
    <w:rsid w:val="00BF2B09"/>
    <w:rsid w:val="00BF48B4"/>
    <w:rsid w:val="00BF5AE7"/>
    <w:rsid w:val="00BF684A"/>
    <w:rsid w:val="00BF79FF"/>
    <w:rsid w:val="00C00EC9"/>
    <w:rsid w:val="00C015B1"/>
    <w:rsid w:val="00C01A88"/>
    <w:rsid w:val="00C02A20"/>
    <w:rsid w:val="00C0328A"/>
    <w:rsid w:val="00C05A31"/>
    <w:rsid w:val="00C0647A"/>
    <w:rsid w:val="00C06B00"/>
    <w:rsid w:val="00C10828"/>
    <w:rsid w:val="00C13558"/>
    <w:rsid w:val="00C14350"/>
    <w:rsid w:val="00C15139"/>
    <w:rsid w:val="00C16BA3"/>
    <w:rsid w:val="00C174EA"/>
    <w:rsid w:val="00C21C24"/>
    <w:rsid w:val="00C22AD1"/>
    <w:rsid w:val="00C248EA"/>
    <w:rsid w:val="00C25949"/>
    <w:rsid w:val="00C30C4C"/>
    <w:rsid w:val="00C31DC0"/>
    <w:rsid w:val="00C336AD"/>
    <w:rsid w:val="00C348F3"/>
    <w:rsid w:val="00C37F16"/>
    <w:rsid w:val="00C422B1"/>
    <w:rsid w:val="00C42A0A"/>
    <w:rsid w:val="00C42CAE"/>
    <w:rsid w:val="00C43351"/>
    <w:rsid w:val="00C43965"/>
    <w:rsid w:val="00C443B1"/>
    <w:rsid w:val="00C4631B"/>
    <w:rsid w:val="00C50247"/>
    <w:rsid w:val="00C50901"/>
    <w:rsid w:val="00C5197C"/>
    <w:rsid w:val="00C521B3"/>
    <w:rsid w:val="00C53162"/>
    <w:rsid w:val="00C53A34"/>
    <w:rsid w:val="00C541B2"/>
    <w:rsid w:val="00C54791"/>
    <w:rsid w:val="00C556B3"/>
    <w:rsid w:val="00C567BF"/>
    <w:rsid w:val="00C567D0"/>
    <w:rsid w:val="00C56E43"/>
    <w:rsid w:val="00C56F07"/>
    <w:rsid w:val="00C60606"/>
    <w:rsid w:val="00C62F0B"/>
    <w:rsid w:val="00C63CA7"/>
    <w:rsid w:val="00C64E0D"/>
    <w:rsid w:val="00C652E3"/>
    <w:rsid w:val="00C65548"/>
    <w:rsid w:val="00C667C5"/>
    <w:rsid w:val="00C67FAC"/>
    <w:rsid w:val="00C72263"/>
    <w:rsid w:val="00C72A6F"/>
    <w:rsid w:val="00C72FB5"/>
    <w:rsid w:val="00C739E5"/>
    <w:rsid w:val="00C76239"/>
    <w:rsid w:val="00C772AD"/>
    <w:rsid w:val="00C77844"/>
    <w:rsid w:val="00C81247"/>
    <w:rsid w:val="00C82B4F"/>
    <w:rsid w:val="00C901F8"/>
    <w:rsid w:val="00C90298"/>
    <w:rsid w:val="00C90DA8"/>
    <w:rsid w:val="00C9139B"/>
    <w:rsid w:val="00C95EED"/>
    <w:rsid w:val="00CA0372"/>
    <w:rsid w:val="00CA13B7"/>
    <w:rsid w:val="00CA5A7D"/>
    <w:rsid w:val="00CA768F"/>
    <w:rsid w:val="00CA7938"/>
    <w:rsid w:val="00CB07FE"/>
    <w:rsid w:val="00CB1131"/>
    <w:rsid w:val="00CB197E"/>
    <w:rsid w:val="00CB40E1"/>
    <w:rsid w:val="00CB5EB7"/>
    <w:rsid w:val="00CB60E5"/>
    <w:rsid w:val="00CB67D1"/>
    <w:rsid w:val="00CB6C96"/>
    <w:rsid w:val="00CB6ED4"/>
    <w:rsid w:val="00CB7C20"/>
    <w:rsid w:val="00CC2674"/>
    <w:rsid w:val="00CC2DCC"/>
    <w:rsid w:val="00CC2DF0"/>
    <w:rsid w:val="00CC2ECA"/>
    <w:rsid w:val="00CC347F"/>
    <w:rsid w:val="00CC3BCC"/>
    <w:rsid w:val="00CC40DB"/>
    <w:rsid w:val="00CC520F"/>
    <w:rsid w:val="00CC596C"/>
    <w:rsid w:val="00CC6192"/>
    <w:rsid w:val="00CC68C9"/>
    <w:rsid w:val="00CC7276"/>
    <w:rsid w:val="00CD04BC"/>
    <w:rsid w:val="00CD0C30"/>
    <w:rsid w:val="00CD1D14"/>
    <w:rsid w:val="00CD31ED"/>
    <w:rsid w:val="00CD5F8E"/>
    <w:rsid w:val="00CD6BD7"/>
    <w:rsid w:val="00CD744F"/>
    <w:rsid w:val="00CE03B7"/>
    <w:rsid w:val="00CE09C1"/>
    <w:rsid w:val="00CE2703"/>
    <w:rsid w:val="00CE395B"/>
    <w:rsid w:val="00CF062D"/>
    <w:rsid w:val="00CF1634"/>
    <w:rsid w:val="00CF4757"/>
    <w:rsid w:val="00CF506B"/>
    <w:rsid w:val="00CF5376"/>
    <w:rsid w:val="00CF66F0"/>
    <w:rsid w:val="00CF6EE4"/>
    <w:rsid w:val="00CF7CBA"/>
    <w:rsid w:val="00D00F3D"/>
    <w:rsid w:val="00D01317"/>
    <w:rsid w:val="00D02ABE"/>
    <w:rsid w:val="00D0355E"/>
    <w:rsid w:val="00D041B3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7091"/>
    <w:rsid w:val="00D17DA5"/>
    <w:rsid w:val="00D20097"/>
    <w:rsid w:val="00D2037F"/>
    <w:rsid w:val="00D20EE9"/>
    <w:rsid w:val="00D2114F"/>
    <w:rsid w:val="00D2778F"/>
    <w:rsid w:val="00D31771"/>
    <w:rsid w:val="00D32FDE"/>
    <w:rsid w:val="00D332B6"/>
    <w:rsid w:val="00D34F61"/>
    <w:rsid w:val="00D36A98"/>
    <w:rsid w:val="00D3713E"/>
    <w:rsid w:val="00D43FB5"/>
    <w:rsid w:val="00D47208"/>
    <w:rsid w:val="00D51A73"/>
    <w:rsid w:val="00D5255D"/>
    <w:rsid w:val="00D52F26"/>
    <w:rsid w:val="00D53070"/>
    <w:rsid w:val="00D5377A"/>
    <w:rsid w:val="00D541B0"/>
    <w:rsid w:val="00D547A7"/>
    <w:rsid w:val="00D5517B"/>
    <w:rsid w:val="00D5528E"/>
    <w:rsid w:val="00D552CD"/>
    <w:rsid w:val="00D558B3"/>
    <w:rsid w:val="00D57724"/>
    <w:rsid w:val="00D60F54"/>
    <w:rsid w:val="00D61D03"/>
    <w:rsid w:val="00D6217E"/>
    <w:rsid w:val="00D623D3"/>
    <w:rsid w:val="00D64515"/>
    <w:rsid w:val="00D65BED"/>
    <w:rsid w:val="00D66186"/>
    <w:rsid w:val="00D665FC"/>
    <w:rsid w:val="00D716B6"/>
    <w:rsid w:val="00D71A10"/>
    <w:rsid w:val="00D71B7F"/>
    <w:rsid w:val="00D72757"/>
    <w:rsid w:val="00D747A0"/>
    <w:rsid w:val="00D779B4"/>
    <w:rsid w:val="00D80041"/>
    <w:rsid w:val="00D805F1"/>
    <w:rsid w:val="00D80DE3"/>
    <w:rsid w:val="00D81C4B"/>
    <w:rsid w:val="00D83B36"/>
    <w:rsid w:val="00D857BD"/>
    <w:rsid w:val="00D86951"/>
    <w:rsid w:val="00D86EF9"/>
    <w:rsid w:val="00D87B34"/>
    <w:rsid w:val="00D90143"/>
    <w:rsid w:val="00D906F3"/>
    <w:rsid w:val="00D95D9B"/>
    <w:rsid w:val="00D96275"/>
    <w:rsid w:val="00D972C8"/>
    <w:rsid w:val="00DA35D4"/>
    <w:rsid w:val="00DA4A13"/>
    <w:rsid w:val="00DA4DB9"/>
    <w:rsid w:val="00DA4DBF"/>
    <w:rsid w:val="00DA5F1C"/>
    <w:rsid w:val="00DA62FE"/>
    <w:rsid w:val="00DA71A7"/>
    <w:rsid w:val="00DB067E"/>
    <w:rsid w:val="00DB09D8"/>
    <w:rsid w:val="00DB0C56"/>
    <w:rsid w:val="00DB3A4E"/>
    <w:rsid w:val="00DB4115"/>
    <w:rsid w:val="00DB5498"/>
    <w:rsid w:val="00DB5926"/>
    <w:rsid w:val="00DB6423"/>
    <w:rsid w:val="00DB660B"/>
    <w:rsid w:val="00DC4367"/>
    <w:rsid w:val="00DC5C07"/>
    <w:rsid w:val="00DC709B"/>
    <w:rsid w:val="00DC7C0B"/>
    <w:rsid w:val="00DC7D16"/>
    <w:rsid w:val="00DD0482"/>
    <w:rsid w:val="00DD3F51"/>
    <w:rsid w:val="00DD4977"/>
    <w:rsid w:val="00DD776E"/>
    <w:rsid w:val="00DE0647"/>
    <w:rsid w:val="00DE07E9"/>
    <w:rsid w:val="00DE1B34"/>
    <w:rsid w:val="00DE1FF9"/>
    <w:rsid w:val="00DE20E1"/>
    <w:rsid w:val="00DE23CD"/>
    <w:rsid w:val="00DE40D9"/>
    <w:rsid w:val="00DE43E9"/>
    <w:rsid w:val="00DE49A3"/>
    <w:rsid w:val="00DE4F38"/>
    <w:rsid w:val="00DE698C"/>
    <w:rsid w:val="00DE73A9"/>
    <w:rsid w:val="00DE7F73"/>
    <w:rsid w:val="00DF124A"/>
    <w:rsid w:val="00DF12FF"/>
    <w:rsid w:val="00DF1335"/>
    <w:rsid w:val="00E014F1"/>
    <w:rsid w:val="00E02C06"/>
    <w:rsid w:val="00E0513E"/>
    <w:rsid w:val="00E05732"/>
    <w:rsid w:val="00E05926"/>
    <w:rsid w:val="00E10919"/>
    <w:rsid w:val="00E14192"/>
    <w:rsid w:val="00E14583"/>
    <w:rsid w:val="00E14985"/>
    <w:rsid w:val="00E1686D"/>
    <w:rsid w:val="00E16988"/>
    <w:rsid w:val="00E16E5C"/>
    <w:rsid w:val="00E17034"/>
    <w:rsid w:val="00E171D9"/>
    <w:rsid w:val="00E17EA0"/>
    <w:rsid w:val="00E20200"/>
    <w:rsid w:val="00E231AC"/>
    <w:rsid w:val="00E2617C"/>
    <w:rsid w:val="00E27245"/>
    <w:rsid w:val="00E2770A"/>
    <w:rsid w:val="00E27B71"/>
    <w:rsid w:val="00E3166E"/>
    <w:rsid w:val="00E3233A"/>
    <w:rsid w:val="00E33DED"/>
    <w:rsid w:val="00E36408"/>
    <w:rsid w:val="00E36F03"/>
    <w:rsid w:val="00E41C3F"/>
    <w:rsid w:val="00E439CE"/>
    <w:rsid w:val="00E4534D"/>
    <w:rsid w:val="00E4555E"/>
    <w:rsid w:val="00E459FC"/>
    <w:rsid w:val="00E45C78"/>
    <w:rsid w:val="00E46FA2"/>
    <w:rsid w:val="00E47628"/>
    <w:rsid w:val="00E47E97"/>
    <w:rsid w:val="00E51A7C"/>
    <w:rsid w:val="00E51FC6"/>
    <w:rsid w:val="00E532C8"/>
    <w:rsid w:val="00E53E05"/>
    <w:rsid w:val="00E54ED7"/>
    <w:rsid w:val="00E5507A"/>
    <w:rsid w:val="00E55499"/>
    <w:rsid w:val="00E556C1"/>
    <w:rsid w:val="00E558FD"/>
    <w:rsid w:val="00E55ABE"/>
    <w:rsid w:val="00E55C56"/>
    <w:rsid w:val="00E57539"/>
    <w:rsid w:val="00E57792"/>
    <w:rsid w:val="00E57919"/>
    <w:rsid w:val="00E60C1A"/>
    <w:rsid w:val="00E60E3B"/>
    <w:rsid w:val="00E64C4A"/>
    <w:rsid w:val="00E653C7"/>
    <w:rsid w:val="00E67C6C"/>
    <w:rsid w:val="00E67F11"/>
    <w:rsid w:val="00E70CA7"/>
    <w:rsid w:val="00E73983"/>
    <w:rsid w:val="00E73EE4"/>
    <w:rsid w:val="00E76924"/>
    <w:rsid w:val="00E81908"/>
    <w:rsid w:val="00E829BE"/>
    <w:rsid w:val="00E85A9F"/>
    <w:rsid w:val="00E86574"/>
    <w:rsid w:val="00E8680B"/>
    <w:rsid w:val="00E87309"/>
    <w:rsid w:val="00E919E8"/>
    <w:rsid w:val="00E91F00"/>
    <w:rsid w:val="00E9282A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718"/>
    <w:rsid w:val="00EA72F6"/>
    <w:rsid w:val="00EB166A"/>
    <w:rsid w:val="00EB17A0"/>
    <w:rsid w:val="00EB20F6"/>
    <w:rsid w:val="00EB2981"/>
    <w:rsid w:val="00EB3556"/>
    <w:rsid w:val="00EB3D62"/>
    <w:rsid w:val="00EB5F2E"/>
    <w:rsid w:val="00EC0652"/>
    <w:rsid w:val="00EC0C02"/>
    <w:rsid w:val="00EC16E6"/>
    <w:rsid w:val="00EC2339"/>
    <w:rsid w:val="00EC3903"/>
    <w:rsid w:val="00EC3DA4"/>
    <w:rsid w:val="00EC4233"/>
    <w:rsid w:val="00EC4C33"/>
    <w:rsid w:val="00ED021D"/>
    <w:rsid w:val="00ED04DC"/>
    <w:rsid w:val="00ED06B7"/>
    <w:rsid w:val="00ED4E74"/>
    <w:rsid w:val="00ED538D"/>
    <w:rsid w:val="00ED7789"/>
    <w:rsid w:val="00ED7A83"/>
    <w:rsid w:val="00EE03D8"/>
    <w:rsid w:val="00EE0AC5"/>
    <w:rsid w:val="00EE1F77"/>
    <w:rsid w:val="00EE3E47"/>
    <w:rsid w:val="00EE6657"/>
    <w:rsid w:val="00EE71DD"/>
    <w:rsid w:val="00EF2445"/>
    <w:rsid w:val="00EF4170"/>
    <w:rsid w:val="00EF4B0B"/>
    <w:rsid w:val="00F006D4"/>
    <w:rsid w:val="00F00FE0"/>
    <w:rsid w:val="00F03D27"/>
    <w:rsid w:val="00F04457"/>
    <w:rsid w:val="00F04A7D"/>
    <w:rsid w:val="00F04F20"/>
    <w:rsid w:val="00F05538"/>
    <w:rsid w:val="00F063C6"/>
    <w:rsid w:val="00F077CE"/>
    <w:rsid w:val="00F07C5A"/>
    <w:rsid w:val="00F07D0E"/>
    <w:rsid w:val="00F12A42"/>
    <w:rsid w:val="00F135FC"/>
    <w:rsid w:val="00F13BBE"/>
    <w:rsid w:val="00F148E0"/>
    <w:rsid w:val="00F16FB8"/>
    <w:rsid w:val="00F235F4"/>
    <w:rsid w:val="00F24580"/>
    <w:rsid w:val="00F24B5E"/>
    <w:rsid w:val="00F25019"/>
    <w:rsid w:val="00F31056"/>
    <w:rsid w:val="00F3131A"/>
    <w:rsid w:val="00F32300"/>
    <w:rsid w:val="00F347AE"/>
    <w:rsid w:val="00F348E4"/>
    <w:rsid w:val="00F355BA"/>
    <w:rsid w:val="00F35A51"/>
    <w:rsid w:val="00F409E9"/>
    <w:rsid w:val="00F416B2"/>
    <w:rsid w:val="00F41A4E"/>
    <w:rsid w:val="00F42B15"/>
    <w:rsid w:val="00F44492"/>
    <w:rsid w:val="00F45C1E"/>
    <w:rsid w:val="00F465D1"/>
    <w:rsid w:val="00F50545"/>
    <w:rsid w:val="00F50C91"/>
    <w:rsid w:val="00F5139F"/>
    <w:rsid w:val="00F51DDD"/>
    <w:rsid w:val="00F524E0"/>
    <w:rsid w:val="00F547D2"/>
    <w:rsid w:val="00F54B14"/>
    <w:rsid w:val="00F579CD"/>
    <w:rsid w:val="00F60325"/>
    <w:rsid w:val="00F60E0F"/>
    <w:rsid w:val="00F61A7E"/>
    <w:rsid w:val="00F6352F"/>
    <w:rsid w:val="00F635B6"/>
    <w:rsid w:val="00F63C39"/>
    <w:rsid w:val="00F65097"/>
    <w:rsid w:val="00F650A4"/>
    <w:rsid w:val="00F660FB"/>
    <w:rsid w:val="00F66FEA"/>
    <w:rsid w:val="00F70649"/>
    <w:rsid w:val="00F70BAD"/>
    <w:rsid w:val="00F71D28"/>
    <w:rsid w:val="00F8015F"/>
    <w:rsid w:val="00F82C7A"/>
    <w:rsid w:val="00F82D6A"/>
    <w:rsid w:val="00F831CA"/>
    <w:rsid w:val="00F85B62"/>
    <w:rsid w:val="00F86098"/>
    <w:rsid w:val="00F86BBC"/>
    <w:rsid w:val="00F872C4"/>
    <w:rsid w:val="00F878BD"/>
    <w:rsid w:val="00F90153"/>
    <w:rsid w:val="00F91AF0"/>
    <w:rsid w:val="00F95320"/>
    <w:rsid w:val="00F961B5"/>
    <w:rsid w:val="00F97FC0"/>
    <w:rsid w:val="00FA3CEE"/>
    <w:rsid w:val="00FA4A18"/>
    <w:rsid w:val="00FA5076"/>
    <w:rsid w:val="00FA5C99"/>
    <w:rsid w:val="00FA6CDC"/>
    <w:rsid w:val="00FB00A5"/>
    <w:rsid w:val="00FB0CC9"/>
    <w:rsid w:val="00FB24EB"/>
    <w:rsid w:val="00FB270C"/>
    <w:rsid w:val="00FB5D04"/>
    <w:rsid w:val="00FB6633"/>
    <w:rsid w:val="00FC0C2E"/>
    <w:rsid w:val="00FC18A4"/>
    <w:rsid w:val="00FC18CE"/>
    <w:rsid w:val="00FC2557"/>
    <w:rsid w:val="00FC35E1"/>
    <w:rsid w:val="00FC3C81"/>
    <w:rsid w:val="00FC4B0B"/>
    <w:rsid w:val="00FC7AD5"/>
    <w:rsid w:val="00FD0CC5"/>
    <w:rsid w:val="00FD1A74"/>
    <w:rsid w:val="00FD2149"/>
    <w:rsid w:val="00FD21BD"/>
    <w:rsid w:val="00FD27A1"/>
    <w:rsid w:val="00FD34BE"/>
    <w:rsid w:val="00FD44B1"/>
    <w:rsid w:val="00FD4BC7"/>
    <w:rsid w:val="00FD5C11"/>
    <w:rsid w:val="00FE0AEB"/>
    <w:rsid w:val="00FE10CB"/>
    <w:rsid w:val="00FE1F6A"/>
    <w:rsid w:val="00FE2E57"/>
    <w:rsid w:val="00FE30D8"/>
    <w:rsid w:val="00FE738C"/>
    <w:rsid w:val="00FF1386"/>
    <w:rsid w:val="00FF1DEE"/>
    <w:rsid w:val="00FF1F0D"/>
    <w:rsid w:val="00FF2967"/>
    <w:rsid w:val="00FF3BBB"/>
    <w:rsid w:val="00FF6027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7F1E"/>
  <w15:docId w15:val="{91709678-DE51-44BF-B425-FBE10D65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numbering" w:customStyle="1" w:styleId="31">
    <w:name w:val="Нет списка3"/>
    <w:next w:val="a2"/>
    <w:uiPriority w:val="99"/>
    <w:semiHidden/>
    <w:unhideWhenUsed/>
    <w:rsid w:val="004D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29101848-cc8b-48ac-b57f-7c55da9df7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0B9E-F3AC-40FF-8F68-5ED82E43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21872</Words>
  <Characters>124672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cp:lastPrinted>2025-08-12T06:39:00Z</cp:lastPrinted>
  <dcterms:created xsi:type="dcterms:W3CDTF">2025-02-18T01:46:00Z</dcterms:created>
  <dcterms:modified xsi:type="dcterms:W3CDTF">2025-08-12T06:40:00Z</dcterms:modified>
</cp:coreProperties>
</file>