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9B" w:rsidRDefault="0029419B" w:rsidP="002941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СЕЛЬСКОГО ПОСЕЛЕНИЯ «КАЛГАНСКОЕ»</w:t>
      </w:r>
    </w:p>
    <w:p w:rsidR="0029419B" w:rsidRDefault="0029419B" w:rsidP="002941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419B" w:rsidRDefault="0029419B" w:rsidP="002941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419B" w:rsidRDefault="0029419B" w:rsidP="002941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29419B" w:rsidRDefault="0029419B" w:rsidP="002941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419B" w:rsidRDefault="0029419B" w:rsidP="002941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419B" w:rsidRDefault="0029419B" w:rsidP="0029419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 декабря 2015 года</w:t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№ 6</w:t>
      </w:r>
      <w:r w:rsidR="00585B65">
        <w:rPr>
          <w:rFonts w:ascii="Times New Roman" w:hAnsi="Times New Roman"/>
          <w:sz w:val="28"/>
          <w:szCs w:val="28"/>
          <w:lang w:val="ru-RU"/>
        </w:rPr>
        <w:t>/1</w:t>
      </w:r>
    </w:p>
    <w:p w:rsidR="0029419B" w:rsidRDefault="0029419B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36A5" w:rsidRDefault="006936A5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419B" w:rsidRDefault="0029419B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29419B" w:rsidRDefault="0029419B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36A5" w:rsidRDefault="006936A5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419B" w:rsidRDefault="0029419B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создании депутатского объединения</w:t>
      </w:r>
    </w:p>
    <w:p w:rsidR="0029419B" w:rsidRDefault="0029419B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36A5" w:rsidRDefault="006936A5" w:rsidP="002941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419B" w:rsidRDefault="0029419B" w:rsidP="0029419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Руководствуясь Федеральным законом от 06 октября 2003 года № 131-ФЗ «Об общих принципах местного самоуправления», в соответствии со статьей 24, статьей 30 часть 3 Устава сельского поселения «Калганское», Совет сельского поселения «Калганское» решил:</w:t>
      </w:r>
    </w:p>
    <w:p w:rsidR="0029419B" w:rsidRDefault="0029419B" w:rsidP="0029419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1.Создать депутатское объединение</w:t>
      </w:r>
      <w:r w:rsidR="00BD4369">
        <w:rPr>
          <w:rFonts w:ascii="Times New Roman" w:hAnsi="Times New Roman"/>
          <w:sz w:val="28"/>
          <w:szCs w:val="28"/>
          <w:lang w:val="ru-RU"/>
        </w:rPr>
        <w:t xml:space="preserve"> из числа сторонников Всероссийской политической партии «Единая</w:t>
      </w:r>
      <w:r w:rsidR="002318B9">
        <w:rPr>
          <w:rFonts w:ascii="Times New Roman" w:hAnsi="Times New Roman"/>
          <w:sz w:val="28"/>
          <w:szCs w:val="28"/>
          <w:lang w:val="ru-RU"/>
        </w:rPr>
        <w:t xml:space="preserve"> Россия» в следующем составе:</w:t>
      </w:r>
    </w:p>
    <w:p w:rsidR="002318B9" w:rsidRDefault="002318B9" w:rsidP="0029419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Руководитель: Горлова Лариса Алексеевна</w:t>
      </w:r>
    </w:p>
    <w:p w:rsidR="002318B9" w:rsidRDefault="002318B9" w:rsidP="002318B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Члены:</w:t>
      </w:r>
    </w:p>
    <w:p w:rsidR="002318B9" w:rsidRDefault="006936A5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Зимина Виктория Михайло</w:t>
      </w:r>
      <w:r w:rsidR="002318B9">
        <w:rPr>
          <w:rFonts w:ascii="Times New Roman" w:hAnsi="Times New Roman"/>
          <w:sz w:val="28"/>
          <w:szCs w:val="28"/>
          <w:lang w:val="ru-RU"/>
        </w:rPr>
        <w:t>вна</w:t>
      </w: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Мичурина Ирина Викторовна</w:t>
      </w: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Окладникова Татьяна Александровна</w:t>
      </w: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Настоящее Решение обнародовать на информационном стенде и на официальном сайте сельского поселения «Калганское».</w:t>
      </w: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</w:p>
    <w:p w:rsidR="002318B9" w:rsidRDefault="002318B9" w:rsidP="00231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«Калганское»</w:t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 w:rsidR="006936A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А.Н. Полуэктов</w:t>
      </w:r>
    </w:p>
    <w:sectPr w:rsidR="002318B9" w:rsidSect="0029419B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0782"/>
    <w:multiLevelType w:val="hybridMultilevel"/>
    <w:tmpl w:val="74882222"/>
    <w:lvl w:ilvl="0" w:tplc="97E0D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19B"/>
    <w:rsid w:val="000476F8"/>
    <w:rsid w:val="000B632B"/>
    <w:rsid w:val="00225A69"/>
    <w:rsid w:val="002318B9"/>
    <w:rsid w:val="0029419B"/>
    <w:rsid w:val="00585B65"/>
    <w:rsid w:val="006936A5"/>
    <w:rsid w:val="00AA0F33"/>
    <w:rsid w:val="00BD4369"/>
    <w:rsid w:val="00CB11EA"/>
    <w:rsid w:val="00F7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9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1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1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41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41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41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1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41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41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41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419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941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41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41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9419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9419B"/>
    <w:rPr>
      <w:b/>
      <w:bCs/>
    </w:rPr>
  </w:style>
  <w:style w:type="character" w:styleId="a8">
    <w:name w:val="Emphasis"/>
    <w:basedOn w:val="a0"/>
    <w:uiPriority w:val="20"/>
    <w:qFormat/>
    <w:rsid w:val="002941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419B"/>
    <w:rPr>
      <w:szCs w:val="32"/>
    </w:rPr>
  </w:style>
  <w:style w:type="paragraph" w:styleId="aa">
    <w:name w:val="List Paragraph"/>
    <w:basedOn w:val="a"/>
    <w:uiPriority w:val="34"/>
    <w:qFormat/>
    <w:rsid w:val="002941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19B"/>
    <w:rPr>
      <w:i/>
    </w:rPr>
  </w:style>
  <w:style w:type="character" w:customStyle="1" w:styleId="22">
    <w:name w:val="Цитата 2 Знак"/>
    <w:basedOn w:val="a0"/>
    <w:link w:val="21"/>
    <w:uiPriority w:val="29"/>
    <w:rsid w:val="002941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41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419B"/>
    <w:rPr>
      <w:b/>
      <w:i/>
      <w:sz w:val="24"/>
    </w:rPr>
  </w:style>
  <w:style w:type="character" w:styleId="ad">
    <w:name w:val="Subtle Emphasis"/>
    <w:uiPriority w:val="19"/>
    <w:qFormat/>
    <w:rsid w:val="002941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41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41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41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41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41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калганскоепоселение</dc:creator>
  <cp:lastModifiedBy>Калга 2</cp:lastModifiedBy>
  <cp:revision>2</cp:revision>
  <dcterms:created xsi:type="dcterms:W3CDTF">2016-02-12T03:12:00Z</dcterms:created>
  <dcterms:modified xsi:type="dcterms:W3CDTF">2016-02-12T03:12:00Z</dcterms:modified>
</cp:coreProperties>
</file>