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F6" w:rsidRPr="0092010E" w:rsidRDefault="0092010E" w:rsidP="0092010E">
      <w:pPr>
        <w:spacing w:after="0"/>
        <w:jc w:val="center"/>
        <w:rPr>
          <w:rFonts w:ascii="Times New Roman" w:hAnsi="Times New Roman" w:cs="Times New Roman"/>
          <w:b/>
          <w:sz w:val="28"/>
          <w:szCs w:val="28"/>
        </w:rPr>
      </w:pPr>
      <w:r w:rsidRPr="0092010E">
        <w:rPr>
          <w:rFonts w:ascii="Times New Roman" w:hAnsi="Times New Roman" w:cs="Times New Roman"/>
          <w:b/>
          <w:sz w:val="28"/>
          <w:szCs w:val="28"/>
        </w:rPr>
        <w:t>Совет городского поселения «Ключевское»</w:t>
      </w:r>
    </w:p>
    <w:p w:rsidR="0092010E" w:rsidRPr="0092010E" w:rsidRDefault="0092010E" w:rsidP="0092010E">
      <w:pPr>
        <w:spacing w:after="0"/>
        <w:jc w:val="center"/>
        <w:rPr>
          <w:rFonts w:ascii="Times New Roman" w:hAnsi="Times New Roman" w:cs="Times New Roman"/>
          <w:b/>
          <w:sz w:val="28"/>
          <w:szCs w:val="28"/>
        </w:rPr>
      </w:pPr>
    </w:p>
    <w:p w:rsidR="0092010E" w:rsidRPr="0092010E" w:rsidRDefault="0092010E" w:rsidP="0092010E">
      <w:pPr>
        <w:spacing w:after="0"/>
        <w:jc w:val="center"/>
        <w:rPr>
          <w:rFonts w:ascii="Times New Roman" w:hAnsi="Times New Roman" w:cs="Times New Roman"/>
          <w:b/>
          <w:sz w:val="28"/>
          <w:szCs w:val="28"/>
        </w:rPr>
      </w:pPr>
      <w:r w:rsidRPr="0092010E">
        <w:rPr>
          <w:rFonts w:ascii="Times New Roman" w:hAnsi="Times New Roman" w:cs="Times New Roman"/>
          <w:b/>
          <w:sz w:val="28"/>
          <w:szCs w:val="28"/>
        </w:rPr>
        <w:t>РЕШЕНИЕ</w:t>
      </w:r>
    </w:p>
    <w:p w:rsidR="0092010E" w:rsidRPr="0092010E" w:rsidRDefault="0092010E" w:rsidP="0092010E">
      <w:pPr>
        <w:spacing w:after="0"/>
        <w:rPr>
          <w:rFonts w:ascii="Times New Roman" w:hAnsi="Times New Roman" w:cs="Times New Roman"/>
          <w:b/>
          <w:sz w:val="28"/>
          <w:szCs w:val="28"/>
        </w:rPr>
      </w:pPr>
    </w:p>
    <w:p w:rsidR="0092010E" w:rsidRPr="0092010E" w:rsidRDefault="0092010E" w:rsidP="0092010E">
      <w:pPr>
        <w:spacing w:after="0"/>
        <w:rPr>
          <w:rFonts w:ascii="Times New Roman" w:hAnsi="Times New Roman" w:cs="Times New Roman"/>
          <w:b/>
          <w:sz w:val="28"/>
          <w:szCs w:val="28"/>
        </w:rPr>
      </w:pPr>
    </w:p>
    <w:p w:rsidR="0092010E" w:rsidRDefault="00776CB0" w:rsidP="0092010E">
      <w:pPr>
        <w:spacing w:after="0"/>
        <w:rPr>
          <w:rFonts w:ascii="Times New Roman" w:hAnsi="Times New Roman" w:cs="Times New Roman"/>
          <w:sz w:val="28"/>
          <w:szCs w:val="28"/>
        </w:rPr>
      </w:pPr>
      <w:r>
        <w:rPr>
          <w:rFonts w:ascii="Times New Roman" w:hAnsi="Times New Roman" w:cs="Times New Roman"/>
          <w:sz w:val="28"/>
          <w:szCs w:val="28"/>
        </w:rPr>
        <w:t>14</w:t>
      </w:r>
      <w:r w:rsidR="0092010E">
        <w:rPr>
          <w:rFonts w:ascii="Times New Roman" w:hAnsi="Times New Roman" w:cs="Times New Roman"/>
          <w:sz w:val="28"/>
          <w:szCs w:val="28"/>
        </w:rPr>
        <w:t xml:space="preserve"> сессия </w:t>
      </w:r>
      <w:r>
        <w:rPr>
          <w:rFonts w:ascii="Times New Roman" w:hAnsi="Times New Roman" w:cs="Times New Roman"/>
          <w:sz w:val="28"/>
          <w:szCs w:val="28"/>
        </w:rPr>
        <w:t xml:space="preserve">4 </w:t>
      </w:r>
      <w:r w:rsidR="0092010E">
        <w:rPr>
          <w:rFonts w:ascii="Times New Roman" w:hAnsi="Times New Roman" w:cs="Times New Roman"/>
          <w:sz w:val="28"/>
          <w:szCs w:val="28"/>
        </w:rPr>
        <w:t>созыва</w:t>
      </w:r>
    </w:p>
    <w:p w:rsidR="0092010E" w:rsidRDefault="0092010E" w:rsidP="0092010E">
      <w:pPr>
        <w:spacing w:after="0"/>
        <w:rPr>
          <w:rFonts w:ascii="Times New Roman" w:hAnsi="Times New Roman" w:cs="Times New Roman"/>
          <w:sz w:val="28"/>
          <w:szCs w:val="28"/>
        </w:rPr>
      </w:pPr>
      <w:r>
        <w:rPr>
          <w:rFonts w:ascii="Times New Roman" w:hAnsi="Times New Roman" w:cs="Times New Roman"/>
          <w:sz w:val="28"/>
          <w:szCs w:val="28"/>
        </w:rPr>
        <w:t>«</w:t>
      </w:r>
      <w:r w:rsidR="00776CB0">
        <w:rPr>
          <w:rFonts w:ascii="Times New Roman" w:hAnsi="Times New Roman" w:cs="Times New Roman"/>
          <w:sz w:val="28"/>
          <w:szCs w:val="28"/>
        </w:rPr>
        <w:t>27</w:t>
      </w:r>
      <w:r>
        <w:rPr>
          <w:rFonts w:ascii="Times New Roman" w:hAnsi="Times New Roman" w:cs="Times New Roman"/>
          <w:sz w:val="28"/>
          <w:szCs w:val="28"/>
        </w:rPr>
        <w:t>»</w:t>
      </w:r>
      <w:r w:rsidR="00776CB0">
        <w:rPr>
          <w:rFonts w:ascii="Times New Roman" w:hAnsi="Times New Roman" w:cs="Times New Roman"/>
          <w:sz w:val="28"/>
          <w:szCs w:val="28"/>
        </w:rPr>
        <w:t xml:space="preserve"> января </w:t>
      </w:r>
      <w:r>
        <w:rPr>
          <w:rFonts w:ascii="Times New Roman" w:hAnsi="Times New Roman" w:cs="Times New Roman"/>
          <w:sz w:val="28"/>
          <w:szCs w:val="28"/>
        </w:rPr>
        <w:t xml:space="preserve"> 2017 года                                                                          </w:t>
      </w:r>
      <w:r w:rsidR="00776CB0">
        <w:rPr>
          <w:rFonts w:ascii="Times New Roman" w:hAnsi="Times New Roman" w:cs="Times New Roman"/>
          <w:sz w:val="28"/>
          <w:szCs w:val="28"/>
        </w:rPr>
        <w:t xml:space="preserve">       </w:t>
      </w:r>
      <w:r>
        <w:rPr>
          <w:rFonts w:ascii="Times New Roman" w:hAnsi="Times New Roman" w:cs="Times New Roman"/>
          <w:sz w:val="28"/>
          <w:szCs w:val="28"/>
        </w:rPr>
        <w:t>№</w:t>
      </w:r>
      <w:r w:rsidR="00776CB0">
        <w:rPr>
          <w:rFonts w:ascii="Times New Roman" w:hAnsi="Times New Roman" w:cs="Times New Roman"/>
          <w:sz w:val="28"/>
          <w:szCs w:val="28"/>
        </w:rPr>
        <w:t xml:space="preserve">  42</w:t>
      </w:r>
    </w:p>
    <w:p w:rsidR="0092010E" w:rsidRDefault="0092010E" w:rsidP="0092010E">
      <w:pPr>
        <w:spacing w:after="0"/>
        <w:rPr>
          <w:rFonts w:ascii="Times New Roman" w:hAnsi="Times New Roman" w:cs="Times New Roman"/>
          <w:sz w:val="28"/>
          <w:szCs w:val="28"/>
        </w:rPr>
      </w:pPr>
    </w:p>
    <w:p w:rsidR="0092010E" w:rsidRDefault="0092010E" w:rsidP="0092010E">
      <w:pPr>
        <w:spacing w:after="0"/>
        <w:ind w:firstLine="708"/>
        <w:jc w:val="center"/>
        <w:rPr>
          <w:rFonts w:ascii="Times New Roman" w:hAnsi="Times New Roman" w:cs="Times New Roman"/>
          <w:b/>
          <w:sz w:val="28"/>
          <w:szCs w:val="28"/>
        </w:rPr>
      </w:pPr>
      <w:r w:rsidRPr="0092010E">
        <w:rPr>
          <w:rFonts w:ascii="Times New Roman" w:hAnsi="Times New Roman" w:cs="Times New Roman"/>
          <w:b/>
          <w:sz w:val="28"/>
          <w:szCs w:val="28"/>
        </w:rPr>
        <w:t>Об утверждении перечня должностных лиц городского поселения «Ключевское», уполномоченных составлять протоколы об административных правонарушениях</w:t>
      </w:r>
    </w:p>
    <w:p w:rsidR="0092010E" w:rsidRPr="0092010E" w:rsidRDefault="0092010E" w:rsidP="0092010E">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Законом Забайкальского края от 4 мая 2010 года № 366-ЗЗК «О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руководствуясь Уставом городского поселения «Ключевское», Совет городского поселения «Ключевское» </w:t>
      </w:r>
      <w:r w:rsidRPr="0092010E">
        <w:rPr>
          <w:rFonts w:ascii="Times New Roman" w:hAnsi="Times New Roman" w:cs="Times New Roman"/>
          <w:b/>
          <w:sz w:val="28"/>
          <w:szCs w:val="28"/>
        </w:rPr>
        <w:t>РЕШИЛ:</w:t>
      </w:r>
      <w:proofErr w:type="gramEnd"/>
    </w:p>
    <w:p w:rsidR="0092010E" w:rsidRPr="0092010E" w:rsidRDefault="0092010E" w:rsidP="009201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w:t>
      </w:r>
      <w:r w:rsidRPr="0092010E">
        <w:rPr>
          <w:rFonts w:ascii="Times New Roman" w:hAnsi="Times New Roman" w:cs="Times New Roman"/>
          <w:sz w:val="28"/>
          <w:szCs w:val="28"/>
        </w:rPr>
        <w:t xml:space="preserve">Утвердить перечень должностных лиц городского поселения «Ключевское» уполномоченных составлять протоколы об административных правонарушениях, предусмотренных </w:t>
      </w:r>
      <w:hyperlink r:id="rId5" w:history="1">
        <w:r w:rsidRPr="0092010E">
          <w:rPr>
            <w:rFonts w:ascii="Times New Roman" w:hAnsi="Times New Roman" w:cs="Times New Roman"/>
            <w:color w:val="0000FF"/>
            <w:sz w:val="28"/>
            <w:szCs w:val="28"/>
          </w:rPr>
          <w:t>статьями 7</w:t>
        </w:r>
      </w:hyperlink>
      <w:r w:rsidRPr="0092010E">
        <w:rPr>
          <w:rFonts w:ascii="Times New Roman" w:hAnsi="Times New Roman" w:cs="Times New Roman"/>
          <w:sz w:val="28"/>
          <w:szCs w:val="28"/>
        </w:rPr>
        <w:t xml:space="preserve">, </w:t>
      </w:r>
      <w:hyperlink r:id="rId6" w:history="1">
        <w:r w:rsidRPr="0092010E">
          <w:rPr>
            <w:rFonts w:ascii="Times New Roman" w:hAnsi="Times New Roman" w:cs="Times New Roman"/>
            <w:color w:val="0000FF"/>
            <w:sz w:val="28"/>
            <w:szCs w:val="28"/>
          </w:rPr>
          <w:t>13</w:t>
        </w:r>
      </w:hyperlink>
      <w:r w:rsidRPr="0092010E">
        <w:rPr>
          <w:rFonts w:ascii="Times New Roman" w:hAnsi="Times New Roman" w:cs="Times New Roman"/>
          <w:sz w:val="28"/>
          <w:szCs w:val="28"/>
        </w:rPr>
        <w:t xml:space="preserve">, </w:t>
      </w:r>
      <w:hyperlink r:id="rId7" w:history="1">
        <w:r w:rsidRPr="0092010E">
          <w:rPr>
            <w:rFonts w:ascii="Times New Roman" w:hAnsi="Times New Roman" w:cs="Times New Roman"/>
            <w:color w:val="0000FF"/>
            <w:sz w:val="28"/>
            <w:szCs w:val="28"/>
          </w:rPr>
          <w:t>13.1</w:t>
        </w:r>
      </w:hyperlink>
      <w:r w:rsidRPr="0092010E">
        <w:rPr>
          <w:rFonts w:ascii="Times New Roman" w:hAnsi="Times New Roman" w:cs="Times New Roman"/>
          <w:sz w:val="28"/>
          <w:szCs w:val="28"/>
        </w:rPr>
        <w:t xml:space="preserve">, </w:t>
      </w:r>
      <w:hyperlink r:id="rId8" w:history="1">
        <w:r w:rsidRPr="0092010E">
          <w:rPr>
            <w:rFonts w:ascii="Times New Roman" w:hAnsi="Times New Roman" w:cs="Times New Roman"/>
            <w:color w:val="0000FF"/>
            <w:sz w:val="28"/>
            <w:szCs w:val="28"/>
          </w:rPr>
          <w:t>15</w:t>
        </w:r>
      </w:hyperlink>
      <w:r w:rsidRPr="0092010E">
        <w:rPr>
          <w:rFonts w:ascii="Times New Roman" w:hAnsi="Times New Roman" w:cs="Times New Roman"/>
          <w:sz w:val="28"/>
          <w:szCs w:val="28"/>
        </w:rPr>
        <w:t xml:space="preserve"> - </w:t>
      </w:r>
      <w:hyperlink r:id="rId9" w:history="1">
        <w:r w:rsidRPr="0092010E">
          <w:rPr>
            <w:rFonts w:ascii="Times New Roman" w:hAnsi="Times New Roman" w:cs="Times New Roman"/>
            <w:color w:val="0000FF"/>
            <w:sz w:val="28"/>
            <w:szCs w:val="28"/>
          </w:rPr>
          <w:t>17.2</w:t>
        </w:r>
      </w:hyperlink>
      <w:r w:rsidRPr="0092010E">
        <w:rPr>
          <w:rFonts w:ascii="Times New Roman" w:hAnsi="Times New Roman" w:cs="Times New Roman"/>
          <w:sz w:val="28"/>
          <w:szCs w:val="28"/>
        </w:rPr>
        <w:t xml:space="preserve">, </w:t>
      </w:r>
      <w:hyperlink r:id="rId10" w:history="1">
        <w:r w:rsidRPr="0092010E">
          <w:rPr>
            <w:rFonts w:ascii="Times New Roman" w:hAnsi="Times New Roman" w:cs="Times New Roman"/>
            <w:color w:val="0000FF"/>
            <w:sz w:val="28"/>
            <w:szCs w:val="28"/>
          </w:rPr>
          <w:t>17.4</w:t>
        </w:r>
      </w:hyperlink>
      <w:r w:rsidRPr="0092010E">
        <w:rPr>
          <w:rFonts w:ascii="Times New Roman" w:hAnsi="Times New Roman" w:cs="Times New Roman"/>
          <w:sz w:val="28"/>
          <w:szCs w:val="28"/>
        </w:rPr>
        <w:t xml:space="preserve">, </w:t>
      </w:r>
      <w:hyperlink r:id="rId11" w:history="1">
        <w:r w:rsidRPr="0092010E">
          <w:rPr>
            <w:rFonts w:ascii="Times New Roman" w:hAnsi="Times New Roman" w:cs="Times New Roman"/>
            <w:color w:val="0000FF"/>
            <w:sz w:val="28"/>
            <w:szCs w:val="28"/>
          </w:rPr>
          <w:t>18</w:t>
        </w:r>
      </w:hyperlink>
      <w:r w:rsidRPr="0092010E">
        <w:rPr>
          <w:rFonts w:ascii="Times New Roman" w:hAnsi="Times New Roman" w:cs="Times New Roman"/>
          <w:sz w:val="28"/>
          <w:szCs w:val="28"/>
        </w:rPr>
        <w:t xml:space="preserve">, </w:t>
      </w:r>
      <w:hyperlink r:id="rId12" w:history="1">
        <w:r w:rsidRPr="0092010E">
          <w:rPr>
            <w:rFonts w:ascii="Times New Roman" w:hAnsi="Times New Roman" w:cs="Times New Roman"/>
            <w:color w:val="0000FF"/>
            <w:sz w:val="28"/>
            <w:szCs w:val="28"/>
          </w:rPr>
          <w:t>18(1)</w:t>
        </w:r>
      </w:hyperlink>
      <w:r w:rsidRPr="0092010E">
        <w:rPr>
          <w:rFonts w:ascii="Times New Roman" w:hAnsi="Times New Roman" w:cs="Times New Roman"/>
          <w:sz w:val="28"/>
          <w:szCs w:val="28"/>
        </w:rPr>
        <w:t xml:space="preserve">, </w:t>
      </w:r>
      <w:hyperlink r:id="rId13" w:history="1">
        <w:r w:rsidRPr="0092010E">
          <w:rPr>
            <w:rFonts w:ascii="Times New Roman" w:hAnsi="Times New Roman" w:cs="Times New Roman"/>
            <w:color w:val="0000FF"/>
            <w:sz w:val="28"/>
            <w:szCs w:val="28"/>
          </w:rPr>
          <w:t>21</w:t>
        </w:r>
      </w:hyperlink>
      <w:r w:rsidRPr="0092010E">
        <w:rPr>
          <w:rFonts w:ascii="Times New Roman" w:hAnsi="Times New Roman" w:cs="Times New Roman"/>
          <w:sz w:val="28"/>
          <w:szCs w:val="28"/>
        </w:rPr>
        <w:t xml:space="preserve">, </w:t>
      </w:r>
      <w:hyperlink r:id="rId14" w:history="1">
        <w:r w:rsidRPr="0092010E">
          <w:rPr>
            <w:rFonts w:ascii="Times New Roman" w:hAnsi="Times New Roman" w:cs="Times New Roman"/>
            <w:color w:val="0000FF"/>
            <w:sz w:val="28"/>
            <w:szCs w:val="28"/>
          </w:rPr>
          <w:t>23</w:t>
        </w:r>
      </w:hyperlink>
      <w:r w:rsidRPr="0092010E">
        <w:rPr>
          <w:rFonts w:ascii="Times New Roman" w:hAnsi="Times New Roman" w:cs="Times New Roman"/>
          <w:sz w:val="28"/>
          <w:szCs w:val="28"/>
        </w:rPr>
        <w:t xml:space="preserve">, </w:t>
      </w:r>
      <w:hyperlink r:id="rId15" w:history="1">
        <w:r w:rsidRPr="0092010E">
          <w:rPr>
            <w:rFonts w:ascii="Times New Roman" w:hAnsi="Times New Roman" w:cs="Times New Roman"/>
            <w:color w:val="0000FF"/>
            <w:sz w:val="28"/>
            <w:szCs w:val="28"/>
          </w:rPr>
          <w:t>24</w:t>
        </w:r>
      </w:hyperlink>
      <w:r w:rsidRPr="0092010E">
        <w:rPr>
          <w:rFonts w:ascii="Times New Roman" w:hAnsi="Times New Roman" w:cs="Times New Roman"/>
          <w:sz w:val="28"/>
          <w:szCs w:val="28"/>
        </w:rPr>
        <w:t>,</w:t>
      </w:r>
      <w:proofErr w:type="gramEnd"/>
      <w:r w:rsidRPr="0092010E">
        <w:rPr>
          <w:rFonts w:ascii="Times New Roman" w:hAnsi="Times New Roman" w:cs="Times New Roman"/>
          <w:sz w:val="28"/>
          <w:szCs w:val="28"/>
        </w:rPr>
        <w:t xml:space="preserve"> </w:t>
      </w:r>
      <w:hyperlink r:id="rId16" w:history="1">
        <w:r w:rsidRPr="0092010E">
          <w:rPr>
            <w:rFonts w:ascii="Times New Roman" w:hAnsi="Times New Roman" w:cs="Times New Roman"/>
            <w:color w:val="0000FF"/>
            <w:sz w:val="28"/>
            <w:szCs w:val="28"/>
          </w:rPr>
          <w:t>29</w:t>
        </w:r>
      </w:hyperlink>
      <w:r w:rsidRPr="0092010E">
        <w:rPr>
          <w:rFonts w:ascii="Times New Roman" w:hAnsi="Times New Roman" w:cs="Times New Roman"/>
          <w:sz w:val="28"/>
          <w:szCs w:val="28"/>
        </w:rPr>
        <w:t xml:space="preserve">, </w:t>
      </w:r>
      <w:hyperlink r:id="rId17" w:history="1">
        <w:r w:rsidRPr="0092010E">
          <w:rPr>
            <w:rFonts w:ascii="Times New Roman" w:hAnsi="Times New Roman" w:cs="Times New Roman"/>
            <w:color w:val="0000FF"/>
            <w:sz w:val="28"/>
            <w:szCs w:val="28"/>
          </w:rPr>
          <w:t>30</w:t>
        </w:r>
      </w:hyperlink>
      <w:r w:rsidRPr="0092010E">
        <w:rPr>
          <w:rFonts w:ascii="Times New Roman" w:hAnsi="Times New Roman" w:cs="Times New Roman"/>
          <w:sz w:val="28"/>
          <w:szCs w:val="28"/>
        </w:rPr>
        <w:t xml:space="preserve">, </w:t>
      </w:r>
      <w:hyperlink r:id="rId18" w:history="1">
        <w:r w:rsidRPr="0092010E">
          <w:rPr>
            <w:rFonts w:ascii="Times New Roman" w:hAnsi="Times New Roman" w:cs="Times New Roman"/>
            <w:color w:val="0000FF"/>
            <w:sz w:val="28"/>
            <w:szCs w:val="28"/>
          </w:rPr>
          <w:t>33</w:t>
        </w:r>
      </w:hyperlink>
      <w:r w:rsidRPr="0092010E">
        <w:rPr>
          <w:rFonts w:ascii="Times New Roman" w:hAnsi="Times New Roman" w:cs="Times New Roman"/>
          <w:sz w:val="28"/>
          <w:szCs w:val="28"/>
        </w:rPr>
        <w:t xml:space="preserve">, </w:t>
      </w:r>
      <w:hyperlink r:id="rId19" w:history="1">
        <w:r w:rsidRPr="0092010E">
          <w:rPr>
            <w:rFonts w:ascii="Times New Roman" w:hAnsi="Times New Roman" w:cs="Times New Roman"/>
            <w:color w:val="0000FF"/>
            <w:sz w:val="28"/>
            <w:szCs w:val="28"/>
          </w:rPr>
          <w:t>36.2</w:t>
        </w:r>
      </w:hyperlink>
      <w:r w:rsidRPr="0092010E">
        <w:rPr>
          <w:rFonts w:ascii="Times New Roman" w:hAnsi="Times New Roman" w:cs="Times New Roman"/>
          <w:sz w:val="28"/>
          <w:szCs w:val="28"/>
        </w:rPr>
        <w:t xml:space="preserve">, </w:t>
      </w:r>
      <w:hyperlink r:id="rId20" w:history="1">
        <w:r w:rsidRPr="0092010E">
          <w:rPr>
            <w:rFonts w:ascii="Times New Roman" w:hAnsi="Times New Roman" w:cs="Times New Roman"/>
            <w:color w:val="0000FF"/>
            <w:sz w:val="28"/>
            <w:szCs w:val="28"/>
          </w:rPr>
          <w:t>41</w:t>
        </w:r>
      </w:hyperlink>
      <w:r w:rsidRPr="0092010E">
        <w:rPr>
          <w:rFonts w:ascii="Times New Roman" w:hAnsi="Times New Roman" w:cs="Times New Roman"/>
          <w:sz w:val="28"/>
          <w:szCs w:val="28"/>
        </w:rPr>
        <w:t xml:space="preserve"> - </w:t>
      </w:r>
      <w:hyperlink r:id="rId21" w:history="1">
        <w:r w:rsidRPr="0092010E">
          <w:rPr>
            <w:rFonts w:ascii="Times New Roman" w:hAnsi="Times New Roman" w:cs="Times New Roman"/>
            <w:color w:val="0000FF"/>
            <w:sz w:val="28"/>
            <w:szCs w:val="28"/>
          </w:rPr>
          <w:t>43</w:t>
        </w:r>
      </w:hyperlink>
      <w:r w:rsidRPr="0092010E">
        <w:rPr>
          <w:rFonts w:ascii="Times New Roman" w:hAnsi="Times New Roman" w:cs="Times New Roman"/>
          <w:sz w:val="28"/>
          <w:szCs w:val="28"/>
        </w:rPr>
        <w:t xml:space="preserve">, </w:t>
      </w:r>
      <w:hyperlink r:id="rId22" w:history="1">
        <w:r w:rsidRPr="0092010E">
          <w:rPr>
            <w:rFonts w:ascii="Times New Roman" w:hAnsi="Times New Roman" w:cs="Times New Roman"/>
            <w:color w:val="0000FF"/>
            <w:sz w:val="28"/>
            <w:szCs w:val="28"/>
          </w:rPr>
          <w:t>44</w:t>
        </w:r>
      </w:hyperlink>
      <w:r w:rsidRPr="0092010E">
        <w:rPr>
          <w:rFonts w:ascii="Times New Roman" w:hAnsi="Times New Roman" w:cs="Times New Roman"/>
          <w:sz w:val="28"/>
          <w:szCs w:val="28"/>
        </w:rPr>
        <w:t xml:space="preserve"> (за нарушение установленных маршрута регулярных перевозок и расписания движения транспорта общего пользования в городском и пригородном сообщении), </w:t>
      </w:r>
      <w:hyperlink r:id="rId23" w:history="1">
        <w:r w:rsidRPr="0092010E">
          <w:rPr>
            <w:rFonts w:ascii="Times New Roman" w:hAnsi="Times New Roman" w:cs="Times New Roman"/>
            <w:color w:val="0000FF"/>
            <w:sz w:val="28"/>
            <w:szCs w:val="28"/>
          </w:rPr>
          <w:t>46.2</w:t>
        </w:r>
      </w:hyperlink>
      <w:r w:rsidRPr="0092010E">
        <w:rPr>
          <w:rFonts w:ascii="Times New Roman" w:hAnsi="Times New Roman" w:cs="Times New Roman"/>
          <w:sz w:val="28"/>
          <w:szCs w:val="28"/>
        </w:rPr>
        <w:t xml:space="preserve">, </w:t>
      </w:r>
      <w:hyperlink r:id="rId24" w:history="1">
        <w:r w:rsidRPr="0092010E">
          <w:rPr>
            <w:rFonts w:ascii="Times New Roman" w:hAnsi="Times New Roman" w:cs="Times New Roman"/>
            <w:color w:val="0000FF"/>
            <w:sz w:val="28"/>
            <w:szCs w:val="28"/>
          </w:rPr>
          <w:t>46.3</w:t>
        </w:r>
      </w:hyperlink>
      <w:r w:rsidRPr="0092010E">
        <w:rPr>
          <w:rFonts w:ascii="Times New Roman" w:hAnsi="Times New Roman" w:cs="Times New Roman"/>
          <w:sz w:val="28"/>
          <w:szCs w:val="28"/>
        </w:rPr>
        <w:t xml:space="preserve"> и </w:t>
      </w:r>
      <w:hyperlink r:id="rId25" w:history="1">
        <w:r w:rsidRPr="0092010E">
          <w:rPr>
            <w:rFonts w:ascii="Times New Roman" w:hAnsi="Times New Roman" w:cs="Times New Roman"/>
            <w:color w:val="0000FF"/>
            <w:sz w:val="28"/>
            <w:szCs w:val="28"/>
          </w:rPr>
          <w:t>51</w:t>
        </w:r>
      </w:hyperlink>
      <w:r w:rsidRPr="0092010E">
        <w:rPr>
          <w:rFonts w:ascii="Times New Roman" w:hAnsi="Times New Roman" w:cs="Times New Roman"/>
          <w:sz w:val="28"/>
          <w:szCs w:val="28"/>
        </w:rPr>
        <w:t xml:space="preserve"> Закона Забайкальского края "Об административных правонарушениях"</w:t>
      </w:r>
      <w:r>
        <w:rPr>
          <w:rFonts w:ascii="Times New Roman" w:hAnsi="Times New Roman" w:cs="Times New Roman"/>
          <w:sz w:val="28"/>
          <w:szCs w:val="28"/>
        </w:rPr>
        <w:t xml:space="preserve"> (приложение № 1)</w:t>
      </w:r>
    </w:p>
    <w:p w:rsidR="0092010E" w:rsidRDefault="0092010E" w:rsidP="0092010E">
      <w:pPr>
        <w:ind w:firstLine="708"/>
        <w:jc w:val="both"/>
        <w:rPr>
          <w:rFonts w:ascii="Times New Roman" w:hAnsi="Times New Roman" w:cs="Times New Roman"/>
          <w:sz w:val="28"/>
          <w:szCs w:val="28"/>
        </w:rPr>
      </w:pPr>
      <w:r>
        <w:rPr>
          <w:rFonts w:ascii="Times New Roman" w:hAnsi="Times New Roman" w:cs="Times New Roman"/>
          <w:sz w:val="28"/>
          <w:szCs w:val="28"/>
        </w:rPr>
        <w:t xml:space="preserve">  2.Решение Совета городского поселения «Ключевское» от 03 февраля 2012 года № 14 «Об утверждении перечня должностных лиц городского поселения «Ключевское», уполномоченных составлять протоколы об административных правонарушениях» -  счита</w:t>
      </w:r>
      <w:r w:rsidR="00776CB0">
        <w:rPr>
          <w:rFonts w:ascii="Times New Roman" w:hAnsi="Times New Roman" w:cs="Times New Roman"/>
          <w:sz w:val="28"/>
          <w:szCs w:val="28"/>
        </w:rPr>
        <w:t>т</w:t>
      </w:r>
      <w:r>
        <w:rPr>
          <w:rFonts w:ascii="Times New Roman" w:hAnsi="Times New Roman" w:cs="Times New Roman"/>
          <w:sz w:val="28"/>
          <w:szCs w:val="28"/>
        </w:rPr>
        <w:t>ь утратившим силу.</w:t>
      </w:r>
    </w:p>
    <w:p w:rsidR="0092010E" w:rsidRDefault="0092010E" w:rsidP="0092010E">
      <w:pPr>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на следующий день после дня его официального обнародования.</w:t>
      </w:r>
    </w:p>
    <w:p w:rsidR="0092010E" w:rsidRDefault="0092010E" w:rsidP="00776CB0">
      <w:pPr>
        <w:ind w:firstLine="708"/>
        <w:jc w:val="both"/>
        <w:rPr>
          <w:rFonts w:ascii="Times New Roman" w:hAnsi="Times New Roman" w:cs="Times New Roman"/>
          <w:sz w:val="28"/>
          <w:szCs w:val="28"/>
        </w:rPr>
      </w:pPr>
      <w:r>
        <w:rPr>
          <w:rFonts w:ascii="Times New Roman" w:hAnsi="Times New Roman" w:cs="Times New Roman"/>
          <w:sz w:val="28"/>
          <w:szCs w:val="28"/>
        </w:rPr>
        <w:t>4.Настоящее решение разместить на официальном сайте муниципального района «Могочинский район».</w:t>
      </w:r>
    </w:p>
    <w:p w:rsidR="0092010E" w:rsidRDefault="0092010E" w:rsidP="0092010E">
      <w:pPr>
        <w:spacing w:after="0"/>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w:t>
      </w:r>
    </w:p>
    <w:p w:rsidR="0092010E" w:rsidRDefault="0092010E" w:rsidP="0092010E">
      <w:pPr>
        <w:spacing w:after="0"/>
        <w:jc w:val="both"/>
        <w:rPr>
          <w:rFonts w:ascii="Times New Roman" w:hAnsi="Times New Roman" w:cs="Times New Roman"/>
          <w:sz w:val="28"/>
          <w:szCs w:val="28"/>
        </w:rPr>
      </w:pPr>
      <w:r>
        <w:rPr>
          <w:rFonts w:ascii="Times New Roman" w:hAnsi="Times New Roman" w:cs="Times New Roman"/>
          <w:sz w:val="28"/>
          <w:szCs w:val="28"/>
        </w:rPr>
        <w:t>«Ключевское»                                                                          О.В. Лончакова</w:t>
      </w:r>
    </w:p>
    <w:p w:rsidR="0092010E" w:rsidRP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Приложение № 1</w:t>
      </w:r>
    </w:p>
    <w:p w:rsidR="0092010E" w:rsidRDefault="0092010E" w:rsidP="0092010E">
      <w:pPr>
        <w:spacing w:after="0"/>
        <w:ind w:left="6372"/>
        <w:rPr>
          <w:rFonts w:ascii="Times New Roman" w:hAnsi="Times New Roman" w:cs="Times New Roman"/>
          <w:sz w:val="28"/>
          <w:szCs w:val="28"/>
        </w:rPr>
      </w:pPr>
      <w:r>
        <w:rPr>
          <w:rFonts w:ascii="Times New Roman" w:hAnsi="Times New Roman" w:cs="Times New Roman"/>
          <w:sz w:val="28"/>
          <w:szCs w:val="28"/>
        </w:rPr>
        <w:t>к решению  № ___ Совета</w:t>
      </w:r>
    </w:p>
    <w:p w:rsidR="0092010E" w:rsidRPr="0092010E" w:rsidRDefault="0092010E" w:rsidP="0092010E">
      <w:pPr>
        <w:spacing w:after="0"/>
        <w:ind w:left="6372"/>
        <w:rPr>
          <w:rFonts w:ascii="Times New Roman" w:hAnsi="Times New Roman" w:cs="Times New Roman"/>
          <w:sz w:val="28"/>
          <w:szCs w:val="28"/>
        </w:rPr>
      </w:pPr>
      <w:r>
        <w:rPr>
          <w:rFonts w:ascii="Times New Roman" w:hAnsi="Times New Roman" w:cs="Times New Roman"/>
          <w:sz w:val="28"/>
          <w:szCs w:val="28"/>
        </w:rPr>
        <w:t>городского поселения «Ключевское» от «__»____ 2017 года</w:t>
      </w:r>
    </w:p>
    <w:p w:rsidR="0092010E" w:rsidRDefault="0092010E">
      <w:pPr>
        <w:spacing w:after="0"/>
        <w:rPr>
          <w:rFonts w:ascii="Times New Roman" w:hAnsi="Times New Roman" w:cs="Times New Roman"/>
          <w:sz w:val="28"/>
          <w:szCs w:val="28"/>
        </w:rPr>
      </w:pPr>
    </w:p>
    <w:p w:rsidR="0092010E" w:rsidRDefault="0092010E" w:rsidP="0092010E">
      <w:pPr>
        <w:rPr>
          <w:rFonts w:ascii="Times New Roman" w:hAnsi="Times New Roman" w:cs="Times New Roman"/>
          <w:sz w:val="28"/>
          <w:szCs w:val="28"/>
        </w:rPr>
      </w:pPr>
    </w:p>
    <w:p w:rsidR="0092010E" w:rsidRDefault="0092010E" w:rsidP="0092010E">
      <w:pPr>
        <w:tabs>
          <w:tab w:val="left" w:pos="3120"/>
        </w:tabs>
        <w:rPr>
          <w:rFonts w:ascii="Times New Roman" w:hAnsi="Times New Roman" w:cs="Times New Roman"/>
          <w:sz w:val="28"/>
          <w:szCs w:val="28"/>
        </w:rPr>
      </w:pPr>
      <w:r>
        <w:rPr>
          <w:rFonts w:ascii="Times New Roman" w:hAnsi="Times New Roman" w:cs="Times New Roman"/>
          <w:sz w:val="28"/>
          <w:szCs w:val="28"/>
        </w:rPr>
        <w:tab/>
        <w:t>ПЕРЕЧЕНЬ</w:t>
      </w:r>
    </w:p>
    <w:p w:rsidR="0092010E" w:rsidRDefault="0092010E" w:rsidP="0092010E">
      <w:pPr>
        <w:tabs>
          <w:tab w:val="left" w:pos="3120"/>
        </w:tabs>
        <w:jc w:val="center"/>
        <w:rPr>
          <w:rFonts w:ascii="Times New Roman" w:hAnsi="Times New Roman" w:cs="Times New Roman"/>
          <w:sz w:val="28"/>
          <w:szCs w:val="28"/>
        </w:rPr>
      </w:pPr>
      <w:r>
        <w:rPr>
          <w:rFonts w:ascii="Times New Roman" w:hAnsi="Times New Roman" w:cs="Times New Roman"/>
          <w:sz w:val="28"/>
          <w:szCs w:val="28"/>
        </w:rPr>
        <w:t>должностных лиц администрации городского поселения «Ключевское», уполномоченных составлять протоколы об административных правонарушениях</w:t>
      </w:r>
    </w:p>
    <w:p w:rsidR="0092010E" w:rsidRDefault="0092010E" w:rsidP="0092010E">
      <w:pPr>
        <w:rPr>
          <w:rFonts w:ascii="Times New Roman" w:hAnsi="Times New Roman" w:cs="Times New Roman"/>
          <w:sz w:val="28"/>
          <w:szCs w:val="28"/>
        </w:rPr>
      </w:pPr>
      <w:r>
        <w:rPr>
          <w:rFonts w:ascii="Times New Roman" w:hAnsi="Times New Roman" w:cs="Times New Roman"/>
          <w:sz w:val="28"/>
          <w:szCs w:val="28"/>
        </w:rPr>
        <w:t>- глава городского поселения «Ключевское»;</w:t>
      </w:r>
    </w:p>
    <w:p w:rsidR="0092010E" w:rsidRPr="0092010E" w:rsidRDefault="0092010E" w:rsidP="0092010E">
      <w:pPr>
        <w:rPr>
          <w:rFonts w:ascii="Times New Roman" w:hAnsi="Times New Roman" w:cs="Times New Roman"/>
          <w:sz w:val="28"/>
          <w:szCs w:val="28"/>
        </w:rPr>
      </w:pPr>
      <w:r>
        <w:rPr>
          <w:rFonts w:ascii="Times New Roman" w:hAnsi="Times New Roman" w:cs="Times New Roman"/>
          <w:sz w:val="28"/>
          <w:szCs w:val="28"/>
        </w:rPr>
        <w:t>- главный специалист по общим вопросам городского поселения «Ключевское».</w:t>
      </w:r>
    </w:p>
    <w:sectPr w:rsidR="0092010E" w:rsidRPr="0092010E" w:rsidSect="00C44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51188"/>
    <w:multiLevelType w:val="hybridMultilevel"/>
    <w:tmpl w:val="F524EBB2"/>
    <w:lvl w:ilvl="0" w:tplc="88824E2A">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522F1367"/>
    <w:multiLevelType w:val="hybridMultilevel"/>
    <w:tmpl w:val="9F867294"/>
    <w:lvl w:ilvl="0" w:tplc="EEC8F8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545847"/>
    <w:multiLevelType w:val="hybridMultilevel"/>
    <w:tmpl w:val="6722EAFA"/>
    <w:lvl w:ilvl="0" w:tplc="8A4E718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
    <w:nsid w:val="62366EFC"/>
    <w:multiLevelType w:val="hybridMultilevel"/>
    <w:tmpl w:val="584CEE58"/>
    <w:lvl w:ilvl="0" w:tplc="C73A806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67EC2074"/>
    <w:multiLevelType w:val="hybridMultilevel"/>
    <w:tmpl w:val="BBE275CA"/>
    <w:lvl w:ilvl="0" w:tplc="5DC0E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4F6"/>
    <w:rsid w:val="001204F6"/>
    <w:rsid w:val="00776CB0"/>
    <w:rsid w:val="0092010E"/>
    <w:rsid w:val="00AC1584"/>
    <w:rsid w:val="00C44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1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E4D46D073A7D36A4BAE377E73B0306B3FE3ABB7C8374A772F64EAA55D5C2461B3B95D02D343AF0D17A17B5FEV0G8J" TargetMode="External"/><Relationship Id="rId13" Type="http://schemas.openxmlformats.org/officeDocument/2006/relationships/hyperlink" Target="consultantplus://offline/ref=C5E4D46D073A7D36A4BAE377E73B0306B3FE3ABB7C8374A772F64EAA55D5C2461B3B95D02D343AF0D17A17B0FFV0GCJ" TargetMode="External"/><Relationship Id="rId18" Type="http://schemas.openxmlformats.org/officeDocument/2006/relationships/hyperlink" Target="consultantplus://offline/ref=C5E4D46D073A7D36A4BAE377E73B0306B3FE3ABB7C8374A772F64EAA55D5C2461B3B95D02D343AF0D17A17B1F2V0G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5E4D46D073A7D36A4BAE377E73B0306B3FE3ABB7C8374A772F64EAA55D5C2461B3B95D02D343AF0D17A17B1FEV0GBJ" TargetMode="External"/><Relationship Id="rId7" Type="http://schemas.openxmlformats.org/officeDocument/2006/relationships/hyperlink" Target="consultantplus://offline/ref=C5E4D46D073A7D36A4BAE377E73B0306B3FE3ABB7C8374A772F64EAA55D5C2461B3B95D02D343AF0D17A17B5FEV0GBJ" TargetMode="External"/><Relationship Id="rId12" Type="http://schemas.openxmlformats.org/officeDocument/2006/relationships/hyperlink" Target="consultantplus://offline/ref=C5E4D46D073A7D36A4BAE377E73B0306B3FE3ABB7C8374A772F64EAA55D5C2461B3B95D02D343AF0D17A17B6F5V0G8J" TargetMode="External"/><Relationship Id="rId17" Type="http://schemas.openxmlformats.org/officeDocument/2006/relationships/hyperlink" Target="consultantplus://offline/ref=C5E4D46D073A7D36A4BAE377E73B0306B3FE3ABB7C8374A772F64EAA55D5C2461B3B95D02D343AF0D17A17B1F4V0G6J" TargetMode="External"/><Relationship Id="rId25" Type="http://schemas.openxmlformats.org/officeDocument/2006/relationships/hyperlink" Target="consultantplus://offline/ref=C5E4D46D073A7D36A4BAE377E73B0306B3FE3ABB7C8374A772F64EAA55D5C2461B3B95D02D343AF0D17A17B5F4V0GDJ" TargetMode="External"/><Relationship Id="rId2" Type="http://schemas.openxmlformats.org/officeDocument/2006/relationships/styles" Target="styles.xml"/><Relationship Id="rId16" Type="http://schemas.openxmlformats.org/officeDocument/2006/relationships/hyperlink" Target="consultantplus://offline/ref=C5E4D46D073A7D36A4BAE377E73B0306B3FE3ABB7C8374A772F64EAA55D5C2461B3B95D02D343AF0D17A17B1F4V0G9J" TargetMode="External"/><Relationship Id="rId20" Type="http://schemas.openxmlformats.org/officeDocument/2006/relationships/hyperlink" Target="consultantplus://offline/ref=C5E4D46D073A7D36A4BAE377E73B0306B3FE3ABB7C8374A772F64EAA55D5C2461B3B95D02D343AF0D17A17B1F1V0G7J" TargetMode="External"/><Relationship Id="rId1" Type="http://schemas.openxmlformats.org/officeDocument/2006/relationships/numbering" Target="numbering.xml"/><Relationship Id="rId6" Type="http://schemas.openxmlformats.org/officeDocument/2006/relationships/hyperlink" Target="consultantplus://offline/ref=C5E4D46D073A7D36A4BAE377E73B0306B3FE3ABB7C8374A772F64EAA55D5C2461B3B95D02D343AF0D17A17B0F3V0G7J" TargetMode="External"/><Relationship Id="rId11" Type="http://schemas.openxmlformats.org/officeDocument/2006/relationships/hyperlink" Target="consultantplus://offline/ref=C5E4D46D073A7D36A4BAE377E73B0306B3FE3ABB7C8374A772F64EAA55D5C2461B3B95D02D343AF0D17A17B0FEV0GDJ" TargetMode="External"/><Relationship Id="rId24" Type="http://schemas.openxmlformats.org/officeDocument/2006/relationships/hyperlink" Target="consultantplus://offline/ref=C5E4D46D073A7D36A4BAE377E73B0306B3FE3ABB7C8374A772F64EAA55D5C2461B3B95D02D343AF0D17A17B5F0V0G6J" TargetMode="External"/><Relationship Id="rId5" Type="http://schemas.openxmlformats.org/officeDocument/2006/relationships/hyperlink" Target="consultantplus://offline/ref=C5E4D46D073A7D36A4BAE377E73B0306B3FE3ABB7C8374A772F64EAA55D5C2461B3B95D02D343AF0D17A17B0F5V0GDJ" TargetMode="External"/><Relationship Id="rId15" Type="http://schemas.openxmlformats.org/officeDocument/2006/relationships/hyperlink" Target="consultantplus://offline/ref=C5E4D46D073A7D36A4BAE377E73B0306B3FE3ABB7C8374A772F64EAA55D5C2461B3B95D02D343AF0D17A17B1F6V0G6J" TargetMode="External"/><Relationship Id="rId23" Type="http://schemas.openxmlformats.org/officeDocument/2006/relationships/hyperlink" Target="consultantplus://offline/ref=C5E4D46D073A7D36A4BAE377E73B0306B3FE3ABB7C8374A772F64EAA55D5C2461B3B95D02D343AF0D17A17B5F0V0G8J" TargetMode="External"/><Relationship Id="rId10" Type="http://schemas.openxmlformats.org/officeDocument/2006/relationships/hyperlink" Target="consultantplus://offline/ref=C5E4D46D073A7D36A4BAE377E73B0306B3FE3ABB7C8374A772F64EAA55D5C2461B3B95D02D343AF0D17A17B5F1V0GDJ" TargetMode="External"/><Relationship Id="rId19" Type="http://schemas.openxmlformats.org/officeDocument/2006/relationships/hyperlink" Target="consultantplus://offline/ref=C5E4D46D073A7D36A4BAE377E73B0306B3FE3ABB7C8374A772F64EAA55D5C2461B3B95D02D343AF0D17A17B4FEV0GBJ" TargetMode="External"/><Relationship Id="rId4" Type="http://schemas.openxmlformats.org/officeDocument/2006/relationships/webSettings" Target="webSettings.xml"/><Relationship Id="rId9" Type="http://schemas.openxmlformats.org/officeDocument/2006/relationships/hyperlink" Target="consultantplus://offline/ref=C5E4D46D073A7D36A4BAE377E73B0306B3FE3ABB7C8374A772F64EAA55D5C2461B3B95D02D343AF0D17A17B6F4V0GDJ" TargetMode="External"/><Relationship Id="rId14" Type="http://schemas.openxmlformats.org/officeDocument/2006/relationships/hyperlink" Target="consultantplus://offline/ref=C5E4D46D073A7D36A4BAE377E73B0306B3FE3ABB7C8374A772F64EAA55D5C2461B3B95D02D343AF0D17A17B1F6V0GCJ" TargetMode="External"/><Relationship Id="rId22" Type="http://schemas.openxmlformats.org/officeDocument/2006/relationships/hyperlink" Target="consultantplus://offline/ref=C5E4D46D073A7D36A4BAE377E73B0306B3FE3ABB7C8374A772F64EAA55D5C2461B3B95D02D343AF0D17A17B1FEV0G6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Баданова</dc:creator>
  <cp:lastModifiedBy>Зырянова</cp:lastModifiedBy>
  <cp:revision>3</cp:revision>
  <cp:lastPrinted>2017-01-30T05:07:00Z</cp:lastPrinted>
  <dcterms:created xsi:type="dcterms:W3CDTF">2017-01-23T01:40:00Z</dcterms:created>
  <dcterms:modified xsi:type="dcterms:W3CDTF">2017-01-30T05:08:00Z</dcterms:modified>
</cp:coreProperties>
</file>