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46" w:rsidRDefault="00827146" w:rsidP="0082714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МУНИЦИПАЛЬНОГО РАЙОНА</w:t>
      </w:r>
    </w:p>
    <w:p w:rsidR="00827146" w:rsidRDefault="00827146" w:rsidP="00827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«ОЛОВЯННИНСКИЙ РАЙОН» </w:t>
      </w:r>
      <w:r w:rsidR="001B21A9">
        <w:rPr>
          <w:b/>
          <w:sz w:val="28"/>
          <w:szCs w:val="28"/>
        </w:rPr>
        <w:t>ЗАБАЙКАЛЬСКОГО КРАЯ</w:t>
      </w:r>
      <w:r>
        <w:rPr>
          <w:b/>
          <w:sz w:val="28"/>
          <w:szCs w:val="28"/>
        </w:rPr>
        <w:t xml:space="preserve"> </w:t>
      </w:r>
    </w:p>
    <w:p w:rsidR="00827146" w:rsidRDefault="00827146" w:rsidP="00827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32C09">
        <w:rPr>
          <w:b/>
          <w:sz w:val="28"/>
          <w:szCs w:val="28"/>
        </w:rPr>
        <w:t>десятая</w:t>
      </w:r>
      <w:r>
        <w:rPr>
          <w:b/>
          <w:sz w:val="28"/>
          <w:szCs w:val="28"/>
        </w:rPr>
        <w:t xml:space="preserve"> сессия </w:t>
      </w:r>
      <w:r w:rsidR="001B21A9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созыва)</w:t>
      </w:r>
    </w:p>
    <w:p w:rsidR="00827146" w:rsidRDefault="00827146" w:rsidP="00827146">
      <w:pPr>
        <w:jc w:val="center"/>
        <w:rPr>
          <w:b/>
          <w:sz w:val="28"/>
          <w:szCs w:val="28"/>
        </w:rPr>
      </w:pPr>
    </w:p>
    <w:p w:rsidR="00827146" w:rsidRDefault="00827146" w:rsidP="00827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C226A" w:rsidRPr="000C226A" w:rsidRDefault="003E5240" w:rsidP="00827146">
      <w:pPr>
        <w:jc w:val="center"/>
      </w:pPr>
      <w:r>
        <w:t xml:space="preserve">пгт. </w:t>
      </w:r>
      <w:r w:rsidR="000C226A">
        <w:t>Оловянная</w:t>
      </w:r>
    </w:p>
    <w:p w:rsidR="00827146" w:rsidRDefault="00827146" w:rsidP="00827146">
      <w:pPr>
        <w:rPr>
          <w:sz w:val="28"/>
          <w:szCs w:val="28"/>
        </w:rPr>
      </w:pPr>
    </w:p>
    <w:p w:rsidR="001B21A9" w:rsidRPr="00937115" w:rsidRDefault="00937115" w:rsidP="00827146">
      <w:pPr>
        <w:rPr>
          <w:sz w:val="28"/>
          <w:szCs w:val="28"/>
        </w:rPr>
      </w:pPr>
      <w:r>
        <w:rPr>
          <w:sz w:val="28"/>
          <w:szCs w:val="28"/>
        </w:rPr>
        <w:t>2 июля</w:t>
      </w:r>
      <w:r w:rsidR="001B21A9">
        <w:rPr>
          <w:sz w:val="28"/>
          <w:szCs w:val="28"/>
        </w:rPr>
        <w:t xml:space="preserve"> 20</w:t>
      </w:r>
      <w:r w:rsidR="00B941B7">
        <w:rPr>
          <w:sz w:val="28"/>
          <w:szCs w:val="28"/>
        </w:rPr>
        <w:t>1</w:t>
      </w:r>
      <w:r w:rsidR="009C1955">
        <w:rPr>
          <w:sz w:val="28"/>
          <w:szCs w:val="28"/>
        </w:rPr>
        <w:t>9</w:t>
      </w:r>
      <w:r w:rsidR="00827146">
        <w:rPr>
          <w:sz w:val="28"/>
          <w:szCs w:val="28"/>
        </w:rPr>
        <w:t xml:space="preserve"> года      </w:t>
      </w:r>
      <w:r w:rsidR="005B72EB">
        <w:rPr>
          <w:sz w:val="28"/>
          <w:szCs w:val="28"/>
        </w:rPr>
        <w:t xml:space="preserve">         </w:t>
      </w:r>
      <w:r w:rsidR="0082714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="0082714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82714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827146">
        <w:rPr>
          <w:sz w:val="28"/>
          <w:szCs w:val="28"/>
        </w:rPr>
        <w:t xml:space="preserve">      </w:t>
      </w:r>
      <w:r w:rsidR="00C055B8">
        <w:rPr>
          <w:sz w:val="28"/>
          <w:szCs w:val="28"/>
        </w:rPr>
        <w:t xml:space="preserve"> </w:t>
      </w:r>
      <w:r w:rsidR="00827146">
        <w:rPr>
          <w:sz w:val="28"/>
          <w:szCs w:val="28"/>
        </w:rPr>
        <w:t xml:space="preserve">                     </w:t>
      </w:r>
      <w:r w:rsidR="00827146" w:rsidRPr="00937115">
        <w:rPr>
          <w:sz w:val="28"/>
          <w:szCs w:val="28"/>
        </w:rPr>
        <w:t xml:space="preserve"> № </w:t>
      </w:r>
      <w:r w:rsidRPr="00937115">
        <w:rPr>
          <w:sz w:val="28"/>
          <w:szCs w:val="28"/>
        </w:rPr>
        <w:t>13</w:t>
      </w:r>
      <w:r w:rsidR="007645BE">
        <w:rPr>
          <w:sz w:val="28"/>
          <w:szCs w:val="28"/>
        </w:rPr>
        <w:t>7</w:t>
      </w:r>
    </w:p>
    <w:p w:rsidR="00827146" w:rsidRDefault="00827146" w:rsidP="008271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7146" w:rsidRPr="00C055B8" w:rsidRDefault="00C055B8" w:rsidP="00827146">
      <w:pPr>
        <w:jc w:val="both"/>
        <w:rPr>
          <w:b/>
          <w:sz w:val="28"/>
          <w:szCs w:val="28"/>
        </w:rPr>
      </w:pPr>
      <w:r w:rsidRPr="00C055B8">
        <w:rPr>
          <w:b/>
          <w:sz w:val="28"/>
          <w:szCs w:val="28"/>
        </w:rPr>
        <w:t>Об утверждении плана и условий приватизации имущества, находящегося в муниципальной собственности муниципального района «Оловяннинский район» на 2019 год</w:t>
      </w:r>
    </w:p>
    <w:p w:rsidR="00C055B8" w:rsidRDefault="00C055B8" w:rsidP="00827146">
      <w:pPr>
        <w:jc w:val="both"/>
        <w:rPr>
          <w:sz w:val="28"/>
          <w:szCs w:val="28"/>
        </w:rPr>
      </w:pPr>
    </w:p>
    <w:p w:rsidR="00827146" w:rsidRDefault="00C055B8" w:rsidP="002104B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192D2A">
        <w:rPr>
          <w:sz w:val="28"/>
          <w:szCs w:val="28"/>
        </w:rPr>
        <w:t xml:space="preserve"> соответствии с Федеральным законом от 21 декабря 2001 года № 178-ФЗ «О приватизации государственного и муниципального имущества», </w:t>
      </w:r>
      <w:r>
        <w:rPr>
          <w:sz w:val="28"/>
          <w:szCs w:val="28"/>
        </w:rPr>
        <w:t>ст.8 гл.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Устава муниципального района «Оловяннинский район», </w:t>
      </w:r>
      <w:r w:rsidRPr="00317355">
        <w:rPr>
          <w:sz w:val="28"/>
          <w:szCs w:val="28"/>
        </w:rPr>
        <w:t>Положением</w:t>
      </w:r>
      <w:r w:rsidRPr="00B27AF9">
        <w:rPr>
          <w:sz w:val="28"/>
          <w:szCs w:val="28"/>
        </w:rPr>
        <w:t xml:space="preserve"> «О порядке управления и распоряжения имуществом, находящимся в муниципальной собственности муниципальног</w:t>
      </w:r>
      <w:r w:rsidR="00B36A18">
        <w:rPr>
          <w:sz w:val="28"/>
          <w:szCs w:val="28"/>
        </w:rPr>
        <w:t xml:space="preserve">о района «Оловяннинский район», </w:t>
      </w:r>
      <w:r w:rsidRPr="00B27AF9">
        <w:rPr>
          <w:sz w:val="28"/>
          <w:szCs w:val="28"/>
        </w:rPr>
        <w:t>утвержденным Решением Совета муниципального района «Оловяннинский район»</w:t>
      </w:r>
      <w:r w:rsidR="00B36A18" w:rsidRPr="00B36A18">
        <w:rPr>
          <w:sz w:val="28"/>
          <w:szCs w:val="28"/>
        </w:rPr>
        <w:t xml:space="preserve"> </w:t>
      </w:r>
      <w:r w:rsidR="00B36A18" w:rsidRPr="00B27AF9">
        <w:rPr>
          <w:sz w:val="28"/>
          <w:szCs w:val="28"/>
        </w:rPr>
        <w:t>от 27.02.2008</w:t>
      </w:r>
      <w:r w:rsidR="00B36A18">
        <w:rPr>
          <w:sz w:val="28"/>
          <w:szCs w:val="28"/>
        </w:rPr>
        <w:t xml:space="preserve"> года</w:t>
      </w:r>
      <w:r w:rsidRPr="00B27AF9">
        <w:rPr>
          <w:sz w:val="28"/>
          <w:szCs w:val="28"/>
        </w:rPr>
        <w:t xml:space="preserve"> № 327</w:t>
      </w:r>
      <w:r w:rsidR="00B36A18">
        <w:rPr>
          <w:sz w:val="28"/>
          <w:szCs w:val="28"/>
        </w:rPr>
        <w:t>,</w:t>
      </w:r>
      <w:r w:rsidRPr="00B27AF9">
        <w:rPr>
          <w:sz w:val="28"/>
          <w:szCs w:val="28"/>
        </w:rPr>
        <w:t xml:space="preserve"> </w:t>
      </w:r>
      <w:r w:rsidR="0097424F">
        <w:rPr>
          <w:sz w:val="28"/>
          <w:szCs w:val="28"/>
        </w:rPr>
        <w:t>Совет муниципального района «Оловяннинский район»</w:t>
      </w:r>
      <w:proofErr w:type="gramEnd"/>
    </w:p>
    <w:p w:rsidR="00B36A18" w:rsidRDefault="00B36A18" w:rsidP="00827146">
      <w:pPr>
        <w:jc w:val="center"/>
        <w:rPr>
          <w:b/>
          <w:sz w:val="28"/>
          <w:szCs w:val="28"/>
        </w:rPr>
      </w:pPr>
    </w:p>
    <w:p w:rsidR="00827146" w:rsidRPr="002115E8" w:rsidRDefault="00530F1E" w:rsidP="00827146">
      <w:pPr>
        <w:jc w:val="center"/>
        <w:rPr>
          <w:b/>
          <w:sz w:val="28"/>
          <w:szCs w:val="28"/>
        </w:rPr>
      </w:pPr>
      <w:r w:rsidRPr="002115E8">
        <w:rPr>
          <w:b/>
          <w:sz w:val="28"/>
          <w:szCs w:val="28"/>
        </w:rPr>
        <w:t>РЕШИЛ</w:t>
      </w:r>
      <w:r w:rsidR="00827146" w:rsidRPr="002115E8">
        <w:rPr>
          <w:b/>
          <w:sz w:val="28"/>
          <w:szCs w:val="28"/>
        </w:rPr>
        <w:t>:</w:t>
      </w:r>
    </w:p>
    <w:p w:rsidR="00827146" w:rsidRDefault="00827146" w:rsidP="00827146">
      <w:pPr>
        <w:jc w:val="center"/>
        <w:rPr>
          <w:sz w:val="28"/>
          <w:szCs w:val="28"/>
        </w:rPr>
      </w:pPr>
    </w:p>
    <w:p w:rsidR="00B36A18" w:rsidRPr="00B36A18" w:rsidRDefault="008233D5" w:rsidP="008233D5">
      <w:pPr>
        <w:pStyle w:val="ab"/>
        <w:numPr>
          <w:ilvl w:val="0"/>
          <w:numId w:val="1"/>
        </w:numPr>
        <w:tabs>
          <w:tab w:val="clear" w:pos="840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6A18" w:rsidRPr="00B36A18">
        <w:rPr>
          <w:sz w:val="28"/>
          <w:szCs w:val="28"/>
        </w:rPr>
        <w:t>Утвердить прилагаемый план и условия приватизации имущества, находящегося в муниципальной собственности муниципального района «Оловяннинский район» на 2019 год.</w:t>
      </w:r>
    </w:p>
    <w:p w:rsidR="00827146" w:rsidRDefault="00827146" w:rsidP="008233D5">
      <w:pPr>
        <w:numPr>
          <w:ilvl w:val="0"/>
          <w:numId w:val="1"/>
        </w:numPr>
        <w:tabs>
          <w:tab w:val="clear" w:pos="840"/>
          <w:tab w:val="num" w:pos="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370CD1">
        <w:rPr>
          <w:sz w:val="28"/>
          <w:szCs w:val="28"/>
        </w:rPr>
        <w:t>вступает в силу с</w:t>
      </w:r>
      <w:r w:rsidR="00F52542">
        <w:rPr>
          <w:sz w:val="28"/>
          <w:szCs w:val="28"/>
        </w:rPr>
        <w:t xml:space="preserve">о </w:t>
      </w:r>
      <w:r w:rsidR="00CC76B2">
        <w:rPr>
          <w:sz w:val="28"/>
          <w:szCs w:val="28"/>
        </w:rPr>
        <w:t xml:space="preserve">дня </w:t>
      </w:r>
      <w:r w:rsidR="00F52542">
        <w:rPr>
          <w:sz w:val="28"/>
          <w:szCs w:val="28"/>
        </w:rPr>
        <w:t>официального опубликования (обнародования)</w:t>
      </w:r>
      <w:r w:rsidR="00370CD1">
        <w:rPr>
          <w:sz w:val="28"/>
          <w:szCs w:val="28"/>
        </w:rPr>
        <w:t>.</w:t>
      </w:r>
    </w:p>
    <w:p w:rsidR="00370CD1" w:rsidRDefault="00F52542" w:rsidP="008233D5">
      <w:pPr>
        <w:numPr>
          <w:ilvl w:val="0"/>
          <w:numId w:val="1"/>
        </w:numPr>
        <w:tabs>
          <w:tab w:val="clear" w:pos="840"/>
          <w:tab w:val="num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5B72EB">
        <w:rPr>
          <w:sz w:val="28"/>
          <w:szCs w:val="28"/>
        </w:rPr>
        <w:t xml:space="preserve"> решение </w:t>
      </w:r>
      <w:r w:rsidR="00370CD1" w:rsidRPr="00370CD1">
        <w:rPr>
          <w:sz w:val="28"/>
          <w:szCs w:val="28"/>
        </w:rPr>
        <w:t>подлежит официальному опубликованию (обнародованию).</w:t>
      </w:r>
    </w:p>
    <w:p w:rsidR="00827146" w:rsidRDefault="00827146" w:rsidP="00827146">
      <w:pPr>
        <w:jc w:val="both"/>
        <w:rPr>
          <w:sz w:val="28"/>
          <w:szCs w:val="28"/>
        </w:rPr>
      </w:pPr>
    </w:p>
    <w:p w:rsidR="002115E8" w:rsidRDefault="002115E8" w:rsidP="00827146">
      <w:pPr>
        <w:jc w:val="both"/>
        <w:rPr>
          <w:sz w:val="28"/>
          <w:szCs w:val="28"/>
        </w:rPr>
      </w:pPr>
    </w:p>
    <w:p w:rsidR="008E21B3" w:rsidRPr="008E21B3" w:rsidRDefault="007D32CE" w:rsidP="008E21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E21B3" w:rsidRPr="008E21B3">
        <w:rPr>
          <w:rFonts w:eastAsia="Calibri"/>
          <w:sz w:val="28"/>
          <w:szCs w:val="28"/>
          <w:lang w:eastAsia="en-US"/>
        </w:rPr>
        <w:t>Глава муниципального района</w:t>
      </w:r>
    </w:p>
    <w:p w:rsidR="008E21B3" w:rsidRPr="008E21B3" w:rsidRDefault="007D32CE" w:rsidP="008E21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E21B3" w:rsidRPr="008E21B3">
        <w:rPr>
          <w:rFonts w:eastAsia="Calibri"/>
          <w:sz w:val="28"/>
          <w:szCs w:val="28"/>
          <w:lang w:eastAsia="en-US"/>
        </w:rPr>
        <w:t xml:space="preserve">«Оловянни6нкий район»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233D5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="008E21B3" w:rsidRPr="008E21B3">
        <w:rPr>
          <w:rFonts w:eastAsia="Calibri"/>
          <w:sz w:val="28"/>
          <w:szCs w:val="28"/>
          <w:lang w:eastAsia="en-US"/>
        </w:rPr>
        <w:t xml:space="preserve">     А.В. Антошкин</w:t>
      </w:r>
    </w:p>
    <w:p w:rsidR="008E21B3" w:rsidRPr="008E21B3" w:rsidRDefault="008E21B3" w:rsidP="008E21B3">
      <w:pPr>
        <w:jc w:val="both"/>
        <w:rPr>
          <w:rFonts w:eastAsia="Calibri"/>
          <w:sz w:val="28"/>
          <w:szCs w:val="28"/>
          <w:lang w:eastAsia="en-US"/>
        </w:rPr>
      </w:pPr>
    </w:p>
    <w:p w:rsidR="008E21B3" w:rsidRPr="008E21B3" w:rsidRDefault="007D32CE" w:rsidP="008E21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E21B3" w:rsidRPr="008E21B3">
        <w:rPr>
          <w:rFonts w:eastAsia="Calibri"/>
          <w:sz w:val="28"/>
          <w:szCs w:val="28"/>
          <w:lang w:eastAsia="en-US"/>
        </w:rPr>
        <w:t>Председатель Совета</w:t>
      </w:r>
    </w:p>
    <w:p w:rsidR="008E21B3" w:rsidRPr="008E21B3" w:rsidRDefault="007D32CE" w:rsidP="008E21B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E21B3" w:rsidRPr="008E21B3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2D4F47" w:rsidRDefault="007D32CE" w:rsidP="003E5240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8E21B3" w:rsidRPr="008E21B3">
        <w:rPr>
          <w:rFonts w:eastAsia="Calibri"/>
          <w:sz w:val="28"/>
          <w:szCs w:val="28"/>
          <w:lang w:eastAsia="en-US"/>
        </w:rPr>
        <w:t xml:space="preserve">«Оловяннинский район»            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8E21B3" w:rsidRPr="008E21B3">
        <w:rPr>
          <w:rFonts w:eastAsia="Calibri"/>
          <w:sz w:val="28"/>
          <w:szCs w:val="28"/>
          <w:lang w:eastAsia="en-US"/>
        </w:rPr>
        <w:t xml:space="preserve">       С.Б. Бальжинимаева</w:t>
      </w:r>
    </w:p>
    <w:p w:rsidR="002D4F47" w:rsidRDefault="002D4F47"/>
    <w:p w:rsidR="002D4F47" w:rsidRDefault="002D4F47"/>
    <w:p w:rsidR="00B61A55" w:rsidRDefault="00B61A55" w:rsidP="00C17B8C">
      <w:pPr>
        <w:jc w:val="both"/>
        <w:rPr>
          <w:sz w:val="28"/>
          <w:szCs w:val="28"/>
        </w:rPr>
      </w:pPr>
    </w:p>
    <w:p w:rsidR="00BC7D37" w:rsidRDefault="00BC7D37" w:rsidP="00C17B8C">
      <w:pPr>
        <w:jc w:val="both"/>
        <w:rPr>
          <w:sz w:val="28"/>
          <w:szCs w:val="28"/>
        </w:rPr>
      </w:pPr>
    </w:p>
    <w:p w:rsidR="00BC7D37" w:rsidRDefault="00BC7D37" w:rsidP="00C17B8C">
      <w:pPr>
        <w:jc w:val="both"/>
        <w:rPr>
          <w:sz w:val="28"/>
          <w:szCs w:val="28"/>
        </w:rPr>
      </w:pPr>
    </w:p>
    <w:p w:rsidR="00BC7D37" w:rsidRDefault="00BC7D37" w:rsidP="00C17B8C">
      <w:pPr>
        <w:jc w:val="both"/>
        <w:rPr>
          <w:sz w:val="28"/>
          <w:szCs w:val="28"/>
        </w:rPr>
      </w:pPr>
    </w:p>
    <w:p w:rsidR="00BC7D37" w:rsidRPr="006E48E9" w:rsidRDefault="00BC7D37" w:rsidP="00BC7D37">
      <w:pPr>
        <w:pStyle w:val="aa"/>
        <w:ind w:firstLine="426"/>
        <w:contextualSpacing/>
        <w:jc w:val="right"/>
        <w:rPr>
          <w:sz w:val="20"/>
          <w:szCs w:val="20"/>
        </w:rPr>
      </w:pPr>
      <w:r w:rsidRPr="006E48E9">
        <w:rPr>
          <w:sz w:val="20"/>
          <w:szCs w:val="20"/>
        </w:rPr>
        <w:lastRenderedPageBreak/>
        <w:t>Утвержден</w:t>
      </w:r>
    </w:p>
    <w:p w:rsidR="00BC7D37" w:rsidRPr="006E48E9" w:rsidRDefault="00BC7D37" w:rsidP="00BC7D37">
      <w:pPr>
        <w:pStyle w:val="aa"/>
        <w:ind w:firstLine="426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6E48E9">
        <w:rPr>
          <w:sz w:val="20"/>
          <w:szCs w:val="20"/>
        </w:rPr>
        <w:t>ешением Совета</w:t>
      </w:r>
      <w:r>
        <w:rPr>
          <w:sz w:val="20"/>
          <w:szCs w:val="20"/>
        </w:rPr>
        <w:t xml:space="preserve"> муниципального района</w:t>
      </w:r>
    </w:p>
    <w:p w:rsidR="00BC7D37" w:rsidRDefault="00BC7D37" w:rsidP="00BC7D37">
      <w:pPr>
        <w:pStyle w:val="aa"/>
        <w:ind w:firstLine="426"/>
        <w:contextualSpacing/>
        <w:jc w:val="right"/>
        <w:rPr>
          <w:sz w:val="20"/>
          <w:szCs w:val="20"/>
        </w:rPr>
      </w:pPr>
      <w:r w:rsidRPr="006E48E9">
        <w:rPr>
          <w:sz w:val="20"/>
          <w:szCs w:val="20"/>
        </w:rPr>
        <w:t xml:space="preserve"> «Оловяннинский район»</w:t>
      </w:r>
      <w:r>
        <w:rPr>
          <w:sz w:val="20"/>
          <w:szCs w:val="20"/>
        </w:rPr>
        <w:t xml:space="preserve"> </w:t>
      </w:r>
    </w:p>
    <w:p w:rsidR="00BC7D37" w:rsidRDefault="00BC7D37" w:rsidP="00BC7D37">
      <w:pPr>
        <w:jc w:val="right"/>
        <w:rPr>
          <w:sz w:val="28"/>
          <w:szCs w:val="28"/>
        </w:rPr>
      </w:pPr>
      <w:r>
        <w:rPr>
          <w:sz w:val="20"/>
          <w:szCs w:val="20"/>
        </w:rPr>
        <w:t>о</w:t>
      </w:r>
      <w:r w:rsidRPr="006E48E9">
        <w:rPr>
          <w:sz w:val="20"/>
          <w:szCs w:val="20"/>
        </w:rPr>
        <w:t>т</w:t>
      </w:r>
      <w:r>
        <w:rPr>
          <w:sz w:val="20"/>
          <w:szCs w:val="20"/>
        </w:rPr>
        <w:t xml:space="preserve"> 2 июля 2019 года</w:t>
      </w:r>
      <w:r w:rsidRPr="006E48E9">
        <w:rPr>
          <w:sz w:val="20"/>
          <w:szCs w:val="20"/>
        </w:rPr>
        <w:t xml:space="preserve">  №</w:t>
      </w:r>
      <w:r>
        <w:rPr>
          <w:sz w:val="20"/>
          <w:szCs w:val="20"/>
        </w:rPr>
        <w:t xml:space="preserve"> 13</w:t>
      </w:r>
      <w:r w:rsidR="007645BE">
        <w:rPr>
          <w:sz w:val="20"/>
          <w:szCs w:val="20"/>
        </w:rPr>
        <w:t>7</w:t>
      </w:r>
    </w:p>
    <w:p w:rsidR="00BC7D37" w:rsidRDefault="00BC7D37" w:rsidP="00BC7D37">
      <w:pPr>
        <w:ind w:firstLine="567"/>
        <w:jc w:val="center"/>
        <w:rPr>
          <w:b/>
          <w:sz w:val="28"/>
          <w:szCs w:val="28"/>
        </w:rPr>
      </w:pPr>
    </w:p>
    <w:p w:rsidR="004C4D88" w:rsidRDefault="004C4D88" w:rsidP="00BC7D37">
      <w:pPr>
        <w:ind w:firstLine="567"/>
        <w:jc w:val="center"/>
        <w:rPr>
          <w:b/>
          <w:sz w:val="28"/>
          <w:szCs w:val="28"/>
        </w:rPr>
      </w:pPr>
    </w:p>
    <w:p w:rsidR="00BC7D37" w:rsidRDefault="00BC7D37" w:rsidP="00BC7D3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И УСЛОВИЯ ПРИВАТИЗАЦИИ</w:t>
      </w:r>
    </w:p>
    <w:p w:rsidR="00BC7D37" w:rsidRDefault="00BC7D37" w:rsidP="00BC7D3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имущества, находящегося в муниципальной собственности муниципального района </w:t>
      </w:r>
    </w:p>
    <w:p w:rsidR="00BC7D37" w:rsidRDefault="00BC7D37" w:rsidP="00BC7D37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«Оловяннинский район» на 2019 год</w:t>
      </w:r>
    </w:p>
    <w:p w:rsidR="00BC7D37" w:rsidRDefault="00BC7D37" w:rsidP="00BC7D37">
      <w:pPr>
        <w:ind w:firstLine="567"/>
        <w:jc w:val="center"/>
        <w:rPr>
          <w:sz w:val="28"/>
          <w:szCs w:val="28"/>
        </w:rPr>
      </w:pPr>
    </w:p>
    <w:p w:rsidR="00BC7D37" w:rsidRPr="004C4D88" w:rsidRDefault="00BC7D37" w:rsidP="004C4D88">
      <w:pPr>
        <w:pStyle w:val="ab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4C4D88">
        <w:rPr>
          <w:b/>
          <w:sz w:val="28"/>
          <w:szCs w:val="28"/>
        </w:rPr>
        <w:t>Характеристика имущества</w:t>
      </w:r>
    </w:p>
    <w:p w:rsidR="00BC7D37" w:rsidRDefault="00BC7D37" w:rsidP="00BC7D37">
      <w:pPr>
        <w:tabs>
          <w:tab w:val="num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5F11" w:rsidRPr="00385F11">
        <w:rPr>
          <w:sz w:val="28"/>
          <w:szCs w:val="28"/>
        </w:rPr>
        <w:t xml:space="preserve">Движимое </w:t>
      </w:r>
      <w:r>
        <w:rPr>
          <w:sz w:val="28"/>
          <w:szCs w:val="28"/>
        </w:rPr>
        <w:t xml:space="preserve"> имущество:</w:t>
      </w:r>
    </w:p>
    <w:p w:rsidR="00BC7D37" w:rsidRDefault="00BC7D37" w:rsidP="00BC7D37">
      <w:pPr>
        <w:tabs>
          <w:tab w:val="num" w:pos="720"/>
          <w:tab w:val="left" w:pos="900"/>
        </w:tabs>
        <w:ind w:firstLine="567"/>
        <w:rPr>
          <w:sz w:val="28"/>
          <w:szCs w:val="28"/>
        </w:rPr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4394"/>
        <w:gridCol w:w="2835"/>
      </w:tblGrid>
      <w:tr w:rsidR="00BC7D37" w:rsidTr="00BC7D37">
        <w:trPr>
          <w:trHeight w:val="834"/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37" w:rsidRDefault="00BC7D37">
            <w:pPr>
              <w:tabs>
                <w:tab w:val="num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                                                                                                   объекта</w:t>
            </w:r>
          </w:p>
          <w:p w:rsidR="00BC7D37" w:rsidRDefault="00BC7D37">
            <w:pPr>
              <w:tabs>
                <w:tab w:val="num" w:pos="720"/>
                <w:tab w:val="left" w:pos="900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BC7D37" w:rsidRDefault="00BC7D37">
            <w:pPr>
              <w:tabs>
                <w:tab w:val="num" w:pos="720"/>
                <w:tab w:val="left" w:pos="900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7" w:rsidRDefault="00BC7D37">
            <w:pPr>
              <w:tabs>
                <w:tab w:val="num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объекте, технические характеристики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7" w:rsidRDefault="00BC7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продажи</w:t>
            </w:r>
          </w:p>
        </w:tc>
      </w:tr>
      <w:tr w:rsidR="00BC7D37" w:rsidTr="00BC7D37">
        <w:trPr>
          <w:trHeight w:val="39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E0" w:rsidRDefault="00BC7D37" w:rsidP="003A09E0">
            <w:pPr>
              <w:tabs>
                <w:tab w:val="num" w:pos="720"/>
                <w:tab w:val="left" w:pos="900"/>
              </w:tabs>
              <w:ind w:firstLine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</w:t>
            </w:r>
          </w:p>
          <w:p w:rsidR="00BC7D37" w:rsidRDefault="00BC7D37" w:rsidP="005951D9">
            <w:pPr>
              <w:tabs>
                <w:tab w:val="num" w:pos="720"/>
                <w:tab w:val="left" w:pos="900"/>
              </w:tabs>
              <w:ind w:firstLine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К-701</w:t>
            </w:r>
          </w:p>
          <w:p w:rsidR="00BC7D37" w:rsidRDefault="00BC7D37">
            <w:pPr>
              <w:rPr>
                <w:sz w:val="28"/>
                <w:szCs w:val="28"/>
              </w:rPr>
            </w:pPr>
          </w:p>
          <w:p w:rsidR="00BC7D37" w:rsidRDefault="00BC7D37">
            <w:pPr>
              <w:rPr>
                <w:sz w:val="28"/>
                <w:szCs w:val="28"/>
              </w:rPr>
            </w:pPr>
          </w:p>
          <w:p w:rsidR="00BC7D37" w:rsidRDefault="00BC7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37" w:rsidRDefault="00BC7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– трактор К-701, заводской № 900712, год выпуска 1990, государственный регистрационный знак 18-12 ЕЕ75</w:t>
            </w:r>
          </w:p>
          <w:p w:rsidR="00BC7D37" w:rsidRDefault="00BC7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37" w:rsidRDefault="00BC7D37" w:rsidP="003A0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</w:tbl>
    <w:p w:rsidR="00BC7D37" w:rsidRDefault="00BC7D37" w:rsidP="00BC7D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7D37" w:rsidRPr="004C4D88" w:rsidRDefault="00BC7D37" w:rsidP="00582568">
      <w:pPr>
        <w:pStyle w:val="ab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4C4D88">
        <w:rPr>
          <w:b/>
          <w:sz w:val="28"/>
          <w:szCs w:val="28"/>
        </w:rPr>
        <w:t>Основные направления и задачи приватизации</w:t>
      </w:r>
    </w:p>
    <w:p w:rsidR="00BC7D37" w:rsidRDefault="00BC7D37" w:rsidP="00BC7D37">
      <w:pPr>
        <w:ind w:left="567"/>
        <w:rPr>
          <w:b/>
          <w:sz w:val="28"/>
          <w:szCs w:val="28"/>
        </w:rPr>
      </w:pPr>
    </w:p>
    <w:p w:rsidR="00BC7D37" w:rsidRDefault="00BC7D37" w:rsidP="00BC7D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50 Федерального закона </w:t>
      </w:r>
      <w:r w:rsidR="003A09E0">
        <w:rPr>
          <w:sz w:val="28"/>
          <w:szCs w:val="28"/>
        </w:rPr>
        <w:t xml:space="preserve">от 6 октября 2003 года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 из всего имеющегося в настоящее время состава муниципального имущества в муниципальной собственности должно остаться имущество, которое соответствует своему назначению, необходимое для выполнения муниципальными образованиями своих полномочий. Включенное в план приватизации </w:t>
      </w:r>
      <w:r w:rsidR="00385F11" w:rsidRPr="00385F11">
        <w:rPr>
          <w:sz w:val="28"/>
          <w:szCs w:val="28"/>
        </w:rPr>
        <w:t>движимое</w:t>
      </w:r>
      <w:r>
        <w:rPr>
          <w:sz w:val="28"/>
          <w:szCs w:val="28"/>
        </w:rPr>
        <w:t xml:space="preserve"> имущество не используется по своему назначению и не требуется для исполнения полномочий муниципального района «Оловяннинский район».</w:t>
      </w:r>
    </w:p>
    <w:p w:rsidR="00BC7D37" w:rsidRDefault="00BC7D37" w:rsidP="00BC7D37">
      <w:pPr>
        <w:ind w:firstLine="567"/>
        <w:jc w:val="both"/>
        <w:rPr>
          <w:sz w:val="28"/>
          <w:szCs w:val="28"/>
        </w:rPr>
      </w:pPr>
    </w:p>
    <w:p w:rsidR="00BC7D37" w:rsidRPr="004C4D88" w:rsidRDefault="00BC7D37" w:rsidP="00582568">
      <w:pPr>
        <w:pStyle w:val="ab"/>
        <w:numPr>
          <w:ilvl w:val="0"/>
          <w:numId w:val="4"/>
        </w:numPr>
        <w:tabs>
          <w:tab w:val="left" w:pos="1843"/>
        </w:tabs>
        <w:jc w:val="center"/>
        <w:rPr>
          <w:b/>
          <w:sz w:val="28"/>
          <w:szCs w:val="28"/>
        </w:rPr>
      </w:pPr>
      <w:r w:rsidRPr="004C4D88">
        <w:rPr>
          <w:b/>
          <w:sz w:val="28"/>
          <w:szCs w:val="28"/>
        </w:rPr>
        <w:t>Способ и условия приватизации имущества</w:t>
      </w:r>
    </w:p>
    <w:p w:rsidR="00553F94" w:rsidRDefault="00553F94" w:rsidP="00BC7D37">
      <w:pPr>
        <w:ind w:firstLine="567"/>
        <w:jc w:val="both"/>
        <w:rPr>
          <w:sz w:val="28"/>
          <w:szCs w:val="28"/>
        </w:rPr>
      </w:pPr>
    </w:p>
    <w:p w:rsidR="00BC7D37" w:rsidRDefault="00BC7D37" w:rsidP="00BC7D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Способ приватизации: продажа муниципального имущества посредством проведения открытого аукциона, в случае признания аукциона несостоявшимся посредством публичного предложения.</w:t>
      </w:r>
    </w:p>
    <w:p w:rsidR="00433B3D" w:rsidRDefault="00BC7D37" w:rsidP="00BC7D3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Продажа муниципального имущества посредством публичного предложения осуществляется в соответствии с Федеральным законом от 21 декабря 2001 года № 178-ФЗ «О приватизации государственного и муниципального имущества», ст.8 гл.</w:t>
      </w:r>
      <w:r>
        <w:rPr>
          <w:sz w:val="28"/>
          <w:szCs w:val="28"/>
          <w:lang w:val="en-US"/>
        </w:rPr>
        <w:t>II</w:t>
      </w:r>
      <w:r w:rsidRPr="00BC7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района </w:t>
      </w:r>
      <w:r>
        <w:rPr>
          <w:sz w:val="28"/>
          <w:szCs w:val="28"/>
        </w:rPr>
        <w:lastRenderedPageBreak/>
        <w:t xml:space="preserve">«Оловяннинский район», Положением «О порядке управления и распоряжения имуществом, находящимся в муниципальной собственности   муниципального района «Оловяннинский район», утвержденным Решением Совета муниципального района «Оловяннинский район» </w:t>
      </w:r>
      <w:r w:rsidR="00433B3D">
        <w:rPr>
          <w:sz w:val="28"/>
          <w:szCs w:val="28"/>
        </w:rPr>
        <w:t xml:space="preserve">от 27.02.2008 года </w:t>
      </w:r>
      <w:r>
        <w:rPr>
          <w:sz w:val="28"/>
          <w:szCs w:val="28"/>
        </w:rPr>
        <w:t>№ 327</w:t>
      </w:r>
      <w:r w:rsidR="00433B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BC7D37" w:rsidRDefault="00BC7D37" w:rsidP="00BC7D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Цена предназначенного к приватизации имущества определяется отчетом о рыночной стоимости объектов оценки имущества. Оценка проведена независимым оценщиком. Планируемая от продажи сумма поступлений составит 100 000,00 (Сто тысяч) рублей.</w:t>
      </w:r>
    </w:p>
    <w:p w:rsidR="00BC7D37" w:rsidRDefault="00BC7D37" w:rsidP="00BC7D37">
      <w:pPr>
        <w:ind w:firstLine="567"/>
        <w:jc w:val="both"/>
        <w:rPr>
          <w:sz w:val="28"/>
          <w:szCs w:val="28"/>
        </w:rPr>
      </w:pPr>
    </w:p>
    <w:p w:rsidR="00BC7D37" w:rsidRDefault="00BC7D37" w:rsidP="00582568">
      <w:pPr>
        <w:numPr>
          <w:ilvl w:val="0"/>
          <w:numId w:val="4"/>
        </w:numPr>
        <w:tabs>
          <w:tab w:val="left" w:pos="993"/>
        </w:tabs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средств от продажи имущества</w:t>
      </w:r>
    </w:p>
    <w:p w:rsidR="00BC7D37" w:rsidRDefault="00BC7D37" w:rsidP="00BC7D37">
      <w:pPr>
        <w:ind w:left="567"/>
        <w:rPr>
          <w:b/>
          <w:sz w:val="28"/>
          <w:szCs w:val="28"/>
        </w:rPr>
      </w:pPr>
    </w:p>
    <w:p w:rsidR="00BC7D37" w:rsidRDefault="00BC7D37" w:rsidP="00BC7D37">
      <w:pPr>
        <w:ind w:firstLine="567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4.1. Полученные от продажи имущества денежные средства муниципального имущества обязаны перечисляться по следующим реквизитам: </w:t>
      </w:r>
      <w:r>
        <w:rPr>
          <w:bCs/>
          <w:sz w:val="28"/>
          <w:szCs w:val="28"/>
        </w:rPr>
        <w:t xml:space="preserve">Реквизиты ЕКС: </w:t>
      </w:r>
      <w:r>
        <w:rPr>
          <w:sz w:val="28"/>
          <w:szCs w:val="28"/>
        </w:rPr>
        <w:t xml:space="preserve">счет </w:t>
      </w:r>
      <w:r>
        <w:rPr>
          <w:bCs/>
          <w:sz w:val="28"/>
          <w:szCs w:val="28"/>
          <w:u w:val="single"/>
        </w:rPr>
        <w:t>40101810200000010001</w:t>
      </w:r>
    </w:p>
    <w:p w:rsidR="00BC7D37" w:rsidRDefault="00BC7D37" w:rsidP="00BC7D3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Банк получателя </w:t>
      </w:r>
      <w:r>
        <w:rPr>
          <w:bCs/>
          <w:sz w:val="28"/>
          <w:szCs w:val="28"/>
        </w:rPr>
        <w:t xml:space="preserve">ГРКЦ ГУ Банка России по Забайкальскому </w:t>
      </w:r>
      <w:proofErr w:type="spellStart"/>
      <w:r>
        <w:rPr>
          <w:bCs/>
          <w:sz w:val="28"/>
          <w:szCs w:val="28"/>
        </w:rPr>
        <w:t>кр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.Ч</w:t>
      </w:r>
      <w:proofErr w:type="gramEnd"/>
      <w:r>
        <w:rPr>
          <w:bCs/>
          <w:sz w:val="28"/>
          <w:szCs w:val="28"/>
        </w:rPr>
        <w:t>ита</w:t>
      </w:r>
      <w:proofErr w:type="spellEnd"/>
      <w:r>
        <w:rPr>
          <w:bCs/>
          <w:sz w:val="28"/>
          <w:szCs w:val="28"/>
        </w:rPr>
        <w:t>, БИК 047601001</w:t>
      </w:r>
      <w:r w:rsidR="004567D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</w:t>
      </w:r>
    </w:p>
    <w:p w:rsidR="00BC7D37" w:rsidRDefault="00BC7D37" w:rsidP="00BC7D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получателя: УФК по Забайкальскому краю (Муниципальное учреждение Комитет по управлению имуществом Администрации муниципального района «Оловяннинский район») ИНН 7515001865/КПП 751501001, л/с 04913030120</w:t>
      </w:r>
    </w:p>
    <w:p w:rsidR="00BC7D37" w:rsidRPr="001F5706" w:rsidRDefault="00BC7D37" w:rsidP="00BC7D3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платежа: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код дохода 917 </w:t>
      </w:r>
      <w:r>
        <w:rPr>
          <w:rFonts w:ascii="Times New Roman" w:hAnsi="Times New Roman" w:cs="Times New Roman"/>
          <w:sz w:val="28"/>
          <w:szCs w:val="28"/>
          <w:u w:val="single"/>
        </w:rPr>
        <w:t>114 02053 05 0000 410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Доходы от  реализации иного имущества, находящегося в собственности муниципальных  районов (за исключением имущества муниципальных бюджетных и автономных учреждений, а также имущества муниципальных унитарных  предприятий,  в том числе казенных), в части  реализации основных средств по указанному имуществу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»,</w:t>
      </w:r>
      <w:r w:rsidRPr="001F570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код ОКАТО 76632151.</w:t>
      </w:r>
    </w:p>
    <w:p w:rsidR="00BC7D37" w:rsidRPr="00B61A55" w:rsidRDefault="00BC7D37" w:rsidP="00C17B8C">
      <w:pPr>
        <w:jc w:val="both"/>
        <w:rPr>
          <w:sz w:val="28"/>
          <w:szCs w:val="28"/>
        </w:rPr>
      </w:pPr>
    </w:p>
    <w:sectPr w:rsidR="00BC7D37" w:rsidRPr="00B61A55" w:rsidSect="00433B3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BF" w:rsidRDefault="003824BF" w:rsidP="00433B3D">
      <w:r>
        <w:separator/>
      </w:r>
    </w:p>
  </w:endnote>
  <w:endnote w:type="continuationSeparator" w:id="0">
    <w:p w:rsidR="003824BF" w:rsidRDefault="003824BF" w:rsidP="0043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566209"/>
      <w:docPartObj>
        <w:docPartGallery w:val="Page Numbers (Bottom of Page)"/>
        <w:docPartUnique/>
      </w:docPartObj>
    </w:sdtPr>
    <w:sdtEndPr/>
    <w:sdtContent>
      <w:p w:rsidR="00433B3D" w:rsidRDefault="00433B3D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248">
          <w:rPr>
            <w:noProof/>
          </w:rPr>
          <w:t>3</w:t>
        </w:r>
        <w:r>
          <w:fldChar w:fldCharType="end"/>
        </w:r>
      </w:p>
    </w:sdtContent>
  </w:sdt>
  <w:p w:rsidR="00433B3D" w:rsidRDefault="00433B3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BF" w:rsidRDefault="003824BF" w:rsidP="00433B3D">
      <w:r>
        <w:separator/>
      </w:r>
    </w:p>
  </w:footnote>
  <w:footnote w:type="continuationSeparator" w:id="0">
    <w:p w:rsidR="003824BF" w:rsidRDefault="003824BF" w:rsidP="00433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269"/>
    <w:multiLevelType w:val="hybridMultilevel"/>
    <w:tmpl w:val="1F08EB08"/>
    <w:lvl w:ilvl="0" w:tplc="664C0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751AA6"/>
    <w:multiLevelType w:val="hybridMultilevel"/>
    <w:tmpl w:val="C99610DE"/>
    <w:lvl w:ilvl="0" w:tplc="64185B8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2734E"/>
    <w:multiLevelType w:val="hybridMultilevel"/>
    <w:tmpl w:val="DE6A40EC"/>
    <w:lvl w:ilvl="0" w:tplc="37D40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0" w:firstLine="0"/>
      </w:pPr>
      <w:rPr>
        <w:rFonts w:ascii="Symbol" w:hAnsi="Symbol" w:hint="default"/>
      </w:rPr>
    </w:lvl>
    <w:lvl w:ilvl="2" w:tplc="7722AD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20A7F8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B84C9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8AA30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75273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85879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A5A8D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38C2313"/>
    <w:multiLevelType w:val="hybridMultilevel"/>
    <w:tmpl w:val="11540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E5"/>
    <w:rsid w:val="0009378C"/>
    <w:rsid w:val="000C226A"/>
    <w:rsid w:val="000D1D92"/>
    <w:rsid w:val="001237AB"/>
    <w:rsid w:val="00145821"/>
    <w:rsid w:val="00155248"/>
    <w:rsid w:val="00172C64"/>
    <w:rsid w:val="001B21A9"/>
    <w:rsid w:val="001B658C"/>
    <w:rsid w:val="001F5706"/>
    <w:rsid w:val="002104B8"/>
    <w:rsid w:val="002115E8"/>
    <w:rsid w:val="002315EB"/>
    <w:rsid w:val="00270450"/>
    <w:rsid w:val="002D4F47"/>
    <w:rsid w:val="0032275E"/>
    <w:rsid w:val="00370CD1"/>
    <w:rsid w:val="003824BF"/>
    <w:rsid w:val="00385F11"/>
    <w:rsid w:val="003A09E0"/>
    <w:rsid w:val="003D240E"/>
    <w:rsid w:val="003E0490"/>
    <w:rsid w:val="003E5240"/>
    <w:rsid w:val="00433B3D"/>
    <w:rsid w:val="004567DC"/>
    <w:rsid w:val="004B10B0"/>
    <w:rsid w:val="004C4D88"/>
    <w:rsid w:val="00530F1E"/>
    <w:rsid w:val="00536EFF"/>
    <w:rsid w:val="00553F94"/>
    <w:rsid w:val="00555422"/>
    <w:rsid w:val="0057149A"/>
    <w:rsid w:val="00582568"/>
    <w:rsid w:val="005951D9"/>
    <w:rsid w:val="005B72EB"/>
    <w:rsid w:val="005D207C"/>
    <w:rsid w:val="00614896"/>
    <w:rsid w:val="00636E0A"/>
    <w:rsid w:val="007143E5"/>
    <w:rsid w:val="00750A45"/>
    <w:rsid w:val="007645BE"/>
    <w:rsid w:val="007D32CE"/>
    <w:rsid w:val="008233D5"/>
    <w:rsid w:val="00827146"/>
    <w:rsid w:val="008A7F8E"/>
    <w:rsid w:val="008E21B3"/>
    <w:rsid w:val="00905F9F"/>
    <w:rsid w:val="00937115"/>
    <w:rsid w:val="0097424F"/>
    <w:rsid w:val="00991E28"/>
    <w:rsid w:val="009C1955"/>
    <w:rsid w:val="00AD7E01"/>
    <w:rsid w:val="00B32C09"/>
    <w:rsid w:val="00B36A18"/>
    <w:rsid w:val="00B61A55"/>
    <w:rsid w:val="00B90DA1"/>
    <w:rsid w:val="00B941B7"/>
    <w:rsid w:val="00BC7D37"/>
    <w:rsid w:val="00C055B8"/>
    <w:rsid w:val="00C17B8C"/>
    <w:rsid w:val="00C31848"/>
    <w:rsid w:val="00C75C0E"/>
    <w:rsid w:val="00CC76B2"/>
    <w:rsid w:val="00D10440"/>
    <w:rsid w:val="00D35970"/>
    <w:rsid w:val="00DA3B98"/>
    <w:rsid w:val="00DC35E5"/>
    <w:rsid w:val="00DD6E64"/>
    <w:rsid w:val="00E71FB7"/>
    <w:rsid w:val="00EB58DF"/>
    <w:rsid w:val="00F221E1"/>
    <w:rsid w:val="00F5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PlusNonformat">
    <w:name w:val="ConsPlusNonformat"/>
    <w:uiPriority w:val="99"/>
    <w:rsid w:val="00BC7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433B3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33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433B3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33B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ConsPlusNonformat">
    <w:name w:val="ConsPlusNonformat"/>
    <w:uiPriority w:val="99"/>
    <w:rsid w:val="00BC7D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433B3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33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433B3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33B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cp:lastPrinted>2018-12-18T08:26:00Z</cp:lastPrinted>
  <dcterms:created xsi:type="dcterms:W3CDTF">2019-07-04T06:56:00Z</dcterms:created>
  <dcterms:modified xsi:type="dcterms:W3CDTF">2019-07-04T06:56:00Z</dcterms:modified>
</cp:coreProperties>
</file>