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B7" w:rsidRPr="005B13B7" w:rsidRDefault="005B13B7" w:rsidP="005B13B7">
      <w:pPr>
        <w:spacing w:after="0" w:line="240" w:lineRule="auto"/>
        <w:jc w:val="center"/>
        <w:rPr>
          <w:rFonts w:ascii="Times New Roman" w:eastAsia="Times New Roman" w:hAnsi="Times New Roman" w:cs="Times New Roman"/>
          <w:b/>
          <w:sz w:val="28"/>
          <w:szCs w:val="28"/>
          <w:lang w:eastAsia="ru-RU"/>
        </w:rPr>
      </w:pPr>
      <w:r w:rsidRPr="005B13B7">
        <w:rPr>
          <w:rFonts w:ascii="Times New Roman" w:eastAsia="Times New Roman" w:hAnsi="Times New Roman" w:cs="Times New Roman"/>
          <w:b/>
          <w:sz w:val="28"/>
          <w:szCs w:val="28"/>
          <w:lang w:eastAsia="ru-RU"/>
        </w:rPr>
        <w:t>АДМИНИСТРАЦИЯ  МУНИЦИПАЛЬНОГО РАЙОНА</w:t>
      </w:r>
    </w:p>
    <w:p w:rsidR="005B13B7" w:rsidRPr="005B13B7" w:rsidRDefault="005B13B7" w:rsidP="005B13B7">
      <w:pPr>
        <w:spacing w:after="0" w:line="240" w:lineRule="auto"/>
        <w:jc w:val="center"/>
        <w:rPr>
          <w:rFonts w:ascii="Times New Roman" w:eastAsia="Times New Roman" w:hAnsi="Times New Roman" w:cs="Times New Roman"/>
          <w:b/>
          <w:sz w:val="28"/>
          <w:szCs w:val="28"/>
          <w:lang w:eastAsia="ru-RU"/>
        </w:rPr>
      </w:pPr>
      <w:r w:rsidRPr="005B13B7">
        <w:rPr>
          <w:rFonts w:ascii="Times New Roman" w:eastAsia="Times New Roman" w:hAnsi="Times New Roman" w:cs="Times New Roman"/>
          <w:b/>
          <w:sz w:val="28"/>
          <w:szCs w:val="28"/>
          <w:lang w:eastAsia="ru-RU"/>
        </w:rPr>
        <w:t>«ОЛОВЯННИНСКИЙ РАЙОН»</w:t>
      </w:r>
    </w:p>
    <w:p w:rsidR="005B13B7" w:rsidRPr="005B13B7" w:rsidRDefault="005B13B7" w:rsidP="005B13B7">
      <w:pPr>
        <w:spacing w:after="0" w:line="240" w:lineRule="auto"/>
        <w:jc w:val="center"/>
        <w:rPr>
          <w:rFonts w:ascii="Times New Roman" w:eastAsia="Times New Roman" w:hAnsi="Times New Roman" w:cs="Times New Roman"/>
          <w:b/>
          <w:sz w:val="28"/>
          <w:szCs w:val="28"/>
          <w:lang w:eastAsia="ru-RU"/>
        </w:rPr>
      </w:pPr>
    </w:p>
    <w:p w:rsidR="005B13B7" w:rsidRPr="005B13B7" w:rsidRDefault="005B13B7" w:rsidP="005B13B7">
      <w:pPr>
        <w:spacing w:after="0" w:line="240" w:lineRule="auto"/>
        <w:jc w:val="center"/>
        <w:rPr>
          <w:rFonts w:ascii="Times New Roman" w:eastAsia="Times New Roman" w:hAnsi="Times New Roman" w:cs="Times New Roman"/>
          <w:b/>
          <w:caps/>
          <w:sz w:val="32"/>
          <w:szCs w:val="32"/>
          <w:lang w:eastAsia="ru-RU"/>
        </w:rPr>
      </w:pPr>
      <w:r w:rsidRPr="005B13B7">
        <w:rPr>
          <w:rFonts w:ascii="Times New Roman" w:eastAsia="Times New Roman" w:hAnsi="Times New Roman" w:cs="Times New Roman"/>
          <w:b/>
          <w:caps/>
          <w:sz w:val="28"/>
          <w:szCs w:val="28"/>
          <w:lang w:eastAsia="ru-RU"/>
        </w:rPr>
        <w:t>постановление</w:t>
      </w:r>
    </w:p>
    <w:p w:rsidR="005B13B7" w:rsidRPr="005B13B7" w:rsidRDefault="005B13B7" w:rsidP="005B13B7">
      <w:pPr>
        <w:spacing w:after="0" w:line="240" w:lineRule="auto"/>
        <w:jc w:val="center"/>
        <w:rPr>
          <w:rFonts w:ascii="Times New Roman" w:eastAsia="Times New Roman" w:hAnsi="Times New Roman" w:cs="Times New Roman"/>
          <w:b/>
          <w:caps/>
          <w:sz w:val="32"/>
          <w:szCs w:val="32"/>
          <w:lang w:eastAsia="ru-RU"/>
        </w:rPr>
      </w:pPr>
    </w:p>
    <w:p w:rsidR="005B13B7" w:rsidRPr="005B13B7" w:rsidRDefault="005B13B7" w:rsidP="005B13B7">
      <w:pPr>
        <w:spacing w:after="0" w:line="240" w:lineRule="auto"/>
        <w:rPr>
          <w:rFonts w:ascii="Times New Roman" w:eastAsia="Times New Roman" w:hAnsi="Times New Roman" w:cs="Times New Roman"/>
          <w:sz w:val="20"/>
          <w:szCs w:val="24"/>
          <w:lang w:eastAsia="ru-RU"/>
        </w:rPr>
      </w:pPr>
    </w:p>
    <w:tbl>
      <w:tblPr>
        <w:tblW w:w="9780" w:type="dxa"/>
        <w:tblInd w:w="70" w:type="dxa"/>
        <w:tblLayout w:type="fixed"/>
        <w:tblCellMar>
          <w:left w:w="70" w:type="dxa"/>
          <w:right w:w="70" w:type="dxa"/>
        </w:tblCellMar>
        <w:tblLook w:val="04A0" w:firstRow="1" w:lastRow="0" w:firstColumn="1" w:lastColumn="0" w:noHBand="0" w:noVBand="1"/>
      </w:tblPr>
      <w:tblGrid>
        <w:gridCol w:w="4266"/>
        <w:gridCol w:w="5514"/>
      </w:tblGrid>
      <w:tr w:rsidR="005B13B7" w:rsidRPr="005B13B7" w:rsidTr="008D65DB">
        <w:trPr>
          <w:cantSplit/>
          <w:trHeight w:val="309"/>
        </w:trPr>
        <w:tc>
          <w:tcPr>
            <w:tcW w:w="4266" w:type="dxa"/>
          </w:tcPr>
          <w:p w:rsidR="005B13B7" w:rsidRPr="005B13B7" w:rsidRDefault="005B13B7" w:rsidP="005B13B7">
            <w:pPr>
              <w:spacing w:after="0"/>
              <w:rPr>
                <w:rFonts w:ascii="Times New Roman" w:eastAsia="Times New Roman" w:hAnsi="Times New Roman" w:cs="Times New Roman"/>
                <w:sz w:val="26"/>
                <w:szCs w:val="26"/>
              </w:rPr>
            </w:pPr>
            <w:r w:rsidRPr="005B13B7">
              <w:rPr>
                <w:rFonts w:ascii="Times New Roman" w:eastAsia="Times New Roman" w:hAnsi="Times New Roman" w:cs="Times New Roman"/>
                <w:sz w:val="26"/>
                <w:szCs w:val="26"/>
              </w:rPr>
              <w:t>11 ноября 2019 г.</w:t>
            </w:r>
          </w:p>
        </w:tc>
        <w:tc>
          <w:tcPr>
            <w:tcW w:w="5514" w:type="dxa"/>
            <w:vMerge w:val="restart"/>
          </w:tcPr>
          <w:p w:rsidR="005B13B7" w:rsidRPr="005B13B7" w:rsidRDefault="005B13B7" w:rsidP="005B13B7">
            <w:pPr>
              <w:spacing w:after="0"/>
              <w:jc w:val="right"/>
              <w:rPr>
                <w:rFonts w:ascii="Times New Roman" w:eastAsia="Times New Roman" w:hAnsi="Times New Roman" w:cs="Times New Roman"/>
                <w:sz w:val="26"/>
                <w:szCs w:val="26"/>
              </w:rPr>
            </w:pPr>
            <w:r w:rsidRPr="005B13B7">
              <w:rPr>
                <w:rFonts w:ascii="Times New Roman" w:eastAsia="Times New Roman" w:hAnsi="Times New Roman" w:cs="Times New Roman"/>
                <w:sz w:val="26"/>
                <w:szCs w:val="26"/>
              </w:rPr>
              <w:t>№ 320</w:t>
            </w:r>
          </w:p>
        </w:tc>
      </w:tr>
      <w:tr w:rsidR="005B13B7" w:rsidRPr="005B13B7" w:rsidTr="008D65DB">
        <w:trPr>
          <w:cantSplit/>
          <w:trHeight w:val="309"/>
        </w:trPr>
        <w:tc>
          <w:tcPr>
            <w:tcW w:w="4266" w:type="dxa"/>
          </w:tcPr>
          <w:p w:rsidR="005B13B7" w:rsidRPr="005B13B7" w:rsidRDefault="005B13B7" w:rsidP="005B13B7">
            <w:pPr>
              <w:spacing w:after="0"/>
              <w:jc w:val="center"/>
              <w:rPr>
                <w:rFonts w:ascii="Times New Roman" w:eastAsia="Times New Roman" w:hAnsi="Times New Roman" w:cs="Times New Roman"/>
                <w:sz w:val="20"/>
                <w:szCs w:val="24"/>
              </w:rPr>
            </w:pPr>
          </w:p>
        </w:tc>
        <w:tc>
          <w:tcPr>
            <w:tcW w:w="5514" w:type="dxa"/>
            <w:vMerge/>
            <w:vAlign w:val="center"/>
          </w:tcPr>
          <w:p w:rsidR="005B13B7" w:rsidRPr="005B13B7" w:rsidRDefault="005B13B7" w:rsidP="005B13B7">
            <w:pPr>
              <w:spacing w:after="0" w:line="240" w:lineRule="auto"/>
              <w:rPr>
                <w:rFonts w:ascii="Times New Roman" w:eastAsia="Times New Roman" w:hAnsi="Times New Roman" w:cs="Times New Roman"/>
                <w:sz w:val="26"/>
                <w:szCs w:val="26"/>
                <w:u w:val="single"/>
              </w:rPr>
            </w:pPr>
          </w:p>
        </w:tc>
      </w:tr>
    </w:tbl>
    <w:p w:rsidR="005B13B7" w:rsidRPr="005B13B7" w:rsidRDefault="005B13B7" w:rsidP="005B13B7">
      <w:pPr>
        <w:keepNext/>
        <w:tabs>
          <w:tab w:val="left" w:pos="9639"/>
        </w:tabs>
        <w:spacing w:after="0" w:line="240" w:lineRule="auto"/>
        <w:jc w:val="center"/>
        <w:outlineLvl w:val="5"/>
        <w:rPr>
          <w:rFonts w:ascii="Times New Roman" w:eastAsia="Times New Roman" w:hAnsi="Times New Roman" w:cs="Times New Roman"/>
          <w:b/>
          <w:sz w:val="24"/>
          <w:szCs w:val="24"/>
          <w:lang w:eastAsia="ru-RU"/>
        </w:rPr>
      </w:pPr>
      <w:proofErr w:type="spellStart"/>
      <w:r w:rsidRPr="005B13B7">
        <w:rPr>
          <w:rFonts w:ascii="Times New Roman" w:eastAsia="Times New Roman" w:hAnsi="Times New Roman" w:cs="Times New Roman"/>
          <w:b/>
          <w:sz w:val="24"/>
          <w:szCs w:val="24"/>
          <w:lang w:eastAsia="ru-RU"/>
        </w:rPr>
        <w:t>пос</w:t>
      </w:r>
      <w:proofErr w:type="gramStart"/>
      <w:r w:rsidRPr="005B13B7">
        <w:rPr>
          <w:rFonts w:ascii="Times New Roman" w:eastAsia="Times New Roman" w:hAnsi="Times New Roman" w:cs="Times New Roman"/>
          <w:b/>
          <w:sz w:val="24"/>
          <w:szCs w:val="24"/>
          <w:lang w:eastAsia="ru-RU"/>
        </w:rPr>
        <w:t>.О</w:t>
      </w:r>
      <w:proofErr w:type="gramEnd"/>
      <w:r w:rsidRPr="005B13B7">
        <w:rPr>
          <w:rFonts w:ascii="Times New Roman" w:eastAsia="Times New Roman" w:hAnsi="Times New Roman" w:cs="Times New Roman"/>
          <w:b/>
          <w:sz w:val="24"/>
          <w:szCs w:val="24"/>
          <w:lang w:eastAsia="ru-RU"/>
        </w:rPr>
        <w:t>ловянная</w:t>
      </w:r>
      <w:proofErr w:type="spellEnd"/>
    </w:p>
    <w:p w:rsidR="005B13B7" w:rsidRPr="005B13B7" w:rsidRDefault="005B13B7" w:rsidP="005B13B7">
      <w:pPr>
        <w:keepNext/>
        <w:tabs>
          <w:tab w:val="left" w:pos="9639"/>
        </w:tabs>
        <w:spacing w:after="0" w:line="240" w:lineRule="auto"/>
        <w:jc w:val="center"/>
        <w:outlineLvl w:val="5"/>
        <w:rPr>
          <w:rFonts w:ascii="Arial" w:eastAsia="Times New Roman" w:hAnsi="Arial" w:cs="Times New Roman"/>
          <w:b/>
          <w:sz w:val="24"/>
          <w:szCs w:val="24"/>
          <w:lang w:eastAsia="ru-RU"/>
        </w:rPr>
      </w:pPr>
    </w:p>
    <w:p w:rsidR="005B13B7" w:rsidRPr="005B13B7" w:rsidRDefault="005B13B7" w:rsidP="005B13B7">
      <w:pPr>
        <w:spacing w:after="0" w:line="240" w:lineRule="auto"/>
        <w:ind w:right="-1"/>
        <w:jc w:val="center"/>
        <w:rPr>
          <w:rFonts w:ascii="Times New Roman" w:eastAsia="Times New Roman" w:hAnsi="Times New Roman" w:cs="Times New Roman"/>
          <w:sz w:val="20"/>
          <w:szCs w:val="20"/>
          <w:lang w:eastAsia="ru-RU"/>
        </w:rPr>
      </w:pPr>
    </w:p>
    <w:p w:rsidR="005B13B7" w:rsidRPr="005B13B7" w:rsidRDefault="005B13B7" w:rsidP="005B13B7">
      <w:pPr>
        <w:spacing w:after="0" w:line="240" w:lineRule="auto"/>
        <w:ind w:left="284"/>
        <w:jc w:val="center"/>
        <w:rPr>
          <w:rFonts w:ascii="Times New Roman" w:eastAsia="Times New Roman" w:hAnsi="Times New Roman" w:cs="Times New Roman"/>
          <w:b/>
          <w:sz w:val="28"/>
          <w:szCs w:val="28"/>
          <w:lang w:eastAsia="ru-RU"/>
        </w:rPr>
      </w:pPr>
      <w:r w:rsidRPr="005B13B7">
        <w:rPr>
          <w:rFonts w:ascii="Times New Roman" w:eastAsia="Times New Roman" w:hAnsi="Times New Roman" w:cs="Times New Roman"/>
          <w:b/>
          <w:sz w:val="28"/>
          <w:szCs w:val="28"/>
          <w:lang w:eastAsia="ru-RU"/>
        </w:rPr>
        <w:t>Об утверждении административного регламента по осуществлению</w:t>
      </w:r>
    </w:p>
    <w:p w:rsidR="005B13B7" w:rsidRPr="005B13B7" w:rsidRDefault="005B13B7" w:rsidP="005B13B7">
      <w:pPr>
        <w:spacing w:after="0" w:line="240" w:lineRule="auto"/>
        <w:ind w:left="284"/>
        <w:jc w:val="center"/>
        <w:rPr>
          <w:rFonts w:ascii="Times New Roman" w:eastAsia="Times New Roman" w:hAnsi="Times New Roman" w:cs="Times New Roman"/>
          <w:b/>
          <w:sz w:val="28"/>
          <w:szCs w:val="28"/>
          <w:lang w:eastAsia="ru-RU"/>
        </w:rPr>
      </w:pPr>
      <w:r w:rsidRPr="005B13B7">
        <w:rPr>
          <w:rFonts w:ascii="Times New Roman" w:eastAsia="Times New Roman" w:hAnsi="Times New Roman" w:cs="Times New Roman"/>
          <w:b/>
          <w:sz w:val="28"/>
          <w:szCs w:val="28"/>
          <w:lang w:eastAsia="ru-RU"/>
        </w:rPr>
        <w:t xml:space="preserve">муниципального </w:t>
      </w:r>
      <w:proofErr w:type="gramStart"/>
      <w:r w:rsidRPr="005B13B7">
        <w:rPr>
          <w:rFonts w:ascii="Times New Roman" w:eastAsia="Times New Roman" w:hAnsi="Times New Roman" w:cs="Times New Roman"/>
          <w:b/>
          <w:sz w:val="28"/>
          <w:szCs w:val="28"/>
          <w:lang w:eastAsia="ru-RU"/>
        </w:rPr>
        <w:t>контроля за</w:t>
      </w:r>
      <w:proofErr w:type="gramEnd"/>
      <w:r w:rsidRPr="005B13B7">
        <w:rPr>
          <w:rFonts w:ascii="Times New Roman" w:eastAsia="Times New Roman" w:hAnsi="Times New Roman" w:cs="Times New Roman"/>
          <w:b/>
          <w:sz w:val="28"/>
          <w:szCs w:val="28"/>
          <w:lang w:eastAsia="ru-RU"/>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b/>
          <w:sz w:val="28"/>
          <w:szCs w:val="28"/>
          <w:lang w:eastAsia="ru-RU"/>
        </w:rPr>
        <w:t>Оловяннинский</w:t>
      </w:r>
      <w:proofErr w:type="spellEnd"/>
      <w:r w:rsidRPr="005B13B7">
        <w:rPr>
          <w:rFonts w:ascii="Times New Roman" w:eastAsia="Times New Roman" w:hAnsi="Times New Roman" w:cs="Times New Roman"/>
          <w:b/>
          <w:sz w:val="28"/>
          <w:szCs w:val="28"/>
          <w:lang w:eastAsia="ru-RU"/>
        </w:rPr>
        <w:t xml:space="preserve"> район</w:t>
      </w:r>
    </w:p>
    <w:p w:rsidR="005B13B7" w:rsidRPr="005B13B7" w:rsidRDefault="005B13B7" w:rsidP="005B13B7">
      <w:pPr>
        <w:spacing w:after="120" w:line="240" w:lineRule="auto"/>
        <w:ind w:left="283"/>
        <w:rPr>
          <w:rFonts w:ascii="Times New Roman" w:eastAsia="Times New Roman" w:hAnsi="Times New Roman" w:cs="Times New Roman"/>
          <w:sz w:val="26"/>
          <w:szCs w:val="24"/>
          <w:lang w:eastAsia="ru-RU"/>
        </w:rPr>
      </w:pPr>
    </w:p>
    <w:p w:rsidR="005B13B7" w:rsidRPr="005B13B7" w:rsidRDefault="005B13B7" w:rsidP="005B13B7">
      <w:pPr>
        <w:spacing w:after="0" w:line="240" w:lineRule="auto"/>
        <w:ind w:firstLine="709"/>
        <w:jc w:val="both"/>
        <w:outlineLvl w:val="0"/>
        <w:rPr>
          <w:rFonts w:ascii="Times New Roman" w:eastAsia="Times New Roman" w:hAnsi="Times New Roman" w:cs="Times New Roman"/>
          <w:iCs/>
          <w:sz w:val="28"/>
          <w:szCs w:val="28"/>
          <w:lang w:eastAsia="ru-RU"/>
        </w:rPr>
      </w:pPr>
      <w:r w:rsidRPr="005B13B7">
        <w:rPr>
          <w:rFonts w:ascii="Times New Roman" w:eastAsia="Times New Roman" w:hAnsi="Times New Roman" w:cs="Times New Roman"/>
          <w:sz w:val="28"/>
          <w:szCs w:val="28"/>
          <w:lang w:eastAsia="ru-RU"/>
        </w:rPr>
        <w:t xml:space="preserve">В целях приведения нормативного правового акта в соответствие с Федеральным законом от </w:t>
      </w:r>
      <w:hyperlink r:id="rId7"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5B13B7">
          <w:rPr>
            <w:rFonts w:ascii="Times New Roman" w:eastAsia="Times New Roman" w:hAnsi="Times New Roman" w:cs="Times New Roman"/>
            <w:color w:val="0000FF"/>
            <w:sz w:val="28"/>
            <w:szCs w:val="28"/>
            <w:lang w:eastAsia="ru-RU"/>
          </w:rPr>
          <w:t xml:space="preserve"> 26.12.2008 № 294-ФЗ</w:t>
        </w:r>
      </w:hyperlink>
      <w:r w:rsidRPr="005B13B7">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13B7">
        <w:rPr>
          <w:rFonts w:ascii="Times New Roman" w:eastAsia="Times New Roman" w:hAnsi="Times New Roman" w:cs="Times New Roman"/>
          <w:iCs/>
          <w:sz w:val="28"/>
          <w:szCs w:val="28"/>
          <w:lang w:eastAsia="ru-RU"/>
        </w:rPr>
        <w:t>администрация муниципального района «</w:t>
      </w:r>
      <w:proofErr w:type="spellStart"/>
      <w:r w:rsidRPr="005B13B7">
        <w:rPr>
          <w:rFonts w:ascii="Times New Roman" w:eastAsia="Times New Roman" w:hAnsi="Times New Roman" w:cs="Times New Roman"/>
          <w:iCs/>
          <w:sz w:val="28"/>
          <w:szCs w:val="28"/>
          <w:lang w:eastAsia="ru-RU"/>
        </w:rPr>
        <w:t>Оловяннинский</w:t>
      </w:r>
      <w:proofErr w:type="spellEnd"/>
      <w:r w:rsidRPr="005B13B7">
        <w:rPr>
          <w:rFonts w:ascii="Times New Roman" w:eastAsia="Times New Roman" w:hAnsi="Times New Roman" w:cs="Times New Roman"/>
          <w:iCs/>
          <w:sz w:val="28"/>
          <w:szCs w:val="28"/>
          <w:lang w:eastAsia="ru-RU"/>
        </w:rPr>
        <w:t xml:space="preserve"> район»</w:t>
      </w:r>
    </w:p>
    <w:p w:rsidR="005B13B7" w:rsidRPr="005B13B7" w:rsidRDefault="005B13B7" w:rsidP="005B13B7">
      <w:pPr>
        <w:spacing w:after="0" w:line="240" w:lineRule="auto"/>
        <w:jc w:val="both"/>
        <w:outlineLvl w:val="0"/>
        <w:rPr>
          <w:rFonts w:ascii="Times New Roman" w:eastAsia="Times New Roman" w:hAnsi="Times New Roman" w:cs="Times New Roman"/>
          <w:iCs/>
          <w:sz w:val="28"/>
          <w:szCs w:val="28"/>
          <w:lang w:eastAsia="ru-RU"/>
        </w:rPr>
      </w:pPr>
      <w:r w:rsidRPr="005B13B7">
        <w:rPr>
          <w:rFonts w:ascii="Times New Roman" w:eastAsia="Times New Roman" w:hAnsi="Times New Roman" w:cs="Times New Roman"/>
          <w:color w:val="000000"/>
          <w:sz w:val="28"/>
          <w:szCs w:val="28"/>
          <w:lang w:eastAsia="ru-RU"/>
        </w:rPr>
        <w:t xml:space="preserve"> </w:t>
      </w:r>
      <w:proofErr w:type="gramStart"/>
      <w:r w:rsidRPr="005B13B7">
        <w:rPr>
          <w:rFonts w:ascii="Times New Roman" w:eastAsia="Times New Roman" w:hAnsi="Times New Roman" w:cs="Times New Roman"/>
          <w:sz w:val="28"/>
          <w:szCs w:val="28"/>
          <w:lang w:eastAsia="ru-RU"/>
        </w:rPr>
        <w:t>п</w:t>
      </w:r>
      <w:proofErr w:type="gramEnd"/>
      <w:r w:rsidRPr="005B13B7">
        <w:rPr>
          <w:rFonts w:ascii="Times New Roman" w:eastAsia="Times New Roman" w:hAnsi="Times New Roman" w:cs="Times New Roman"/>
          <w:sz w:val="28"/>
          <w:szCs w:val="28"/>
          <w:lang w:eastAsia="ru-RU"/>
        </w:rPr>
        <w:t xml:space="preserve"> о с т а н о в л я е т:</w:t>
      </w:r>
    </w:p>
    <w:p w:rsidR="005B13B7" w:rsidRPr="005B13B7" w:rsidRDefault="005B13B7" w:rsidP="005B13B7">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5B13B7" w:rsidRPr="005B13B7" w:rsidRDefault="005B13B7" w:rsidP="005B13B7">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B13B7">
        <w:rPr>
          <w:rFonts w:ascii="Times New Roman" w:eastAsia="Times New Roman" w:hAnsi="Times New Roman" w:cs="Times New Roman"/>
          <w:sz w:val="28"/>
          <w:szCs w:val="28"/>
          <w:lang w:eastAsia="ru-RU"/>
        </w:rPr>
        <w:t xml:space="preserve">Утвердить административный регламент по осуществлению муниципального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согласно приложению.</w:t>
      </w:r>
    </w:p>
    <w:p w:rsidR="005B13B7" w:rsidRPr="005B13B7" w:rsidRDefault="005B13B7" w:rsidP="005B13B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B13B7">
        <w:rPr>
          <w:rFonts w:ascii="Times New Roman" w:eastAsia="Times New Roman" w:hAnsi="Times New Roman" w:cs="Times New Roman"/>
          <w:sz w:val="28"/>
          <w:szCs w:val="28"/>
          <w:lang w:eastAsia="ru-RU"/>
        </w:rPr>
        <w:t>Настоящее постановление опубликовать на официальном сайте администрации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r w:rsidRPr="005B13B7">
        <w:rPr>
          <w:rFonts w:ascii="Calibri" w:eastAsia="Times New Roman" w:hAnsi="Calibri" w:cs="Times New Roman"/>
          <w:lang w:eastAsia="ru-RU"/>
        </w:rPr>
        <w:t xml:space="preserve"> </w:t>
      </w:r>
      <w:hyperlink r:id="rId8" w:history="1">
        <w:r w:rsidRPr="005B13B7">
          <w:rPr>
            <w:rFonts w:ascii="Times New Roman" w:eastAsia="Times New Roman" w:hAnsi="Times New Roman" w:cs="Times New Roman"/>
            <w:color w:val="0000FF"/>
            <w:sz w:val="28"/>
            <w:szCs w:val="28"/>
            <w:shd w:val="clear" w:color="auto" w:fill="FFFFFF"/>
            <w:lang w:val="en-US" w:eastAsia="ru-RU"/>
          </w:rPr>
          <w:t>http</w:t>
        </w:r>
        <w:r w:rsidRPr="005B13B7">
          <w:rPr>
            <w:rFonts w:ascii="Times New Roman" w:eastAsia="Times New Roman" w:hAnsi="Times New Roman" w:cs="Times New Roman"/>
            <w:color w:val="0000FF"/>
            <w:sz w:val="28"/>
            <w:szCs w:val="28"/>
            <w:shd w:val="clear" w:color="auto" w:fill="FFFFFF"/>
            <w:lang w:eastAsia="ru-RU"/>
          </w:rPr>
          <w:t>://оловян.забайкальскийкрай.рф</w:t>
        </w:r>
      </w:hyperlink>
      <w:r w:rsidRPr="005B13B7">
        <w:rPr>
          <w:rFonts w:ascii="Times New Roman" w:eastAsia="Times New Roman" w:hAnsi="Times New Roman" w:cs="Times New Roman"/>
          <w:sz w:val="28"/>
          <w:szCs w:val="28"/>
          <w:lang w:eastAsia="ru-RU"/>
        </w:rPr>
        <w:t>.</w:t>
      </w:r>
    </w:p>
    <w:p w:rsidR="005B13B7" w:rsidRDefault="005B13B7" w:rsidP="005B13B7">
      <w:pPr>
        <w:spacing w:after="0" w:line="240" w:lineRule="auto"/>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5B13B7" w:rsidRPr="005B13B7" w:rsidRDefault="005B13B7" w:rsidP="005B13B7">
      <w:pPr>
        <w:tabs>
          <w:tab w:val="left" w:pos="142"/>
        </w:tabs>
        <w:spacing w:after="0" w:line="240" w:lineRule="auto"/>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color w:val="000000"/>
          <w:sz w:val="28"/>
          <w:szCs w:val="28"/>
          <w:lang w:eastAsia="ru-RU"/>
        </w:rPr>
        <w:t xml:space="preserve"> 4. </w:t>
      </w:r>
      <w:proofErr w:type="gramStart"/>
      <w:r w:rsidRPr="005B13B7">
        <w:rPr>
          <w:rFonts w:ascii="Times New Roman" w:eastAsia="Times New Roman" w:hAnsi="Times New Roman" w:cs="Times New Roman"/>
          <w:color w:val="000000"/>
          <w:sz w:val="28"/>
          <w:szCs w:val="28"/>
          <w:lang w:eastAsia="ru-RU"/>
        </w:rPr>
        <w:t>Контроль за</w:t>
      </w:r>
      <w:proofErr w:type="gramEnd"/>
      <w:r w:rsidRPr="005B13B7">
        <w:rPr>
          <w:rFonts w:ascii="Times New Roman" w:eastAsia="Times New Roman" w:hAnsi="Times New Roman" w:cs="Times New Roman"/>
          <w:color w:val="000000"/>
          <w:sz w:val="28"/>
          <w:szCs w:val="28"/>
          <w:lang w:eastAsia="ru-RU"/>
        </w:rPr>
        <w:t xml:space="preserve"> выполнением постановления возложить на заместителя руководителя администрации муниципального района «</w:t>
      </w:r>
      <w:proofErr w:type="spellStart"/>
      <w:r w:rsidRPr="005B13B7">
        <w:rPr>
          <w:rFonts w:ascii="Times New Roman" w:eastAsia="Times New Roman" w:hAnsi="Times New Roman" w:cs="Times New Roman"/>
          <w:color w:val="000000"/>
          <w:sz w:val="28"/>
          <w:szCs w:val="28"/>
          <w:lang w:eastAsia="ru-RU"/>
        </w:rPr>
        <w:t>Оловяннинский</w:t>
      </w:r>
      <w:proofErr w:type="spellEnd"/>
      <w:r w:rsidRPr="005B13B7">
        <w:rPr>
          <w:rFonts w:ascii="Times New Roman" w:eastAsia="Times New Roman" w:hAnsi="Times New Roman" w:cs="Times New Roman"/>
          <w:color w:val="000000"/>
          <w:sz w:val="28"/>
          <w:szCs w:val="28"/>
          <w:lang w:eastAsia="ru-RU"/>
        </w:rPr>
        <w:t xml:space="preserve">  район», председателя Комитета по управлению муниципальным имуществом и инвестициям.</w:t>
      </w:r>
    </w:p>
    <w:p w:rsidR="005B13B7" w:rsidRPr="005B13B7" w:rsidRDefault="005B13B7" w:rsidP="005B13B7">
      <w:pPr>
        <w:tabs>
          <w:tab w:val="left" w:pos="0"/>
          <w:tab w:val="left" w:pos="601"/>
        </w:tabs>
        <w:spacing w:after="0" w:line="240" w:lineRule="auto"/>
        <w:jc w:val="both"/>
        <w:rPr>
          <w:rFonts w:ascii="Times New Roman" w:eastAsia="Times New Roman" w:hAnsi="Times New Roman" w:cs="Times New Roman"/>
          <w:color w:val="000000"/>
          <w:sz w:val="28"/>
          <w:szCs w:val="28"/>
          <w:lang w:eastAsia="ru-RU"/>
        </w:rPr>
      </w:pPr>
    </w:p>
    <w:p w:rsidR="005B13B7" w:rsidRPr="005B13B7" w:rsidRDefault="005B13B7" w:rsidP="005B13B7">
      <w:pPr>
        <w:tabs>
          <w:tab w:val="left" w:pos="0"/>
          <w:tab w:val="left" w:pos="601"/>
        </w:tabs>
        <w:spacing w:after="0" w:line="240" w:lineRule="auto"/>
        <w:jc w:val="both"/>
        <w:rPr>
          <w:rFonts w:ascii="Times New Roman" w:eastAsia="Times New Roman" w:hAnsi="Times New Roman" w:cs="Times New Roman"/>
          <w:color w:val="000000"/>
          <w:sz w:val="28"/>
          <w:szCs w:val="28"/>
          <w:lang w:eastAsia="ru-RU"/>
        </w:rPr>
      </w:pPr>
      <w:r w:rsidRPr="005B13B7">
        <w:rPr>
          <w:rFonts w:ascii="Times New Roman" w:eastAsia="Times New Roman" w:hAnsi="Times New Roman" w:cs="Times New Roman"/>
          <w:color w:val="000000"/>
          <w:sz w:val="28"/>
          <w:szCs w:val="28"/>
          <w:lang w:eastAsia="ru-RU"/>
        </w:rPr>
        <w:t>Глава муниципального района</w:t>
      </w:r>
    </w:p>
    <w:p w:rsidR="005B13B7" w:rsidRPr="005B13B7" w:rsidRDefault="005B13B7" w:rsidP="005B13B7">
      <w:pPr>
        <w:tabs>
          <w:tab w:val="left" w:pos="0"/>
          <w:tab w:val="left" w:pos="601"/>
        </w:tabs>
        <w:spacing w:after="0" w:line="240" w:lineRule="auto"/>
        <w:jc w:val="both"/>
        <w:rPr>
          <w:rFonts w:ascii="Times New Roman" w:eastAsia="Times New Roman" w:hAnsi="Times New Roman" w:cs="Times New Roman"/>
          <w:color w:val="000000"/>
          <w:sz w:val="28"/>
          <w:szCs w:val="28"/>
          <w:lang w:eastAsia="ru-RU"/>
        </w:rPr>
      </w:pPr>
      <w:r w:rsidRPr="005B13B7">
        <w:rPr>
          <w:rFonts w:ascii="Times New Roman" w:eastAsia="Times New Roman" w:hAnsi="Times New Roman" w:cs="Times New Roman"/>
          <w:color w:val="000000"/>
          <w:sz w:val="28"/>
          <w:szCs w:val="28"/>
          <w:lang w:eastAsia="ru-RU"/>
        </w:rPr>
        <w:t>«</w:t>
      </w:r>
      <w:proofErr w:type="spellStart"/>
      <w:r w:rsidRPr="005B13B7">
        <w:rPr>
          <w:rFonts w:ascii="Times New Roman" w:eastAsia="Times New Roman" w:hAnsi="Times New Roman" w:cs="Times New Roman"/>
          <w:color w:val="000000"/>
          <w:sz w:val="28"/>
          <w:szCs w:val="28"/>
          <w:lang w:eastAsia="ru-RU"/>
        </w:rPr>
        <w:t>Оловяннинский</w:t>
      </w:r>
      <w:proofErr w:type="spellEnd"/>
      <w:r w:rsidRPr="005B13B7">
        <w:rPr>
          <w:rFonts w:ascii="Times New Roman" w:eastAsia="Times New Roman" w:hAnsi="Times New Roman" w:cs="Times New Roman"/>
          <w:color w:val="000000"/>
          <w:sz w:val="28"/>
          <w:szCs w:val="28"/>
          <w:lang w:eastAsia="ru-RU"/>
        </w:rPr>
        <w:t xml:space="preserve"> район»                                                                </w:t>
      </w:r>
      <w:proofErr w:type="spellStart"/>
      <w:r w:rsidRPr="005B13B7">
        <w:rPr>
          <w:rFonts w:ascii="Times New Roman" w:eastAsia="Times New Roman" w:hAnsi="Times New Roman" w:cs="Times New Roman"/>
          <w:color w:val="000000"/>
          <w:sz w:val="28"/>
          <w:szCs w:val="28"/>
          <w:lang w:eastAsia="ru-RU"/>
        </w:rPr>
        <w:t>А.В.Антошкин</w:t>
      </w:r>
      <w:proofErr w:type="spellEnd"/>
    </w:p>
    <w:p w:rsidR="005B13B7" w:rsidRPr="005B13B7" w:rsidRDefault="005B13B7" w:rsidP="005B13B7">
      <w:pPr>
        <w:spacing w:after="0" w:line="240" w:lineRule="auto"/>
        <w:ind w:left="5812"/>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Приложение</w:t>
      </w:r>
    </w:p>
    <w:p w:rsidR="005B13B7" w:rsidRPr="005B13B7" w:rsidRDefault="005B13B7" w:rsidP="005B13B7">
      <w:pPr>
        <w:spacing w:after="0" w:line="240" w:lineRule="auto"/>
        <w:ind w:left="5812"/>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к постановлению администрации муниципального района </w:t>
      </w:r>
    </w:p>
    <w:p w:rsidR="005B13B7" w:rsidRPr="005B13B7" w:rsidRDefault="005B13B7" w:rsidP="005B13B7">
      <w:pPr>
        <w:spacing w:after="0" w:line="240" w:lineRule="auto"/>
        <w:ind w:left="5812"/>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p>
    <w:p w:rsidR="005B13B7" w:rsidRPr="005B13B7" w:rsidRDefault="005B13B7" w:rsidP="005B13B7">
      <w:pPr>
        <w:spacing w:after="0" w:line="240" w:lineRule="auto"/>
        <w:ind w:left="5812"/>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от 11 ноября 2019 г.             № 320</w:t>
      </w:r>
    </w:p>
    <w:p w:rsidR="005B13B7" w:rsidRPr="005B13B7" w:rsidRDefault="005B13B7" w:rsidP="005B13B7">
      <w:pPr>
        <w:shd w:val="clear" w:color="auto" w:fill="FFFFFF"/>
        <w:tabs>
          <w:tab w:val="left" w:pos="730"/>
        </w:tabs>
        <w:spacing w:after="0" w:line="240" w:lineRule="auto"/>
        <w:ind w:left="5387" w:hanging="2835"/>
        <w:jc w:val="center"/>
        <w:rPr>
          <w:rFonts w:ascii="Times New Roman" w:eastAsia="Times New Roman" w:hAnsi="Times New Roman" w:cs="Times New Roman"/>
          <w:color w:val="000000"/>
          <w:sz w:val="28"/>
          <w:szCs w:val="28"/>
          <w:lang w:eastAsia="ru-RU"/>
        </w:rPr>
      </w:pPr>
    </w:p>
    <w:p w:rsidR="005B13B7" w:rsidRPr="005B13B7" w:rsidRDefault="005B13B7" w:rsidP="005B13B7">
      <w:pPr>
        <w:spacing w:after="0" w:line="240" w:lineRule="auto"/>
        <w:rPr>
          <w:rFonts w:ascii="Times New Roman" w:eastAsia="Times New Roman" w:hAnsi="Times New Roman" w:cs="Times New Roman"/>
          <w:sz w:val="28"/>
          <w:szCs w:val="28"/>
          <w:lang w:eastAsia="ru-RU"/>
        </w:rPr>
      </w:pPr>
    </w:p>
    <w:p w:rsidR="005B13B7" w:rsidRPr="005B13B7" w:rsidRDefault="005B13B7" w:rsidP="005B13B7">
      <w:pPr>
        <w:spacing w:after="0" w:line="240" w:lineRule="auto"/>
        <w:jc w:val="center"/>
        <w:rPr>
          <w:rFonts w:ascii="Times New Roman" w:eastAsia="Times New Roman" w:hAnsi="Times New Roman" w:cs="Times New Roman"/>
          <w:b/>
          <w:sz w:val="28"/>
          <w:szCs w:val="28"/>
          <w:lang w:eastAsia="ru-RU"/>
        </w:rPr>
      </w:pPr>
      <w:r w:rsidRPr="005B13B7">
        <w:rPr>
          <w:rFonts w:ascii="Times New Roman" w:eastAsia="Times New Roman" w:hAnsi="Times New Roman" w:cs="Times New Roman"/>
          <w:b/>
          <w:sz w:val="28"/>
          <w:szCs w:val="28"/>
          <w:lang w:eastAsia="ru-RU"/>
        </w:rPr>
        <w:t>АДМИНИСТРАТИВНЫЙ РЕГЛАМЕНТ</w:t>
      </w:r>
    </w:p>
    <w:p w:rsidR="005B13B7" w:rsidRPr="005B13B7" w:rsidRDefault="005B13B7" w:rsidP="005B13B7">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по осуществлению муниципального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p>
    <w:p w:rsidR="005B13B7" w:rsidRPr="005B13B7" w:rsidRDefault="005B13B7" w:rsidP="005B13B7">
      <w:pPr>
        <w:spacing w:after="0" w:line="240" w:lineRule="auto"/>
        <w:jc w:val="both"/>
        <w:rPr>
          <w:rFonts w:ascii="Times New Roman" w:eastAsia="Times New Roman" w:hAnsi="Times New Roman" w:cs="Times New Roman"/>
          <w:sz w:val="28"/>
          <w:szCs w:val="28"/>
          <w:lang w:eastAsia="ru-RU"/>
        </w:rPr>
      </w:pPr>
    </w:p>
    <w:p w:rsidR="005B13B7" w:rsidRPr="005B13B7" w:rsidRDefault="005B13B7" w:rsidP="005B13B7">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 Общие положения</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p>
    <w:p w:rsidR="005B13B7" w:rsidRPr="005B13B7" w:rsidRDefault="005B13B7" w:rsidP="005B13B7">
      <w:pPr>
        <w:tabs>
          <w:tab w:val="left" w:pos="127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Pr="005B13B7">
        <w:rPr>
          <w:rFonts w:ascii="Times New Roman" w:eastAsia="Times New Roman" w:hAnsi="Times New Roman" w:cs="Times New Roman"/>
          <w:sz w:val="28"/>
          <w:szCs w:val="28"/>
          <w:lang w:eastAsia="ru-RU"/>
        </w:rPr>
        <w:t xml:space="preserve">Административный регламент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(далее –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рациональным использованием</w:t>
      </w:r>
      <w:proofErr w:type="gramEnd"/>
      <w:r w:rsidRPr="005B13B7">
        <w:rPr>
          <w:rFonts w:ascii="Times New Roman" w:eastAsia="Times New Roman" w:hAnsi="Times New Roman" w:cs="Times New Roman"/>
          <w:sz w:val="28"/>
          <w:szCs w:val="28"/>
          <w:lang w:eastAsia="ru-RU"/>
        </w:rPr>
        <w:t xml:space="preserve"> и охраной недр при пользовании недрами для целей разведки и добычи общераспространённых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в целях соблюдения юридическими лицами, индивидуальными предпринимателями требований законодательства Российской Федерации, муниципальных правовых актов в сфере недропользования.</w:t>
      </w:r>
    </w:p>
    <w:p w:rsidR="005B13B7" w:rsidRPr="005B13B7" w:rsidRDefault="005B13B7" w:rsidP="005B13B7">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5B13B7">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(далее – муниципальный контроль).</w:t>
      </w:r>
    </w:p>
    <w:p w:rsidR="005B13B7" w:rsidRPr="005B13B7" w:rsidRDefault="005B13B7" w:rsidP="005B13B7">
      <w:pPr>
        <w:tabs>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5B13B7">
        <w:rPr>
          <w:rFonts w:ascii="Times New Roman" w:eastAsia="Times New Roman" w:hAnsi="Times New Roman" w:cs="Times New Roman"/>
          <w:sz w:val="28"/>
          <w:szCs w:val="28"/>
          <w:lang w:eastAsia="ru-RU"/>
        </w:rPr>
        <w:t>Наименование органа местного самоуправления, осуществляющего муниципальный контроль – администрация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(далее – Администрация), в лице уполномоченного органа – Комитет по управлению муниципальным имуществом и инвестициям (далее – Комитет).</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В ходе осуществления муниципального контроля Администрация взаимодействует с районной прокуратурой (далее – орган прокуратуры). </w:t>
      </w:r>
    </w:p>
    <w:p w:rsidR="005B13B7" w:rsidRPr="005B13B7" w:rsidRDefault="005B13B7" w:rsidP="005B13B7">
      <w:pPr>
        <w:tabs>
          <w:tab w:val="left" w:pos="127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1.4</w:t>
      </w:r>
      <w:r w:rsidRPr="005B13B7">
        <w:rPr>
          <w:rFonts w:ascii="Times New Roman" w:eastAsia="Times New Roman" w:hAnsi="Times New Roman" w:cs="Times New Roman"/>
          <w:sz w:val="28"/>
          <w:szCs w:val="28"/>
          <w:lang w:eastAsia="ru-RU"/>
        </w:rPr>
        <w:t xml:space="preserve">Предметом муниципального контроля является соблюдение  пользователями недр на территории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обязательных требований, установленных в отношении рационального использования и охраны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законодательством Российской Федерации, а также муниципальными правовыми актами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w:t>
      </w:r>
      <w:proofErr w:type="gramEnd"/>
    </w:p>
    <w:p w:rsidR="005B13B7" w:rsidRPr="005B13B7" w:rsidRDefault="005B13B7" w:rsidP="005B13B7">
      <w:pPr>
        <w:spacing w:after="0" w:line="240" w:lineRule="auto"/>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1.5. Перечень нормативных правовых актов:</w:t>
      </w:r>
    </w:p>
    <w:p w:rsidR="005B13B7" w:rsidRDefault="005B13B7" w:rsidP="005B13B7">
      <w:pPr>
        <w:numPr>
          <w:ilvl w:val="0"/>
          <w:numId w:val="3"/>
        </w:numPr>
        <w:tabs>
          <w:tab w:val="left" w:pos="1134"/>
        </w:tabs>
        <w:spacing w:after="0" w:line="240" w:lineRule="auto"/>
        <w:ind w:firstLine="709"/>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xml:space="preserve">Федеральный </w:t>
      </w:r>
      <w:hyperlink r:id="rId9" w:history="1">
        <w:r w:rsidRPr="005B13B7">
          <w:rPr>
            <w:rFonts w:ascii="Times New Roman" w:eastAsia="Times New Roman" w:hAnsi="Times New Roman" w:cs="Times New Roman"/>
            <w:color w:val="0000FF"/>
            <w:sz w:val="28"/>
            <w:szCs w:val="28"/>
            <w:u w:val="single"/>
          </w:rPr>
          <w:t>закон</w:t>
        </w:r>
      </w:hyperlink>
      <w:r w:rsidRPr="005B13B7">
        <w:rPr>
          <w:rFonts w:ascii="Times New Roman" w:eastAsia="Times New Roman" w:hAnsi="Times New Roman" w:cs="Times New Roman"/>
          <w:sz w:val="28"/>
          <w:szCs w:val="28"/>
        </w:rPr>
        <w:t xml:space="preserve"> </w:t>
      </w:r>
      <w:hyperlink r:id="rId10"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5B13B7">
          <w:rPr>
            <w:rFonts w:ascii="Times New Roman" w:eastAsia="Times New Roman" w:hAnsi="Times New Roman" w:cs="Times New Roman"/>
            <w:color w:val="0000FF"/>
            <w:sz w:val="28"/>
            <w:szCs w:val="28"/>
            <w:u w:val="single"/>
          </w:rPr>
          <w:t>от 02.05.2006 № 59-ФЗ</w:t>
        </w:r>
      </w:hyperlink>
      <w:r>
        <w:rPr>
          <w:rFonts w:ascii="Times New Roman" w:eastAsia="Times New Roman" w:hAnsi="Times New Roman" w:cs="Times New Roman"/>
          <w:sz w:val="28"/>
          <w:szCs w:val="28"/>
        </w:rPr>
        <w:t xml:space="preserve"> «О порядке</w:t>
      </w:r>
    </w:p>
    <w:p w:rsidR="005B13B7" w:rsidRPr="005B13B7" w:rsidRDefault="005B13B7" w:rsidP="005B13B7">
      <w:pPr>
        <w:tabs>
          <w:tab w:val="left" w:pos="1134"/>
        </w:tabs>
        <w:spacing w:after="0" w:line="240" w:lineRule="auto"/>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рассмотрения обращений граждан Российской Федерации» («Российская газета» от 05.05.2006 № 95) (далее – Федеральный закон № 59-ФЗ);</w:t>
      </w:r>
    </w:p>
    <w:p w:rsidR="005B13B7" w:rsidRPr="005B13B7" w:rsidRDefault="005B13B7" w:rsidP="005B13B7">
      <w:pPr>
        <w:numPr>
          <w:ilvl w:val="0"/>
          <w:numId w:val="3"/>
        </w:numPr>
        <w:tabs>
          <w:tab w:val="left" w:pos="1134"/>
        </w:tabs>
        <w:spacing w:after="0" w:line="240" w:lineRule="auto"/>
        <w:ind w:left="0" w:firstLine="0"/>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xml:space="preserve">Федеральный </w:t>
      </w:r>
      <w:hyperlink r:id="rId11" w:history="1">
        <w:r w:rsidRPr="005B13B7">
          <w:rPr>
            <w:rFonts w:ascii="Times New Roman" w:eastAsia="Times New Roman" w:hAnsi="Times New Roman" w:cs="Times New Roman"/>
            <w:color w:val="0000FF"/>
            <w:sz w:val="28"/>
            <w:szCs w:val="28"/>
            <w:u w:val="single"/>
          </w:rPr>
          <w:t>закон</w:t>
        </w:r>
      </w:hyperlink>
      <w:r w:rsidRPr="005B13B7">
        <w:rPr>
          <w:rFonts w:ascii="Times New Roman" w:eastAsia="Times New Roman" w:hAnsi="Times New Roman" w:cs="Times New Roman"/>
          <w:sz w:val="28"/>
          <w:szCs w:val="28"/>
        </w:rPr>
        <w:t xml:space="preserve"> </w:t>
      </w:r>
      <w:hyperlink r:id="rId12"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5B13B7">
          <w:rPr>
            <w:rFonts w:ascii="Times New Roman" w:eastAsia="Times New Roman" w:hAnsi="Times New Roman" w:cs="Times New Roman"/>
            <w:color w:val="0000FF"/>
            <w:sz w:val="28"/>
            <w:szCs w:val="28"/>
            <w:u w:val="single"/>
          </w:rPr>
          <w:t>от 26.12.2008 № 294-ФЗ</w:t>
        </w:r>
      </w:hyperlink>
      <w:r w:rsidRPr="005B13B7">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(ч.1), ст.6249) (далее – Федеральный закон № 294-ФЗ);</w:t>
      </w:r>
    </w:p>
    <w:p w:rsidR="005B13B7" w:rsidRPr="005B13B7" w:rsidRDefault="005B13B7" w:rsidP="005B13B7">
      <w:pPr>
        <w:numPr>
          <w:ilvl w:val="0"/>
          <w:numId w:val="3"/>
        </w:numPr>
        <w:tabs>
          <w:tab w:val="left" w:pos="1134"/>
        </w:tabs>
        <w:spacing w:after="0" w:line="240" w:lineRule="auto"/>
        <w:ind w:left="0" w:firstLine="0"/>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xml:space="preserve">Федеральный </w:t>
      </w:r>
      <w:hyperlink r:id="rId13" w:history="1">
        <w:r w:rsidRPr="005B13B7">
          <w:rPr>
            <w:rFonts w:ascii="Times New Roman" w:eastAsia="Times New Roman" w:hAnsi="Times New Roman" w:cs="Times New Roman"/>
            <w:color w:val="0000FF"/>
            <w:sz w:val="28"/>
            <w:szCs w:val="28"/>
            <w:u w:val="single"/>
          </w:rPr>
          <w:t>закон</w:t>
        </w:r>
      </w:hyperlink>
      <w:r w:rsidRPr="005B13B7">
        <w:rPr>
          <w:rFonts w:ascii="Times New Roman" w:eastAsia="Times New Roman" w:hAnsi="Times New Roman" w:cs="Times New Roman"/>
          <w:sz w:val="28"/>
          <w:szCs w:val="28"/>
        </w:rPr>
        <w:t xml:space="preserve"> </w:t>
      </w:r>
      <w:hyperlink r:id="rId14" w:tooltip="ФЕДЕРАЛЬНЫЙ ЗАКОН от 11.02.2013 № 8-ФЗ ГОСУДАРСТВЕННАЯ ДУМА ФЕДЕРАЛЬНОГО СОБРАНИЯ РФ&#10;&#10;О ВНЕСЕНИИ ИЗМЕНЕНИЙ В ЧАСТЬ ПЕРВУЮ ГРАЖДАНСКОГО КОДЕКСА РОССИЙСКОЙ ФЕДЕРАЦИИ И ФЕДЕРАЛЬНЫЙ ЗАКОН &quot;О НЕКОММЕРЧЕСКИХ ОРГАНИЗАЦИЯХ&quot; " w:history="1">
        <w:r w:rsidRPr="005B13B7">
          <w:rPr>
            <w:rFonts w:ascii="Times New Roman" w:eastAsia="Times New Roman" w:hAnsi="Times New Roman" w:cs="Times New Roman"/>
            <w:color w:val="0000FF"/>
            <w:sz w:val="28"/>
            <w:szCs w:val="28"/>
            <w:u w:val="single"/>
          </w:rPr>
          <w:t>от 09.02.2009 № 8-ФЗ</w:t>
        </w:r>
      </w:hyperlink>
      <w:r w:rsidRPr="005B13B7">
        <w:rPr>
          <w:rFonts w:ascii="Times New Roman" w:eastAsia="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ст.776);</w:t>
      </w:r>
    </w:p>
    <w:p w:rsidR="005B13B7" w:rsidRPr="005B13B7" w:rsidRDefault="005B13B7" w:rsidP="005B13B7">
      <w:pPr>
        <w:numPr>
          <w:ilvl w:val="0"/>
          <w:numId w:val="3"/>
        </w:numPr>
        <w:tabs>
          <w:tab w:val="left" w:pos="1134"/>
        </w:tabs>
        <w:spacing w:after="0" w:line="240" w:lineRule="auto"/>
        <w:ind w:left="142" w:firstLine="0"/>
        <w:jc w:val="both"/>
        <w:rPr>
          <w:rFonts w:ascii="Times New Roman" w:eastAsia="Times New Roman" w:hAnsi="Times New Roman" w:cs="Times New Roman"/>
          <w:sz w:val="28"/>
          <w:szCs w:val="28"/>
        </w:rPr>
      </w:pPr>
      <w:hyperlink r:id="rId15" w:history="1">
        <w:r w:rsidRPr="005B13B7">
          <w:rPr>
            <w:rFonts w:ascii="Times New Roman" w:eastAsia="Times New Roman" w:hAnsi="Times New Roman" w:cs="Times New Roman"/>
            <w:color w:val="0000FF"/>
            <w:sz w:val="28"/>
            <w:szCs w:val="28"/>
            <w:u w:val="single"/>
          </w:rPr>
          <w:t>постановление</w:t>
        </w:r>
      </w:hyperlink>
      <w:r w:rsidRPr="005B13B7">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B13B7">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5B13B7">
        <w:rPr>
          <w:rFonts w:ascii="Times New Roman" w:eastAsia="Times New Roman" w:hAnsi="Times New Roman" w:cs="Times New Roman"/>
          <w:sz w:val="28"/>
          <w:szCs w:val="28"/>
        </w:rPr>
        <w:t xml:space="preserve"> и индивидуальных предпринимателей» («Собрание законодательства Российской Федерации» 12.07.2010, № 28, ст.3706) (далее – постановление Правительства </w:t>
      </w:r>
      <w:r w:rsidRPr="005B13B7">
        <w:rPr>
          <w:rFonts w:ascii="Times New Roman" w:eastAsia="Times New Roman" w:hAnsi="Times New Roman" w:cs="Times New Roman"/>
          <w:color w:val="000000"/>
          <w:sz w:val="28"/>
          <w:szCs w:val="28"/>
          <w:shd w:val="clear" w:color="auto" w:fill="FFFFFF"/>
        </w:rPr>
        <w:t>от 30.06.2010 № 489</w:t>
      </w:r>
      <w:r w:rsidRPr="005B13B7">
        <w:rPr>
          <w:rFonts w:ascii="Times New Roman" w:eastAsia="Times New Roman" w:hAnsi="Times New Roman" w:cs="Times New Roman"/>
          <w:sz w:val="28"/>
          <w:szCs w:val="28"/>
        </w:rPr>
        <w:t>);</w:t>
      </w:r>
    </w:p>
    <w:p w:rsidR="005B13B7" w:rsidRPr="005B13B7" w:rsidRDefault="005B13B7" w:rsidP="005B13B7">
      <w:pPr>
        <w:numPr>
          <w:ilvl w:val="0"/>
          <w:numId w:val="3"/>
        </w:numPr>
        <w:tabs>
          <w:tab w:val="left" w:pos="1134"/>
        </w:tabs>
        <w:spacing w:after="0" w:line="240" w:lineRule="auto"/>
        <w:ind w:left="0" w:firstLine="0"/>
        <w:jc w:val="both"/>
        <w:rPr>
          <w:rFonts w:ascii="Times New Roman" w:eastAsia="Times New Roman" w:hAnsi="Times New Roman" w:cs="Times New Roman"/>
          <w:sz w:val="28"/>
          <w:szCs w:val="28"/>
        </w:rPr>
      </w:pPr>
      <w:hyperlink r:id="rId16" w:history="1">
        <w:proofErr w:type="gramStart"/>
        <w:r w:rsidRPr="005B13B7">
          <w:rPr>
            <w:rFonts w:ascii="Times New Roman" w:eastAsia="Times New Roman" w:hAnsi="Times New Roman" w:cs="Times New Roman"/>
            <w:color w:val="0000FF"/>
            <w:sz w:val="28"/>
            <w:szCs w:val="28"/>
            <w:u w:val="single"/>
          </w:rPr>
          <w:t>постановление</w:t>
        </w:r>
      </w:hyperlink>
      <w:r w:rsidRPr="005B13B7">
        <w:rPr>
          <w:rFonts w:ascii="Times New Roman" w:eastAsia="Times New Roman" w:hAnsi="Times New Roman" w:cs="Times New Roman"/>
          <w:sz w:val="28"/>
          <w:szCs w:val="28"/>
        </w:rPr>
        <w:t xml:space="preserve"> Правительства Российской Федерации</w:t>
      </w:r>
      <w:r w:rsidRPr="005B13B7">
        <w:rPr>
          <w:rFonts w:ascii="Times New Roman" w:eastAsia="Times New Roman" w:hAnsi="Times New Roman" w:cs="Times New Roman"/>
          <w:color w:val="000000"/>
          <w:sz w:val="28"/>
          <w:szCs w:val="28"/>
          <w:shd w:val="clear" w:color="auto" w:fill="FFFFFF"/>
        </w:rPr>
        <w:t xml:space="preserve"> от 26.11.2015 № 1268 «</w:t>
      </w:r>
      <w:r w:rsidRPr="005B13B7">
        <w:rPr>
          <w:rFonts w:ascii="Times New Roman" w:eastAsia="Times New Roman" w:hAnsi="Times New Roman" w:cs="Times New Roman"/>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(«Собрание законодательства Российской Федерации» 07.12.2015, № 49, ст.6964) (далее – постановление Правительства </w:t>
      </w:r>
      <w:r w:rsidRPr="005B13B7">
        <w:rPr>
          <w:rFonts w:ascii="Times New Roman" w:eastAsia="Times New Roman" w:hAnsi="Times New Roman" w:cs="Times New Roman"/>
          <w:color w:val="000000"/>
          <w:sz w:val="28"/>
          <w:szCs w:val="28"/>
          <w:shd w:val="clear" w:color="auto" w:fill="FFFFFF"/>
        </w:rPr>
        <w:t>от 26.11.2015 № 1268</w:t>
      </w:r>
      <w:r w:rsidRPr="005B13B7">
        <w:rPr>
          <w:rFonts w:ascii="Times New Roman" w:eastAsia="Times New Roman" w:hAnsi="Times New Roman" w:cs="Times New Roman"/>
          <w:sz w:val="28"/>
          <w:szCs w:val="28"/>
        </w:rPr>
        <w:t>);</w:t>
      </w:r>
      <w:r w:rsidRPr="005B13B7">
        <w:rPr>
          <w:rFonts w:ascii="Times New Roman" w:eastAsia="Times New Roman" w:hAnsi="Times New Roman" w:cs="Times New Roman"/>
          <w:color w:val="000000"/>
          <w:sz w:val="28"/>
          <w:szCs w:val="28"/>
          <w:shd w:val="clear" w:color="auto" w:fill="FFFFFF"/>
        </w:rPr>
        <w:t xml:space="preserve"> </w:t>
      </w:r>
      <w:r w:rsidRPr="005B13B7">
        <w:rPr>
          <w:rFonts w:ascii="Times New Roman" w:eastAsia="Times New Roman" w:hAnsi="Times New Roman" w:cs="Times New Roman"/>
          <w:sz w:val="28"/>
          <w:szCs w:val="28"/>
        </w:rPr>
        <w:t xml:space="preserve"> </w:t>
      </w:r>
      <w:proofErr w:type="gramEnd"/>
    </w:p>
    <w:p w:rsidR="005B13B7" w:rsidRPr="005B13B7" w:rsidRDefault="005B13B7" w:rsidP="005B13B7">
      <w:pPr>
        <w:numPr>
          <w:ilvl w:val="0"/>
          <w:numId w:val="3"/>
        </w:numPr>
        <w:tabs>
          <w:tab w:val="left" w:pos="1134"/>
        </w:tabs>
        <w:spacing w:after="0" w:line="240" w:lineRule="auto"/>
        <w:ind w:left="0" w:firstLine="0"/>
        <w:jc w:val="both"/>
        <w:rPr>
          <w:rFonts w:ascii="Times New Roman" w:eastAsia="Times New Roman" w:hAnsi="Times New Roman" w:cs="Times New Roman"/>
          <w:sz w:val="28"/>
          <w:szCs w:val="28"/>
        </w:rPr>
      </w:pPr>
      <w:hyperlink r:id="rId17" w:history="1">
        <w:r w:rsidRPr="005B13B7">
          <w:rPr>
            <w:rFonts w:ascii="Times New Roman" w:eastAsia="Times New Roman" w:hAnsi="Times New Roman" w:cs="Times New Roman"/>
            <w:color w:val="0000FF"/>
            <w:sz w:val="28"/>
            <w:szCs w:val="28"/>
            <w:u w:val="single"/>
          </w:rPr>
          <w:t>приказ</w:t>
        </w:r>
      </w:hyperlink>
      <w:r w:rsidRPr="005B13B7">
        <w:rPr>
          <w:rFonts w:ascii="Times New Roman" w:eastAsia="Times New Roman" w:hAnsi="Times New Roman" w:cs="Times New Roman"/>
          <w:sz w:val="28"/>
          <w:szCs w:val="28"/>
        </w:rPr>
        <w:t xml:space="preserve"> Министерства экономического развития Российской </w:t>
      </w:r>
      <w:bookmarkStart w:id="0" w:name="_GoBack"/>
      <w:bookmarkEnd w:id="0"/>
      <w:r w:rsidRPr="005B13B7">
        <w:rPr>
          <w:rFonts w:ascii="Times New Roman" w:eastAsia="Times New Roman" w:hAnsi="Times New Roman" w:cs="Times New Roman"/>
          <w:sz w:val="28"/>
          <w:szCs w:val="28"/>
        </w:rPr>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1.6. Муниципальный контроль на территории муниципального образования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осуществляется в виде проведения плановых и внеплановых проверок с учетом требования статьи 26.1 Федерального закона № 294-ФЗ.</w:t>
      </w:r>
    </w:p>
    <w:p w:rsidR="005B13B7" w:rsidRPr="005B13B7" w:rsidRDefault="005B13B7" w:rsidP="005B13B7">
      <w:pPr>
        <w:tabs>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1.7. Права и обязанности должностных лиц Комитета при осуществлении муниципального контроля.</w:t>
      </w:r>
    </w:p>
    <w:p w:rsidR="005B13B7" w:rsidRPr="005B13B7" w:rsidRDefault="005B13B7" w:rsidP="005B13B7">
      <w:pPr>
        <w:tabs>
          <w:tab w:val="left" w:pos="1316"/>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1.7.1. Должностные лица Комитета при осуществлении муниципального контроля имеют право:</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беспрепятственного доступа на участки недр, используемых проверяемым пользователем недр;</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с них при необходимости копии;</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требовать письменных пояснений от пользователя недр по вопросам, возникающим в ходе проведения проверки;</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взаимодействовать с органами прокуратуры, правоохранительными органами Российской Федерации.</w:t>
      </w:r>
    </w:p>
    <w:p w:rsidR="005B13B7" w:rsidRPr="005B13B7" w:rsidRDefault="005B13B7" w:rsidP="005B13B7">
      <w:pPr>
        <w:tabs>
          <w:tab w:val="left" w:pos="1316"/>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1.7.2. Должностные лица Комитета при осуществлении муниципального контроля обязаны:</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пользователей недр, проверка которых проводится;</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проводить проверку на основании распоряжения администрации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в соответствии с ее назначением;</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о проведении проверки, копии документа о согласовании проведения проверки, в случаях установленных Федеральным законом № 294-ФЗ;</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пользователя недр с результатами проверки;</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B13B7">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8"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 и настоящим административным регламентом;</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не требовать от пользователя недр документы и иные сведения, представление которых не предусмотрено законодательством Российской Федерации;</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13B7" w:rsidRPr="005B13B7" w:rsidRDefault="005B13B7" w:rsidP="005B13B7">
      <w:pPr>
        <w:tabs>
          <w:tab w:val="left" w:pos="130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13B7" w:rsidRPr="005B13B7" w:rsidRDefault="005B13B7" w:rsidP="005B13B7">
      <w:pPr>
        <w:tabs>
          <w:tab w:val="left" w:pos="1276"/>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1.8. Права и обязанности пользователей недр, в отношении которых  осуществляется муниципальный контроль.</w:t>
      </w:r>
    </w:p>
    <w:p w:rsidR="005B13B7" w:rsidRPr="005B13B7" w:rsidRDefault="005B13B7" w:rsidP="005B13B7">
      <w:pPr>
        <w:tabs>
          <w:tab w:val="left" w:pos="1344"/>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1.8.1. 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19"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обжаловать действия (бездействие) должностных лиц Комитета, повлекшие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5B13B7" w:rsidRPr="005B13B7" w:rsidRDefault="005B13B7" w:rsidP="005B13B7">
      <w:pPr>
        <w:tabs>
          <w:tab w:val="left" w:pos="1316"/>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1.8.2. Пользователи недр, в отношении которых осуществляется муниципальный контроль, обязаны:</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обеспечить присутствие руководителей, иных должностных </w:t>
      </w:r>
      <w:r w:rsidRPr="005B13B7">
        <w:rPr>
          <w:rFonts w:ascii="Times New Roman" w:eastAsia="Times New Roman" w:hAnsi="Times New Roman" w:cs="Times New Roman"/>
          <w:spacing w:val="-4"/>
          <w:sz w:val="28"/>
          <w:szCs w:val="28"/>
          <w:lang w:eastAsia="ru-RU"/>
        </w:rPr>
        <w:t>лиц или уполномоченных представителей юридического лица, индивидуальных</w:t>
      </w:r>
      <w:r w:rsidRPr="005B13B7">
        <w:rPr>
          <w:rFonts w:ascii="Times New Roman" w:eastAsia="Times New Roman" w:hAnsi="Times New Roman" w:cs="Times New Roman"/>
          <w:sz w:val="28"/>
          <w:szCs w:val="28"/>
          <w:lang w:eastAsia="ru-RU"/>
        </w:rPr>
        <w:t xml:space="preserve"> </w:t>
      </w:r>
      <w:r w:rsidRPr="005B13B7">
        <w:rPr>
          <w:rFonts w:ascii="Times New Roman" w:eastAsia="Times New Roman" w:hAnsi="Times New Roman" w:cs="Times New Roman"/>
          <w:spacing w:val="-6"/>
          <w:sz w:val="28"/>
          <w:szCs w:val="28"/>
          <w:lang w:eastAsia="ru-RU"/>
        </w:rPr>
        <w:t>предпринимателей, их уполномоченных представителей, ответственных</w:t>
      </w:r>
      <w:r w:rsidRPr="005B13B7">
        <w:rPr>
          <w:rFonts w:ascii="Times New Roman" w:eastAsia="Times New Roman" w:hAnsi="Times New Roman" w:cs="Times New Roman"/>
          <w:sz w:val="28"/>
          <w:szCs w:val="28"/>
          <w:lang w:eastAsia="ru-RU"/>
        </w:rPr>
        <w:t xml:space="preserve"> за организацию и проведение мероприятий по выполнению обязательных требований, являющихся предметом муниципального контроля;</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представить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обеспечить доступ проводящих выездную проверку должностных лиц Комитета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представлять в срок, установленный </w:t>
      </w:r>
      <w:hyperlink r:id="rId20" w:anchor="P256" w:history="1">
        <w:r w:rsidRPr="005B13B7">
          <w:rPr>
            <w:rFonts w:ascii="Times New Roman" w:eastAsia="Times New Roman" w:hAnsi="Times New Roman" w:cs="Times New Roman"/>
            <w:color w:val="0000FF"/>
            <w:sz w:val="28"/>
            <w:szCs w:val="28"/>
            <w:u w:val="single"/>
            <w:lang w:eastAsia="ru-RU"/>
          </w:rPr>
          <w:t>пунктом 3.4.3</w:t>
        </w:r>
      </w:hyperlink>
      <w:r w:rsidRPr="005B13B7">
        <w:rPr>
          <w:rFonts w:ascii="Times New Roman" w:eastAsia="Times New Roman" w:hAnsi="Times New Roman" w:cs="Times New Roman"/>
          <w:sz w:val="28"/>
          <w:szCs w:val="28"/>
          <w:lang w:eastAsia="ru-RU"/>
        </w:rPr>
        <w:t xml:space="preserve"> настоящего </w:t>
      </w:r>
      <w:r w:rsidRPr="005B13B7">
        <w:rPr>
          <w:rFonts w:ascii="Times New Roman" w:eastAsia="Times New Roman" w:hAnsi="Times New Roman" w:cs="Times New Roman"/>
          <w:spacing w:val="-4"/>
          <w:sz w:val="28"/>
          <w:szCs w:val="28"/>
          <w:lang w:eastAsia="ru-RU"/>
        </w:rPr>
        <w:t>административного регламента, по мотивированному запросу управления необходимые</w:t>
      </w:r>
      <w:r w:rsidRPr="005B13B7">
        <w:rPr>
          <w:rFonts w:ascii="Times New Roman" w:eastAsia="Times New Roman" w:hAnsi="Times New Roman" w:cs="Times New Roman"/>
          <w:sz w:val="28"/>
          <w:szCs w:val="28"/>
          <w:lang w:eastAsia="ru-RU"/>
        </w:rPr>
        <w:t xml:space="preserve"> для рассмотрения в ходе проведения документарной проверки документы;</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в установленные сроки устранить выявленные должностными лицами Комитета нарушения обязательных требований.</w:t>
      </w:r>
    </w:p>
    <w:p w:rsidR="005B13B7" w:rsidRPr="005B13B7" w:rsidRDefault="005B13B7" w:rsidP="005B13B7">
      <w:pPr>
        <w:tabs>
          <w:tab w:val="left" w:pos="1358"/>
        </w:tabs>
        <w:suppressAutoHyphen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1.9. Описание результата исполнения муниципальной функции.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1.9.1.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1.9.2. По результатам мероприятий, проведенных в целях осуществления муниципального контроля, должностное лицо Комитета составляет акт проверки по установленной форме в двух экземплярах. </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1.9.3. В случае выявления при проведении проверки нарушений юридическим лицом, индивидуальным предпринимателем обязательных требований, должностные лица Комитета, в пределах полномочий, предусмотренных законодательством Российской Федерации: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B13B7">
        <w:rPr>
          <w:rFonts w:ascii="Times New Roman" w:eastAsia="Times New Roman" w:hAnsi="Times New Roman" w:cs="Times New Roman"/>
          <w:sz w:val="28"/>
          <w:szCs w:val="28"/>
          <w:lang w:eastAsia="ar-SA"/>
        </w:rPr>
        <w:t xml:space="preserve">- выдают предписание юридическому лицу, индивидуальному </w:t>
      </w:r>
      <w:r w:rsidRPr="005B13B7">
        <w:rPr>
          <w:rFonts w:ascii="Times New Roman" w:eastAsia="Times New Roman" w:hAnsi="Times New Roman" w:cs="Times New Roman"/>
          <w:spacing w:val="-4"/>
          <w:sz w:val="28"/>
          <w:szCs w:val="28"/>
          <w:lang w:eastAsia="ar-SA"/>
        </w:rPr>
        <w:t>предпринимателю об устранении выявленных нарушений с указанием сроков их устранения;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 принимают меры по </w:t>
      </w:r>
      <w:proofErr w:type="gramStart"/>
      <w:r w:rsidRPr="005B13B7">
        <w:rPr>
          <w:rFonts w:ascii="Times New Roman" w:eastAsia="Times New Roman" w:hAnsi="Times New Roman" w:cs="Times New Roman"/>
          <w:sz w:val="28"/>
          <w:szCs w:val="28"/>
          <w:lang w:eastAsia="ar-SA"/>
        </w:rPr>
        <w:t>контролю за</w:t>
      </w:r>
      <w:proofErr w:type="gramEnd"/>
      <w:r w:rsidRPr="005B13B7">
        <w:rPr>
          <w:rFonts w:ascii="Times New Roman" w:eastAsia="Times New Roman" w:hAnsi="Times New Roman" w:cs="Times New Roman"/>
          <w:sz w:val="28"/>
          <w:szCs w:val="28"/>
          <w:lang w:eastAsia="ar-SA"/>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направляют при обнаружении достаточных фактов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13B7" w:rsidRPr="005B13B7" w:rsidRDefault="005B13B7" w:rsidP="005B13B7">
      <w:pPr>
        <w:spacing w:after="0" w:line="240" w:lineRule="auto"/>
        <w:jc w:val="center"/>
        <w:rPr>
          <w:rFonts w:ascii="Times New Roman" w:eastAsia="Times New Roman" w:hAnsi="Times New Roman" w:cs="Times New Roman"/>
          <w:sz w:val="28"/>
          <w:szCs w:val="28"/>
          <w:lang w:eastAsia="ru-RU"/>
        </w:rPr>
      </w:pPr>
    </w:p>
    <w:p w:rsidR="005B13B7" w:rsidRPr="005B13B7" w:rsidRDefault="005B13B7" w:rsidP="005B13B7">
      <w:pPr>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 Требования к порядку исполнения муниципальной функции</w:t>
      </w:r>
    </w:p>
    <w:p w:rsidR="005B13B7" w:rsidRPr="005B13B7" w:rsidRDefault="005B13B7" w:rsidP="005B13B7">
      <w:pPr>
        <w:spacing w:after="0" w:line="240" w:lineRule="auto"/>
        <w:ind w:firstLine="709"/>
        <w:jc w:val="center"/>
        <w:rPr>
          <w:rFonts w:ascii="Times New Roman" w:eastAsia="Times New Roman" w:hAnsi="Times New Roman" w:cs="Times New Roman"/>
          <w:sz w:val="28"/>
          <w:szCs w:val="28"/>
          <w:lang w:eastAsia="ru-RU"/>
        </w:rPr>
      </w:pPr>
    </w:p>
    <w:p w:rsidR="005B13B7" w:rsidRPr="005B13B7" w:rsidRDefault="005B13B7" w:rsidP="005B13B7">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Порядок информирования об исполнении муниципальной функции. </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2.1.1. </w:t>
      </w:r>
      <w:r w:rsidRPr="005B13B7">
        <w:rPr>
          <w:rFonts w:ascii="Times New Roman" w:eastAsia="Times New Roman" w:hAnsi="Times New Roman" w:cs="Times New Roman"/>
          <w:spacing w:val="-4"/>
          <w:sz w:val="28"/>
          <w:szCs w:val="28"/>
          <w:lang w:eastAsia="ru-RU"/>
        </w:rPr>
        <w:t>Информация об осуществлении муниципальной функции является открытой</w:t>
      </w:r>
      <w:r w:rsidRPr="005B13B7">
        <w:rPr>
          <w:rFonts w:ascii="Times New Roman" w:eastAsia="Times New Roman" w:hAnsi="Times New Roman" w:cs="Times New Roman"/>
          <w:sz w:val="28"/>
          <w:szCs w:val="28"/>
          <w:lang w:eastAsia="ru-RU"/>
        </w:rPr>
        <w:t xml:space="preserve"> и общедоступной.</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2.1.2. Информация о порядке исполнения муниципальной функции предоставляется:</w:t>
      </w:r>
    </w:p>
    <w:p w:rsidR="005B13B7" w:rsidRPr="005B13B7" w:rsidRDefault="005B13B7" w:rsidP="005B13B7">
      <w:pPr>
        <w:tabs>
          <w:tab w:val="left" w:pos="1330"/>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pacing w:val="-4"/>
          <w:sz w:val="28"/>
          <w:szCs w:val="28"/>
          <w:lang w:eastAsia="ru-RU"/>
        </w:rPr>
        <w:t xml:space="preserve">2.1.2.1.  Посредством размещения настоящего административного регламента </w:t>
      </w:r>
      <w:r w:rsidRPr="005B13B7">
        <w:rPr>
          <w:rFonts w:ascii="Times New Roman" w:eastAsia="Times New Roman" w:hAnsi="Times New Roman" w:cs="Times New Roman"/>
          <w:spacing w:val="-6"/>
          <w:sz w:val="28"/>
          <w:szCs w:val="28"/>
          <w:lang w:eastAsia="ru-RU"/>
        </w:rPr>
        <w:t xml:space="preserve">на </w:t>
      </w:r>
      <w:r w:rsidRPr="005B13B7">
        <w:rPr>
          <w:rFonts w:ascii="Times New Roman" w:eastAsia="Times New Roman" w:hAnsi="Times New Roman" w:cs="Times New Roman"/>
          <w:sz w:val="28"/>
          <w:szCs w:val="28"/>
          <w:lang w:eastAsia="ru-RU"/>
        </w:rPr>
        <w:t>информационных стендах в местах предоставления муниципальной услуги.</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Адрес места нахождения Администрация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 отдел земельных отношений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Почтовый адрес:</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xml:space="preserve"> 674500, Забайкальский край,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w:t>
      </w:r>
      <w:proofErr w:type="spellStart"/>
      <w:r w:rsidRPr="005B13B7">
        <w:rPr>
          <w:rFonts w:ascii="Times New Roman" w:eastAsia="Times New Roman" w:hAnsi="Times New Roman" w:cs="Times New Roman"/>
          <w:sz w:val="28"/>
          <w:szCs w:val="28"/>
          <w:lang w:eastAsia="ru-RU"/>
        </w:rPr>
        <w:t>пгт</w:t>
      </w:r>
      <w:proofErr w:type="spellEnd"/>
      <w:r w:rsidRPr="005B13B7">
        <w:rPr>
          <w:rFonts w:ascii="Times New Roman" w:eastAsia="Times New Roman" w:hAnsi="Times New Roman" w:cs="Times New Roman"/>
          <w:sz w:val="28"/>
          <w:szCs w:val="28"/>
          <w:lang w:eastAsia="ru-RU"/>
        </w:rPr>
        <w:t xml:space="preserve">. Оловянная, </w:t>
      </w:r>
      <w:proofErr w:type="spellStart"/>
      <w:r w:rsidRPr="005B13B7">
        <w:rPr>
          <w:rFonts w:ascii="Times New Roman" w:eastAsia="Times New Roman" w:hAnsi="Times New Roman" w:cs="Times New Roman"/>
          <w:sz w:val="28"/>
          <w:szCs w:val="28"/>
          <w:lang w:eastAsia="ru-RU"/>
        </w:rPr>
        <w:t>ул</w:t>
      </w:r>
      <w:proofErr w:type="gramStart"/>
      <w:r w:rsidRPr="005B13B7">
        <w:rPr>
          <w:rFonts w:ascii="Times New Roman" w:eastAsia="Times New Roman" w:hAnsi="Times New Roman" w:cs="Times New Roman"/>
          <w:sz w:val="28"/>
          <w:szCs w:val="28"/>
          <w:lang w:eastAsia="ru-RU"/>
        </w:rPr>
        <w:t>.М</w:t>
      </w:r>
      <w:proofErr w:type="gramEnd"/>
      <w:r w:rsidRPr="005B13B7">
        <w:rPr>
          <w:rFonts w:ascii="Times New Roman" w:eastAsia="Times New Roman" w:hAnsi="Times New Roman" w:cs="Times New Roman"/>
          <w:sz w:val="28"/>
          <w:szCs w:val="28"/>
          <w:lang w:eastAsia="ru-RU"/>
        </w:rPr>
        <w:t>осковская</w:t>
      </w:r>
      <w:proofErr w:type="spellEnd"/>
      <w:r w:rsidRPr="005B13B7">
        <w:rPr>
          <w:rFonts w:ascii="Times New Roman" w:eastAsia="Times New Roman" w:hAnsi="Times New Roman" w:cs="Times New Roman"/>
          <w:sz w:val="28"/>
          <w:szCs w:val="28"/>
          <w:lang w:eastAsia="ru-RU"/>
        </w:rPr>
        <w:t>, 36, 1 этаж, отдел земельных отношений.</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График работы: </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График (режим) приема заинтересованных лиц по вопросам предоставления муниципальной услуги специалистами:</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отдела земельных отношений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Понедельник, вторник, среда, четверг: 8:00 – 17:15;</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обед: 12:00 – 13:00;</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пятница: 8:00 – 16:00;</w:t>
      </w:r>
    </w:p>
    <w:p w:rsidR="005B13B7" w:rsidRPr="005B13B7" w:rsidRDefault="005B13B7" w:rsidP="005B13B7">
      <w:pPr>
        <w:spacing w:after="0" w:line="240" w:lineRule="auto"/>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обед: 12:00 – 13:00</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выходные дни - суббота, воскресенье;</w:t>
      </w:r>
    </w:p>
    <w:p w:rsidR="005B13B7" w:rsidRPr="005B13B7" w:rsidRDefault="005B13B7" w:rsidP="005B13B7">
      <w:pPr>
        <w:tabs>
          <w:tab w:val="left" w:pos="1330"/>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2.1.2.2. Посредством телефонной связи в соответствии с графиком работы, указанным в </w:t>
      </w:r>
      <w:hyperlink r:id="rId21" w:anchor="P140" w:history="1">
        <w:r w:rsidRPr="005B13B7">
          <w:rPr>
            <w:rFonts w:ascii="Times New Roman" w:eastAsia="Times New Roman" w:hAnsi="Times New Roman" w:cs="Times New Roman"/>
            <w:color w:val="0000FF"/>
            <w:sz w:val="28"/>
            <w:szCs w:val="28"/>
            <w:u w:val="single"/>
            <w:lang w:eastAsia="ru-RU"/>
          </w:rPr>
          <w:t>пункте 2.1.2.1</w:t>
        </w:r>
      </w:hyperlink>
      <w:r w:rsidRPr="005B13B7">
        <w:rPr>
          <w:rFonts w:ascii="Times New Roman" w:eastAsia="Times New Roman" w:hAnsi="Times New Roman" w:cs="Times New Roman"/>
          <w:sz w:val="28"/>
          <w:szCs w:val="28"/>
          <w:lang w:eastAsia="ru-RU"/>
        </w:rPr>
        <w:t>.</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Справочные телефоны: </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отдела земельных отношений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8(30253) 45-9-62</w:t>
      </w:r>
    </w:p>
    <w:p w:rsidR="005B13B7" w:rsidRPr="005B13B7" w:rsidRDefault="005B13B7" w:rsidP="005B13B7">
      <w:pPr>
        <w:spacing w:after="0" w:line="240" w:lineRule="auto"/>
        <w:ind w:firstLine="720"/>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2.1.2.3. Официальный сайт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в информационно-телекоммуникационной сети «Интернет» (далее - сеть «Интернет»):</w:t>
      </w:r>
      <w:hyperlink r:id="rId22" w:history="1">
        <w:r w:rsidRPr="005B13B7">
          <w:rPr>
            <w:rFonts w:ascii="Times New Roman" w:eastAsia="Times New Roman" w:hAnsi="Times New Roman" w:cs="Times New Roman"/>
            <w:color w:val="0000FF"/>
            <w:sz w:val="28"/>
            <w:szCs w:val="28"/>
            <w:u w:val="single"/>
            <w:shd w:val="clear" w:color="auto" w:fill="FFFFFF"/>
            <w:lang w:val="en-US" w:eastAsia="ru-RU"/>
          </w:rPr>
          <w:t>http</w:t>
        </w:r>
        <w:r w:rsidRPr="005B13B7">
          <w:rPr>
            <w:rFonts w:ascii="Times New Roman" w:eastAsia="Times New Roman" w:hAnsi="Times New Roman" w:cs="Times New Roman"/>
            <w:color w:val="0000FF"/>
            <w:sz w:val="28"/>
            <w:szCs w:val="28"/>
            <w:u w:val="single"/>
            <w:shd w:val="clear" w:color="auto" w:fill="FFFFFF"/>
            <w:lang w:eastAsia="ru-RU"/>
          </w:rPr>
          <w:t>://</w:t>
        </w:r>
        <w:proofErr w:type="spellStart"/>
        <w:r w:rsidRPr="005B13B7">
          <w:rPr>
            <w:rFonts w:ascii="Times New Roman" w:eastAsia="Times New Roman" w:hAnsi="Times New Roman" w:cs="Times New Roman"/>
            <w:color w:val="0000FF"/>
            <w:sz w:val="28"/>
            <w:szCs w:val="28"/>
            <w:u w:val="single"/>
            <w:shd w:val="clear" w:color="auto" w:fill="FFFFFF"/>
            <w:lang w:eastAsia="ru-RU"/>
          </w:rPr>
          <w:t>оловян.забайкальскийкрай.рф</w:t>
        </w:r>
        <w:proofErr w:type="spellEnd"/>
      </w:hyperlink>
      <w:r w:rsidRPr="005B13B7">
        <w:rPr>
          <w:rFonts w:ascii="Times New Roman" w:eastAsia="Times New Roman" w:hAnsi="Times New Roman" w:cs="Times New Roman"/>
          <w:sz w:val="28"/>
          <w:szCs w:val="28"/>
          <w:lang w:eastAsia="ru-RU"/>
        </w:rPr>
        <w:t>;</w:t>
      </w:r>
    </w:p>
    <w:p w:rsidR="005B13B7" w:rsidRPr="005B13B7" w:rsidRDefault="005B13B7" w:rsidP="005B13B7">
      <w:pPr>
        <w:spacing w:after="0" w:line="240" w:lineRule="auto"/>
        <w:ind w:firstLine="720"/>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Адрес электронной почты отдела земельных отношений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w:t>
      </w:r>
      <w:hyperlink r:id="rId23" w:history="1">
        <w:r w:rsidRPr="005B13B7">
          <w:rPr>
            <w:rFonts w:ascii="Times New Roman" w:eastAsia="Times New Roman" w:hAnsi="Times New Roman" w:cs="Times New Roman"/>
            <w:color w:val="0000FF"/>
            <w:sz w:val="28"/>
            <w:szCs w:val="28"/>
            <w:u w:val="single"/>
            <w:lang w:val="en-US" w:eastAsia="ru-RU"/>
          </w:rPr>
          <w:t>imush</w:t>
        </w:r>
        <w:r w:rsidRPr="005B13B7">
          <w:rPr>
            <w:rFonts w:ascii="Times New Roman" w:eastAsia="Times New Roman" w:hAnsi="Times New Roman" w:cs="Times New Roman"/>
            <w:color w:val="0000FF"/>
            <w:sz w:val="28"/>
            <w:szCs w:val="28"/>
            <w:u w:val="single"/>
            <w:lang w:eastAsia="ru-RU"/>
          </w:rPr>
          <w:t>_</w:t>
        </w:r>
        <w:r w:rsidRPr="005B13B7">
          <w:rPr>
            <w:rFonts w:ascii="Times New Roman" w:eastAsia="Times New Roman" w:hAnsi="Times New Roman" w:cs="Times New Roman"/>
            <w:color w:val="0000FF"/>
            <w:sz w:val="28"/>
            <w:szCs w:val="28"/>
            <w:u w:val="single"/>
            <w:lang w:val="en-US" w:eastAsia="ru-RU"/>
          </w:rPr>
          <w:t>olov</w:t>
        </w:r>
        <w:r w:rsidRPr="005B13B7">
          <w:rPr>
            <w:rFonts w:ascii="Times New Roman" w:eastAsia="Times New Roman" w:hAnsi="Times New Roman" w:cs="Times New Roman"/>
            <w:color w:val="0000FF"/>
            <w:sz w:val="28"/>
            <w:szCs w:val="28"/>
            <w:u w:val="single"/>
            <w:lang w:eastAsia="ru-RU"/>
          </w:rPr>
          <w:t>@</w:t>
        </w:r>
        <w:r w:rsidRPr="005B13B7">
          <w:rPr>
            <w:rFonts w:ascii="Times New Roman" w:eastAsia="Times New Roman" w:hAnsi="Times New Roman" w:cs="Times New Roman"/>
            <w:color w:val="0000FF"/>
            <w:sz w:val="28"/>
            <w:szCs w:val="28"/>
            <w:u w:val="single"/>
            <w:lang w:val="en-US" w:eastAsia="ru-RU"/>
          </w:rPr>
          <w:t>mail</w:t>
        </w:r>
        <w:r w:rsidRPr="005B13B7">
          <w:rPr>
            <w:rFonts w:ascii="Times New Roman" w:eastAsia="Times New Roman" w:hAnsi="Times New Roman" w:cs="Times New Roman"/>
            <w:color w:val="0000FF"/>
            <w:sz w:val="28"/>
            <w:szCs w:val="28"/>
            <w:u w:val="single"/>
            <w:lang w:eastAsia="ru-RU"/>
          </w:rPr>
          <w:t>.</w:t>
        </w:r>
        <w:proofErr w:type="spellStart"/>
        <w:r w:rsidRPr="005B13B7">
          <w:rPr>
            <w:rFonts w:ascii="Times New Roman" w:eastAsia="Times New Roman" w:hAnsi="Times New Roman" w:cs="Times New Roman"/>
            <w:color w:val="0000FF"/>
            <w:sz w:val="28"/>
            <w:szCs w:val="28"/>
            <w:u w:val="single"/>
            <w:lang w:val="en-US" w:eastAsia="ru-RU"/>
          </w:rPr>
          <w:t>ru</w:t>
        </w:r>
        <w:proofErr w:type="spellEnd"/>
      </w:hyperlink>
      <w:r w:rsidRPr="005B13B7">
        <w:rPr>
          <w:rFonts w:ascii="Times New Roman" w:eastAsia="Times New Roman" w:hAnsi="Times New Roman" w:cs="Times New Roman"/>
          <w:sz w:val="28"/>
          <w:szCs w:val="28"/>
          <w:lang w:eastAsia="ru-RU"/>
        </w:rPr>
        <w:t>;</w:t>
      </w:r>
    </w:p>
    <w:p w:rsidR="005B13B7" w:rsidRPr="005B13B7" w:rsidRDefault="005B13B7" w:rsidP="005B13B7">
      <w:pPr>
        <w:tabs>
          <w:tab w:val="left" w:pos="1302"/>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Calibri" w:hAnsi="Times New Roman" w:cs="Times New Roman"/>
          <w:sz w:val="28"/>
          <w:szCs w:val="28"/>
          <w:lang w:eastAsia="ar-SA"/>
        </w:rPr>
        <w:t>2.1.2.4. В</w:t>
      </w:r>
      <w:r w:rsidRPr="005B13B7">
        <w:rPr>
          <w:rFonts w:ascii="Times New Roman" w:eastAsia="Times New Roman" w:hAnsi="Times New Roman" w:cs="Times New Roman"/>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http://</w:t>
      </w:r>
      <w:hyperlink r:id="rId24" w:history="1">
        <w:r w:rsidRPr="005B13B7">
          <w:rPr>
            <w:rFonts w:ascii="Times New Roman" w:eastAsia="Times New Roman" w:hAnsi="Times New Roman" w:cs="Times New Roman"/>
            <w:color w:val="0000FF"/>
            <w:sz w:val="28"/>
            <w:szCs w:val="28"/>
            <w:u w:val="single"/>
            <w:lang w:eastAsia="ar-SA"/>
          </w:rPr>
          <w:t>www.gosuslugi.ru</w:t>
        </w:r>
      </w:hyperlink>
      <w:r w:rsidRPr="005B13B7">
        <w:rPr>
          <w:rFonts w:ascii="Times New Roman" w:eastAsia="Times New Roman" w:hAnsi="Times New Roman" w:cs="Times New Roman"/>
          <w:sz w:val="28"/>
          <w:szCs w:val="28"/>
          <w:lang w:eastAsia="ar-SA"/>
        </w:rPr>
        <w:t xml:space="preserve"> (далее – Единый портал).</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Ответ на письменное обращение направляется заинтересованному лицу в порядке, установленном Федеральным законом № 59-ФЗ.</w:t>
      </w:r>
    </w:p>
    <w:p w:rsidR="005B13B7" w:rsidRPr="005B13B7" w:rsidRDefault="005B13B7" w:rsidP="005B13B7">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B13B7" w:rsidRPr="005B13B7" w:rsidRDefault="005B13B7" w:rsidP="005B13B7">
      <w:pPr>
        <w:spacing w:after="0" w:line="240" w:lineRule="auto"/>
        <w:ind w:firstLine="851"/>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В случае если в обращении о предоставлении письменной консультации 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B13B7" w:rsidRPr="005B13B7" w:rsidRDefault="005B13B7" w:rsidP="005B13B7">
      <w:pPr>
        <w:spacing w:after="0" w:line="240" w:lineRule="auto"/>
        <w:ind w:firstLine="851"/>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xml:space="preserve">Почтовый адрес для направления обращений: 674500, Забайкальский край, </w:t>
      </w:r>
      <w:proofErr w:type="spellStart"/>
      <w:r w:rsidRPr="005B13B7">
        <w:rPr>
          <w:rFonts w:ascii="Times New Roman" w:eastAsia="Times New Roman" w:hAnsi="Times New Roman" w:cs="Times New Roman"/>
          <w:sz w:val="28"/>
          <w:szCs w:val="28"/>
        </w:rPr>
        <w:t>Оловяннинский</w:t>
      </w:r>
      <w:proofErr w:type="spellEnd"/>
      <w:r w:rsidRPr="005B13B7">
        <w:rPr>
          <w:rFonts w:ascii="Times New Roman" w:eastAsia="Times New Roman" w:hAnsi="Times New Roman" w:cs="Times New Roman"/>
          <w:sz w:val="28"/>
          <w:szCs w:val="28"/>
        </w:rPr>
        <w:t xml:space="preserve"> район, </w:t>
      </w:r>
      <w:proofErr w:type="spellStart"/>
      <w:r w:rsidRPr="005B13B7">
        <w:rPr>
          <w:rFonts w:ascii="Times New Roman" w:eastAsia="Times New Roman" w:hAnsi="Times New Roman" w:cs="Times New Roman"/>
          <w:sz w:val="28"/>
          <w:szCs w:val="28"/>
        </w:rPr>
        <w:t>пгт</w:t>
      </w:r>
      <w:proofErr w:type="spellEnd"/>
      <w:r w:rsidRPr="005B13B7">
        <w:rPr>
          <w:rFonts w:ascii="Times New Roman" w:eastAsia="Times New Roman" w:hAnsi="Times New Roman" w:cs="Times New Roman"/>
          <w:sz w:val="28"/>
          <w:szCs w:val="28"/>
        </w:rPr>
        <w:t xml:space="preserve">. Оловянная, </w:t>
      </w:r>
      <w:proofErr w:type="spellStart"/>
      <w:r w:rsidRPr="005B13B7">
        <w:rPr>
          <w:rFonts w:ascii="Times New Roman" w:eastAsia="Times New Roman" w:hAnsi="Times New Roman" w:cs="Times New Roman"/>
          <w:sz w:val="28"/>
          <w:szCs w:val="28"/>
        </w:rPr>
        <w:t>ул</w:t>
      </w:r>
      <w:proofErr w:type="gramStart"/>
      <w:r w:rsidRPr="005B13B7">
        <w:rPr>
          <w:rFonts w:ascii="Times New Roman" w:eastAsia="Times New Roman" w:hAnsi="Times New Roman" w:cs="Times New Roman"/>
          <w:sz w:val="28"/>
          <w:szCs w:val="28"/>
        </w:rPr>
        <w:t>.М</w:t>
      </w:r>
      <w:proofErr w:type="gramEnd"/>
      <w:r w:rsidRPr="005B13B7">
        <w:rPr>
          <w:rFonts w:ascii="Times New Roman" w:eastAsia="Times New Roman" w:hAnsi="Times New Roman" w:cs="Times New Roman"/>
          <w:sz w:val="28"/>
          <w:szCs w:val="28"/>
        </w:rPr>
        <w:t>осковская</w:t>
      </w:r>
      <w:proofErr w:type="spellEnd"/>
      <w:r w:rsidRPr="005B13B7">
        <w:rPr>
          <w:rFonts w:ascii="Times New Roman" w:eastAsia="Times New Roman" w:hAnsi="Times New Roman" w:cs="Times New Roman"/>
          <w:sz w:val="28"/>
          <w:szCs w:val="28"/>
        </w:rPr>
        <w:t xml:space="preserve">, 36, 1 этаж, отдел архитектуры и градостроительства </w:t>
      </w:r>
    </w:p>
    <w:p w:rsidR="005B13B7" w:rsidRPr="005B13B7" w:rsidRDefault="005B13B7" w:rsidP="005B13B7">
      <w:pPr>
        <w:spacing w:after="0" w:line="240" w:lineRule="auto"/>
        <w:ind w:firstLine="720"/>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Адрес электронной почты Комитета: </w:t>
      </w:r>
      <w:hyperlink r:id="rId25" w:history="1">
        <w:r w:rsidRPr="005B13B7">
          <w:rPr>
            <w:rFonts w:ascii="Times New Roman" w:eastAsia="Times New Roman" w:hAnsi="Times New Roman" w:cs="Times New Roman"/>
            <w:color w:val="0000FF"/>
            <w:sz w:val="28"/>
            <w:szCs w:val="28"/>
            <w:u w:val="single"/>
            <w:lang w:val="en-US" w:eastAsia="ru-RU"/>
          </w:rPr>
          <w:t>imush</w:t>
        </w:r>
        <w:r w:rsidRPr="005B13B7">
          <w:rPr>
            <w:rFonts w:ascii="Times New Roman" w:eastAsia="Times New Roman" w:hAnsi="Times New Roman" w:cs="Times New Roman"/>
            <w:color w:val="0000FF"/>
            <w:sz w:val="28"/>
            <w:szCs w:val="28"/>
            <w:u w:val="single"/>
            <w:lang w:eastAsia="ru-RU"/>
          </w:rPr>
          <w:t>_</w:t>
        </w:r>
        <w:r w:rsidRPr="005B13B7">
          <w:rPr>
            <w:rFonts w:ascii="Times New Roman" w:eastAsia="Times New Roman" w:hAnsi="Times New Roman" w:cs="Times New Roman"/>
            <w:color w:val="0000FF"/>
            <w:sz w:val="28"/>
            <w:szCs w:val="28"/>
            <w:u w:val="single"/>
            <w:lang w:val="en-US" w:eastAsia="ru-RU"/>
          </w:rPr>
          <w:t>olov</w:t>
        </w:r>
        <w:r w:rsidRPr="005B13B7">
          <w:rPr>
            <w:rFonts w:ascii="Times New Roman" w:eastAsia="Times New Roman" w:hAnsi="Times New Roman" w:cs="Times New Roman"/>
            <w:color w:val="0000FF"/>
            <w:sz w:val="28"/>
            <w:szCs w:val="28"/>
            <w:u w:val="single"/>
            <w:lang w:eastAsia="ru-RU"/>
          </w:rPr>
          <w:t>@</w:t>
        </w:r>
        <w:r w:rsidRPr="005B13B7">
          <w:rPr>
            <w:rFonts w:ascii="Times New Roman" w:eastAsia="Times New Roman" w:hAnsi="Times New Roman" w:cs="Times New Roman"/>
            <w:color w:val="0000FF"/>
            <w:sz w:val="28"/>
            <w:szCs w:val="28"/>
            <w:u w:val="single"/>
            <w:lang w:val="en-US" w:eastAsia="ru-RU"/>
          </w:rPr>
          <w:t>mail</w:t>
        </w:r>
        <w:r w:rsidRPr="005B13B7">
          <w:rPr>
            <w:rFonts w:ascii="Times New Roman" w:eastAsia="Times New Roman" w:hAnsi="Times New Roman" w:cs="Times New Roman"/>
            <w:color w:val="0000FF"/>
            <w:sz w:val="28"/>
            <w:szCs w:val="28"/>
            <w:u w:val="single"/>
            <w:lang w:eastAsia="ru-RU"/>
          </w:rPr>
          <w:t>.</w:t>
        </w:r>
        <w:proofErr w:type="spellStart"/>
        <w:r w:rsidRPr="005B13B7">
          <w:rPr>
            <w:rFonts w:ascii="Times New Roman" w:eastAsia="Times New Roman" w:hAnsi="Times New Roman" w:cs="Times New Roman"/>
            <w:color w:val="0000FF"/>
            <w:sz w:val="28"/>
            <w:szCs w:val="28"/>
            <w:u w:val="single"/>
            <w:lang w:val="en-US" w:eastAsia="ru-RU"/>
          </w:rPr>
          <w:t>ru</w:t>
        </w:r>
        <w:proofErr w:type="spellEnd"/>
      </w:hyperlink>
      <w:r w:rsidRPr="005B13B7">
        <w:rPr>
          <w:rFonts w:ascii="Times New Roman" w:eastAsia="Times New Roman" w:hAnsi="Times New Roman" w:cs="Times New Roman"/>
          <w:sz w:val="28"/>
          <w:szCs w:val="28"/>
          <w:lang w:eastAsia="ru-RU"/>
        </w:rPr>
        <w:t>;</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pacing w:val="-4"/>
          <w:sz w:val="28"/>
          <w:szCs w:val="28"/>
          <w:lang w:eastAsia="ru-RU"/>
        </w:rPr>
        <w:lastRenderedPageBreak/>
        <w:t>2.1.2.7. Посредством личного обращения к должностным лицам Комитета</w:t>
      </w:r>
      <w:r w:rsidRPr="005B13B7">
        <w:rPr>
          <w:rFonts w:ascii="Times New Roman" w:eastAsia="Times New Roman" w:hAnsi="Times New Roman" w:cs="Times New Roman"/>
          <w:sz w:val="28"/>
          <w:szCs w:val="28"/>
          <w:lang w:eastAsia="ru-RU"/>
        </w:rPr>
        <w:t xml:space="preserve"> 674500, Забайкальский край,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w:t>
      </w:r>
      <w:proofErr w:type="spellStart"/>
      <w:r w:rsidRPr="005B13B7">
        <w:rPr>
          <w:rFonts w:ascii="Times New Roman" w:eastAsia="Times New Roman" w:hAnsi="Times New Roman" w:cs="Times New Roman"/>
          <w:sz w:val="28"/>
          <w:szCs w:val="28"/>
          <w:lang w:eastAsia="ru-RU"/>
        </w:rPr>
        <w:t>пгт</w:t>
      </w:r>
      <w:proofErr w:type="spellEnd"/>
      <w:r w:rsidRPr="005B13B7">
        <w:rPr>
          <w:rFonts w:ascii="Times New Roman" w:eastAsia="Times New Roman" w:hAnsi="Times New Roman" w:cs="Times New Roman"/>
          <w:sz w:val="28"/>
          <w:szCs w:val="28"/>
          <w:lang w:eastAsia="ru-RU"/>
        </w:rPr>
        <w:t xml:space="preserve">. Оловянная, </w:t>
      </w:r>
      <w:proofErr w:type="spellStart"/>
      <w:r w:rsidRPr="005B13B7">
        <w:rPr>
          <w:rFonts w:ascii="Times New Roman" w:eastAsia="Times New Roman" w:hAnsi="Times New Roman" w:cs="Times New Roman"/>
          <w:sz w:val="28"/>
          <w:szCs w:val="28"/>
          <w:lang w:eastAsia="ru-RU"/>
        </w:rPr>
        <w:t>ул</w:t>
      </w:r>
      <w:proofErr w:type="gramStart"/>
      <w:r w:rsidRPr="005B13B7">
        <w:rPr>
          <w:rFonts w:ascii="Times New Roman" w:eastAsia="Times New Roman" w:hAnsi="Times New Roman" w:cs="Times New Roman"/>
          <w:sz w:val="28"/>
          <w:szCs w:val="28"/>
          <w:lang w:eastAsia="ru-RU"/>
        </w:rPr>
        <w:t>.М</w:t>
      </w:r>
      <w:proofErr w:type="gramEnd"/>
      <w:r w:rsidRPr="005B13B7">
        <w:rPr>
          <w:rFonts w:ascii="Times New Roman" w:eastAsia="Times New Roman" w:hAnsi="Times New Roman" w:cs="Times New Roman"/>
          <w:sz w:val="28"/>
          <w:szCs w:val="28"/>
          <w:lang w:eastAsia="ru-RU"/>
        </w:rPr>
        <w:t>осковская</w:t>
      </w:r>
      <w:proofErr w:type="spellEnd"/>
      <w:r w:rsidRPr="005B13B7">
        <w:rPr>
          <w:rFonts w:ascii="Times New Roman" w:eastAsia="Times New Roman" w:hAnsi="Times New Roman" w:cs="Times New Roman"/>
          <w:sz w:val="28"/>
          <w:szCs w:val="28"/>
          <w:lang w:eastAsia="ru-RU"/>
        </w:rPr>
        <w:t>, 36, 1 этаж, отдел земельных отношений.</w:t>
      </w:r>
    </w:p>
    <w:p w:rsidR="005B13B7" w:rsidRPr="005B13B7" w:rsidRDefault="005B13B7" w:rsidP="005B13B7">
      <w:pPr>
        <w:spacing w:after="0" w:line="240" w:lineRule="auto"/>
        <w:ind w:firstLine="851"/>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В случае устного обращения заинтересованного лица (лично или по телефону)  специалисты Комитета осуществляют устное информирование (лично или по телефону). Устное информирование каждого обратившегося за информацией осуществляется не более 15 минут.</w:t>
      </w:r>
    </w:p>
    <w:p w:rsidR="005B13B7" w:rsidRPr="005B13B7" w:rsidRDefault="005B13B7" w:rsidP="005B13B7">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xml:space="preserve"> В случае если для подготовки ответа требуется продолжительное время, специалист Комитета, осуществляющий устное информирование, предлагает заинтересованным лицам направить в Администрацию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2.2. Порядок получения информации по вопросам исполнения муниципальной функции, в том числе сведений о ходе исполнения муниципальной функции.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pacing w:val="-4"/>
          <w:sz w:val="28"/>
          <w:szCs w:val="28"/>
          <w:lang w:eastAsia="ar-SA"/>
        </w:rPr>
        <w:t>2.2.1. При информировании по письменным обращениям ответ на обращение</w:t>
      </w:r>
      <w:r w:rsidRPr="005B13B7">
        <w:rPr>
          <w:rFonts w:ascii="Times New Roman" w:eastAsia="Times New Roman" w:hAnsi="Times New Roman" w:cs="Times New Roman"/>
          <w:sz w:val="28"/>
          <w:szCs w:val="28"/>
          <w:lang w:eastAsia="ar-SA"/>
        </w:rPr>
        <w:t xml:space="preserve"> направляется по почте в адрес заявителя в течение </w:t>
      </w:r>
      <w:r w:rsidRPr="005B13B7">
        <w:rPr>
          <w:rFonts w:ascii="Times New Roman" w:eastAsia="Times New Roman" w:hAnsi="Times New Roman" w:cs="Times New Roman"/>
          <w:sz w:val="28"/>
          <w:szCs w:val="28"/>
          <w:u w:val="single"/>
          <w:lang w:eastAsia="ar-SA"/>
        </w:rPr>
        <w:t>тридцати</w:t>
      </w:r>
      <w:r w:rsidRPr="005B13B7">
        <w:rPr>
          <w:rFonts w:ascii="Times New Roman" w:eastAsia="Times New Roman" w:hAnsi="Times New Roman" w:cs="Times New Roman"/>
          <w:sz w:val="28"/>
          <w:szCs w:val="28"/>
          <w:lang w:eastAsia="ar-SA"/>
        </w:rPr>
        <w:t xml:space="preserve"> дней со дня регистрации такого обращения.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2.2.2.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w:t>
      </w:r>
      <w:r w:rsidRPr="005B13B7">
        <w:rPr>
          <w:rFonts w:ascii="Times New Roman" w:eastAsia="Times New Roman" w:hAnsi="Times New Roman" w:cs="Times New Roman"/>
          <w:sz w:val="28"/>
          <w:szCs w:val="28"/>
          <w:u w:val="single"/>
          <w:lang w:eastAsia="ar-SA"/>
        </w:rPr>
        <w:t xml:space="preserve">тридцати </w:t>
      </w:r>
      <w:r w:rsidRPr="005B13B7">
        <w:rPr>
          <w:rFonts w:ascii="Times New Roman" w:eastAsia="Times New Roman" w:hAnsi="Times New Roman" w:cs="Times New Roman"/>
          <w:sz w:val="28"/>
          <w:szCs w:val="28"/>
          <w:lang w:eastAsia="ar-SA"/>
        </w:rPr>
        <w:t>дней со дня регистрации обращения.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2.2.3. При информировании посредством средств телефонной связи ответ на телефонный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Должностные лица предоставляют следующую информацию:</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сведения о нормативных правовых актах, регламентирующих вопросы исполнения муниципальной функции;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сведения о порядке исполнения муниципальной функции;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сведения о сроках исполнения муниципальной функции;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сведения о направлении обращений;</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сведения об адресах сайта и электронной почты управления;</w:t>
      </w:r>
    </w:p>
    <w:p w:rsidR="005B13B7" w:rsidRPr="005B13B7" w:rsidRDefault="005B13B7" w:rsidP="005B13B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B13B7">
        <w:rPr>
          <w:rFonts w:ascii="Times New Roman" w:eastAsia="Times New Roman" w:hAnsi="Times New Roman" w:cs="Times New Roman"/>
          <w:sz w:val="28"/>
          <w:szCs w:val="28"/>
        </w:rPr>
        <w:t>- сведения о ходе исполнения муниципальной функции.</w:t>
      </w:r>
    </w:p>
    <w:p w:rsidR="005B13B7" w:rsidRPr="005B13B7" w:rsidRDefault="005B13B7" w:rsidP="005B13B7">
      <w:pPr>
        <w:numPr>
          <w:ilvl w:val="1"/>
          <w:numId w:val="5"/>
        </w:numPr>
        <w:tabs>
          <w:tab w:val="left" w:pos="1330"/>
        </w:tabs>
        <w:spacing w:after="0" w:line="240" w:lineRule="auto"/>
        <w:ind w:hanging="11"/>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Срок исполнения муниципальной функции.</w:t>
      </w:r>
    </w:p>
    <w:p w:rsidR="005B13B7" w:rsidRPr="005B13B7" w:rsidRDefault="005B13B7" w:rsidP="005B13B7">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Срок проведения документарной или выездной проверки для юридических лиц, индивидуальных предпринимателей не может превышать </w:t>
      </w:r>
      <w:r w:rsidRPr="005B13B7">
        <w:rPr>
          <w:rFonts w:ascii="Times New Roman" w:eastAsia="Times New Roman" w:hAnsi="Times New Roman" w:cs="Times New Roman"/>
          <w:sz w:val="28"/>
          <w:szCs w:val="28"/>
          <w:u w:val="single"/>
          <w:lang w:eastAsia="ru-RU"/>
        </w:rPr>
        <w:t>двадцать</w:t>
      </w:r>
      <w:r w:rsidRPr="005B13B7">
        <w:rPr>
          <w:rFonts w:ascii="Times New Roman" w:eastAsia="Times New Roman" w:hAnsi="Times New Roman" w:cs="Times New Roman"/>
          <w:sz w:val="28"/>
          <w:szCs w:val="28"/>
          <w:lang w:eastAsia="ru-RU"/>
        </w:rPr>
        <w:t xml:space="preserve"> рабочих дней.</w:t>
      </w:r>
    </w:p>
    <w:p w:rsidR="005B13B7" w:rsidRPr="005B13B7" w:rsidRDefault="005B13B7" w:rsidP="005B13B7">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w:t>
      </w:r>
      <w:r w:rsidRPr="005B13B7">
        <w:rPr>
          <w:rFonts w:ascii="Times New Roman" w:eastAsia="Times New Roman" w:hAnsi="Times New Roman" w:cs="Times New Roman"/>
          <w:sz w:val="28"/>
          <w:szCs w:val="28"/>
          <w:u w:val="single"/>
          <w:lang w:eastAsia="ru-RU"/>
        </w:rPr>
        <w:t>пятьдесят</w:t>
      </w:r>
      <w:r w:rsidRPr="005B13B7">
        <w:rPr>
          <w:rFonts w:ascii="Times New Roman" w:eastAsia="Times New Roman" w:hAnsi="Times New Roman" w:cs="Times New Roman"/>
          <w:sz w:val="28"/>
          <w:szCs w:val="28"/>
          <w:lang w:eastAsia="ru-RU"/>
        </w:rPr>
        <w:t xml:space="preserve"> часов для малого предприятия и </w:t>
      </w:r>
      <w:r w:rsidRPr="005B13B7">
        <w:rPr>
          <w:rFonts w:ascii="Times New Roman" w:eastAsia="Times New Roman" w:hAnsi="Times New Roman" w:cs="Times New Roman"/>
          <w:sz w:val="28"/>
          <w:szCs w:val="28"/>
          <w:u w:val="single"/>
          <w:lang w:eastAsia="ru-RU"/>
        </w:rPr>
        <w:t>пятнадцать</w:t>
      </w:r>
      <w:r w:rsidRPr="005B13B7">
        <w:rPr>
          <w:rFonts w:ascii="Times New Roman" w:eastAsia="Times New Roman" w:hAnsi="Times New Roman" w:cs="Times New Roman"/>
          <w:sz w:val="28"/>
          <w:szCs w:val="28"/>
          <w:lang w:eastAsia="ru-RU"/>
        </w:rPr>
        <w:t xml:space="preserve"> часов для </w:t>
      </w:r>
      <w:proofErr w:type="spellStart"/>
      <w:r w:rsidRPr="005B13B7">
        <w:rPr>
          <w:rFonts w:ascii="Times New Roman" w:eastAsia="Times New Roman" w:hAnsi="Times New Roman" w:cs="Times New Roman"/>
          <w:sz w:val="28"/>
          <w:szCs w:val="28"/>
          <w:lang w:eastAsia="ru-RU"/>
        </w:rPr>
        <w:t>микропредприятия</w:t>
      </w:r>
      <w:proofErr w:type="spellEnd"/>
      <w:r w:rsidRPr="005B13B7">
        <w:rPr>
          <w:rFonts w:ascii="Times New Roman" w:eastAsia="Times New Roman" w:hAnsi="Times New Roman" w:cs="Times New Roman"/>
          <w:sz w:val="28"/>
          <w:szCs w:val="28"/>
          <w:lang w:eastAsia="ru-RU"/>
        </w:rPr>
        <w:t xml:space="preserve"> в год.</w:t>
      </w:r>
    </w:p>
    <w:p w:rsidR="005B13B7" w:rsidRPr="005B13B7" w:rsidRDefault="005B13B7" w:rsidP="005B13B7">
      <w:pPr>
        <w:numPr>
          <w:ilvl w:val="2"/>
          <w:numId w:val="5"/>
        </w:num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xml:space="preserve">В случае необходимости при проведении проверки, указанной в подпункте 2.3.2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на срок</w:t>
      </w:r>
      <w:r w:rsidRPr="005B13B7">
        <w:rPr>
          <w:rFonts w:ascii="Times New Roman" w:eastAsia="Times New Roman" w:hAnsi="Times New Roman" w:cs="Times New Roman"/>
          <w:i/>
          <w:sz w:val="28"/>
          <w:szCs w:val="28"/>
          <w:lang w:eastAsia="ru-RU"/>
        </w:rPr>
        <w:t>,</w:t>
      </w:r>
      <w:r w:rsidRPr="005B13B7">
        <w:rPr>
          <w:rFonts w:ascii="Times New Roman" w:eastAsia="Times New Roman" w:hAnsi="Times New Roman" w:cs="Times New Roman"/>
          <w:sz w:val="28"/>
          <w:szCs w:val="28"/>
          <w:lang w:eastAsia="ru-RU"/>
        </w:rPr>
        <w:t xml:space="preserve"> необходимый для осуществления межведомственного информационного взаимодействия, но не более чем на </w:t>
      </w:r>
      <w:r w:rsidRPr="005B13B7">
        <w:rPr>
          <w:rFonts w:ascii="Times New Roman" w:eastAsia="Times New Roman" w:hAnsi="Times New Roman" w:cs="Times New Roman"/>
          <w:sz w:val="28"/>
          <w:szCs w:val="28"/>
          <w:u w:val="single"/>
          <w:lang w:eastAsia="ru-RU"/>
        </w:rPr>
        <w:t>десять</w:t>
      </w:r>
      <w:r w:rsidRPr="005B13B7">
        <w:rPr>
          <w:rFonts w:ascii="Times New Roman" w:eastAsia="Times New Roman" w:hAnsi="Times New Roman" w:cs="Times New Roman"/>
          <w:sz w:val="28"/>
          <w:szCs w:val="28"/>
          <w:lang w:eastAsia="ru-RU"/>
        </w:rPr>
        <w:t xml:space="preserve"> рабочих дней. Повторное приостановление проведения проверки не допускается. </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На период </w:t>
      </w:r>
      <w:proofErr w:type="gramStart"/>
      <w:r w:rsidRPr="005B13B7">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5B13B7">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5B13B7" w:rsidRPr="005B13B7" w:rsidRDefault="005B13B7" w:rsidP="005B13B7">
      <w:pPr>
        <w:numPr>
          <w:ilvl w:val="2"/>
          <w:numId w:val="5"/>
        </w:numPr>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Главой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но не более чем на </w:t>
      </w:r>
      <w:r w:rsidRPr="005B13B7">
        <w:rPr>
          <w:rFonts w:ascii="Times New Roman" w:eastAsia="Times New Roman" w:hAnsi="Times New Roman" w:cs="Times New Roman"/>
          <w:sz w:val="28"/>
          <w:szCs w:val="28"/>
          <w:u w:val="single"/>
          <w:lang w:eastAsia="ru-RU"/>
        </w:rPr>
        <w:t>двадцать</w:t>
      </w:r>
      <w:r w:rsidRPr="005B13B7">
        <w:rPr>
          <w:rFonts w:ascii="Times New Roman" w:eastAsia="Times New Roman" w:hAnsi="Times New Roman" w:cs="Times New Roman"/>
          <w:sz w:val="28"/>
          <w:szCs w:val="28"/>
          <w:lang w:eastAsia="ru-RU"/>
        </w:rPr>
        <w:t xml:space="preserve"> рабочих дней, в отношении малых предприятий, </w:t>
      </w:r>
      <w:proofErr w:type="spellStart"/>
      <w:r w:rsidRPr="005B13B7">
        <w:rPr>
          <w:rFonts w:ascii="Times New Roman" w:eastAsia="Times New Roman" w:hAnsi="Times New Roman" w:cs="Times New Roman"/>
          <w:sz w:val="28"/>
          <w:szCs w:val="28"/>
          <w:lang w:eastAsia="ru-RU"/>
        </w:rPr>
        <w:t>микропредприятий</w:t>
      </w:r>
      <w:proofErr w:type="spellEnd"/>
      <w:r w:rsidRPr="005B13B7">
        <w:rPr>
          <w:rFonts w:ascii="Times New Roman" w:eastAsia="Times New Roman" w:hAnsi="Times New Roman" w:cs="Times New Roman"/>
          <w:sz w:val="28"/>
          <w:szCs w:val="28"/>
          <w:lang w:eastAsia="ru-RU"/>
        </w:rPr>
        <w:t xml:space="preserve"> не более чем на </w:t>
      </w:r>
      <w:r w:rsidRPr="005B13B7">
        <w:rPr>
          <w:rFonts w:ascii="Times New Roman" w:eastAsia="Times New Roman" w:hAnsi="Times New Roman" w:cs="Times New Roman"/>
          <w:sz w:val="28"/>
          <w:szCs w:val="28"/>
          <w:u w:val="single"/>
          <w:lang w:eastAsia="ru-RU"/>
        </w:rPr>
        <w:t>пятнадцать</w:t>
      </w:r>
      <w:r w:rsidRPr="005B13B7">
        <w:rPr>
          <w:rFonts w:ascii="Times New Roman" w:eastAsia="Times New Roman" w:hAnsi="Times New Roman" w:cs="Times New Roman"/>
          <w:sz w:val="28"/>
          <w:szCs w:val="28"/>
          <w:lang w:eastAsia="ru-RU"/>
        </w:rPr>
        <w:t xml:space="preserve"> часов.</w:t>
      </w:r>
      <w:proofErr w:type="gramEnd"/>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p>
    <w:p w:rsidR="005B13B7" w:rsidRPr="005B13B7" w:rsidRDefault="005B13B7" w:rsidP="005B13B7">
      <w:pPr>
        <w:numPr>
          <w:ilvl w:val="0"/>
          <w:numId w:val="5"/>
        </w:numPr>
        <w:tabs>
          <w:tab w:val="left" w:pos="426"/>
        </w:tabs>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Состав, последовательность и сроки выполнения</w:t>
      </w:r>
    </w:p>
    <w:p w:rsidR="005B13B7" w:rsidRPr="005B13B7" w:rsidRDefault="005B13B7" w:rsidP="005B13B7">
      <w:pPr>
        <w:tabs>
          <w:tab w:val="left" w:pos="426"/>
        </w:tabs>
        <w:spacing w:after="0" w:line="240" w:lineRule="auto"/>
        <w:jc w:val="center"/>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proofErr w:type="gramStart"/>
      <w:r w:rsidRPr="005B13B7">
        <w:rPr>
          <w:rFonts w:ascii="Times New Roman" w:eastAsia="Times New Roman" w:hAnsi="Times New Roman" w:cs="Times New Roman"/>
          <w:sz w:val="28"/>
          <w:szCs w:val="28"/>
          <w:lang w:eastAsia="ru-RU"/>
        </w:rPr>
        <w:t>)в</w:t>
      </w:r>
      <w:proofErr w:type="gramEnd"/>
      <w:r w:rsidRPr="005B13B7">
        <w:rPr>
          <w:rFonts w:ascii="Times New Roman" w:eastAsia="Times New Roman" w:hAnsi="Times New Roman" w:cs="Times New Roman"/>
          <w:sz w:val="28"/>
          <w:szCs w:val="28"/>
          <w:lang w:eastAsia="ru-RU"/>
        </w:rPr>
        <w:t xml:space="preserve"> электронной форме</w:t>
      </w:r>
    </w:p>
    <w:p w:rsidR="005B13B7" w:rsidRPr="005B13B7" w:rsidRDefault="005B13B7" w:rsidP="005B13B7">
      <w:pPr>
        <w:tabs>
          <w:tab w:val="left" w:pos="1316"/>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5B13B7" w:rsidRPr="005B13B7" w:rsidRDefault="005B13B7" w:rsidP="005B13B7">
      <w:pPr>
        <w:numPr>
          <w:ilvl w:val="1"/>
          <w:numId w:val="6"/>
        </w:numPr>
        <w:tabs>
          <w:tab w:val="left" w:pos="135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Исполнение муниципальной функции включает в себя следующие административные процедуры:</w:t>
      </w:r>
    </w:p>
    <w:p w:rsidR="005B13B7" w:rsidRPr="005B13B7" w:rsidRDefault="005B13B7" w:rsidP="005B13B7">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планирование проверок;</w:t>
      </w:r>
    </w:p>
    <w:p w:rsidR="005B13B7" w:rsidRPr="005B13B7" w:rsidRDefault="005B13B7" w:rsidP="005B13B7">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организация и проведение проверки (плановой, внеплановой);</w:t>
      </w:r>
    </w:p>
    <w:p w:rsidR="005B13B7" w:rsidRPr="005B13B7" w:rsidRDefault="005B13B7" w:rsidP="005B13B7">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оформление результатов проверки;</w:t>
      </w:r>
    </w:p>
    <w:p w:rsidR="005B13B7" w:rsidRPr="005B13B7" w:rsidRDefault="005B13B7" w:rsidP="005B13B7">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принятие мер по результатам проведенной проверки;</w:t>
      </w:r>
    </w:p>
    <w:p w:rsidR="005B13B7" w:rsidRPr="005B13B7" w:rsidRDefault="005B13B7" w:rsidP="005B13B7">
      <w:pPr>
        <w:tabs>
          <w:tab w:val="left" w:pos="709"/>
          <w:tab w:val="left" w:pos="851"/>
        </w:tabs>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организация и проведение мероприятий, направленных на профилактику нарушений обязательных требований;</w:t>
      </w:r>
    </w:p>
    <w:p w:rsidR="005B13B7" w:rsidRPr="005B13B7" w:rsidRDefault="005B13B7" w:rsidP="005B13B7">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 xml:space="preserve">- порядок и формы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w:t>
      </w:r>
    </w:p>
    <w:p w:rsidR="005B13B7" w:rsidRPr="005B13B7" w:rsidRDefault="005B13B7" w:rsidP="005B13B7">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hyperlink r:id="rId26" w:history="1">
        <w:r w:rsidRPr="005B13B7">
          <w:rPr>
            <w:rFonts w:ascii="Times New Roman" w:eastAsia="Times New Roman" w:hAnsi="Times New Roman" w:cs="Times New Roman"/>
            <w:bCs/>
            <w:sz w:val="28"/>
            <w:szCs w:val="28"/>
            <w:u w:val="single"/>
            <w:lang w:eastAsia="ru-RU"/>
          </w:rPr>
          <w:t>Блок-схема</w:t>
        </w:r>
      </w:hyperlink>
      <w:r w:rsidRPr="005B13B7">
        <w:rPr>
          <w:rFonts w:ascii="Times New Roman" w:eastAsia="Times New Roman" w:hAnsi="Times New Roman" w:cs="Times New Roman"/>
          <w:bCs/>
          <w:sz w:val="28"/>
          <w:szCs w:val="28"/>
          <w:lang w:eastAsia="ru-RU"/>
        </w:rPr>
        <w:t xml:space="preserve"> исполнения муниципальной функции приведена в приложении № 1 к административному регламенту.</w:t>
      </w:r>
    </w:p>
    <w:p w:rsidR="005B13B7" w:rsidRPr="005B13B7" w:rsidRDefault="005B13B7" w:rsidP="005B13B7">
      <w:pPr>
        <w:numPr>
          <w:ilvl w:val="1"/>
          <w:numId w:val="6"/>
        </w:numPr>
        <w:tabs>
          <w:tab w:val="left" w:pos="135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Административная процедура – планирование проверок.</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3.2.1. Основанием для включения плановой проверки в ежегодный план проведения плановых проверок является истечение </w:t>
      </w:r>
      <w:r w:rsidRPr="005B13B7">
        <w:rPr>
          <w:rFonts w:ascii="Times New Roman" w:eastAsia="Times New Roman" w:hAnsi="Times New Roman" w:cs="Times New Roman"/>
          <w:sz w:val="28"/>
          <w:szCs w:val="28"/>
          <w:u w:val="single"/>
          <w:lang w:eastAsia="ru-RU"/>
        </w:rPr>
        <w:t>трех</w:t>
      </w:r>
      <w:r w:rsidRPr="005B13B7">
        <w:rPr>
          <w:rFonts w:ascii="Times New Roman" w:eastAsia="Times New Roman" w:hAnsi="Times New Roman" w:cs="Times New Roman"/>
          <w:sz w:val="28"/>
          <w:szCs w:val="28"/>
          <w:lang w:eastAsia="ru-RU"/>
        </w:rPr>
        <w:t xml:space="preserve"> лет со дня:</w:t>
      </w:r>
    </w:p>
    <w:p w:rsidR="005B13B7" w:rsidRPr="005B13B7" w:rsidRDefault="005B13B7" w:rsidP="005B13B7">
      <w:pPr>
        <w:numPr>
          <w:ilvl w:val="0"/>
          <w:numId w:val="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5B13B7" w:rsidRPr="005B13B7" w:rsidRDefault="005B13B7" w:rsidP="005B13B7">
      <w:pPr>
        <w:numPr>
          <w:ilvl w:val="0"/>
          <w:numId w:val="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5B13B7" w:rsidRPr="005B13B7" w:rsidRDefault="005B13B7" w:rsidP="005B13B7">
      <w:pPr>
        <w:numPr>
          <w:ilvl w:val="0"/>
          <w:numId w:val="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13B7" w:rsidRPr="005B13B7" w:rsidRDefault="005B13B7" w:rsidP="005B13B7">
      <w:pPr>
        <w:numPr>
          <w:ilvl w:val="0"/>
          <w:numId w:val="7"/>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в иных случаях, предусмотренных Федеральным </w:t>
      </w:r>
      <w:hyperlink r:id="rId27"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w:t>
      </w:r>
    </w:p>
    <w:p w:rsidR="005B13B7" w:rsidRPr="005B13B7" w:rsidRDefault="005B13B7" w:rsidP="005B13B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3.2.2. </w:t>
      </w:r>
      <w:proofErr w:type="gramStart"/>
      <w:r w:rsidRPr="005B13B7">
        <w:rPr>
          <w:rFonts w:ascii="Times New Roman" w:eastAsia="Times New Roman" w:hAnsi="Times New Roman" w:cs="Times New Roman"/>
          <w:sz w:val="28"/>
          <w:szCs w:val="28"/>
          <w:lang w:eastAsia="ru-RU"/>
        </w:rPr>
        <w:t xml:space="preserve">Пользователи недр, которые полагают, что проверка в отношении них включена в ежегодный план проведения плановых проверок юридических лиц и индивидуальных предпринимателей в нарушение положений </w:t>
      </w:r>
      <w:hyperlink r:id="rId28" w:history="1">
        <w:r w:rsidRPr="005B13B7">
          <w:rPr>
            <w:rFonts w:ascii="Times New Roman" w:eastAsia="Times New Roman" w:hAnsi="Times New Roman" w:cs="Times New Roman"/>
            <w:color w:val="0000FF"/>
            <w:sz w:val="28"/>
            <w:szCs w:val="28"/>
            <w:u w:val="single"/>
            <w:lang w:eastAsia="ru-RU"/>
          </w:rPr>
          <w:t>статьи 26.1</w:t>
        </w:r>
      </w:hyperlink>
      <w:r w:rsidRPr="005B13B7">
        <w:rPr>
          <w:rFonts w:ascii="Times New Roman" w:eastAsia="Times New Roman" w:hAnsi="Times New Roman" w:cs="Times New Roman"/>
          <w:sz w:val="28"/>
          <w:szCs w:val="28"/>
          <w:lang w:eastAsia="ru-RU"/>
        </w:rPr>
        <w:t xml:space="preserve"> Федерального закона № 294-ФЗ подают в Комитет заявление об исключении проверки в отношении юридического лица, индивидуального предпринимателя из ежегодного плана проведения плановых проверок в соответствии с постановлением </w:t>
      </w:r>
      <w:r w:rsidRPr="005B13B7">
        <w:rPr>
          <w:rFonts w:ascii="Times New Roman" w:eastAsia="Times New Roman" w:hAnsi="Times New Roman" w:cs="Times New Roman"/>
          <w:color w:val="000000"/>
          <w:sz w:val="28"/>
          <w:szCs w:val="28"/>
          <w:shd w:val="clear" w:color="auto" w:fill="FFFFFF"/>
          <w:lang w:eastAsia="ru-RU"/>
        </w:rPr>
        <w:t>Правительства РФ от 26.11.2015 № 1268.</w:t>
      </w:r>
      <w:proofErr w:type="gramEnd"/>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3.2.3. Должностным лицом, ответственным за выполнение административный процедуры, является специалист Комитета. </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3.2.4. Разработка, согласование и утверждение ежегодного плана проверок осуществляется в соответствии с Федеральным </w:t>
      </w:r>
      <w:hyperlink r:id="rId29"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 и постановлением Правительства от 30.06.2010 № 489. </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В срок до 01 сентября года, предшествующего году проведения плановых проверок, контрольный орган администрации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направляет проект плана проверок в Районную прокуратуру.</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Районная прокуратура рассматривает проект плана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B13B7">
        <w:rPr>
          <w:rFonts w:ascii="Times New Roman" w:eastAsia="Times New Roman" w:hAnsi="Times New Roman" w:cs="Times New Roman"/>
          <w:sz w:val="28"/>
          <w:szCs w:val="28"/>
          <w:lang w:eastAsia="ru-RU"/>
        </w:rPr>
        <w:t>Комитет рассматривает предложения Районной прокуратуры и по итогам их рассмотрения контрольный орган администрации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направляет в Районную прокуратуру в срок до 01 ноября года, предшествующего году проведения плановых проверок, утвержденный ежегодный план проверок.</w:t>
      </w:r>
      <w:r w:rsidRPr="005B13B7">
        <w:rPr>
          <w:rFonts w:ascii="Times New Roman" w:eastAsia="Times New Roman" w:hAnsi="Times New Roman" w:cs="Times New Roman"/>
          <w:i/>
          <w:sz w:val="28"/>
          <w:szCs w:val="28"/>
          <w:lang w:eastAsia="ru-RU"/>
        </w:rPr>
        <w:t xml:space="preserve"> </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3.2.5. Оснований для приостановления административной функции планирование проверок законодательством Российской Федерации не предусмотрено.</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3.2.6. Критерием принятия решения о проведении проверки в отношении юридических лиц или индивидуальных предпринимателей являются:</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 сроки проведения плановых проверок, указанные в ежегодном плане                        </w:t>
      </w:r>
      <w:r w:rsidRPr="005B13B7">
        <w:rPr>
          <w:rFonts w:ascii="Times New Roman" w:eastAsia="Times New Roman" w:hAnsi="Times New Roman" w:cs="Times New Roman"/>
          <w:sz w:val="28"/>
          <w:szCs w:val="28"/>
          <w:lang w:eastAsia="ar-SA"/>
        </w:rPr>
        <w:lastRenderedPageBreak/>
        <w:t>проведения плановых проверок юридических лиц, индивидуальных предпринимателей;</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поступление в Комитет сведений, являющихся в соответствии пятым и </w:t>
      </w:r>
      <w:r w:rsidRPr="005B13B7">
        <w:rPr>
          <w:rFonts w:ascii="Times New Roman" w:eastAsia="Times New Roman" w:hAnsi="Times New Roman" w:cs="Times New Roman"/>
          <w:spacing w:val="-4"/>
          <w:sz w:val="28"/>
          <w:szCs w:val="28"/>
          <w:lang w:eastAsia="ru-RU"/>
        </w:rPr>
        <w:t xml:space="preserve">шестым абзацем подпункта 3.3.1 </w:t>
      </w:r>
      <w:r w:rsidRPr="005B13B7">
        <w:rPr>
          <w:rFonts w:ascii="Times New Roman" w:eastAsia="Times New Roman" w:hAnsi="Times New Roman" w:cs="Times New Roman"/>
          <w:sz w:val="28"/>
          <w:szCs w:val="28"/>
          <w:lang w:eastAsia="ru-RU"/>
        </w:rPr>
        <w:t>административного регламента основаниями для проведения внеплановых проверок.</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3.2.7. Результатом административной процедуры является утверждение главой </w:t>
      </w:r>
      <w:proofErr w:type="spellStart"/>
      <w:r w:rsidRPr="005B13B7">
        <w:rPr>
          <w:rFonts w:ascii="Times New Roman" w:eastAsia="Times New Roman" w:hAnsi="Times New Roman" w:cs="Times New Roman"/>
          <w:bCs/>
          <w:sz w:val="28"/>
          <w:szCs w:val="28"/>
          <w:lang w:eastAsia="ru-RU"/>
        </w:rPr>
        <w:t>Оловяннинского</w:t>
      </w:r>
      <w:proofErr w:type="spellEnd"/>
      <w:r w:rsidRPr="005B13B7">
        <w:rPr>
          <w:rFonts w:ascii="Times New Roman" w:eastAsia="Times New Roman" w:hAnsi="Times New Roman" w:cs="Times New Roman"/>
          <w:bCs/>
          <w:sz w:val="28"/>
          <w:szCs w:val="28"/>
          <w:lang w:eastAsia="ru-RU"/>
        </w:rPr>
        <w:t xml:space="preserve"> района ежегодного плана проведения плановых проверок юридических лиц и индивидуальных предпринимателей.</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Порядком передачи результата настоящей административной процедуры является доведение утвержденного ежегодного плана проверок до сведения заинтересованных лиц посредством его размещения на официальном сайте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в информационно-телекоммуникационной сети «Интернет» (далее - сеть «Интернет»):</w:t>
      </w:r>
      <w:hyperlink r:id="rId30" w:history="1">
        <w:r w:rsidRPr="005B13B7">
          <w:rPr>
            <w:rFonts w:ascii="Times New Roman" w:eastAsia="Times New Roman" w:hAnsi="Times New Roman" w:cs="Times New Roman"/>
            <w:color w:val="0000FF"/>
            <w:sz w:val="28"/>
            <w:szCs w:val="28"/>
            <w:u w:val="single"/>
            <w:shd w:val="clear" w:color="auto" w:fill="FFFFFF"/>
            <w:lang w:val="en-US" w:eastAsia="ru-RU"/>
          </w:rPr>
          <w:t>http</w:t>
        </w:r>
        <w:r w:rsidRPr="005B13B7">
          <w:rPr>
            <w:rFonts w:ascii="Times New Roman" w:eastAsia="Times New Roman" w:hAnsi="Times New Roman" w:cs="Times New Roman"/>
            <w:color w:val="0000FF"/>
            <w:sz w:val="28"/>
            <w:szCs w:val="28"/>
            <w:u w:val="single"/>
            <w:shd w:val="clear" w:color="auto" w:fill="FFFFFF"/>
            <w:lang w:eastAsia="ru-RU"/>
          </w:rPr>
          <w:t>://</w:t>
        </w:r>
        <w:proofErr w:type="spellStart"/>
        <w:r w:rsidRPr="005B13B7">
          <w:rPr>
            <w:rFonts w:ascii="Times New Roman" w:eastAsia="Times New Roman" w:hAnsi="Times New Roman" w:cs="Times New Roman"/>
            <w:color w:val="0000FF"/>
            <w:sz w:val="28"/>
            <w:szCs w:val="28"/>
            <w:u w:val="single"/>
            <w:shd w:val="clear" w:color="auto" w:fill="FFFFFF"/>
            <w:lang w:eastAsia="ru-RU"/>
          </w:rPr>
          <w:t>оловян.забайкальскийкрай.рф</w:t>
        </w:r>
        <w:proofErr w:type="spellEnd"/>
      </w:hyperlink>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3.2.8. Способом фиксации результата выполнения административной процедуры является утвержденный план проведения плановых проверок юридических лиц и индивидуальных предпринимателей.</w:t>
      </w:r>
    </w:p>
    <w:p w:rsidR="005B13B7" w:rsidRPr="005B13B7" w:rsidRDefault="005B13B7" w:rsidP="005B13B7">
      <w:pPr>
        <w:numPr>
          <w:ilvl w:val="1"/>
          <w:numId w:val="6"/>
        </w:numPr>
        <w:tabs>
          <w:tab w:val="left" w:pos="135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Административная процедура – организация и проведение проверки (плановой, внеплановой).</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bCs/>
          <w:sz w:val="28"/>
          <w:szCs w:val="28"/>
          <w:lang w:eastAsia="ru-RU"/>
        </w:rPr>
        <w:t>3.3.1.</w:t>
      </w:r>
      <w:r w:rsidRPr="005B13B7">
        <w:rPr>
          <w:rFonts w:ascii="Times New Roman" w:eastAsia="Times New Roman" w:hAnsi="Times New Roman" w:cs="Times New Roman"/>
          <w:sz w:val="28"/>
          <w:szCs w:val="28"/>
          <w:lang w:eastAsia="ru-RU"/>
        </w:rPr>
        <w:t xml:space="preserve"> Проверка проводится на основании распоряжения Администрации.</w:t>
      </w:r>
    </w:p>
    <w:p w:rsidR="005B13B7" w:rsidRPr="005B13B7" w:rsidRDefault="005B13B7" w:rsidP="005B13B7">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по проведению плановой проверки в отношении юридического лица или индивидуального предпринимателя является утвержденный Главой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ежегодный план проведения плановых проверок.</w:t>
      </w:r>
    </w:p>
    <w:p w:rsidR="005B13B7" w:rsidRPr="005B13B7" w:rsidRDefault="005B13B7" w:rsidP="005B13B7">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Основанием для начала </w:t>
      </w:r>
      <w:r w:rsidRPr="005B13B7">
        <w:rPr>
          <w:rFonts w:ascii="Times New Roman" w:eastAsia="Times New Roman" w:hAnsi="Times New Roman" w:cs="Times New Roman"/>
          <w:sz w:val="28"/>
          <w:szCs w:val="28"/>
          <w:lang w:eastAsia="ru-RU"/>
        </w:rPr>
        <w:t>исполнения административной процедуры по проведению внеплановой проверки в отношении юридического лица или индивидуального предпринимателя является</w:t>
      </w:r>
      <w:r w:rsidRPr="005B13B7">
        <w:rPr>
          <w:rFonts w:ascii="Times New Roman" w:eastAsia="Times New Roman" w:hAnsi="Times New Roman" w:cs="Times New Roman"/>
          <w:bCs/>
          <w:sz w:val="28"/>
          <w:szCs w:val="28"/>
          <w:lang w:eastAsia="ru-RU"/>
        </w:rPr>
        <w:t>:</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5B13B7">
        <w:rPr>
          <w:rFonts w:ascii="Times New Roman" w:eastAsia="Times New Roman" w:hAnsi="Times New Roman" w:cs="Times New Roman"/>
          <w:sz w:val="28"/>
          <w:szCs w:val="28"/>
          <w:lang w:eastAsia="ar-SA"/>
        </w:rPr>
        <w:t>Оловяннинского</w:t>
      </w:r>
      <w:proofErr w:type="spellEnd"/>
      <w:r w:rsidRPr="005B13B7">
        <w:rPr>
          <w:rFonts w:ascii="Times New Roman" w:eastAsia="Times New Roman" w:hAnsi="Times New Roman" w:cs="Times New Roman"/>
          <w:sz w:val="28"/>
          <w:szCs w:val="28"/>
          <w:lang w:eastAsia="ar-SA"/>
        </w:rPr>
        <w:t xml:space="preserve"> района;</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sz w:val="28"/>
          <w:szCs w:val="28"/>
          <w:lang w:eastAsia="ar-SA"/>
        </w:rPr>
        <w:t>-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sz w:val="28"/>
          <w:szCs w:val="28"/>
          <w:lang w:eastAsia="ar-SA"/>
        </w:rPr>
        <w:t xml:space="preserve">- мотивированное представление специалистом Комитета по результатам анализа результатов мероприятий по контролю без взаимодействия с юридическими лицами, индивидуальными </w:t>
      </w:r>
      <w:r w:rsidRPr="005B13B7">
        <w:rPr>
          <w:rFonts w:ascii="Times New Roman" w:eastAsia="Times New Roman" w:hAnsi="Times New Roman" w:cs="Times New Roman"/>
          <w:sz w:val="28"/>
          <w:szCs w:val="28"/>
          <w:lang w:eastAsia="ar-SA"/>
        </w:rPr>
        <w:lastRenderedPageBreak/>
        <w:t>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1" w:name="P162"/>
      <w:bookmarkEnd w:id="1"/>
      <w:proofErr w:type="gramStart"/>
      <w:r w:rsidRPr="005B13B7">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13B7">
        <w:rPr>
          <w:rFonts w:ascii="Times New Roman" w:eastAsia="Times New Roman" w:hAnsi="Times New Roman" w:cs="Times New Roman"/>
          <w:sz w:val="28"/>
          <w:szCs w:val="28"/>
          <w:lang w:eastAsia="ar-SA"/>
        </w:rPr>
        <w:t xml:space="preserve"> государства, а также угрозы чрезвычайных ситуаций природного и техногенного характера;</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2" w:name="P163"/>
      <w:bookmarkEnd w:id="2"/>
      <w:proofErr w:type="gramStart"/>
      <w:r w:rsidRPr="005B13B7">
        <w:rPr>
          <w:rFonts w:ascii="Times New Roman" w:eastAsia="Times New Roman" w:hAnsi="Times New Roman" w:cs="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13B7">
        <w:rPr>
          <w:rFonts w:ascii="Times New Roman" w:eastAsia="Times New Roman" w:hAnsi="Times New Roman" w:cs="Times New Roman"/>
          <w:sz w:val="28"/>
          <w:szCs w:val="28"/>
          <w:lang w:eastAsia="ar-SA"/>
        </w:rPr>
        <w:t xml:space="preserve"> также возникновение чрезвычайных ситуаций природного и техногенного характера;</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w:t>
      </w:r>
      <w:proofErr w:type="gramStart"/>
      <w:r w:rsidRPr="005B13B7">
        <w:rPr>
          <w:rFonts w:ascii="Times New Roman" w:eastAsia="Times New Roman" w:hAnsi="Times New Roman" w:cs="Times New Roman"/>
          <w:sz w:val="28"/>
          <w:szCs w:val="28"/>
          <w:lang w:eastAsia="ru-RU"/>
        </w:rPr>
        <w:t>по</w:t>
      </w:r>
      <w:proofErr w:type="gramEnd"/>
      <w:r w:rsidRPr="005B13B7">
        <w:rPr>
          <w:rFonts w:ascii="Times New Roman" w:eastAsia="Times New Roman" w:hAnsi="Times New Roman" w:cs="Times New Roman"/>
          <w:sz w:val="28"/>
          <w:szCs w:val="28"/>
          <w:lang w:eastAsia="ru-RU"/>
        </w:rPr>
        <w:t xml:space="preserve"> поступившим</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3.3.2. </w:t>
      </w:r>
      <w:r w:rsidRPr="005B13B7">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шестом абзаце подпункта 3.3.1, не могут служить основанием для проведения внеплановой проверки. В случае</w:t>
      </w:r>
      <w:proofErr w:type="gramStart"/>
      <w:r w:rsidRPr="005B13B7">
        <w:rPr>
          <w:rFonts w:ascii="Times New Roman" w:eastAsia="Times New Roman" w:hAnsi="Times New Roman" w:cs="Times New Roman"/>
          <w:sz w:val="28"/>
          <w:szCs w:val="28"/>
          <w:lang w:eastAsia="ru-RU"/>
        </w:rPr>
        <w:t>,</w:t>
      </w:r>
      <w:proofErr w:type="gramEnd"/>
      <w:r w:rsidRPr="005B13B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шестым абзацем подпункта 3.3.1 являться основанием для проведения внеплановой проверки, специалист Комитета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5B13B7">
        <w:rPr>
          <w:rFonts w:ascii="Times New Roman" w:eastAsia="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B13B7">
        <w:rPr>
          <w:rFonts w:ascii="Times New Roman" w:eastAsia="Times New Roman" w:hAnsi="Times New Roman" w:cs="Times New Roman"/>
          <w:sz w:val="28"/>
          <w:szCs w:val="28"/>
          <w:lang w:eastAsia="ru-RU"/>
        </w:rPr>
        <w:t>ии и ау</w:t>
      </w:r>
      <w:proofErr w:type="gramEnd"/>
      <w:r w:rsidRPr="005B13B7">
        <w:rPr>
          <w:rFonts w:ascii="Times New Roman" w:eastAsia="Times New Roman" w:hAnsi="Times New Roman" w:cs="Times New Roman"/>
          <w:sz w:val="28"/>
          <w:szCs w:val="28"/>
          <w:lang w:eastAsia="ru-RU"/>
        </w:rPr>
        <w:t>тентификации.</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3.3.2.1. При рассмотрении обращений и заявлений, информации о фактах, указанных в шестом абзаце подпункта 3.3.1,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третьем абзаце подпункта 3.3.1, специалистами Комитета может быть проведена предварительная проверка поступившей информации. </w:t>
      </w:r>
      <w:proofErr w:type="gramStart"/>
      <w:r w:rsidRPr="005B13B7">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5B13B7">
        <w:rPr>
          <w:rFonts w:ascii="Times New Roman" w:eastAsia="Times New Roman" w:hAnsi="Times New Roman" w:cs="Times New Roman"/>
          <w:sz w:val="28"/>
          <w:szCs w:val="28"/>
          <w:lang w:eastAsia="ru-RU"/>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13B7">
        <w:rPr>
          <w:rFonts w:ascii="Times New Roman" w:eastAsia="Times New Roman" w:hAnsi="Times New Roman" w:cs="Times New Roman"/>
          <w:sz w:val="28"/>
          <w:szCs w:val="28"/>
          <w:lang w:eastAsia="ru-RU"/>
        </w:rPr>
        <w:t>3.3.2.3.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шестом абзаце подпункта 3.3.1, специалист Комитета подготавливает мотивированное представление о назначении внеплановой проверки по основаниям, указанным в шестом абзаце подпункта 3.3.1.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13B7">
        <w:rPr>
          <w:rFonts w:ascii="Times New Roman" w:eastAsia="Times New Roman" w:hAnsi="Times New Roman" w:cs="Times New Roman"/>
          <w:sz w:val="28"/>
          <w:szCs w:val="28"/>
          <w:lang w:eastAsia="ru-RU"/>
        </w:rPr>
        <w:t xml:space="preserve">3.3.2.4. 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B13B7">
        <w:rPr>
          <w:rFonts w:ascii="Times New Roman" w:eastAsia="Times New Roman" w:hAnsi="Times New Roman" w:cs="Times New Roman"/>
          <w:sz w:val="28"/>
          <w:szCs w:val="28"/>
          <w:lang w:eastAsia="ru-RU"/>
        </w:rPr>
        <w:t>явившихся</w:t>
      </w:r>
      <w:proofErr w:type="gramEnd"/>
      <w:r w:rsidRPr="005B13B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B13B7" w:rsidRPr="005B13B7" w:rsidRDefault="005B13B7" w:rsidP="005B13B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3.3.2.5.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w:t>
      </w:r>
      <w:r w:rsidRPr="005B13B7">
        <w:rPr>
          <w:rFonts w:ascii="Times New Roman" w:eastAsia="Times New Roman" w:hAnsi="Times New Roman" w:cs="Times New Roman"/>
          <w:sz w:val="28"/>
          <w:szCs w:val="28"/>
          <w:lang w:eastAsia="ar-SA"/>
        </w:rPr>
        <w:lastRenderedPageBreak/>
        <w:t>поступивших заявлений, обращений указанных лиц, если в заявлениях, обращениях были указаны заведомо ложные сведения.</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5B13B7">
        <w:rPr>
          <w:rFonts w:ascii="Times New Roman" w:eastAsia="Times New Roman" w:hAnsi="Times New Roman" w:cs="Times New Roman"/>
          <w:bCs/>
          <w:sz w:val="28"/>
          <w:szCs w:val="28"/>
          <w:lang w:eastAsia="ru-RU"/>
        </w:rPr>
        <w:t xml:space="preserve">3.3.3. Внеплановая проверка проводится в форме документарной и (или) выездной проверки, в порядке, установленном Федеральным </w:t>
      </w:r>
      <w:hyperlink r:id="rId31" w:history="1">
        <w:r w:rsidRPr="005B13B7">
          <w:rPr>
            <w:rFonts w:ascii="Times New Roman" w:eastAsia="Times New Roman" w:hAnsi="Times New Roman" w:cs="Times New Roman"/>
            <w:bCs/>
            <w:color w:val="0000FF"/>
            <w:sz w:val="28"/>
            <w:szCs w:val="28"/>
            <w:u w:val="single"/>
            <w:lang w:eastAsia="ru-RU"/>
          </w:rPr>
          <w:t>законом</w:t>
        </w:r>
      </w:hyperlink>
      <w:r w:rsidRPr="005B13B7">
        <w:rPr>
          <w:rFonts w:ascii="Times New Roman" w:eastAsia="Times New Roman" w:hAnsi="Times New Roman" w:cs="Times New Roman"/>
          <w:bCs/>
          <w:sz w:val="28"/>
          <w:szCs w:val="28"/>
          <w:lang w:eastAsia="ru-RU"/>
        </w:rPr>
        <w:t xml:space="preserve"> № 294-ФЗ и настоящим регламентом, </w:t>
      </w:r>
      <w:r w:rsidRPr="005B13B7">
        <w:rPr>
          <w:rFonts w:ascii="Times New Roman" w:eastAsia="Times New Roman" w:hAnsi="Times New Roman" w:cs="Times New Roman"/>
          <w:sz w:val="28"/>
          <w:szCs w:val="28"/>
          <w:lang w:eastAsia="ru-RU"/>
        </w:rPr>
        <w:t xml:space="preserve">после </w:t>
      </w:r>
      <w:hyperlink r:id="rId32" w:history="1">
        <w:r w:rsidRPr="005B13B7">
          <w:rPr>
            <w:rFonts w:ascii="Times New Roman" w:eastAsia="Times New Roman" w:hAnsi="Times New Roman" w:cs="Times New Roman"/>
            <w:color w:val="0000FF"/>
            <w:sz w:val="28"/>
            <w:szCs w:val="28"/>
            <w:u w:val="single"/>
            <w:lang w:eastAsia="ru-RU"/>
          </w:rPr>
          <w:t>согласования</w:t>
        </w:r>
      </w:hyperlink>
      <w:r w:rsidRPr="005B13B7">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юридических лиц, индивидуальных предпринимателей.</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3" w:name="P527"/>
      <w:bookmarkStart w:id="4" w:name="P529"/>
      <w:bookmarkStart w:id="5" w:name="P551"/>
      <w:bookmarkEnd w:id="3"/>
      <w:bookmarkEnd w:id="4"/>
      <w:bookmarkEnd w:id="5"/>
      <w:r w:rsidRPr="005B13B7">
        <w:rPr>
          <w:rFonts w:ascii="Times New Roman" w:eastAsia="Times New Roman" w:hAnsi="Times New Roman" w:cs="Times New Roman"/>
          <w:bCs/>
          <w:sz w:val="28"/>
          <w:szCs w:val="28"/>
          <w:lang w:eastAsia="ru-RU"/>
        </w:rPr>
        <w:t>3.3.3.1. Проведение документарной проверки.</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bCs/>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Документарная проверка проводится по месту нахождения Комитета.</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В процессе проведения документарной проверки специалистом Комитета в первую очередь рассматриваются документы юридического лица, индивидуального предпринимателя имеющиеся в распоряжении Комитета,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В случае</w:t>
      </w:r>
      <w:proofErr w:type="gramStart"/>
      <w:r w:rsidRPr="005B13B7">
        <w:rPr>
          <w:rFonts w:ascii="Times New Roman" w:eastAsia="Times New Roman" w:hAnsi="Times New Roman" w:cs="Times New Roman"/>
          <w:bCs/>
          <w:sz w:val="28"/>
          <w:szCs w:val="28"/>
          <w:lang w:eastAsia="ru-RU"/>
        </w:rPr>
        <w:t>,</w:t>
      </w:r>
      <w:proofErr w:type="gramEnd"/>
      <w:r w:rsidRPr="005B13B7">
        <w:rPr>
          <w:rFonts w:ascii="Times New Roman" w:eastAsia="Times New Roman" w:hAnsi="Times New Roman" w:cs="Times New Roman"/>
          <w:bCs/>
          <w:sz w:val="28"/>
          <w:szCs w:val="28"/>
          <w:lang w:eastAsia="ru-RU"/>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специалистом Комитета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5B13B7">
        <w:rPr>
          <w:rFonts w:ascii="Times New Roman" w:eastAsia="Times New Roman" w:hAnsi="Times New Roman" w:cs="Times New Roman"/>
          <w:sz w:val="28"/>
          <w:szCs w:val="28"/>
          <w:lang w:eastAsia="ru-RU"/>
        </w:rPr>
        <w:t xml:space="preserve">Главы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w:t>
      </w:r>
      <w:r w:rsidRPr="005B13B7">
        <w:rPr>
          <w:rFonts w:ascii="Times New Roman" w:eastAsia="Times New Roman" w:hAnsi="Times New Roman" w:cs="Times New Roman"/>
          <w:bCs/>
          <w:sz w:val="28"/>
          <w:szCs w:val="28"/>
          <w:lang w:eastAsia="ru-RU"/>
        </w:rPr>
        <w:t xml:space="preserve"> о проведении документарной проверки.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5B13B7">
        <w:rPr>
          <w:rFonts w:ascii="Times New Roman" w:eastAsia="Times New Roman" w:hAnsi="Times New Roman" w:cs="Times New Roman"/>
          <w:bCs/>
          <w:sz w:val="28"/>
          <w:szCs w:val="28"/>
          <w:lang w:eastAsia="ru-RU"/>
        </w:rPr>
        <w:t xml:space="preserve">. </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6" w:name="Par48"/>
      <w:bookmarkEnd w:id="6"/>
      <w:r w:rsidRPr="005B13B7">
        <w:rPr>
          <w:rFonts w:ascii="Times New Roman" w:eastAsia="Times New Roman" w:hAnsi="Times New Roman" w:cs="Times New Roman"/>
          <w:bCs/>
          <w:sz w:val="28"/>
          <w:szCs w:val="28"/>
          <w:lang w:eastAsia="ru-RU"/>
        </w:rPr>
        <w:lastRenderedPageBreak/>
        <w:t>В случае</w:t>
      </w:r>
      <w:proofErr w:type="gramStart"/>
      <w:r w:rsidRPr="005B13B7">
        <w:rPr>
          <w:rFonts w:ascii="Times New Roman" w:eastAsia="Times New Roman" w:hAnsi="Times New Roman" w:cs="Times New Roman"/>
          <w:bCs/>
          <w:sz w:val="28"/>
          <w:szCs w:val="28"/>
          <w:lang w:eastAsia="ru-RU"/>
        </w:rPr>
        <w:t>,</w:t>
      </w:r>
      <w:proofErr w:type="gramEnd"/>
      <w:r w:rsidRPr="005B13B7">
        <w:rPr>
          <w:rFonts w:ascii="Times New Roman" w:eastAsia="Times New Roman" w:hAnsi="Times New Roman" w:cs="Times New Roman"/>
          <w:bCs/>
          <w:sz w:val="28"/>
          <w:szCs w:val="28"/>
          <w:lang w:eastAsia="ru-RU"/>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w:t>
      </w:r>
      <w:r w:rsidRPr="005B13B7">
        <w:rPr>
          <w:rFonts w:ascii="Times New Roman" w:eastAsia="Times New Roman" w:hAnsi="Times New Roman" w:cs="Times New Roman"/>
          <w:bCs/>
          <w:sz w:val="28"/>
          <w:szCs w:val="28"/>
          <w:u w:val="single"/>
          <w:lang w:eastAsia="ru-RU"/>
        </w:rPr>
        <w:t>10 рабочих</w:t>
      </w:r>
      <w:r w:rsidRPr="005B13B7">
        <w:rPr>
          <w:rFonts w:ascii="Times New Roman" w:eastAsia="Times New Roman" w:hAnsi="Times New Roman" w:cs="Times New Roman"/>
          <w:bCs/>
          <w:sz w:val="28"/>
          <w:szCs w:val="28"/>
          <w:lang w:eastAsia="ru-RU"/>
        </w:rPr>
        <w:t xml:space="preserve"> дней необходимые пояснения в письменной форме.</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либо относительно несоответствия указанных в восьмом абзаце </w:t>
      </w:r>
      <w:hyperlink r:id="rId33" w:anchor="Par48" w:history="1">
        <w:r w:rsidRPr="005B13B7">
          <w:rPr>
            <w:rFonts w:ascii="Times New Roman" w:eastAsia="Times New Roman" w:hAnsi="Times New Roman" w:cs="Times New Roman"/>
            <w:bCs/>
            <w:color w:val="0000FF"/>
            <w:sz w:val="28"/>
            <w:szCs w:val="28"/>
            <w:u w:val="single"/>
            <w:lang w:eastAsia="ru-RU"/>
          </w:rPr>
          <w:t xml:space="preserve">подпункта </w:t>
        </w:r>
      </w:hyperlink>
      <w:r w:rsidRPr="005B13B7">
        <w:rPr>
          <w:rFonts w:ascii="Times New Roman" w:eastAsia="Times New Roman" w:hAnsi="Times New Roman" w:cs="Times New Roman"/>
          <w:bCs/>
          <w:sz w:val="28"/>
          <w:szCs w:val="28"/>
          <w:lang w:eastAsia="ru-RU"/>
        </w:rPr>
        <w:t xml:space="preserve"> 3.3.5.1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Специалист Комитета,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B13B7">
        <w:rPr>
          <w:rFonts w:ascii="Times New Roman" w:eastAsia="Times New Roman" w:hAnsi="Times New Roman" w:cs="Times New Roman"/>
          <w:sz w:val="28"/>
          <w:szCs w:val="28"/>
          <w:lang w:eastAsia="ar-SA"/>
        </w:rPr>
        <w:t>,</w:t>
      </w:r>
      <w:proofErr w:type="gramEnd"/>
      <w:r w:rsidRPr="005B13B7">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или требований, установленных муниципальными правовыми актами </w:t>
      </w:r>
      <w:proofErr w:type="spellStart"/>
      <w:r w:rsidRPr="005B13B7">
        <w:rPr>
          <w:rFonts w:ascii="Times New Roman" w:eastAsia="Times New Roman" w:hAnsi="Times New Roman" w:cs="Times New Roman"/>
          <w:sz w:val="28"/>
          <w:szCs w:val="28"/>
          <w:lang w:eastAsia="ar-SA"/>
        </w:rPr>
        <w:t>Оловяннинского</w:t>
      </w:r>
      <w:proofErr w:type="spellEnd"/>
      <w:r w:rsidRPr="005B13B7">
        <w:rPr>
          <w:rFonts w:ascii="Times New Roman" w:eastAsia="Times New Roman" w:hAnsi="Times New Roman" w:cs="Times New Roman"/>
          <w:sz w:val="28"/>
          <w:szCs w:val="28"/>
          <w:lang w:eastAsia="ar-SA"/>
        </w:rPr>
        <w:t xml:space="preserve"> района, Комитет вправе провести выездную проверку. </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sz w:val="28"/>
          <w:szCs w:val="28"/>
          <w:lang w:eastAsia="ru-RU"/>
        </w:rPr>
        <w:t>При проведении документарной проверки Комитет не вправе требовать у юридического лица, индивидуального предпринимателя сведения и документы, не относящиеся к предмету документарной проверки, сведения и документы, которые могут быть получены от иных органов муниципального контроля, а также представления документов и (или) информации, которые были представлены ими в ходе проведения документарной проверки.</w:t>
      </w:r>
      <w:proofErr w:type="gramEnd"/>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3.3.3.2. Проведение выездной проверки.</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bCs/>
          <w:sz w:val="28"/>
          <w:szCs w:val="28"/>
          <w:lang w:eastAsia="ru-RU"/>
        </w:rPr>
        <w:t xml:space="preserve">Предметом выездной проверки являются содержащиеся в документах </w:t>
      </w:r>
      <w:r w:rsidRPr="005B13B7">
        <w:rPr>
          <w:rFonts w:ascii="Times New Roman" w:eastAsia="Times New Roman" w:hAnsi="Times New Roman" w:cs="Times New Roman"/>
          <w:sz w:val="28"/>
          <w:szCs w:val="28"/>
          <w:lang w:eastAsia="ru-RU"/>
        </w:rPr>
        <w:t>юридического лица, индивидуального предпринимателя</w:t>
      </w:r>
      <w:r w:rsidRPr="005B13B7">
        <w:rPr>
          <w:rFonts w:ascii="Times New Roman" w:eastAsia="Times New Roman" w:hAnsi="Times New Roman" w:cs="Times New Roman"/>
          <w:bCs/>
          <w:sz w:val="28"/>
          <w:szCs w:val="28"/>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законодательством Российской Федерации, установленных муниципальными</w:t>
      </w:r>
      <w:proofErr w:type="gramEnd"/>
      <w:r w:rsidRPr="005B13B7">
        <w:rPr>
          <w:rFonts w:ascii="Times New Roman" w:eastAsia="Times New Roman" w:hAnsi="Times New Roman" w:cs="Times New Roman"/>
          <w:bCs/>
          <w:sz w:val="28"/>
          <w:szCs w:val="28"/>
          <w:lang w:eastAsia="ru-RU"/>
        </w:rPr>
        <w:t xml:space="preserve"> правовыми актами</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5B13B7">
        <w:rPr>
          <w:rFonts w:ascii="Times New Roman" w:eastAsia="Times New Roman" w:hAnsi="Times New Roman" w:cs="Times New Roman"/>
          <w:bCs/>
          <w:sz w:val="28"/>
          <w:szCs w:val="28"/>
          <w:lang w:eastAsia="ru-RU"/>
        </w:rPr>
        <w:lastRenderedPageBreak/>
        <w:t>индивидуального предпринимателя и (или) по месту фактического осуществления их деятельности.</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Выездная проверка проводится в случае, если при документарной проверке не представляется возможным:</w:t>
      </w:r>
    </w:p>
    <w:p w:rsidR="005B13B7" w:rsidRPr="005B13B7" w:rsidRDefault="005B13B7" w:rsidP="005B13B7">
      <w:pPr>
        <w:numPr>
          <w:ilvl w:val="0"/>
          <w:numId w:val="8"/>
        </w:num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5B13B7" w:rsidRPr="005B13B7" w:rsidRDefault="005B13B7" w:rsidP="005B13B7">
      <w:pPr>
        <w:numPr>
          <w:ilvl w:val="0"/>
          <w:numId w:val="8"/>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5B13B7">
        <w:rPr>
          <w:rFonts w:ascii="Times New Roman" w:eastAsia="Times New Roman" w:hAnsi="Times New Roman" w:cs="Times New Roman"/>
          <w:bCs/>
          <w:sz w:val="28"/>
          <w:szCs w:val="28"/>
          <w:lang w:eastAsia="ru-RU"/>
        </w:rPr>
        <w:t>.</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bCs/>
          <w:sz w:val="28"/>
          <w:szCs w:val="28"/>
          <w:lang w:eastAsia="ru-RU"/>
        </w:rPr>
        <w:t xml:space="preserve">Выездная проверка начинается с предъявления служебного удостоверения специалистом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proofErr w:type="spellStart"/>
      <w:r w:rsidRPr="005B13B7">
        <w:rPr>
          <w:rFonts w:ascii="Times New Roman" w:eastAsia="Times New Roman" w:hAnsi="Times New Roman" w:cs="Times New Roman"/>
          <w:bCs/>
          <w:sz w:val="28"/>
          <w:szCs w:val="28"/>
          <w:lang w:eastAsia="ru-RU"/>
        </w:rPr>
        <w:t>Оловяннинского</w:t>
      </w:r>
      <w:proofErr w:type="spellEnd"/>
      <w:r w:rsidRPr="005B13B7">
        <w:rPr>
          <w:rFonts w:ascii="Times New Roman" w:eastAsia="Times New Roman" w:hAnsi="Times New Roman" w:cs="Times New Roman"/>
          <w:bCs/>
          <w:sz w:val="28"/>
          <w:szCs w:val="28"/>
          <w:lang w:eastAsia="ru-RU"/>
        </w:rPr>
        <w:t xml:space="preserve"> района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5B13B7">
        <w:rPr>
          <w:rFonts w:ascii="Times New Roman" w:eastAsia="Times New Roman" w:hAnsi="Times New Roman" w:cs="Times New Roman"/>
          <w:bCs/>
          <w:sz w:val="28"/>
          <w:szCs w:val="28"/>
          <w:lang w:eastAsia="ru-RU"/>
        </w:rPr>
        <w:t xml:space="preserve"> условиями ее проведения. </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sz w:val="28"/>
          <w:szCs w:val="28"/>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специалистам Комитета и участвующих в выездной проверке экспертов, представителей экспертных</w:t>
      </w:r>
      <w:proofErr w:type="gramEnd"/>
      <w:r w:rsidRPr="005B13B7">
        <w:rPr>
          <w:rFonts w:ascii="Times New Roman" w:eastAsia="Times New Roman" w:hAnsi="Times New Roman" w:cs="Times New Roman"/>
          <w:sz w:val="28"/>
          <w:szCs w:val="28"/>
          <w:lang w:eastAsia="ar-SA"/>
        </w:rPr>
        <w:t xml:space="preserve"> </w:t>
      </w:r>
      <w:proofErr w:type="gramStart"/>
      <w:r w:rsidRPr="005B13B7">
        <w:rPr>
          <w:rFonts w:ascii="Times New Roman" w:eastAsia="Times New Roman" w:hAnsi="Times New Roman" w:cs="Times New Roman"/>
          <w:sz w:val="28"/>
          <w:szCs w:val="28"/>
          <w:lang w:eastAsia="ar-SA"/>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Комитет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B13B7" w:rsidRPr="005B13B7" w:rsidRDefault="005B13B7" w:rsidP="005B13B7">
      <w:pPr>
        <w:tabs>
          <w:tab w:val="left" w:pos="1638"/>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В случае</w:t>
      </w:r>
      <w:proofErr w:type="gramStart"/>
      <w:r w:rsidRPr="005B13B7">
        <w:rPr>
          <w:rFonts w:ascii="Times New Roman" w:eastAsia="Times New Roman" w:hAnsi="Times New Roman" w:cs="Times New Roman"/>
          <w:sz w:val="28"/>
          <w:szCs w:val="28"/>
          <w:lang w:eastAsia="ru-RU"/>
        </w:rPr>
        <w:t>,</w:t>
      </w:r>
      <w:proofErr w:type="gramEnd"/>
      <w:r w:rsidRPr="005B13B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w:t>
      </w:r>
      <w:r w:rsidRPr="005B13B7">
        <w:rPr>
          <w:rFonts w:ascii="Times New Roman" w:eastAsia="Times New Roman" w:hAnsi="Times New Roman" w:cs="Times New Roman"/>
          <w:sz w:val="28"/>
          <w:szCs w:val="28"/>
          <w:lang w:eastAsia="ru-RU"/>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Комитета составляет акт о невозможности проведения соответствующей проверки с указанием причин невозможности ее проведения. </w:t>
      </w:r>
      <w:proofErr w:type="gramStart"/>
      <w:r w:rsidRPr="005B13B7">
        <w:rPr>
          <w:rFonts w:ascii="Times New Roman" w:eastAsia="Times New Roman" w:hAnsi="Times New Roman" w:cs="Times New Roman"/>
          <w:sz w:val="28"/>
          <w:szCs w:val="28"/>
          <w:lang w:eastAsia="ru-RU"/>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3.3.3.3.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bCs/>
          <w:sz w:val="28"/>
          <w:szCs w:val="28"/>
          <w:lang w:eastAsia="ru-RU"/>
        </w:rPr>
        <w:t>В журнале учета проверок специалистом Комитета осуществляется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Комитета или должностных лиц, проводящих проверку, их подписи.</w:t>
      </w:r>
      <w:proofErr w:type="gramEnd"/>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При отсутствии журнала учета проверок в акте проверки делается соответствующая запись.</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3.3.4. Критерием принятия решения по административному действию является:</w:t>
      </w:r>
    </w:p>
    <w:p w:rsidR="005B13B7" w:rsidRPr="005B13B7" w:rsidRDefault="005B13B7" w:rsidP="005B13B7">
      <w:pPr>
        <w:numPr>
          <w:ilvl w:val="0"/>
          <w:numId w:val="9"/>
        </w:num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полнота и достоверность сведений, предоставленных юридическим лицом, индивидуальным предпринимателем;</w:t>
      </w:r>
    </w:p>
    <w:p w:rsidR="005B13B7" w:rsidRPr="005B13B7" w:rsidRDefault="005B13B7" w:rsidP="005B13B7">
      <w:pPr>
        <w:numPr>
          <w:ilvl w:val="0"/>
          <w:numId w:val="9"/>
        </w:num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проведение в полном объеме мероприятий по контролю, необходимых для достижения целей и задач проведения проверки.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3.3.5. Результатом административной процедуры является подтверждение (</w:t>
      </w:r>
      <w:proofErr w:type="spellStart"/>
      <w:r w:rsidRPr="005B13B7">
        <w:rPr>
          <w:rFonts w:ascii="Times New Roman" w:eastAsia="Times New Roman" w:hAnsi="Times New Roman" w:cs="Times New Roman"/>
          <w:bCs/>
          <w:sz w:val="28"/>
          <w:szCs w:val="28"/>
          <w:lang w:eastAsia="ru-RU"/>
        </w:rPr>
        <w:t>неподтверждение</w:t>
      </w:r>
      <w:proofErr w:type="spellEnd"/>
      <w:r w:rsidRPr="005B13B7">
        <w:rPr>
          <w:rFonts w:ascii="Times New Roman" w:eastAsia="Times New Roman" w:hAnsi="Times New Roman" w:cs="Times New Roman"/>
          <w:bCs/>
          <w:sz w:val="28"/>
          <w:szCs w:val="28"/>
          <w:lang w:eastAsia="ru-RU"/>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bCs/>
          <w:sz w:val="28"/>
          <w:szCs w:val="28"/>
          <w:lang w:eastAsia="ru-RU"/>
        </w:rPr>
        <w:t>3.3.6. Фиксацией</w:t>
      </w:r>
      <w:r w:rsidRPr="005B13B7">
        <w:rPr>
          <w:rFonts w:ascii="Times New Roman" w:eastAsia="Times New Roman" w:hAnsi="Times New Roman" w:cs="Times New Roman"/>
          <w:sz w:val="28"/>
          <w:szCs w:val="28"/>
          <w:lang w:eastAsia="ru-RU"/>
        </w:rPr>
        <w:t xml:space="preserve"> результата выполнения административной процедуры является акт проверки</w:t>
      </w:r>
      <w:r w:rsidRPr="005B13B7">
        <w:rPr>
          <w:rFonts w:ascii="Times New Roman" w:eastAsia="Times New Roman" w:hAnsi="Times New Roman" w:cs="Times New Roman"/>
          <w:bCs/>
          <w:sz w:val="28"/>
          <w:szCs w:val="28"/>
          <w:lang w:eastAsia="ru-RU"/>
        </w:rPr>
        <w:t>.</w:t>
      </w:r>
    </w:p>
    <w:p w:rsidR="005B13B7" w:rsidRPr="005B13B7" w:rsidRDefault="005B13B7" w:rsidP="005B13B7">
      <w:pPr>
        <w:numPr>
          <w:ilvl w:val="1"/>
          <w:numId w:val="6"/>
        </w:numPr>
        <w:tabs>
          <w:tab w:val="left" w:pos="163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bookmarkStart w:id="7" w:name="Par67"/>
      <w:bookmarkEnd w:id="7"/>
      <w:r w:rsidRPr="005B13B7">
        <w:rPr>
          <w:rFonts w:ascii="Times New Roman" w:eastAsia="Times New Roman" w:hAnsi="Times New Roman" w:cs="Times New Roman"/>
          <w:bCs/>
          <w:sz w:val="28"/>
          <w:szCs w:val="28"/>
          <w:lang w:eastAsia="ru-RU"/>
        </w:rPr>
        <w:t>Административная процедура – оформление результатов проверки.</w:t>
      </w:r>
    </w:p>
    <w:p w:rsidR="005B13B7" w:rsidRPr="005B13B7" w:rsidRDefault="005B13B7" w:rsidP="005B13B7">
      <w:pPr>
        <w:numPr>
          <w:ilvl w:val="2"/>
          <w:numId w:val="6"/>
        </w:num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lastRenderedPageBreak/>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5B13B7" w:rsidRPr="005B13B7" w:rsidRDefault="005B13B7" w:rsidP="005B13B7">
      <w:pPr>
        <w:numPr>
          <w:ilvl w:val="2"/>
          <w:numId w:val="6"/>
        </w:num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Комитета.</w:t>
      </w:r>
    </w:p>
    <w:p w:rsidR="005B13B7" w:rsidRPr="005B13B7" w:rsidRDefault="005B13B7" w:rsidP="005B13B7">
      <w:pPr>
        <w:numPr>
          <w:ilvl w:val="2"/>
          <w:numId w:val="6"/>
        </w:num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B13B7">
        <w:rPr>
          <w:rFonts w:ascii="Times New Roman" w:eastAsia="Times New Roman" w:hAnsi="Times New Roman" w:cs="Times New Roman"/>
          <w:bCs/>
          <w:sz w:val="28"/>
          <w:szCs w:val="28"/>
          <w:lang w:eastAsia="ru-RU"/>
        </w:rPr>
        <w:t xml:space="preserve">По результатам проверки юридического лица, индивидуального предпринимателя специалистом Комитета,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B13B7" w:rsidRPr="005B13B7" w:rsidRDefault="005B13B7" w:rsidP="005B13B7">
      <w:pPr>
        <w:widowControl w:val="0"/>
        <w:numPr>
          <w:ilvl w:val="2"/>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bCs/>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r w:rsidRPr="005B13B7">
        <w:rPr>
          <w:rFonts w:ascii="Times New Roman" w:eastAsia="Times New Roman" w:hAnsi="Times New Roman" w:cs="Times New Roman"/>
          <w:bCs/>
          <w:sz w:val="28"/>
          <w:szCs w:val="28"/>
          <w:lang w:eastAsia="ar-SA"/>
        </w:rPr>
        <w:t xml:space="preserve"> </w:t>
      </w:r>
      <w:r w:rsidRPr="005B13B7">
        <w:rPr>
          <w:rFonts w:ascii="Times New Roman" w:eastAsia="Times New Roman" w:hAnsi="Times New Roman" w:cs="Times New Roman"/>
          <w:sz w:val="28"/>
          <w:szCs w:val="28"/>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bCs/>
          <w:sz w:val="28"/>
          <w:szCs w:val="28"/>
          <w:lang w:eastAsia="ru-RU"/>
        </w:rPr>
        <w:t>В случае</w:t>
      </w:r>
      <w:proofErr w:type="gramStart"/>
      <w:r w:rsidRPr="005B13B7">
        <w:rPr>
          <w:rFonts w:ascii="Times New Roman" w:eastAsia="Times New Roman" w:hAnsi="Times New Roman" w:cs="Times New Roman"/>
          <w:bCs/>
          <w:sz w:val="28"/>
          <w:szCs w:val="28"/>
          <w:lang w:eastAsia="ru-RU"/>
        </w:rPr>
        <w:t>,</w:t>
      </w:r>
      <w:proofErr w:type="gramEnd"/>
      <w:r w:rsidRPr="005B13B7">
        <w:rPr>
          <w:rFonts w:ascii="Times New Roman" w:eastAsia="Times New Roman" w:hAnsi="Times New Roman" w:cs="Times New Roman"/>
          <w:bCs/>
          <w:sz w:val="28"/>
          <w:szCs w:val="28"/>
          <w:lang w:eastAsia="ru-RU"/>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w:t>
      </w:r>
      <w:r w:rsidRPr="005B13B7">
        <w:rPr>
          <w:rFonts w:ascii="Times New Roman" w:eastAsia="Times New Roman" w:hAnsi="Times New Roman" w:cs="Times New Roman"/>
          <w:bCs/>
          <w:sz w:val="28"/>
          <w:szCs w:val="28"/>
          <w:lang w:eastAsia="ru-RU"/>
        </w:rPr>
        <w:lastRenderedPageBreak/>
        <w:t>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B13B7">
        <w:rPr>
          <w:rFonts w:ascii="Times New Roman" w:eastAsia="Times New Roman" w:hAnsi="Times New Roman" w:cs="Times New Roman"/>
          <w:sz w:val="28"/>
          <w:szCs w:val="28"/>
          <w:lang w:eastAsia="ru-RU"/>
        </w:rPr>
        <w:t xml:space="preserve"> под расписку либо направляется заказным почтовым отправлением с уведомлением о вручении, </w:t>
      </w:r>
      <w:proofErr w:type="gramStart"/>
      <w:r w:rsidRPr="005B13B7">
        <w:rPr>
          <w:rFonts w:ascii="Times New Roman" w:eastAsia="Times New Roman" w:hAnsi="Times New Roman" w:cs="Times New Roman"/>
          <w:sz w:val="28"/>
          <w:szCs w:val="28"/>
          <w:lang w:eastAsia="ru-RU"/>
        </w:rPr>
        <w:t>которое</w:t>
      </w:r>
      <w:proofErr w:type="gramEnd"/>
      <w:r w:rsidRPr="005B13B7">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Комитета.</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В случае</w:t>
      </w:r>
      <w:proofErr w:type="gramStart"/>
      <w:r w:rsidRPr="005B13B7">
        <w:rPr>
          <w:rFonts w:ascii="Times New Roman" w:eastAsia="Times New Roman" w:hAnsi="Times New Roman" w:cs="Times New Roman"/>
          <w:bCs/>
          <w:sz w:val="28"/>
          <w:szCs w:val="28"/>
          <w:lang w:eastAsia="ru-RU"/>
        </w:rPr>
        <w:t>,</w:t>
      </w:r>
      <w:proofErr w:type="gramEnd"/>
      <w:r w:rsidRPr="005B13B7">
        <w:rPr>
          <w:rFonts w:ascii="Times New Roman" w:eastAsia="Times New Roman" w:hAnsi="Times New Roman" w:cs="Times New Roman"/>
          <w:bCs/>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bCs/>
          <w:sz w:val="28"/>
          <w:szCs w:val="28"/>
          <w:lang w:eastAsia="ru-RU"/>
        </w:rPr>
        <w:t>Юридическое лицо, индивидуальный предприниматель, проверка которых проводилась,</w:t>
      </w:r>
      <w:r w:rsidRPr="005B13B7">
        <w:rPr>
          <w:rFonts w:ascii="Times New Roman" w:eastAsia="Times New Roman" w:hAnsi="Times New Roman" w:cs="Times New Roman"/>
          <w:sz w:val="28"/>
          <w:szCs w:val="28"/>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5B13B7">
        <w:rPr>
          <w:rFonts w:ascii="Times New Roman" w:eastAsia="Times New Roman" w:hAnsi="Times New Roman" w:cs="Times New Roman"/>
          <w:sz w:val="28"/>
          <w:szCs w:val="28"/>
          <w:lang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 xml:space="preserve">3.4.5. Критерий принятия решения по административной процедуре - истечение срока проведения проверки, установленного распоряжением </w:t>
      </w:r>
      <w:r w:rsidRPr="005B13B7">
        <w:rPr>
          <w:rFonts w:ascii="Times New Roman" w:eastAsia="Times New Roman" w:hAnsi="Times New Roman" w:cs="Times New Roman"/>
          <w:sz w:val="28"/>
          <w:szCs w:val="28"/>
          <w:lang w:eastAsia="ru-RU"/>
        </w:rPr>
        <w:t xml:space="preserve">Главы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w:t>
      </w:r>
      <w:r w:rsidRPr="005B13B7">
        <w:rPr>
          <w:rFonts w:ascii="Times New Roman" w:eastAsia="Times New Roman" w:hAnsi="Times New Roman" w:cs="Times New Roman"/>
          <w:bCs/>
          <w:sz w:val="28"/>
          <w:szCs w:val="28"/>
          <w:lang w:eastAsia="ru-RU"/>
        </w:rPr>
        <w:t>о проведении проверки.</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3.4.6. Результатом выполнения административной процедуры является оформление специалистом Комитета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B13B7" w:rsidRPr="005B13B7" w:rsidRDefault="005B13B7" w:rsidP="005B13B7">
      <w:pPr>
        <w:tabs>
          <w:tab w:val="left" w:pos="163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3.4.7. Фиксацией результата выполнения административной процедуры является акт проверки, составленный по установленной форме.</w:t>
      </w:r>
    </w:p>
    <w:p w:rsidR="005B13B7" w:rsidRPr="005B13B7" w:rsidRDefault="005B13B7" w:rsidP="005B13B7">
      <w:pPr>
        <w:numPr>
          <w:ilvl w:val="1"/>
          <w:numId w:val="6"/>
        </w:numPr>
        <w:tabs>
          <w:tab w:val="left" w:pos="1638"/>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B13B7">
        <w:rPr>
          <w:rFonts w:ascii="Times New Roman" w:eastAsia="Times New Roman" w:hAnsi="Times New Roman" w:cs="Times New Roman"/>
          <w:bCs/>
          <w:sz w:val="28"/>
          <w:szCs w:val="28"/>
          <w:lang w:eastAsia="ru-RU"/>
        </w:rPr>
        <w:t>Административная процедура – принятие мер по результатам проведенной проверки.</w:t>
      </w:r>
    </w:p>
    <w:p w:rsidR="005B13B7" w:rsidRPr="005B13B7" w:rsidRDefault="005B13B7" w:rsidP="005B13B7">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3.5.1. Основанием для начала административной процедуры являются выявленные и зафиксированные в акте проверки нарушения юридическим лицом, индивидуальным предпринимателем, гражданином обязательных требований.</w:t>
      </w:r>
    </w:p>
    <w:p w:rsidR="005B13B7" w:rsidRPr="005B13B7" w:rsidRDefault="005B13B7" w:rsidP="005B13B7">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3.5.2. Должностным лицом, ответственным за выполнение административной процедуры, является специалист Комитета.</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 xml:space="preserve">3.5.3. В случае выявления при проведении проверки нарушений юридическим лицом, индивидуальным предпринимателем обязательных </w:t>
      </w:r>
      <w:r w:rsidRPr="005B13B7">
        <w:rPr>
          <w:rFonts w:ascii="Times New Roman" w:eastAsia="Times New Roman" w:hAnsi="Times New Roman" w:cs="Times New Roman"/>
          <w:sz w:val="28"/>
          <w:szCs w:val="28"/>
          <w:lang w:eastAsia="ar-SA"/>
        </w:rPr>
        <w:lastRenderedPageBreak/>
        <w:t xml:space="preserve">требований или требований, установленных муниципальными правовыми актами </w:t>
      </w:r>
      <w:proofErr w:type="spellStart"/>
      <w:r w:rsidRPr="005B13B7">
        <w:rPr>
          <w:rFonts w:ascii="Times New Roman" w:eastAsia="Times New Roman" w:hAnsi="Times New Roman" w:cs="Times New Roman"/>
          <w:sz w:val="28"/>
          <w:szCs w:val="28"/>
          <w:lang w:eastAsia="ar-SA"/>
        </w:rPr>
        <w:t>Оловяннинского</w:t>
      </w:r>
      <w:proofErr w:type="spellEnd"/>
      <w:r w:rsidRPr="005B13B7">
        <w:rPr>
          <w:rFonts w:ascii="Times New Roman" w:eastAsia="Times New Roman" w:hAnsi="Times New Roman" w:cs="Times New Roman"/>
          <w:sz w:val="28"/>
          <w:szCs w:val="28"/>
          <w:lang w:eastAsia="ar-SA"/>
        </w:rPr>
        <w:t xml:space="preserve"> района, специалист Комитета, проводивший проверку, в пределах </w:t>
      </w:r>
      <w:proofErr w:type="gramStart"/>
      <w:r w:rsidRPr="005B13B7">
        <w:rPr>
          <w:rFonts w:ascii="Times New Roman" w:eastAsia="Times New Roman" w:hAnsi="Times New Roman" w:cs="Times New Roman"/>
          <w:sz w:val="28"/>
          <w:szCs w:val="28"/>
          <w:lang w:eastAsia="ar-SA"/>
        </w:rPr>
        <w:t>полномочий, предусмотренных законодательством Российской Федерации обязан</w:t>
      </w:r>
      <w:proofErr w:type="gramEnd"/>
      <w:r w:rsidRPr="005B13B7">
        <w:rPr>
          <w:rFonts w:ascii="Times New Roman" w:eastAsia="Times New Roman" w:hAnsi="Times New Roman" w:cs="Times New Roman"/>
          <w:sz w:val="28"/>
          <w:szCs w:val="28"/>
          <w:lang w:eastAsia="ar-SA"/>
        </w:rPr>
        <w:t>:</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sz w:val="28"/>
          <w:szCs w:val="28"/>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B13B7">
        <w:rPr>
          <w:rFonts w:ascii="Times New Roman" w:eastAsia="Times New Roman" w:hAnsi="Times New Roman" w:cs="Times New Roman"/>
          <w:sz w:val="28"/>
          <w:szCs w:val="28"/>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B13B7">
        <w:rPr>
          <w:rFonts w:ascii="Times New Roman" w:eastAsia="Times New Roman" w:hAnsi="Times New Roman" w:cs="Times New Roman"/>
          <w:sz w:val="28"/>
          <w:szCs w:val="28"/>
          <w:lang w:eastAsia="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B13B7">
        <w:rPr>
          <w:rFonts w:ascii="Times New Roman" w:eastAsia="Times New Roman" w:hAnsi="Times New Roman" w:cs="Times New Roman"/>
          <w:sz w:val="28"/>
          <w:szCs w:val="28"/>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3.5.4.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3.5.5. Критерием принятия решений является наличие акта проверки, в котором выявлены нарушения обязательных требований.</w:t>
      </w:r>
    </w:p>
    <w:p w:rsidR="005B13B7" w:rsidRPr="005B13B7" w:rsidRDefault="005B13B7" w:rsidP="005B13B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B13B7">
        <w:rPr>
          <w:rFonts w:ascii="Times New Roman" w:eastAsia="Times New Roman" w:hAnsi="Times New Roman" w:cs="Times New Roman"/>
          <w:sz w:val="28"/>
          <w:szCs w:val="28"/>
          <w:lang w:eastAsia="ar-SA"/>
        </w:rPr>
        <w:t>3.5.6.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5B13B7" w:rsidRPr="005B13B7" w:rsidRDefault="005B13B7" w:rsidP="005B13B7">
      <w:pPr>
        <w:tabs>
          <w:tab w:val="left" w:pos="141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3.5.7. Способом фиксации результата административной процедуры является выдача предписания об устранении выявленных нарушений на бумажном носителе.</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3.6. Административная процедура – организация и проведение мероприятий, направленных на профилактику нарушений обязательных требований.</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3.6.1.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утвержденная Главой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ежегодная программа профилактики нарушений;</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3.6.2. Должностным лицом, ответственным за выполнение административной процедуры, является должностное лицо Комитета;</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3.6.3. В целях профилактики нарушений обязательных требований Комитет:</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обеспечивает размещение на официальном сайте органов местного самоуправления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 выдает предостережения о недопустимости нарушения обязательных требований в соответствии подпунктами 3.6.4 - 3.6.6 настоящего пункта, если иной порядок не установлен Федеральным </w:t>
      </w:r>
      <w:hyperlink r:id="rId34"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3.6.4. </w:t>
      </w:r>
      <w:proofErr w:type="gramStart"/>
      <w:r w:rsidRPr="005B13B7">
        <w:rPr>
          <w:rFonts w:ascii="Times New Roman" w:eastAsia="Times New Roman" w:hAnsi="Times New Roman" w:cs="Times New Roman"/>
          <w:sz w:val="28"/>
          <w:szCs w:val="28"/>
          <w:lang w:eastAsia="ru-RU"/>
        </w:rPr>
        <w:t xml:space="preserve">При условии, что иное не установлено Федеральным </w:t>
      </w:r>
      <w:hyperlink r:id="rId35"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5B13B7">
        <w:rPr>
          <w:rFonts w:ascii="Times New Roman" w:eastAsia="Times New Roman" w:hAnsi="Times New Roman" w:cs="Times New Roman"/>
          <w:sz w:val="28"/>
          <w:szCs w:val="28"/>
          <w:lang w:eastAsia="ru-RU"/>
        </w:rPr>
        <w:lastRenderedPageBreak/>
        <w:t>обращений и заявлений, авторство которых не подтверждено), информации от органов местного самоуправления, из</w:t>
      </w:r>
      <w:proofErr w:type="gramEnd"/>
      <w:r w:rsidRPr="005B13B7">
        <w:rPr>
          <w:rFonts w:ascii="Times New Roman" w:eastAsia="Times New Roman" w:hAnsi="Times New Roman" w:cs="Times New Roman"/>
          <w:sz w:val="28"/>
          <w:szCs w:val="28"/>
          <w:lang w:eastAsia="ru-RU"/>
        </w:rPr>
        <w:t xml:space="preserve"> </w:t>
      </w:r>
      <w:proofErr w:type="gramStart"/>
      <w:r w:rsidRPr="005B13B7">
        <w:rPr>
          <w:rFonts w:ascii="Times New Roman" w:eastAsia="Times New Roman" w:hAnsi="Times New Roman" w:cs="Times New Roman"/>
          <w:sz w:val="28"/>
          <w:szCs w:val="28"/>
          <w:lang w:eastAsia="ru-RU"/>
        </w:rPr>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w:t>
      </w:r>
      <w:proofErr w:type="gramEnd"/>
      <w:r w:rsidRPr="005B13B7">
        <w:rPr>
          <w:rFonts w:ascii="Times New Roman" w:eastAsia="Times New Roman" w:hAnsi="Times New Roman" w:cs="Times New Roman"/>
          <w:sz w:val="28"/>
          <w:szCs w:val="28"/>
          <w:lang w:eastAsia="ru-RU"/>
        </w:rPr>
        <w:t xml:space="preserve"> </w:t>
      </w:r>
      <w:proofErr w:type="gramStart"/>
      <w:r w:rsidRPr="005B13B7">
        <w:rPr>
          <w:rFonts w:ascii="Times New Roman" w:eastAsia="Times New Roman" w:hAnsi="Times New Roman" w:cs="Times New Roman"/>
          <w:sz w:val="28"/>
          <w:szCs w:val="28"/>
          <w:lang w:eastAsia="ru-RU"/>
        </w:rPr>
        <w:t>если юридическое лицо, индивидуальный предприниматель ранее не привлекались к ответственности за нарушение соответствующих требований,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3.6.5.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3.6.6.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3.6.7. Результатом выполнения административной процедуры является выдача предостережения о недопустимости нарушения обязательных требований.</w:t>
      </w:r>
    </w:p>
    <w:p w:rsidR="005B13B7" w:rsidRPr="005B13B7" w:rsidRDefault="005B13B7" w:rsidP="005B13B7">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5B13B7" w:rsidRPr="005B13B7" w:rsidRDefault="005B13B7" w:rsidP="005B13B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4. Порядок и формы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w:t>
      </w:r>
    </w:p>
    <w:p w:rsidR="005B13B7" w:rsidRPr="005B13B7" w:rsidRDefault="005B13B7" w:rsidP="005B13B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B13B7" w:rsidRPr="005B13B7" w:rsidRDefault="005B13B7" w:rsidP="005B13B7">
      <w:pPr>
        <w:numPr>
          <w:ilvl w:val="1"/>
          <w:numId w:val="10"/>
        </w:num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Порядок осуществления текущего контроля соблюдения и исполнения специалистами Комитета положений административного регламента и иных </w:t>
      </w:r>
      <w:r w:rsidRPr="005B13B7">
        <w:rPr>
          <w:rFonts w:ascii="Times New Roman" w:eastAsia="Times New Roman" w:hAnsi="Times New Roman" w:cs="Times New Roman"/>
          <w:sz w:val="28"/>
          <w:szCs w:val="28"/>
          <w:lang w:eastAsia="ru-RU"/>
        </w:rPr>
        <w:lastRenderedPageBreak/>
        <w:t>нормативных правовых актов, устанавливающих требования к исполнению муниципальной функции, а также за принятием ими решений.</w:t>
      </w:r>
    </w:p>
    <w:p w:rsidR="005B13B7" w:rsidRPr="005B13B7" w:rsidRDefault="005B13B7" w:rsidP="005B13B7">
      <w:p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4.1.1. Текущий </w:t>
      </w:r>
      <w:proofErr w:type="gramStart"/>
      <w:r w:rsidRPr="005B13B7">
        <w:rPr>
          <w:rFonts w:ascii="Times New Roman" w:eastAsia="Times New Roman" w:hAnsi="Times New Roman" w:cs="Times New Roman"/>
          <w:sz w:val="28"/>
          <w:szCs w:val="28"/>
          <w:lang w:eastAsia="ru-RU"/>
        </w:rPr>
        <w:t>контроль за</w:t>
      </w:r>
      <w:proofErr w:type="gramEnd"/>
      <w:r w:rsidRPr="005B13B7">
        <w:rPr>
          <w:rFonts w:ascii="Times New Roman" w:eastAsia="Times New Roman" w:hAnsi="Times New Roman" w:cs="Times New Roman"/>
          <w:sz w:val="28"/>
          <w:szCs w:val="28"/>
          <w:lang w:eastAsia="ru-RU"/>
        </w:rPr>
        <w:t xml:space="preserve"> соблюдением и исполнением муниципальной функции и принятием решений специалистами Комитета осуществляется председателем Комитета, ответственным за организацию работы по исполнению муниципальной функции.</w:t>
      </w:r>
    </w:p>
    <w:p w:rsidR="005B13B7" w:rsidRPr="005B13B7" w:rsidRDefault="005B13B7" w:rsidP="005B13B7">
      <w:p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4.1.2. Информирование о результатах текущего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специалистов Комитета осуществляется посредством отчетов.</w:t>
      </w:r>
    </w:p>
    <w:p w:rsidR="005B13B7" w:rsidRPr="005B13B7" w:rsidRDefault="005B13B7" w:rsidP="005B13B7">
      <w:p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4.1.3. По результатам осуществления текущего контроля председателем Комитета, ответственным за организацию работы по исполнению муниципальной функции, даются указания по устранению </w:t>
      </w:r>
      <w:proofErr w:type="gramStart"/>
      <w:r w:rsidRPr="005B13B7">
        <w:rPr>
          <w:rFonts w:ascii="Times New Roman" w:eastAsia="Times New Roman" w:hAnsi="Times New Roman" w:cs="Times New Roman"/>
          <w:sz w:val="28"/>
          <w:szCs w:val="28"/>
          <w:lang w:eastAsia="ru-RU"/>
        </w:rPr>
        <w:t>нарушений</w:t>
      </w:r>
      <w:proofErr w:type="gramEnd"/>
      <w:r w:rsidRPr="005B13B7">
        <w:rPr>
          <w:rFonts w:ascii="Times New Roman" w:eastAsia="Times New Roman" w:hAnsi="Times New Roman" w:cs="Times New Roman"/>
          <w:sz w:val="28"/>
          <w:szCs w:val="28"/>
          <w:lang w:eastAsia="ru-RU"/>
        </w:rPr>
        <w:t xml:space="preserve"> и контролируется их исполнение.</w:t>
      </w:r>
    </w:p>
    <w:p w:rsidR="005B13B7" w:rsidRPr="005B13B7" w:rsidRDefault="005B13B7" w:rsidP="005B13B7">
      <w:pPr>
        <w:numPr>
          <w:ilvl w:val="1"/>
          <w:numId w:val="10"/>
        </w:num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 жалоб и обращений заявителей, в отношении которых осуществляется муниципальный контроль.</w:t>
      </w:r>
    </w:p>
    <w:p w:rsidR="005B13B7" w:rsidRPr="005B13B7" w:rsidRDefault="005B13B7" w:rsidP="005B13B7">
      <w:pPr>
        <w:numPr>
          <w:ilvl w:val="1"/>
          <w:numId w:val="10"/>
        </w:numPr>
        <w:tabs>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Ответственность специалистов Комитета за решения и действия (бездействия), принимаемые (осуществляемые) ими в ходе исполнения муниципальной функции.</w:t>
      </w:r>
    </w:p>
    <w:p w:rsidR="005B13B7" w:rsidRPr="005B13B7" w:rsidRDefault="005B13B7" w:rsidP="005B13B7">
      <w:pPr>
        <w:numPr>
          <w:ilvl w:val="2"/>
          <w:numId w:val="10"/>
        </w:numPr>
        <w:tabs>
          <w:tab w:val="left" w:pos="0"/>
          <w:tab w:val="left" w:pos="133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Должностные лица Комитета, в случае ненадлежащего исполнения муниципальной функции,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5B13B7" w:rsidRPr="005B13B7" w:rsidRDefault="005B13B7" w:rsidP="005B13B7">
      <w:pPr>
        <w:numPr>
          <w:ilvl w:val="2"/>
          <w:numId w:val="10"/>
        </w:numPr>
        <w:tabs>
          <w:tab w:val="left" w:pos="13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Персональная ответственность должностных лиц Комитета закрепляется в их должностных инструкциях в соответствии с требованиями действующего законодательства Российской Федерации.</w:t>
      </w:r>
    </w:p>
    <w:p w:rsidR="005B13B7" w:rsidRPr="005B13B7" w:rsidRDefault="005B13B7" w:rsidP="005B13B7">
      <w:pPr>
        <w:numPr>
          <w:ilvl w:val="1"/>
          <w:numId w:val="10"/>
        </w:numPr>
        <w:tabs>
          <w:tab w:val="left" w:pos="0"/>
          <w:tab w:val="left" w:pos="1330"/>
          <w:tab w:val="left" w:pos="170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B13B7" w:rsidRPr="005B13B7" w:rsidRDefault="005B13B7" w:rsidP="005B13B7">
      <w:pPr>
        <w:numPr>
          <w:ilvl w:val="2"/>
          <w:numId w:val="10"/>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Требованиями к порядку и формам </w:t>
      </w:r>
      <w:proofErr w:type="gramStart"/>
      <w:r w:rsidRPr="005B13B7">
        <w:rPr>
          <w:rFonts w:ascii="Times New Roman" w:eastAsia="Times New Roman" w:hAnsi="Times New Roman" w:cs="Times New Roman"/>
          <w:sz w:val="28"/>
          <w:szCs w:val="28"/>
          <w:lang w:eastAsia="ru-RU"/>
        </w:rPr>
        <w:t>контроля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 являются:</w:t>
      </w:r>
    </w:p>
    <w:p w:rsidR="005B13B7" w:rsidRPr="005B13B7" w:rsidRDefault="005B13B7" w:rsidP="005B13B7">
      <w:pPr>
        <w:numPr>
          <w:ilvl w:val="0"/>
          <w:numId w:val="11"/>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профессиональная компетентность;</w:t>
      </w:r>
    </w:p>
    <w:p w:rsidR="005B13B7" w:rsidRPr="005B13B7" w:rsidRDefault="005B13B7" w:rsidP="005B13B7">
      <w:pPr>
        <w:numPr>
          <w:ilvl w:val="0"/>
          <w:numId w:val="11"/>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должная тщательность.</w:t>
      </w:r>
    </w:p>
    <w:p w:rsidR="005B13B7" w:rsidRPr="005B13B7" w:rsidRDefault="005B13B7" w:rsidP="005B13B7">
      <w:pPr>
        <w:numPr>
          <w:ilvl w:val="2"/>
          <w:numId w:val="10"/>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Должностное лицо, осуществляющее </w:t>
      </w:r>
      <w:proofErr w:type="gramStart"/>
      <w:r w:rsidRPr="005B13B7">
        <w:rPr>
          <w:rFonts w:ascii="Times New Roman" w:eastAsia="Times New Roman" w:hAnsi="Times New Roman" w:cs="Times New Roman"/>
          <w:sz w:val="28"/>
          <w:szCs w:val="28"/>
          <w:lang w:eastAsia="ru-RU"/>
        </w:rPr>
        <w:t>контроль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5B13B7" w:rsidRPr="005B13B7" w:rsidRDefault="005B13B7" w:rsidP="005B13B7">
      <w:pPr>
        <w:numPr>
          <w:ilvl w:val="2"/>
          <w:numId w:val="10"/>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Профессиональная компетентность должностного лица, осуществляющего </w:t>
      </w:r>
      <w:proofErr w:type="gramStart"/>
      <w:r w:rsidRPr="005B13B7">
        <w:rPr>
          <w:rFonts w:ascii="Times New Roman" w:eastAsia="Times New Roman" w:hAnsi="Times New Roman" w:cs="Times New Roman"/>
          <w:sz w:val="28"/>
          <w:szCs w:val="28"/>
          <w:lang w:eastAsia="ru-RU"/>
        </w:rPr>
        <w:t>контроль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5B13B7" w:rsidRPr="005B13B7" w:rsidRDefault="005B13B7" w:rsidP="005B13B7">
      <w:pPr>
        <w:numPr>
          <w:ilvl w:val="2"/>
          <w:numId w:val="10"/>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Должная тщательность должностного лица, осуществляющего </w:t>
      </w:r>
      <w:proofErr w:type="gramStart"/>
      <w:r w:rsidRPr="005B13B7">
        <w:rPr>
          <w:rFonts w:ascii="Times New Roman" w:eastAsia="Times New Roman" w:hAnsi="Times New Roman" w:cs="Times New Roman"/>
          <w:sz w:val="28"/>
          <w:szCs w:val="28"/>
          <w:lang w:eastAsia="ru-RU"/>
        </w:rPr>
        <w:t>контроль за</w:t>
      </w:r>
      <w:proofErr w:type="gramEnd"/>
      <w:r w:rsidRPr="005B13B7">
        <w:rPr>
          <w:rFonts w:ascii="Times New Roman" w:eastAsia="Times New Roman" w:hAnsi="Times New Roman" w:cs="Times New Roman"/>
          <w:sz w:val="28"/>
          <w:szCs w:val="28"/>
          <w:lang w:eastAsia="ru-RU"/>
        </w:rPr>
        <w:t xml:space="preserve"> исполнением муниципальной функции, состоит в своевременном и точном исполнении обязанностей, предусмотренных Федеральным </w:t>
      </w:r>
      <w:hyperlink r:id="rId36" w:history="1">
        <w:r w:rsidRPr="005B13B7">
          <w:rPr>
            <w:rFonts w:ascii="Times New Roman" w:eastAsia="Times New Roman" w:hAnsi="Times New Roman" w:cs="Times New Roman"/>
            <w:color w:val="0000FF"/>
            <w:sz w:val="28"/>
            <w:szCs w:val="28"/>
            <w:u w:val="single"/>
            <w:lang w:eastAsia="ru-RU"/>
          </w:rPr>
          <w:t>законом</w:t>
        </w:r>
      </w:hyperlink>
      <w:r w:rsidRPr="005B13B7">
        <w:rPr>
          <w:rFonts w:ascii="Times New Roman" w:eastAsia="Times New Roman" w:hAnsi="Times New Roman" w:cs="Times New Roman"/>
          <w:sz w:val="28"/>
          <w:szCs w:val="28"/>
          <w:lang w:eastAsia="ru-RU"/>
        </w:rPr>
        <w:t xml:space="preserve"> № 294-ФЗ, административным регламентом.</w:t>
      </w:r>
    </w:p>
    <w:p w:rsidR="005B13B7" w:rsidRPr="005B13B7" w:rsidRDefault="005B13B7" w:rsidP="005B13B7">
      <w:pPr>
        <w:numPr>
          <w:ilvl w:val="2"/>
          <w:numId w:val="10"/>
        </w:numPr>
        <w:tabs>
          <w:tab w:val="left" w:pos="0"/>
          <w:tab w:val="left" w:pos="133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Контроль за</w:t>
      </w:r>
      <w:proofErr w:type="gramEnd"/>
      <w:r w:rsidRPr="005B13B7">
        <w:rPr>
          <w:rFonts w:ascii="Times New Roman" w:eastAsia="Times New Roman" w:hAnsi="Times New Roman" w:cs="Times New Roman"/>
          <w:sz w:val="28"/>
          <w:szCs w:val="28"/>
          <w:lang w:eastAsia="ru-RU"/>
        </w:rPr>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Администрации.</w:t>
      </w:r>
    </w:p>
    <w:p w:rsidR="005B13B7" w:rsidRPr="005B13B7" w:rsidRDefault="005B13B7" w:rsidP="005B13B7">
      <w:pPr>
        <w:tabs>
          <w:tab w:val="left" w:pos="0"/>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B13B7" w:rsidRPr="005B13B7" w:rsidRDefault="005B13B7" w:rsidP="005B13B7">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5B13B7" w:rsidRPr="005B13B7" w:rsidRDefault="005B13B7" w:rsidP="005B13B7">
      <w:pPr>
        <w:autoSpaceDE w:val="0"/>
        <w:autoSpaceDN w:val="0"/>
        <w:adjustRightInd w:val="0"/>
        <w:spacing w:after="0" w:line="240" w:lineRule="auto"/>
        <w:rPr>
          <w:rFonts w:ascii="Times New Roman" w:eastAsia="Times New Roman" w:hAnsi="Times New Roman" w:cs="Times New Roman"/>
          <w:sz w:val="28"/>
          <w:szCs w:val="28"/>
          <w:lang w:eastAsia="ru-RU"/>
        </w:rPr>
      </w:pP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5.1. </w:t>
      </w:r>
      <w:proofErr w:type="gramStart"/>
      <w:r w:rsidRPr="005B13B7">
        <w:rPr>
          <w:rFonts w:ascii="Times New Roman" w:eastAsia="Times New Roman" w:hAnsi="Times New Roman" w:cs="Times New Roman"/>
          <w:sz w:val="28"/>
          <w:szCs w:val="28"/>
          <w:lang w:eastAsia="ru-RU"/>
        </w:rPr>
        <w:t>Заинтересованные лица имеют право на досудебное (внесудебное) обжалование решений и действий (бездействия) Комитета,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lastRenderedPageBreak/>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B13B7">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13B7" w:rsidRPr="005B13B7" w:rsidRDefault="005B13B7" w:rsidP="005B13B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5.2. Основанием для начала процедуры досудебного (внесудебного) обжалования является поступление жалобы в Комитет. </w:t>
      </w:r>
    </w:p>
    <w:p w:rsidR="005B13B7" w:rsidRPr="005B13B7" w:rsidRDefault="005B13B7" w:rsidP="005B13B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5.3. </w:t>
      </w:r>
      <w:proofErr w:type="gramStart"/>
      <w:r w:rsidRPr="005B13B7">
        <w:rPr>
          <w:rFonts w:ascii="Times New Roman" w:eastAsia="Times New Roman" w:hAnsi="Times New Roman" w:cs="Times New Roman"/>
          <w:sz w:val="28"/>
          <w:szCs w:val="28"/>
          <w:lang w:eastAsia="ru-RU"/>
        </w:rPr>
        <w:t>Предметом досудебного (внесудебного) обжалования заинтересованным лицом являются действия (бездействие) Комитета,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5.4. Прием жалоб в письменной форме осуществляется по адресу и во время, </w:t>
      </w:r>
      <w:proofErr w:type="gramStart"/>
      <w:r w:rsidRPr="005B13B7">
        <w:rPr>
          <w:rFonts w:ascii="Times New Roman" w:eastAsia="Times New Roman" w:hAnsi="Times New Roman" w:cs="Times New Roman"/>
          <w:sz w:val="28"/>
          <w:szCs w:val="28"/>
          <w:lang w:eastAsia="ru-RU"/>
        </w:rPr>
        <w:t>указанные</w:t>
      </w:r>
      <w:proofErr w:type="gramEnd"/>
      <w:r w:rsidRPr="005B13B7">
        <w:rPr>
          <w:rFonts w:ascii="Times New Roman" w:eastAsia="Times New Roman" w:hAnsi="Times New Roman" w:cs="Times New Roman"/>
          <w:sz w:val="28"/>
          <w:szCs w:val="28"/>
          <w:lang w:eastAsia="ru-RU"/>
        </w:rPr>
        <w:t xml:space="preserve"> в подпункте </w:t>
      </w:r>
      <w:r w:rsidRPr="005B13B7">
        <w:rPr>
          <w:rFonts w:ascii="Times New Roman" w:eastAsia="Times New Roman" w:hAnsi="Times New Roman" w:cs="Times New Roman"/>
          <w:spacing w:val="-4"/>
          <w:sz w:val="28"/>
          <w:szCs w:val="28"/>
          <w:lang w:eastAsia="ru-RU"/>
        </w:rPr>
        <w:t xml:space="preserve">2.1.2.1 </w:t>
      </w:r>
      <w:r w:rsidRPr="005B13B7">
        <w:rPr>
          <w:rFonts w:ascii="Times New Roman" w:eastAsia="Times New Roman" w:hAnsi="Times New Roman" w:cs="Times New Roman"/>
          <w:sz w:val="28"/>
          <w:szCs w:val="28"/>
          <w:lang w:eastAsia="ru-RU"/>
        </w:rPr>
        <w:t>настоящего административного регламента.</w:t>
      </w:r>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5.5. Жалоба в порядке досудебного (внесудебного) обжалования решений и действий (бездействия) Комитета подается на имя:</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1) Главы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Адрес места нахождения Администрация муниципального района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 отдел архитектуры и градостроительства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w:t>
      </w:r>
    </w:p>
    <w:p w:rsidR="005B13B7" w:rsidRPr="005B13B7" w:rsidRDefault="005B13B7" w:rsidP="005B13B7">
      <w:pPr>
        <w:spacing w:after="0" w:line="240" w:lineRule="auto"/>
        <w:ind w:firstLine="720"/>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Почтовый адрес:</w:t>
      </w:r>
    </w:p>
    <w:p w:rsidR="005B13B7" w:rsidRPr="005B13B7" w:rsidRDefault="005B13B7" w:rsidP="005B13B7">
      <w:pPr>
        <w:spacing w:after="0" w:line="240" w:lineRule="auto"/>
        <w:ind w:firstLine="720"/>
        <w:jc w:val="both"/>
        <w:rPr>
          <w:rFonts w:ascii="Times New Roman" w:eastAsia="Times New Roman" w:hAnsi="Times New Roman" w:cs="Times New Roman"/>
          <w:b/>
          <w:bCs/>
          <w:sz w:val="28"/>
          <w:szCs w:val="28"/>
          <w:lang w:eastAsia="ru-RU"/>
        </w:rPr>
      </w:pPr>
      <w:r w:rsidRPr="005B13B7">
        <w:rPr>
          <w:rFonts w:ascii="Times New Roman" w:eastAsia="Times New Roman" w:hAnsi="Times New Roman" w:cs="Times New Roman"/>
          <w:sz w:val="28"/>
          <w:szCs w:val="28"/>
          <w:lang w:eastAsia="ru-RU"/>
        </w:rPr>
        <w:t xml:space="preserve"> 674500, Забайкальский край,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w:t>
      </w:r>
      <w:proofErr w:type="spellStart"/>
      <w:r w:rsidRPr="005B13B7">
        <w:rPr>
          <w:rFonts w:ascii="Times New Roman" w:eastAsia="Times New Roman" w:hAnsi="Times New Roman" w:cs="Times New Roman"/>
          <w:sz w:val="28"/>
          <w:szCs w:val="28"/>
          <w:lang w:eastAsia="ru-RU"/>
        </w:rPr>
        <w:t>пгт</w:t>
      </w:r>
      <w:proofErr w:type="spellEnd"/>
      <w:r w:rsidRPr="005B13B7">
        <w:rPr>
          <w:rFonts w:ascii="Times New Roman" w:eastAsia="Times New Roman" w:hAnsi="Times New Roman" w:cs="Times New Roman"/>
          <w:sz w:val="28"/>
          <w:szCs w:val="28"/>
          <w:lang w:eastAsia="ru-RU"/>
        </w:rPr>
        <w:t xml:space="preserve">. Оловянная, </w:t>
      </w:r>
      <w:proofErr w:type="spellStart"/>
      <w:r w:rsidRPr="005B13B7">
        <w:rPr>
          <w:rFonts w:ascii="Times New Roman" w:eastAsia="Times New Roman" w:hAnsi="Times New Roman" w:cs="Times New Roman"/>
          <w:sz w:val="28"/>
          <w:szCs w:val="28"/>
          <w:lang w:eastAsia="ru-RU"/>
        </w:rPr>
        <w:t>ул</w:t>
      </w:r>
      <w:proofErr w:type="gramStart"/>
      <w:r w:rsidRPr="005B13B7">
        <w:rPr>
          <w:rFonts w:ascii="Times New Roman" w:eastAsia="Times New Roman" w:hAnsi="Times New Roman" w:cs="Times New Roman"/>
          <w:sz w:val="28"/>
          <w:szCs w:val="28"/>
          <w:lang w:eastAsia="ru-RU"/>
        </w:rPr>
        <w:t>.М</w:t>
      </w:r>
      <w:proofErr w:type="gramEnd"/>
      <w:r w:rsidRPr="005B13B7">
        <w:rPr>
          <w:rFonts w:ascii="Times New Roman" w:eastAsia="Times New Roman" w:hAnsi="Times New Roman" w:cs="Times New Roman"/>
          <w:sz w:val="28"/>
          <w:szCs w:val="28"/>
          <w:lang w:eastAsia="ru-RU"/>
        </w:rPr>
        <w:t>осковская</w:t>
      </w:r>
      <w:proofErr w:type="spellEnd"/>
      <w:r w:rsidRPr="005B13B7">
        <w:rPr>
          <w:rFonts w:ascii="Times New Roman" w:eastAsia="Times New Roman" w:hAnsi="Times New Roman" w:cs="Times New Roman"/>
          <w:sz w:val="28"/>
          <w:szCs w:val="28"/>
          <w:lang w:eastAsia="ru-RU"/>
        </w:rPr>
        <w:t xml:space="preserve">, 36, 2 этаж, приемная главы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 - при обжаловании действий (бездействия) председателя Комитета;</w:t>
      </w:r>
    </w:p>
    <w:p w:rsidR="005B13B7" w:rsidRPr="005B13B7" w:rsidRDefault="005B13B7" w:rsidP="005B13B7">
      <w:pPr>
        <w:tabs>
          <w:tab w:val="left" w:pos="3402"/>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2) председателя Комитета (место подачи жалобы и график приема указаны в подпункте </w:t>
      </w:r>
      <w:r w:rsidRPr="005B13B7">
        <w:rPr>
          <w:rFonts w:ascii="Times New Roman" w:eastAsia="Times New Roman" w:hAnsi="Times New Roman" w:cs="Times New Roman"/>
          <w:spacing w:val="-4"/>
          <w:sz w:val="28"/>
          <w:szCs w:val="28"/>
          <w:lang w:eastAsia="ru-RU"/>
        </w:rPr>
        <w:t xml:space="preserve">2.1.2.1 </w:t>
      </w:r>
      <w:r w:rsidRPr="005B13B7">
        <w:rPr>
          <w:rFonts w:ascii="Times New Roman" w:eastAsia="Times New Roman" w:hAnsi="Times New Roman" w:cs="Times New Roman"/>
          <w:sz w:val="28"/>
          <w:szCs w:val="28"/>
          <w:lang w:eastAsia="ru-RU"/>
        </w:rPr>
        <w:t>настоящего административного регламента) – при обжаловании действий (бездействий) должностных лиц Комитета.</w:t>
      </w:r>
    </w:p>
    <w:p w:rsidR="005B13B7" w:rsidRPr="005B13B7" w:rsidRDefault="005B13B7" w:rsidP="005B13B7">
      <w:pPr>
        <w:spacing w:after="0" w:line="240" w:lineRule="auto"/>
        <w:ind w:firstLine="720"/>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ab/>
        <w:t xml:space="preserve">5.6. </w:t>
      </w:r>
      <w:proofErr w:type="gramStart"/>
      <w:r w:rsidRPr="005B13B7">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Официальный сайт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в информационно-телекоммуникационной сети «Интернет» (далее - сеть «Интернет»):</w:t>
      </w:r>
      <w:hyperlink r:id="rId37" w:history="1">
        <w:r w:rsidRPr="005B13B7">
          <w:rPr>
            <w:rFonts w:ascii="Times New Roman" w:eastAsia="Times New Roman" w:hAnsi="Times New Roman" w:cs="Times New Roman"/>
            <w:color w:val="0000FF"/>
            <w:sz w:val="28"/>
            <w:szCs w:val="28"/>
            <w:u w:val="single"/>
            <w:shd w:val="clear" w:color="auto" w:fill="FFFFFF"/>
            <w:lang w:val="en-US" w:eastAsia="ru-RU"/>
          </w:rPr>
          <w:t>http</w:t>
        </w:r>
        <w:r w:rsidRPr="005B13B7">
          <w:rPr>
            <w:rFonts w:ascii="Times New Roman" w:eastAsia="Times New Roman" w:hAnsi="Times New Roman" w:cs="Times New Roman"/>
            <w:color w:val="0000FF"/>
            <w:sz w:val="28"/>
            <w:szCs w:val="28"/>
            <w:u w:val="single"/>
            <w:shd w:val="clear" w:color="auto" w:fill="FFFFFF"/>
            <w:lang w:eastAsia="ru-RU"/>
          </w:rPr>
          <w:t>://</w:t>
        </w:r>
        <w:proofErr w:type="spellStart"/>
        <w:r w:rsidRPr="005B13B7">
          <w:rPr>
            <w:rFonts w:ascii="Times New Roman" w:eastAsia="Times New Roman" w:hAnsi="Times New Roman" w:cs="Times New Roman"/>
            <w:color w:val="0000FF"/>
            <w:sz w:val="28"/>
            <w:szCs w:val="28"/>
            <w:u w:val="single"/>
            <w:shd w:val="clear" w:color="auto" w:fill="FFFFFF"/>
            <w:lang w:eastAsia="ru-RU"/>
          </w:rPr>
          <w:t>оловян.забайкальскийкрай.рф</w:t>
        </w:r>
        <w:proofErr w:type="spellEnd"/>
      </w:hyperlink>
      <w:r w:rsidRPr="005B13B7">
        <w:rPr>
          <w:rFonts w:ascii="Times New Roman" w:eastAsia="Times New Roman" w:hAnsi="Times New Roman" w:cs="Times New Roman"/>
          <w:sz w:val="28"/>
          <w:szCs w:val="28"/>
          <w:lang w:eastAsia="ru-RU"/>
        </w:rPr>
        <w:t>;</w:t>
      </w:r>
      <w:proofErr w:type="gramEnd"/>
    </w:p>
    <w:p w:rsidR="005B13B7" w:rsidRPr="005B13B7" w:rsidRDefault="005B13B7" w:rsidP="005B13B7">
      <w:pPr>
        <w:spacing w:after="0" w:line="240" w:lineRule="auto"/>
        <w:ind w:firstLine="720"/>
        <w:jc w:val="both"/>
        <w:outlineLvl w:val="1"/>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Адрес электронной почты отдела архитектуры и градостроительства комитета по управлению муниципальным имуществом администрации МР «</w:t>
      </w:r>
      <w:proofErr w:type="spellStart"/>
      <w:r w:rsidRPr="005B13B7">
        <w:rPr>
          <w:rFonts w:ascii="Times New Roman" w:eastAsia="Times New Roman" w:hAnsi="Times New Roman" w:cs="Times New Roman"/>
          <w:sz w:val="28"/>
          <w:szCs w:val="28"/>
          <w:lang w:eastAsia="ru-RU"/>
        </w:rPr>
        <w:t>Оловяннинский</w:t>
      </w:r>
      <w:proofErr w:type="spellEnd"/>
      <w:r w:rsidRPr="005B13B7">
        <w:rPr>
          <w:rFonts w:ascii="Times New Roman" w:eastAsia="Times New Roman" w:hAnsi="Times New Roman" w:cs="Times New Roman"/>
          <w:sz w:val="28"/>
          <w:szCs w:val="28"/>
          <w:lang w:eastAsia="ru-RU"/>
        </w:rPr>
        <w:t xml:space="preserve"> район»: </w:t>
      </w:r>
      <w:hyperlink r:id="rId38" w:history="1">
        <w:r w:rsidRPr="005B13B7">
          <w:rPr>
            <w:rFonts w:ascii="Times New Roman" w:eastAsia="Times New Roman" w:hAnsi="Times New Roman" w:cs="Times New Roman"/>
            <w:color w:val="0000FF"/>
            <w:sz w:val="28"/>
            <w:szCs w:val="28"/>
            <w:u w:val="single"/>
            <w:lang w:val="en-US" w:eastAsia="ru-RU"/>
          </w:rPr>
          <w:t>imush</w:t>
        </w:r>
        <w:r w:rsidRPr="005B13B7">
          <w:rPr>
            <w:rFonts w:ascii="Times New Roman" w:eastAsia="Times New Roman" w:hAnsi="Times New Roman" w:cs="Times New Roman"/>
            <w:color w:val="0000FF"/>
            <w:sz w:val="28"/>
            <w:szCs w:val="28"/>
            <w:u w:val="single"/>
            <w:lang w:eastAsia="ru-RU"/>
          </w:rPr>
          <w:t>_</w:t>
        </w:r>
        <w:r w:rsidRPr="005B13B7">
          <w:rPr>
            <w:rFonts w:ascii="Times New Roman" w:eastAsia="Times New Roman" w:hAnsi="Times New Roman" w:cs="Times New Roman"/>
            <w:color w:val="0000FF"/>
            <w:sz w:val="28"/>
            <w:szCs w:val="28"/>
            <w:u w:val="single"/>
            <w:lang w:val="en-US" w:eastAsia="ru-RU"/>
          </w:rPr>
          <w:t>olov</w:t>
        </w:r>
        <w:r w:rsidRPr="005B13B7">
          <w:rPr>
            <w:rFonts w:ascii="Times New Roman" w:eastAsia="Times New Roman" w:hAnsi="Times New Roman" w:cs="Times New Roman"/>
            <w:color w:val="0000FF"/>
            <w:sz w:val="28"/>
            <w:szCs w:val="28"/>
            <w:u w:val="single"/>
            <w:lang w:eastAsia="ru-RU"/>
          </w:rPr>
          <w:t>@</w:t>
        </w:r>
        <w:r w:rsidRPr="005B13B7">
          <w:rPr>
            <w:rFonts w:ascii="Times New Roman" w:eastAsia="Times New Roman" w:hAnsi="Times New Roman" w:cs="Times New Roman"/>
            <w:color w:val="0000FF"/>
            <w:sz w:val="28"/>
            <w:szCs w:val="28"/>
            <w:u w:val="single"/>
            <w:lang w:val="en-US" w:eastAsia="ru-RU"/>
          </w:rPr>
          <w:t>mail</w:t>
        </w:r>
        <w:r w:rsidRPr="005B13B7">
          <w:rPr>
            <w:rFonts w:ascii="Times New Roman" w:eastAsia="Times New Roman" w:hAnsi="Times New Roman" w:cs="Times New Roman"/>
            <w:color w:val="0000FF"/>
            <w:sz w:val="28"/>
            <w:szCs w:val="28"/>
            <w:u w:val="single"/>
            <w:lang w:eastAsia="ru-RU"/>
          </w:rPr>
          <w:t>.</w:t>
        </w:r>
        <w:proofErr w:type="spellStart"/>
        <w:r w:rsidRPr="005B13B7">
          <w:rPr>
            <w:rFonts w:ascii="Times New Roman" w:eastAsia="Times New Roman" w:hAnsi="Times New Roman" w:cs="Times New Roman"/>
            <w:color w:val="0000FF"/>
            <w:sz w:val="28"/>
            <w:szCs w:val="28"/>
            <w:u w:val="single"/>
            <w:lang w:val="en-US" w:eastAsia="ru-RU"/>
          </w:rPr>
          <w:t>ru</w:t>
        </w:r>
        <w:proofErr w:type="spellEnd"/>
      </w:hyperlink>
      <w:r w:rsidRPr="005B13B7">
        <w:rPr>
          <w:rFonts w:ascii="Times New Roman" w:eastAsia="Times New Roman" w:hAnsi="Times New Roman" w:cs="Times New Roman"/>
          <w:sz w:val="28"/>
          <w:szCs w:val="28"/>
          <w:lang w:eastAsia="ru-RU"/>
        </w:rPr>
        <w:t xml:space="preserve">; при личном приеме заявителя. </w:t>
      </w:r>
      <w:r w:rsidRPr="005B13B7">
        <w:rPr>
          <w:rFonts w:ascii="Times New Roman" w:eastAsia="Times New Roman" w:hAnsi="Times New Roman" w:cs="Times New Roman"/>
          <w:sz w:val="28"/>
          <w:szCs w:val="28"/>
          <w:lang w:eastAsia="ru-RU"/>
        </w:rPr>
        <w:lastRenderedPageBreak/>
        <w:t>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5.7. Заинтересованное лицо в жалобе указывает следующую информацию:</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полное наименование юридического лица, в том числе его организационн</w:t>
      </w:r>
      <w:proofErr w:type="gramStart"/>
      <w:r w:rsidRPr="005B13B7">
        <w:rPr>
          <w:rFonts w:ascii="Times New Roman" w:eastAsia="Times New Roman" w:hAnsi="Times New Roman" w:cs="Times New Roman"/>
          <w:sz w:val="28"/>
          <w:szCs w:val="28"/>
          <w:lang w:eastAsia="ru-RU"/>
        </w:rPr>
        <w:t>о-</w:t>
      </w:r>
      <w:proofErr w:type="gramEnd"/>
      <w:r w:rsidRPr="005B13B7">
        <w:rPr>
          <w:rFonts w:ascii="Times New Roman" w:eastAsia="Times New Roman" w:hAnsi="Times New Roman" w:cs="Times New Roman"/>
          <w:sz w:val="28"/>
          <w:szCs w:val="28"/>
          <w:lang w:eastAsia="ru-RU"/>
        </w:rPr>
        <w:t xml:space="preserve"> правовую форму, наименование индивидуального предпринимателя;</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почтовый адрес, по которому должен быть направлен ответ или уведомление о переадресации обращения, о продлении срока рассмотрения;</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суть (обстоятельства) обжалуемых действий (бездействия), решений, основания, по которым юридическое лицо, индивидуальный предприниматель считают, что нарушены его права и законные интересы, созданы препятствия к их реализации либо незаконно возложена какая-либо обязанность;</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подпись руководителя юридического лица, заверенную печатью юридического лица, подпись индивидуального предпринимателя.</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Дополнительно в жалобе могут быть </w:t>
      </w:r>
      <w:proofErr w:type="gramStart"/>
      <w:r w:rsidRPr="005B13B7">
        <w:rPr>
          <w:rFonts w:ascii="Times New Roman" w:eastAsia="Times New Roman" w:hAnsi="Times New Roman" w:cs="Times New Roman"/>
          <w:sz w:val="28"/>
          <w:szCs w:val="28"/>
          <w:lang w:eastAsia="ru-RU"/>
        </w:rPr>
        <w:t>указаны</w:t>
      </w:r>
      <w:proofErr w:type="gramEnd"/>
      <w:r w:rsidRPr="005B13B7">
        <w:rPr>
          <w:rFonts w:ascii="Times New Roman" w:eastAsia="Times New Roman" w:hAnsi="Times New Roman" w:cs="Times New Roman"/>
          <w:sz w:val="28"/>
          <w:szCs w:val="28"/>
          <w:lang w:eastAsia="ru-RU"/>
        </w:rPr>
        <w:t>:</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должность, фамилия, имя и отчество должностного лица, действия (бездействие), решения которого обжалуются;</w:t>
      </w:r>
    </w:p>
    <w:p w:rsidR="005B13B7" w:rsidRPr="005B13B7" w:rsidRDefault="005B13B7" w:rsidP="005B13B7">
      <w:pPr>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иные сведения, которые юридическое лицо, индивидуальный предприниматель считают необходимым сообщить.</w:t>
      </w:r>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5.7.1. В случае необходимости в подтверждение своих доводов к письменному обращению прилагаются документы и материалы либо их копии.</w:t>
      </w:r>
    </w:p>
    <w:p w:rsidR="005B13B7" w:rsidRPr="005B13B7" w:rsidRDefault="005B13B7" w:rsidP="005B13B7">
      <w:pPr>
        <w:tabs>
          <w:tab w:val="left" w:pos="709"/>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ab/>
        <w:t xml:space="preserve">5.8. В случае если жалоба подается через представителя заинтересованного лица, представляется документ, подтверждающий полномочия на осуществление действий от имени заинтересованного лица, и документ, удостоверяющий личность представителя заявителя. </w:t>
      </w:r>
    </w:p>
    <w:p w:rsidR="005B13B7" w:rsidRPr="005B13B7" w:rsidRDefault="005B13B7" w:rsidP="005B13B7">
      <w:pPr>
        <w:tabs>
          <w:tab w:val="left" w:pos="709"/>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ab/>
        <w:t xml:space="preserve">5.9. В качестве документа, подтверждающего полномочия на осуществление действий от имени заинтересованного лица, может быть </w:t>
      </w:r>
      <w:proofErr w:type="gramStart"/>
      <w:r w:rsidRPr="005B13B7">
        <w:rPr>
          <w:rFonts w:ascii="Times New Roman" w:eastAsia="Times New Roman" w:hAnsi="Times New Roman" w:cs="Times New Roman"/>
          <w:sz w:val="28"/>
          <w:szCs w:val="28"/>
          <w:lang w:eastAsia="ru-RU"/>
        </w:rPr>
        <w:t>представлена</w:t>
      </w:r>
      <w:proofErr w:type="gramEnd"/>
      <w:r w:rsidRPr="005B13B7">
        <w:rPr>
          <w:rFonts w:ascii="Times New Roman" w:eastAsia="Times New Roman" w:hAnsi="Times New Roman" w:cs="Times New Roman"/>
          <w:sz w:val="28"/>
          <w:szCs w:val="28"/>
          <w:lang w:eastAsia="ru-RU"/>
        </w:rPr>
        <w:t>:</w:t>
      </w:r>
    </w:p>
    <w:p w:rsidR="005B13B7" w:rsidRPr="005B13B7" w:rsidRDefault="005B13B7" w:rsidP="005B13B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5B13B7" w:rsidRPr="005B13B7" w:rsidRDefault="005B13B7" w:rsidP="005B13B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(при ее наличии) заинтересованного лица и подписанная руководителем или уполномоченным этим руководителем лицом (для юридических лиц);</w:t>
      </w:r>
    </w:p>
    <w:p w:rsidR="005B13B7" w:rsidRPr="005B13B7" w:rsidRDefault="005B13B7" w:rsidP="005B13B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5B13B7">
        <w:rPr>
          <w:rFonts w:ascii="Times New Roman" w:eastAsia="Times New Roman"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5B13B7" w:rsidRPr="005B13B7" w:rsidRDefault="005B13B7" w:rsidP="005B13B7">
      <w:pPr>
        <w:tabs>
          <w:tab w:val="left" w:pos="709"/>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5.10. Жалоба в письменной форме может быть также направлена по почте,</w:t>
      </w:r>
      <w:r w:rsidRPr="005B13B7">
        <w:rPr>
          <w:rFonts w:ascii="Times New Roman" w:eastAsia="Times New Roman" w:hAnsi="Times New Roman" w:cs="Times New Roman"/>
          <w:sz w:val="28"/>
          <w:szCs w:val="28"/>
          <w:lang w:eastAsia="ru-RU"/>
        </w:rPr>
        <w:br/>
        <w:t>при этом документ, удостоверяющий личность заявителя, не требуется.</w:t>
      </w:r>
    </w:p>
    <w:p w:rsidR="005B13B7" w:rsidRPr="005B13B7" w:rsidRDefault="005B13B7" w:rsidP="005B13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5B13B7" w:rsidRPr="005B13B7" w:rsidRDefault="005B13B7" w:rsidP="005B13B7">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5.11. В электронном виде жалоба может быть подана заинтересованным лицом посредством:</w:t>
      </w:r>
    </w:p>
    <w:p w:rsidR="005B13B7" w:rsidRPr="005B13B7" w:rsidRDefault="005B13B7" w:rsidP="005B13B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а) официального сайта органов местного самоуправления </w:t>
      </w:r>
      <w:proofErr w:type="spellStart"/>
      <w:r w:rsidRPr="005B13B7">
        <w:rPr>
          <w:rFonts w:ascii="Times New Roman" w:eastAsia="Times New Roman" w:hAnsi="Times New Roman" w:cs="Times New Roman"/>
          <w:sz w:val="28"/>
          <w:szCs w:val="28"/>
          <w:lang w:eastAsia="ru-RU"/>
        </w:rPr>
        <w:t>Оловяннинского</w:t>
      </w:r>
      <w:proofErr w:type="spellEnd"/>
      <w:r w:rsidRPr="005B13B7">
        <w:rPr>
          <w:rFonts w:ascii="Times New Roman" w:eastAsia="Times New Roman" w:hAnsi="Times New Roman" w:cs="Times New Roman"/>
          <w:sz w:val="28"/>
          <w:szCs w:val="28"/>
          <w:lang w:eastAsia="ru-RU"/>
        </w:rPr>
        <w:t xml:space="preserve"> района.</w:t>
      </w:r>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5.12. Ответ по существу на жалобу не дается в следующих случаях:</w:t>
      </w:r>
    </w:p>
    <w:p w:rsidR="005B13B7" w:rsidRPr="005B13B7" w:rsidRDefault="005B13B7" w:rsidP="005B13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а) если в письменной жалобе не указаны фамилия гражданина, направившего жалобу, или почтовый адрес, по которому должен быть направлен ответ;</w:t>
      </w:r>
    </w:p>
    <w:p w:rsidR="005B13B7" w:rsidRPr="005B13B7" w:rsidRDefault="005B13B7" w:rsidP="005B13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б) если текст письменной жалобы не поддается прочтению.</w:t>
      </w:r>
    </w:p>
    <w:p w:rsidR="005B13B7" w:rsidRPr="005B13B7" w:rsidRDefault="005B13B7" w:rsidP="005B13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13B7">
        <w:rPr>
          <w:rFonts w:ascii="Times New Roman" w:eastAsia="Times New Roman" w:hAnsi="Times New Roman" w:cs="Times New Roman"/>
          <w:sz w:val="28"/>
          <w:szCs w:val="28"/>
          <w:lang w:eastAsia="ru-RU"/>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лицо, указанное в пункте 5.5 настоящего административного регламента,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5B13B7">
        <w:rPr>
          <w:rFonts w:ascii="Times New Roman" w:eastAsia="Times New Roman" w:hAnsi="Times New Roman" w:cs="Times New Roman"/>
          <w:sz w:val="28"/>
          <w:szCs w:val="28"/>
          <w:lang w:eastAsia="ru-RU"/>
        </w:rPr>
        <w:t xml:space="preserve"> указанное обращение и ранее направляемые обращения направлялись в управление. О данном решении уведомляется заявитель, направивший обращение.</w:t>
      </w:r>
    </w:p>
    <w:p w:rsidR="005B13B7" w:rsidRPr="005B13B7" w:rsidRDefault="005B13B7" w:rsidP="005B13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w:t>
      </w:r>
      <w:r w:rsidRPr="005B13B7">
        <w:rPr>
          <w:rFonts w:ascii="Times New Roman" w:eastAsia="Times New Roman" w:hAnsi="Times New Roman" w:cs="Times New Roman"/>
          <w:spacing w:val="-2"/>
          <w:sz w:val="28"/>
          <w:szCs w:val="28"/>
          <w:lang w:eastAsia="ru-RU"/>
        </w:rPr>
        <w:t>13. Оснований для приостановления рассмотрения жалобы законодательством</w:t>
      </w:r>
      <w:r w:rsidRPr="005B13B7">
        <w:rPr>
          <w:rFonts w:ascii="Times New Roman" w:eastAsia="Times New Roman" w:hAnsi="Times New Roman" w:cs="Times New Roman"/>
          <w:sz w:val="28"/>
          <w:szCs w:val="28"/>
          <w:lang w:eastAsia="ru-RU"/>
        </w:rPr>
        <w:t xml:space="preserve"> Российской Федерации не предусмотрено.</w:t>
      </w:r>
    </w:p>
    <w:p w:rsidR="005B13B7" w:rsidRPr="005B13B7" w:rsidRDefault="005B13B7" w:rsidP="005B13B7">
      <w:pPr>
        <w:keepNext/>
        <w:spacing w:after="0" w:line="240" w:lineRule="auto"/>
        <w:ind w:firstLine="708"/>
        <w:jc w:val="both"/>
        <w:outlineLvl w:val="0"/>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5.14. Заинтересованные лица вправе получать информацию и документы, необходимые для обоснования и рассмотрения (жалобы) претензии.</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xml:space="preserve">5.15. Жалоба рассматривается в течение </w:t>
      </w:r>
      <w:r w:rsidRPr="005B13B7">
        <w:rPr>
          <w:rFonts w:ascii="Times New Roman" w:eastAsia="Times New Roman" w:hAnsi="Times New Roman" w:cs="Times New Roman"/>
          <w:sz w:val="28"/>
          <w:szCs w:val="28"/>
          <w:u w:val="single"/>
          <w:lang w:eastAsia="ru-RU"/>
        </w:rPr>
        <w:t>тридцати</w:t>
      </w:r>
      <w:r w:rsidRPr="005B13B7">
        <w:rPr>
          <w:rFonts w:ascii="Times New Roman" w:eastAsia="Times New Roman" w:hAnsi="Times New Roman" w:cs="Times New Roman"/>
          <w:sz w:val="28"/>
          <w:szCs w:val="28"/>
          <w:lang w:eastAsia="ru-RU"/>
        </w:rPr>
        <w:t xml:space="preserve"> рабочих дней со дня ее регистрации.</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5.16. По результатам рассмотрения жалобы принимается одно из следующих решений:</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lastRenderedPageBreak/>
        <w:t>- удовлетворить жалобу;</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 отказать в удовлетворении жалобы.</w:t>
      </w:r>
    </w:p>
    <w:p w:rsidR="005B13B7" w:rsidRPr="005B13B7" w:rsidRDefault="005B13B7" w:rsidP="005B1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13B7">
        <w:rPr>
          <w:rFonts w:ascii="Times New Roman" w:eastAsia="Times New Roman" w:hAnsi="Times New Roman" w:cs="Times New Roman"/>
          <w:sz w:val="28"/>
          <w:szCs w:val="28"/>
          <w:lang w:eastAsia="ru-RU"/>
        </w:rPr>
        <w:t>5.17. О принятом решении заинтересованное лицо информируется в письменной форме по почтовому адресу, указанному в жалобе, и (или) по адресу электронной почты, указанному в жалобе.</w:t>
      </w: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3B7" w:rsidRPr="005B13B7" w:rsidRDefault="005B13B7" w:rsidP="005B13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13B7" w:rsidRPr="005B13B7" w:rsidRDefault="005B13B7" w:rsidP="005B13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858D6" w:rsidRDefault="005B13B7"/>
    <w:sectPr w:rsidR="00F85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5123"/>
    <w:multiLevelType w:val="multilevel"/>
    <w:tmpl w:val="D2745368"/>
    <w:lvl w:ilvl="0">
      <w:start w:val="3"/>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004"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4920" w:hanging="1800"/>
      </w:pPr>
    </w:lvl>
  </w:abstractNum>
  <w:abstractNum w:abstractNumId="1">
    <w:nsid w:val="2E983482"/>
    <w:multiLevelType w:val="hybridMultilevel"/>
    <w:tmpl w:val="305249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5CF0AA5"/>
    <w:multiLevelType w:val="hybridMultilevel"/>
    <w:tmpl w:val="080C1CA6"/>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3C827E26"/>
    <w:multiLevelType w:val="hybridMultilevel"/>
    <w:tmpl w:val="879499CC"/>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3D4408FF"/>
    <w:multiLevelType w:val="multilevel"/>
    <w:tmpl w:val="AFDC05A4"/>
    <w:lvl w:ilvl="0">
      <w:start w:val="1"/>
      <w:numFmt w:val="decimal"/>
      <w:lvlText w:val="%1."/>
      <w:lvlJc w:val="left"/>
      <w:pPr>
        <w:ind w:left="1170" w:hanging="1170"/>
      </w:pPr>
    </w:lvl>
    <w:lvl w:ilvl="1">
      <w:start w:val="1"/>
      <w:numFmt w:val="decimal"/>
      <w:lvlText w:val="%1.%2."/>
      <w:lvlJc w:val="left"/>
      <w:pPr>
        <w:ind w:left="1879"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3DD37A4E"/>
    <w:multiLevelType w:val="hybridMultilevel"/>
    <w:tmpl w:val="AA1EB204"/>
    <w:lvl w:ilvl="0" w:tplc="C2F83F3A">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5BC55288"/>
    <w:multiLevelType w:val="multilevel"/>
    <w:tmpl w:val="FF285BB6"/>
    <w:lvl w:ilvl="0">
      <w:start w:val="4"/>
      <w:numFmt w:val="decimal"/>
      <w:lvlText w:val="%1."/>
      <w:lvlJc w:val="left"/>
      <w:pPr>
        <w:ind w:left="390" w:hanging="390"/>
      </w:pPr>
    </w:lvl>
    <w:lvl w:ilvl="1">
      <w:start w:val="1"/>
      <w:numFmt w:val="decimal"/>
      <w:lvlText w:val="%1.%2."/>
      <w:lvlJc w:val="left"/>
      <w:pPr>
        <w:ind w:left="5966"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nsid w:val="5BF64294"/>
    <w:multiLevelType w:val="hybridMultilevel"/>
    <w:tmpl w:val="D80CF21E"/>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D48253F"/>
    <w:multiLevelType w:val="hybridMultilevel"/>
    <w:tmpl w:val="2AC673DC"/>
    <w:lvl w:ilvl="0" w:tplc="7DD6F0BA">
      <w:start w:val="1"/>
      <w:numFmt w:val="bullet"/>
      <w:lvlText w:val="­"/>
      <w:lvlJc w:val="left"/>
      <w:pPr>
        <w:ind w:left="1260" w:hanging="360"/>
      </w:pPr>
      <w:rPr>
        <w:rFonts w:ascii="Courier New" w:hAnsi="Courier New"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733F17CF"/>
    <w:multiLevelType w:val="multilevel"/>
    <w:tmpl w:val="6A34B5AC"/>
    <w:lvl w:ilvl="0">
      <w:start w:val="2"/>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74F23EA1"/>
    <w:multiLevelType w:val="multilevel"/>
    <w:tmpl w:val="F40C172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C3"/>
    <w:rsid w:val="004F50C2"/>
    <w:rsid w:val="005B13B7"/>
    <w:rsid w:val="006A7EC3"/>
    <w:rsid w:val="00EB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3;&#1086;&#1074;&#1103;&#1085;.&#1079;&#1072;&#1073;&#1072;&#1081;&#1082;&#1072;&#1083;&#1100;&#1089;&#1082;&#1080;&#1081;&#1082;&#1088;&#1072;&#1081;.&#1088;&#1092;" TargetMode="External"/><Relationship Id="rId13" Type="http://schemas.openxmlformats.org/officeDocument/2006/relationships/hyperlink" Target="consultantplus://offline/ref=1548D622205280445EC92AAE8D2E5FAB2827254B808D0E871F3E52F29254G5I" TargetMode="External"/><Relationship Id="rId18" Type="http://schemas.openxmlformats.org/officeDocument/2006/relationships/hyperlink" Target="consultantplus://offline/ref=3BEFE5FD012654F3456DDB6938CA75EA9C06F826312E38507079DA3BE9F30A01CE6E22FA8BBB29D8rDh6F" TargetMode="External"/><Relationship Id="rId26" Type="http://schemas.openxmlformats.org/officeDocument/2006/relationships/hyperlink" Target="consultantplus://offline/ref=AF5CC0839BA2D7218612F9B0521022D4A98D5AFC48D5CA5F5D053365806BC7EE43961982FD81612C039BE878E0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ppData\AppData\AppData\Local\Temp\161107_PAG_8226.docx" TargetMode="External"/><Relationship Id="rId34" Type="http://schemas.openxmlformats.org/officeDocument/2006/relationships/hyperlink" Target="consultantplus://offline/ref=A7665B03373B5D17467F9BF2FA77A58346BDC34E314C42E4ACF64D8E12VFA5L" TargetMode="External"/><Relationship Id="rId7" Type="http://schemas.openxmlformats.org/officeDocument/2006/relationships/hyperlink" Target="http://zakon.scli.ru/ru/legal_texts/all/extended/index.php?do4=document&amp;id4=657e8284-bc2a-4a2a-b081-84e5e12b557e" TargetMode="External"/><Relationship Id="rId12" Type="http://schemas.openxmlformats.org/officeDocument/2006/relationships/hyperlink" Target="http://zakon.scli.ru/ru/legal_texts/all/extended/index.php?do4=document&amp;id4=657e8284-bc2a-4a2a-b081-84e5e12b557e" TargetMode="External"/><Relationship Id="rId17" Type="http://schemas.openxmlformats.org/officeDocument/2006/relationships/hyperlink" Target="consultantplus://offline/ref=1548D622205280445EC92AAE8D2E5FAB2824224B8F8E0E871F3E52F29254G5I" TargetMode="External"/><Relationship Id="rId25" Type="http://schemas.openxmlformats.org/officeDocument/2006/relationships/hyperlink" Target="mailto:imush_olov@mail.ru" TargetMode="External"/><Relationship Id="rId33" Type="http://schemas.openxmlformats.org/officeDocument/2006/relationships/hyperlink" Target="file:///C:\Users\&#1045;&#1083;&#1077;&#1085;&#1072;%20&#1042;&#1083;&#1072;&#1076;&#1080;&#1084;&#1080;&#1088;&#1086;&#1074;&#1085;&#1072;\Downloads\833-pa-npa.doc" TargetMode="External"/><Relationship Id="rId38" Type="http://schemas.openxmlformats.org/officeDocument/2006/relationships/hyperlink" Target="mailto:imush_olov@mail.ru" TargetMode="External"/><Relationship Id="rId2" Type="http://schemas.openxmlformats.org/officeDocument/2006/relationships/numbering" Target="numbering.xml"/><Relationship Id="rId16" Type="http://schemas.openxmlformats.org/officeDocument/2006/relationships/hyperlink" Target="consultantplus://offline/ref=1548D622205280445EC92AAE8D2E5FAB2824274B818E0E871F3E52F29245D76D4C1D9A46D85C36F25DGBI" TargetMode="External"/><Relationship Id="rId20" Type="http://schemas.openxmlformats.org/officeDocument/2006/relationships/hyperlink" Target="file:///C:\Users\AppData\AppData\AppData\Local\Temp\161107_PAG_8226.docx" TargetMode="External"/><Relationship Id="rId29" Type="http://schemas.openxmlformats.org/officeDocument/2006/relationships/hyperlink" Target="consultantplus://offline/ref=8F39190F8C90DA8CE7D3CE1C10AEB979E7B97E04471793B3814E523DC0u9q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48D622205280445EC92AAE8D2E5FAB2825204889840E871F3E52F29254G5I"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79F1DF366E1F9391D4039B7A711DEC87454E00E83E1FE6B86160584A95C68A7ECB683676D198942lEl1L" TargetMode="External"/><Relationship Id="rId37" Type="http://schemas.openxmlformats.org/officeDocument/2006/relationships/hyperlink" Target="http://&#1086;&#1083;&#1086;&#1074;&#1103;&#1085;.&#1079;&#1072;&#1073;&#1072;&#1081;&#1082;&#1072;&#1083;&#1100;&#1089;&#1082;&#1080;&#1081;&#1082;&#1088;&#1072;&#1081;.&#1088;&#1092;"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48D622205280445EC92AAE8D2E5FAB2824274B818E0E871F3E52F29245D76D4C1D9A46D85C36F25DGBI" TargetMode="External"/><Relationship Id="rId23" Type="http://schemas.openxmlformats.org/officeDocument/2006/relationships/hyperlink" Target="mailto:imush_olov@mail.ru" TargetMode="External"/><Relationship Id="rId28" Type="http://schemas.openxmlformats.org/officeDocument/2006/relationships/hyperlink" Target="consultantplus://offline/ref=F1A762602C56338754DF17C7A2978892ADF9AE1D9819A76636D2BF064FB3E731F473137FBEtEpDH" TargetMode="External"/><Relationship Id="rId36" Type="http://schemas.openxmlformats.org/officeDocument/2006/relationships/hyperlink" Target="consultantplus://offline/ref=A7665B03373B5D17467F9BF2FA77A58346BDC34E314C42E4ACF64D8E12VFA5L" TargetMode="External"/><Relationship Id="rId10" Type="http://schemas.openxmlformats.org/officeDocument/2006/relationships/hyperlink" Target="http://zakon.scli.ru/ru/legal_texts/all/extended/index.php?do4=document&amp;id4=4f48675c-2dc2-4b7b-8f43-c7d17ab9072f" TargetMode="External"/><Relationship Id="rId19" Type="http://schemas.openxmlformats.org/officeDocument/2006/relationships/hyperlink" Target="consultantplus://offline/ref=1548D622205280445EC92AAE8D2E5FAB2825204889840E871F3E52F29245D76D4C1D9A46D85C34F45DG6I" TargetMode="External"/><Relationship Id="rId31" Type="http://schemas.openxmlformats.org/officeDocument/2006/relationships/hyperlink" Target="consultantplus://offline/ref=AF5CC0839BA2D7218612E7BD447C75DBAE800DF940D5C00E005A6838D776E2G" TargetMode="External"/><Relationship Id="rId4" Type="http://schemas.microsoft.com/office/2007/relationships/stylesWithEffects" Target="stylesWithEffects.xml"/><Relationship Id="rId9" Type="http://schemas.openxmlformats.org/officeDocument/2006/relationships/hyperlink" Target="consultantplus://offline/ref=1548D622205280445EC92AAE8D2E5FAB2826204C8C890E871F3E52F29254G5I" TargetMode="External"/><Relationship Id="rId14" Type="http://schemas.openxmlformats.org/officeDocument/2006/relationships/hyperlink" Target="http://zakon.scli.ru/ru/legal_texts/all/extended/index.php?do4=document&amp;id4=0b34de75-125a-48de-a792-003fea24bcb2" TargetMode="External"/><Relationship Id="rId22" Type="http://schemas.openxmlformats.org/officeDocument/2006/relationships/hyperlink" Target="http://&#1086;&#1083;&#1086;&#1074;&#1103;&#1085;.&#1079;&#1072;&#1073;&#1072;&#1081;&#1082;&#1072;&#1083;&#1100;&#1089;&#1082;&#1080;&#1081;&#1082;&#1088;&#1072;&#1081;.&#1088;&#1092;" TargetMode="External"/><Relationship Id="rId27" Type="http://schemas.openxmlformats.org/officeDocument/2006/relationships/hyperlink" Target="consultantplus://offline/ref=D803DC329377AE7224DF403956173F113009ED4DA24D07F8C5EF468E5FJ5Z5J" TargetMode="External"/><Relationship Id="rId30" Type="http://schemas.openxmlformats.org/officeDocument/2006/relationships/hyperlink" Target="http://&#1086;&#1083;&#1086;&#1074;&#1103;&#1085;.&#1079;&#1072;&#1073;&#1072;&#1081;&#1082;&#1072;&#1083;&#1100;&#1089;&#1082;&#1080;&#1081;&#1082;&#1088;&#1072;&#1081;.&#1088;&#1092;" TargetMode="External"/><Relationship Id="rId35" Type="http://schemas.openxmlformats.org/officeDocument/2006/relationships/hyperlink" Target="consultantplus://offline/ref=A7665B03373B5D17467F9BF2FA77A58346BDC34E314C42E4ACF64D8E12VF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F19A-68D0-4257-8BB5-C5216310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10844</Words>
  <Characters>61813</Characters>
  <Application>Microsoft Office Word</Application>
  <DocSecurity>0</DocSecurity>
  <Lines>515</Lines>
  <Paragraphs>145</Paragraphs>
  <ScaleCrop>false</ScaleCrop>
  <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2019-11-18T08:35:00Z</dcterms:created>
  <dcterms:modified xsi:type="dcterms:W3CDTF">2019-11-18T08:38:00Z</dcterms:modified>
</cp:coreProperties>
</file>