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6F4" w:rsidRPr="00E26FA1" w:rsidRDefault="00E656F4" w:rsidP="005A4545">
      <w:pPr>
        <w:pStyle w:val="ConsTitle"/>
        <w:widowControl/>
        <w:ind w:right="0"/>
        <w:jc w:val="both"/>
        <w:rPr>
          <w:sz w:val="32"/>
          <w:szCs w:val="32"/>
        </w:rPr>
      </w:pPr>
      <w:r w:rsidRPr="00E26FA1">
        <w:rPr>
          <w:sz w:val="32"/>
          <w:szCs w:val="32"/>
        </w:rPr>
        <w:t>Глава муниципального района</w:t>
      </w:r>
      <w:r w:rsidR="005A4545" w:rsidRPr="00E26FA1">
        <w:rPr>
          <w:sz w:val="32"/>
          <w:szCs w:val="32"/>
        </w:rPr>
        <w:t xml:space="preserve"> </w:t>
      </w:r>
      <w:r w:rsidRPr="00E26FA1">
        <w:rPr>
          <w:sz w:val="32"/>
          <w:szCs w:val="32"/>
        </w:rPr>
        <w:t>«Тунгиро-Олёкминский район»</w:t>
      </w:r>
      <w:r w:rsidR="005A4545" w:rsidRPr="00E26FA1">
        <w:rPr>
          <w:sz w:val="32"/>
          <w:szCs w:val="32"/>
        </w:rPr>
        <w:t xml:space="preserve"> </w:t>
      </w:r>
      <w:r w:rsidRPr="00E26FA1">
        <w:rPr>
          <w:sz w:val="32"/>
          <w:szCs w:val="32"/>
        </w:rPr>
        <w:t>Забайкальский край</w:t>
      </w:r>
    </w:p>
    <w:p w:rsidR="00E656F4" w:rsidRPr="005A4545" w:rsidRDefault="00E656F4" w:rsidP="00E656F4">
      <w:pPr>
        <w:pStyle w:val="ConsTitle"/>
        <w:widowControl/>
        <w:ind w:right="0"/>
        <w:jc w:val="center"/>
        <w:rPr>
          <w:b w:val="0"/>
          <w:sz w:val="32"/>
          <w:szCs w:val="32"/>
        </w:rPr>
      </w:pPr>
    </w:p>
    <w:p w:rsidR="00E656F4" w:rsidRPr="005A4545" w:rsidRDefault="00E656F4" w:rsidP="00E656F4">
      <w:pPr>
        <w:pStyle w:val="ConsTitle"/>
        <w:widowControl/>
        <w:ind w:right="0"/>
        <w:jc w:val="center"/>
        <w:rPr>
          <w:b w:val="0"/>
          <w:sz w:val="32"/>
          <w:szCs w:val="32"/>
        </w:rPr>
      </w:pPr>
    </w:p>
    <w:p w:rsidR="00E656F4" w:rsidRPr="00E26FA1" w:rsidRDefault="00E656F4" w:rsidP="00E656F4">
      <w:pPr>
        <w:spacing w:after="0" w:line="240" w:lineRule="auto"/>
        <w:ind w:firstLine="0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E26FA1"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E656F4" w:rsidRDefault="00E656F4" w:rsidP="00E656F4">
      <w:pPr>
        <w:spacing w:after="0" w:line="240" w:lineRule="auto"/>
        <w:ind w:firstLine="0"/>
        <w:jc w:val="center"/>
        <w:rPr>
          <w:b/>
          <w:szCs w:val="28"/>
        </w:rPr>
      </w:pPr>
    </w:p>
    <w:p w:rsidR="00E656F4" w:rsidRDefault="00E656F4" w:rsidP="00E656F4">
      <w:pPr>
        <w:spacing w:after="0" w:line="240" w:lineRule="auto"/>
        <w:ind w:firstLine="0"/>
        <w:jc w:val="center"/>
        <w:rPr>
          <w:b/>
          <w:szCs w:val="28"/>
        </w:rPr>
      </w:pPr>
    </w:p>
    <w:p w:rsidR="00E656F4" w:rsidRPr="005A4545" w:rsidRDefault="009A78F0" w:rsidP="00E656F4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 </w:t>
      </w:r>
      <w:proofErr w:type="gramStart"/>
      <w:r>
        <w:rPr>
          <w:rFonts w:ascii="Arial" w:hAnsi="Arial" w:cs="Arial"/>
          <w:sz w:val="24"/>
          <w:szCs w:val="24"/>
        </w:rPr>
        <w:t>декабря</w:t>
      </w:r>
      <w:r w:rsidR="00E656F4" w:rsidRPr="005A4545">
        <w:rPr>
          <w:rFonts w:ascii="Arial" w:hAnsi="Arial" w:cs="Arial"/>
          <w:sz w:val="24"/>
          <w:szCs w:val="24"/>
        </w:rPr>
        <w:t xml:space="preserve">  2019</w:t>
      </w:r>
      <w:proofErr w:type="gramEnd"/>
      <w:r w:rsidR="00E656F4" w:rsidRPr="005A4545">
        <w:rPr>
          <w:rFonts w:ascii="Arial" w:hAnsi="Arial" w:cs="Arial"/>
          <w:sz w:val="24"/>
          <w:szCs w:val="24"/>
        </w:rPr>
        <w:t xml:space="preserve"> года                                            </w:t>
      </w:r>
      <w:r w:rsidR="00E656F4" w:rsidRPr="005A4545">
        <w:rPr>
          <w:rFonts w:ascii="Arial" w:hAnsi="Arial" w:cs="Arial"/>
          <w:sz w:val="24"/>
          <w:szCs w:val="24"/>
        </w:rPr>
        <w:tab/>
        <w:t xml:space="preserve">            </w:t>
      </w:r>
      <w:r w:rsidR="005A4545">
        <w:rPr>
          <w:rFonts w:ascii="Arial" w:hAnsi="Arial" w:cs="Arial"/>
          <w:sz w:val="24"/>
          <w:szCs w:val="24"/>
        </w:rPr>
        <w:t xml:space="preserve">                        </w:t>
      </w:r>
      <w:r w:rsidR="00E656F4" w:rsidRPr="005A4545">
        <w:rPr>
          <w:rFonts w:ascii="Arial" w:hAnsi="Arial" w:cs="Arial"/>
          <w:sz w:val="24"/>
          <w:szCs w:val="24"/>
        </w:rPr>
        <w:t xml:space="preserve"> </w:t>
      </w:r>
      <w:r w:rsidR="00E26FA1">
        <w:rPr>
          <w:rFonts w:ascii="Arial" w:hAnsi="Arial" w:cs="Arial"/>
          <w:sz w:val="24"/>
          <w:szCs w:val="24"/>
        </w:rPr>
        <w:t xml:space="preserve">                     </w:t>
      </w:r>
      <w:r w:rsidR="00E656F4" w:rsidRPr="005A4545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264</w:t>
      </w:r>
      <w:r w:rsidR="00E656F4" w:rsidRPr="005A4545">
        <w:rPr>
          <w:rFonts w:ascii="Arial" w:hAnsi="Arial" w:cs="Arial"/>
          <w:sz w:val="24"/>
          <w:szCs w:val="24"/>
        </w:rPr>
        <w:t xml:space="preserve">  </w:t>
      </w:r>
    </w:p>
    <w:p w:rsidR="005A4545" w:rsidRPr="005A4545" w:rsidRDefault="005A4545" w:rsidP="005A4545">
      <w:pPr>
        <w:spacing w:after="0" w:line="240" w:lineRule="auto"/>
        <w:ind w:firstLine="0"/>
        <w:jc w:val="center"/>
        <w:rPr>
          <w:rFonts w:ascii="Arial" w:hAnsi="Arial" w:cs="Arial"/>
          <w:spacing w:val="40"/>
          <w:sz w:val="24"/>
          <w:szCs w:val="24"/>
        </w:rPr>
      </w:pPr>
      <w:proofErr w:type="spellStart"/>
      <w:r w:rsidRPr="005A4545">
        <w:rPr>
          <w:rFonts w:ascii="Arial" w:hAnsi="Arial" w:cs="Arial"/>
          <w:spacing w:val="40"/>
          <w:sz w:val="24"/>
          <w:szCs w:val="24"/>
        </w:rPr>
        <w:t>с.Тупик</w:t>
      </w:r>
      <w:proofErr w:type="spellEnd"/>
    </w:p>
    <w:p w:rsidR="00E656F4" w:rsidRPr="005A4545" w:rsidRDefault="00E656F4" w:rsidP="00E656F4">
      <w:pPr>
        <w:pStyle w:val="ConsPlusTitle"/>
        <w:widowControl/>
        <w:rPr>
          <w:rFonts w:ascii="Arial" w:eastAsia="Calibri" w:hAnsi="Arial" w:cs="Arial"/>
          <w:b w:val="0"/>
          <w:iCs/>
          <w:sz w:val="24"/>
          <w:szCs w:val="24"/>
          <w:lang w:eastAsia="en-US"/>
        </w:rPr>
      </w:pPr>
    </w:p>
    <w:p w:rsidR="00E656F4" w:rsidRDefault="00E656F4" w:rsidP="00E656F4">
      <w:pPr>
        <w:pStyle w:val="ConsPlusTitle"/>
        <w:widowControl/>
        <w:rPr>
          <w:rFonts w:eastAsia="Calibri"/>
          <w:b w:val="0"/>
          <w:iCs/>
          <w:lang w:eastAsia="en-US"/>
        </w:rPr>
      </w:pPr>
    </w:p>
    <w:p w:rsidR="00E656F4" w:rsidRPr="005A4545" w:rsidRDefault="00E656F4" w:rsidP="005A4545">
      <w:pPr>
        <w:pStyle w:val="ConsPlusTitle"/>
        <w:widowControl/>
        <w:jc w:val="both"/>
        <w:rPr>
          <w:rFonts w:ascii="Arial" w:hAnsi="Arial" w:cs="Arial"/>
          <w:sz w:val="32"/>
          <w:szCs w:val="32"/>
        </w:rPr>
      </w:pPr>
      <w:r w:rsidRPr="005A4545">
        <w:rPr>
          <w:rFonts w:ascii="Arial" w:hAnsi="Arial" w:cs="Arial"/>
          <w:sz w:val="32"/>
          <w:szCs w:val="32"/>
        </w:rPr>
        <w:t xml:space="preserve">О внесении изменений в </w:t>
      </w:r>
      <w:proofErr w:type="gramStart"/>
      <w:r w:rsidR="00443A9B" w:rsidRPr="005A4545">
        <w:rPr>
          <w:rFonts w:ascii="Arial" w:hAnsi="Arial" w:cs="Arial"/>
          <w:sz w:val="32"/>
          <w:szCs w:val="32"/>
        </w:rPr>
        <w:t>м</w:t>
      </w:r>
      <w:r w:rsidRPr="005A4545">
        <w:rPr>
          <w:rFonts w:ascii="Arial" w:hAnsi="Arial" w:cs="Arial"/>
          <w:sz w:val="32"/>
          <w:szCs w:val="32"/>
        </w:rPr>
        <w:t>униципальную  программу</w:t>
      </w:r>
      <w:proofErr w:type="gramEnd"/>
      <w:r w:rsidRPr="005A4545">
        <w:rPr>
          <w:rFonts w:ascii="Arial" w:hAnsi="Arial" w:cs="Arial"/>
          <w:sz w:val="32"/>
          <w:szCs w:val="32"/>
        </w:rPr>
        <w:t xml:space="preserve"> «Экономическое  и социальное развитие коренных малочисленных народов Севера в муниципальном районе</w:t>
      </w:r>
      <w:r w:rsidR="005A4545" w:rsidRPr="005A4545">
        <w:rPr>
          <w:rFonts w:ascii="Arial" w:hAnsi="Arial" w:cs="Arial"/>
          <w:sz w:val="32"/>
          <w:szCs w:val="32"/>
        </w:rPr>
        <w:t xml:space="preserve"> </w:t>
      </w:r>
      <w:r w:rsidRPr="005A4545">
        <w:rPr>
          <w:rFonts w:ascii="Arial" w:hAnsi="Arial" w:cs="Arial"/>
          <w:sz w:val="32"/>
          <w:szCs w:val="32"/>
        </w:rPr>
        <w:t xml:space="preserve"> «Тунгиро-Олёкминский район»  на 2019-2021 годы</w:t>
      </w:r>
      <w:r w:rsidR="005A4545" w:rsidRPr="005A4545">
        <w:rPr>
          <w:rFonts w:ascii="Arial" w:hAnsi="Arial" w:cs="Arial"/>
          <w:sz w:val="32"/>
          <w:szCs w:val="32"/>
        </w:rPr>
        <w:t>.</w:t>
      </w:r>
    </w:p>
    <w:p w:rsidR="00E656F4" w:rsidRDefault="00E656F4" w:rsidP="005A4545">
      <w:pPr>
        <w:pStyle w:val="ConsPlusTitle"/>
        <w:widowControl/>
        <w:jc w:val="both"/>
      </w:pPr>
      <w:r w:rsidRPr="005A4545">
        <w:rPr>
          <w:rFonts w:ascii="Arial" w:hAnsi="Arial" w:cs="Arial"/>
          <w:sz w:val="32"/>
          <w:szCs w:val="32"/>
        </w:rPr>
        <w:t xml:space="preserve"> </w:t>
      </w:r>
    </w:p>
    <w:p w:rsidR="00E656F4" w:rsidRDefault="00E656F4" w:rsidP="00E656F4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E656F4" w:rsidRPr="005A4545" w:rsidRDefault="00E656F4" w:rsidP="005A45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A4545">
        <w:rPr>
          <w:rFonts w:ascii="Arial" w:hAnsi="Arial" w:cs="Arial"/>
          <w:sz w:val="24"/>
          <w:szCs w:val="24"/>
        </w:rPr>
        <w:t xml:space="preserve">В соответствии со ст. 24 Устава муниципального района «Тунгиро-Олёкминский район», Порядком разработки и корректировки муниципальных программ муниципального района «Тунгиро-Олёкминский район», утвержденным постановлением главы муниципального района «Тунгиро-Олёкминский район» от 08.12.2015 г. № </w:t>
      </w:r>
      <w:proofErr w:type="gramStart"/>
      <w:r w:rsidRPr="005A4545">
        <w:rPr>
          <w:rFonts w:ascii="Arial" w:hAnsi="Arial" w:cs="Arial"/>
          <w:sz w:val="24"/>
          <w:szCs w:val="24"/>
        </w:rPr>
        <w:t>212  в</w:t>
      </w:r>
      <w:proofErr w:type="gramEnd"/>
      <w:r w:rsidRPr="005A4545">
        <w:rPr>
          <w:rFonts w:ascii="Arial" w:hAnsi="Arial" w:cs="Arial"/>
          <w:sz w:val="24"/>
          <w:szCs w:val="24"/>
        </w:rPr>
        <w:t xml:space="preserve"> целях корректировки разделов программы </w:t>
      </w:r>
      <w:r w:rsidRPr="005A4545">
        <w:rPr>
          <w:rFonts w:ascii="Arial" w:hAnsi="Arial" w:cs="Arial"/>
          <w:b/>
          <w:spacing w:val="40"/>
          <w:sz w:val="24"/>
          <w:szCs w:val="24"/>
        </w:rPr>
        <w:t>постановляю</w:t>
      </w:r>
      <w:r w:rsidRPr="005A4545">
        <w:rPr>
          <w:rFonts w:ascii="Arial" w:hAnsi="Arial" w:cs="Arial"/>
          <w:b/>
          <w:sz w:val="24"/>
          <w:szCs w:val="24"/>
        </w:rPr>
        <w:t>:</w:t>
      </w:r>
      <w:r w:rsidRPr="005A4545">
        <w:rPr>
          <w:rFonts w:ascii="Arial" w:hAnsi="Arial" w:cs="Arial"/>
          <w:b/>
          <w:sz w:val="24"/>
          <w:szCs w:val="24"/>
        </w:rPr>
        <w:tab/>
      </w:r>
    </w:p>
    <w:p w:rsidR="00E656F4" w:rsidRPr="005A4545" w:rsidRDefault="00E656F4" w:rsidP="00E656F4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5A4545">
        <w:rPr>
          <w:rFonts w:ascii="Arial" w:hAnsi="Arial" w:cs="Arial"/>
          <w:b w:val="0"/>
          <w:sz w:val="24"/>
          <w:szCs w:val="24"/>
        </w:rPr>
        <w:t>1. Внести следующие изменения в муниципальную программу</w:t>
      </w:r>
      <w:r w:rsidRPr="005A4545">
        <w:rPr>
          <w:rFonts w:ascii="Arial" w:hAnsi="Arial" w:cs="Arial"/>
          <w:sz w:val="24"/>
          <w:szCs w:val="24"/>
        </w:rPr>
        <w:t xml:space="preserve"> </w:t>
      </w:r>
      <w:r w:rsidRPr="005A4545">
        <w:rPr>
          <w:rFonts w:ascii="Arial" w:hAnsi="Arial" w:cs="Arial"/>
          <w:b w:val="0"/>
          <w:sz w:val="24"/>
          <w:szCs w:val="24"/>
        </w:rPr>
        <w:t>«</w:t>
      </w:r>
      <w:proofErr w:type="gramStart"/>
      <w:r w:rsidRPr="005A4545">
        <w:rPr>
          <w:rFonts w:ascii="Arial" w:hAnsi="Arial" w:cs="Arial"/>
          <w:b w:val="0"/>
          <w:sz w:val="24"/>
          <w:szCs w:val="24"/>
        </w:rPr>
        <w:t>Экономическое  и</w:t>
      </w:r>
      <w:proofErr w:type="gramEnd"/>
      <w:r w:rsidRPr="005A4545">
        <w:rPr>
          <w:rFonts w:ascii="Arial" w:hAnsi="Arial" w:cs="Arial"/>
          <w:b w:val="0"/>
          <w:sz w:val="24"/>
          <w:szCs w:val="24"/>
        </w:rPr>
        <w:t xml:space="preserve"> социальное развитие коренных малочисленных народов Севера в муниципальном районе «Тунгиро-Олёкминский район» на 2019-2021 годы» утвержденную постановлением Главы № 237 от 01.11.2018 г. в редакции постановления № 108 от 25.04.2019 г.</w:t>
      </w:r>
      <w:r w:rsidR="009A78F0">
        <w:rPr>
          <w:rFonts w:ascii="Arial" w:hAnsi="Arial" w:cs="Arial"/>
          <w:b w:val="0"/>
          <w:sz w:val="24"/>
          <w:szCs w:val="24"/>
        </w:rPr>
        <w:t>, постановления № 131 от 31.05.2019 г., постановления № 214 от 22.10.2019г., исключить мероприятие «приобретение учебных материалов в соответствии с ФГОС для кабинета эвенкийского языка». Запланированные средства направить на мероприятие «Материально-техническое оснащение кабинета эвенкийского языка. Приобретение автоматизированных рабочих мест (АРМ), магнитно-маркерная доска 2, зеркального фотоаппарата, МФУ лазерное, аудиосистема, ламинатор, телевизор, штатив, микрофонный комплект 2, удлинитель силовой.»</w:t>
      </w:r>
      <w:r w:rsidRPr="005A4545">
        <w:rPr>
          <w:rFonts w:ascii="Arial" w:hAnsi="Arial" w:cs="Arial"/>
          <w:b w:val="0"/>
          <w:sz w:val="24"/>
          <w:szCs w:val="24"/>
        </w:rPr>
        <w:t>:</w:t>
      </w:r>
    </w:p>
    <w:p w:rsidR="00E656F4" w:rsidRPr="005A4545" w:rsidRDefault="00443A9B" w:rsidP="00E656F4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5A4545">
        <w:rPr>
          <w:rFonts w:ascii="Arial" w:hAnsi="Arial" w:cs="Arial"/>
          <w:b w:val="0"/>
          <w:sz w:val="24"/>
          <w:szCs w:val="24"/>
        </w:rPr>
        <w:t>а) пункт паспорта п</w:t>
      </w:r>
      <w:r w:rsidR="00E656F4" w:rsidRPr="005A4545">
        <w:rPr>
          <w:rFonts w:ascii="Arial" w:hAnsi="Arial" w:cs="Arial"/>
          <w:b w:val="0"/>
          <w:sz w:val="24"/>
          <w:szCs w:val="24"/>
        </w:rPr>
        <w:t xml:space="preserve">рограммы «Потребность в финансировании программы» изложить в редакции согласно приложению № 1 (прилагается); </w:t>
      </w:r>
    </w:p>
    <w:p w:rsidR="00E656F4" w:rsidRPr="005A4545" w:rsidRDefault="00E656F4" w:rsidP="00E656F4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5A4545">
        <w:rPr>
          <w:rFonts w:ascii="Arial" w:hAnsi="Arial" w:cs="Arial"/>
          <w:b w:val="0"/>
          <w:sz w:val="24"/>
          <w:szCs w:val="24"/>
        </w:rPr>
        <w:t>б</w:t>
      </w:r>
      <w:r w:rsidR="00443A9B" w:rsidRPr="005A4545">
        <w:rPr>
          <w:rFonts w:ascii="Arial" w:hAnsi="Arial" w:cs="Arial"/>
          <w:b w:val="0"/>
          <w:sz w:val="24"/>
          <w:szCs w:val="24"/>
        </w:rPr>
        <w:t>) п</w:t>
      </w:r>
      <w:r w:rsidRPr="005A4545">
        <w:rPr>
          <w:rFonts w:ascii="Arial" w:hAnsi="Arial" w:cs="Arial"/>
          <w:b w:val="0"/>
          <w:sz w:val="24"/>
          <w:szCs w:val="24"/>
        </w:rPr>
        <w:t>еречень мероприятий программы и объем финансовых средств, необходимых для реализации программы изложить в редакции согласно приложения № 2 (прилагается).</w:t>
      </w:r>
    </w:p>
    <w:p w:rsidR="00E656F4" w:rsidRPr="005A4545" w:rsidRDefault="00E656F4" w:rsidP="00E656F4">
      <w:pPr>
        <w:pStyle w:val="ConsNormal"/>
        <w:ind w:right="0" w:firstLine="709"/>
        <w:jc w:val="both"/>
        <w:rPr>
          <w:sz w:val="24"/>
          <w:szCs w:val="24"/>
        </w:rPr>
      </w:pPr>
      <w:r w:rsidRPr="005A4545">
        <w:rPr>
          <w:sz w:val="24"/>
          <w:szCs w:val="24"/>
        </w:rPr>
        <w:t>2. Контроль за исполнением настоящего постановления возложить на начальника отдела экономики прогнозирования и ЖКХ администрации МР «Тунгиро-Олёкминский район» Хрищатую Н.В.</w:t>
      </w:r>
    </w:p>
    <w:p w:rsidR="00E656F4" w:rsidRPr="005A4545" w:rsidRDefault="00E656F4" w:rsidP="00E656F4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5A4545">
        <w:rPr>
          <w:rFonts w:ascii="Arial" w:hAnsi="Arial" w:cs="Arial"/>
          <w:sz w:val="24"/>
          <w:szCs w:val="24"/>
        </w:rPr>
        <w:tab/>
        <w:t>3. Настоящее постановление опубликовать (обнародовать) на официальном сайте администрации муниципального района «Тунгиро-Олёкминский район».</w:t>
      </w:r>
    </w:p>
    <w:p w:rsidR="00E656F4" w:rsidRPr="005A4545" w:rsidRDefault="00E656F4" w:rsidP="00E656F4">
      <w:pPr>
        <w:spacing w:after="0" w:line="240" w:lineRule="auto"/>
        <w:ind w:firstLine="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56F4" w:rsidRPr="005A4545" w:rsidRDefault="00E656F4" w:rsidP="00E656F4">
      <w:pPr>
        <w:spacing w:after="0" w:line="240" w:lineRule="auto"/>
        <w:ind w:firstLine="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56F4" w:rsidRPr="005A4545" w:rsidRDefault="00E656F4" w:rsidP="00E656F4">
      <w:pPr>
        <w:spacing w:after="0" w:line="240" w:lineRule="auto"/>
        <w:ind w:firstLine="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56F4" w:rsidRPr="005A4545" w:rsidRDefault="00E656F4" w:rsidP="00E656F4">
      <w:pPr>
        <w:spacing w:after="0" w:line="240" w:lineRule="auto"/>
        <w:ind w:firstLine="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56F4" w:rsidRPr="005A4545" w:rsidRDefault="00E656F4" w:rsidP="00E656F4">
      <w:pPr>
        <w:spacing w:after="0" w:line="240" w:lineRule="auto"/>
        <w:ind w:firstLine="0"/>
        <w:outlineLvl w:val="0"/>
        <w:rPr>
          <w:rFonts w:ascii="Arial" w:hAnsi="Arial" w:cs="Arial"/>
          <w:bCs/>
          <w:iCs/>
          <w:sz w:val="24"/>
          <w:szCs w:val="24"/>
        </w:rPr>
      </w:pPr>
      <w:r w:rsidRPr="005A4545">
        <w:rPr>
          <w:rFonts w:ascii="Arial" w:hAnsi="Arial" w:cs="Arial"/>
          <w:bCs/>
          <w:iCs/>
          <w:sz w:val="24"/>
          <w:szCs w:val="24"/>
        </w:rPr>
        <w:t>Глава муниципального района</w:t>
      </w:r>
    </w:p>
    <w:p w:rsidR="00E656F4" w:rsidRPr="005A4545" w:rsidRDefault="00E656F4" w:rsidP="00E656F4">
      <w:pPr>
        <w:spacing w:after="0" w:line="240" w:lineRule="auto"/>
        <w:ind w:firstLine="0"/>
        <w:outlineLvl w:val="0"/>
        <w:rPr>
          <w:rFonts w:ascii="Arial" w:hAnsi="Arial" w:cs="Arial"/>
          <w:bCs/>
          <w:iCs/>
          <w:sz w:val="24"/>
          <w:szCs w:val="24"/>
        </w:rPr>
      </w:pPr>
      <w:r w:rsidRPr="005A4545">
        <w:rPr>
          <w:rFonts w:ascii="Arial" w:hAnsi="Arial" w:cs="Arial"/>
          <w:bCs/>
          <w:iCs/>
          <w:sz w:val="24"/>
          <w:szCs w:val="24"/>
        </w:rPr>
        <w:t xml:space="preserve">«Тунгиро-Олёкминский </w:t>
      </w:r>
      <w:proofErr w:type="gramStart"/>
      <w:r w:rsidRPr="005A4545">
        <w:rPr>
          <w:rFonts w:ascii="Arial" w:hAnsi="Arial" w:cs="Arial"/>
          <w:bCs/>
          <w:iCs/>
          <w:sz w:val="24"/>
          <w:szCs w:val="24"/>
        </w:rPr>
        <w:t xml:space="preserve">район»   </w:t>
      </w:r>
      <w:proofErr w:type="gramEnd"/>
      <w:r w:rsidRPr="005A4545">
        <w:rPr>
          <w:rFonts w:ascii="Arial" w:hAnsi="Arial" w:cs="Arial"/>
          <w:bCs/>
          <w:iCs/>
          <w:sz w:val="24"/>
          <w:szCs w:val="24"/>
        </w:rPr>
        <w:t xml:space="preserve">                               </w:t>
      </w:r>
      <w:r w:rsidRPr="005A4545">
        <w:rPr>
          <w:rFonts w:ascii="Arial" w:hAnsi="Arial" w:cs="Arial"/>
          <w:bCs/>
          <w:iCs/>
          <w:sz w:val="24"/>
          <w:szCs w:val="24"/>
        </w:rPr>
        <w:tab/>
      </w:r>
      <w:r w:rsidR="005A4545">
        <w:rPr>
          <w:rFonts w:ascii="Arial" w:hAnsi="Arial" w:cs="Arial"/>
          <w:bCs/>
          <w:iCs/>
          <w:sz w:val="24"/>
          <w:szCs w:val="24"/>
        </w:rPr>
        <w:t xml:space="preserve">                                </w:t>
      </w:r>
      <w:r w:rsidRPr="005A4545">
        <w:rPr>
          <w:rFonts w:ascii="Arial" w:hAnsi="Arial" w:cs="Arial"/>
          <w:bCs/>
          <w:iCs/>
          <w:sz w:val="24"/>
          <w:szCs w:val="24"/>
        </w:rPr>
        <w:t>М.Н. Ефанов</w:t>
      </w:r>
    </w:p>
    <w:p w:rsidR="00E656F4" w:rsidRPr="005A4545" w:rsidRDefault="00E656F4" w:rsidP="00E656F4">
      <w:pPr>
        <w:rPr>
          <w:rFonts w:ascii="Arial" w:hAnsi="Arial" w:cs="Arial"/>
          <w:sz w:val="24"/>
          <w:szCs w:val="24"/>
        </w:rPr>
      </w:pPr>
    </w:p>
    <w:p w:rsidR="00E656F4" w:rsidRPr="005A4545" w:rsidRDefault="00E656F4" w:rsidP="00E656F4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5A4545" w:rsidRPr="005A4545" w:rsidRDefault="005A4545" w:rsidP="005A454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A4545" w:rsidRPr="005A4545" w:rsidRDefault="005A4545" w:rsidP="005A454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A4545" w:rsidRPr="005A4545" w:rsidRDefault="005A4545" w:rsidP="005A454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A4545" w:rsidRPr="005A4545" w:rsidRDefault="005A4545" w:rsidP="005A454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A4545" w:rsidRPr="005A4545" w:rsidRDefault="005A4545" w:rsidP="005A454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A4545" w:rsidRPr="005A4545" w:rsidRDefault="005A4545" w:rsidP="005A454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A4545" w:rsidRPr="005A4545" w:rsidRDefault="005A4545" w:rsidP="005A454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A4545" w:rsidRPr="005A4545" w:rsidRDefault="005A4545" w:rsidP="005A4545">
      <w:pPr>
        <w:spacing w:after="0"/>
        <w:jc w:val="right"/>
        <w:rPr>
          <w:rFonts w:ascii="Arial" w:hAnsi="Arial" w:cs="Arial"/>
          <w:sz w:val="24"/>
          <w:szCs w:val="24"/>
        </w:rPr>
        <w:sectPr w:rsidR="005A4545" w:rsidRPr="005A4545" w:rsidSect="005A4545">
          <w:type w:val="continuous"/>
          <w:pgSz w:w="11906" w:h="16838"/>
          <w:pgMar w:top="720" w:right="720" w:bottom="720" w:left="720" w:header="709" w:footer="709" w:gutter="0"/>
          <w:cols w:space="708"/>
          <w:docGrid w:linePitch="381"/>
        </w:sectPr>
      </w:pPr>
    </w:p>
    <w:p w:rsidR="005A4545" w:rsidRPr="005A4545" w:rsidRDefault="005A4545" w:rsidP="005A454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A4545">
        <w:rPr>
          <w:rFonts w:ascii="Arial" w:hAnsi="Arial" w:cs="Arial"/>
          <w:sz w:val="24"/>
          <w:szCs w:val="24"/>
        </w:rPr>
        <w:t>Приложение № 1</w:t>
      </w:r>
    </w:p>
    <w:p w:rsidR="005A4545" w:rsidRPr="005A4545" w:rsidRDefault="005A4545" w:rsidP="005A454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A4545">
        <w:rPr>
          <w:rFonts w:ascii="Arial" w:hAnsi="Arial" w:cs="Arial"/>
          <w:sz w:val="24"/>
          <w:szCs w:val="24"/>
        </w:rPr>
        <w:t>к постановлению главы МР</w:t>
      </w:r>
    </w:p>
    <w:p w:rsidR="005A4545" w:rsidRDefault="005A4545" w:rsidP="005A454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A4545">
        <w:rPr>
          <w:rFonts w:ascii="Arial" w:hAnsi="Arial" w:cs="Arial"/>
          <w:sz w:val="24"/>
          <w:szCs w:val="24"/>
        </w:rPr>
        <w:t xml:space="preserve">«Тунгиро-Олёкминский район» </w:t>
      </w:r>
    </w:p>
    <w:p w:rsidR="005A4545" w:rsidRPr="005A4545" w:rsidRDefault="005A4545" w:rsidP="005A454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A4545">
        <w:rPr>
          <w:rFonts w:ascii="Arial" w:hAnsi="Arial" w:cs="Arial"/>
          <w:sz w:val="24"/>
          <w:szCs w:val="24"/>
        </w:rPr>
        <w:t>от 31. 05.2019 г. № 131</w:t>
      </w:r>
    </w:p>
    <w:p w:rsidR="005A4545" w:rsidRPr="005A4545" w:rsidRDefault="005A4545" w:rsidP="005A454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A4545" w:rsidRPr="005A4545" w:rsidRDefault="005A4545" w:rsidP="005A454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A4545">
        <w:rPr>
          <w:rFonts w:ascii="Arial" w:hAnsi="Arial" w:cs="Arial"/>
          <w:sz w:val="24"/>
          <w:szCs w:val="24"/>
        </w:rPr>
        <w:t xml:space="preserve">Объемы и источники финансирования </w:t>
      </w:r>
    </w:p>
    <w:p w:rsidR="005A4545" w:rsidRPr="005A4545" w:rsidRDefault="005A4545" w:rsidP="005A454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A4545">
        <w:rPr>
          <w:rFonts w:ascii="Arial" w:hAnsi="Arial" w:cs="Arial"/>
          <w:sz w:val="24"/>
          <w:szCs w:val="24"/>
        </w:rPr>
        <w:t>Муниципальной программы «Экономическое и социальное развитие коренных малочисленных народов Севера в муниципальном районе «Тунгиро-Олёкминский район» на 2019-2021 годы»</w:t>
      </w:r>
    </w:p>
    <w:p w:rsidR="005A4545" w:rsidRPr="005A4545" w:rsidRDefault="005A4545" w:rsidP="005A4545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 w:rsidRPr="005A4545">
        <w:rPr>
          <w:rFonts w:ascii="Arial" w:hAnsi="Arial" w:cs="Arial"/>
          <w:sz w:val="24"/>
          <w:szCs w:val="24"/>
        </w:rPr>
        <w:t>Тыс.рублей</w:t>
      </w:r>
      <w:proofErr w:type="spellEnd"/>
    </w:p>
    <w:p w:rsidR="005A4545" w:rsidRPr="005A4545" w:rsidRDefault="005A4545" w:rsidP="005A454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A4545" w:rsidRPr="005A4545" w:rsidRDefault="005A4545" w:rsidP="005A4545">
      <w:pPr>
        <w:spacing w:after="0"/>
        <w:jc w:val="righ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1"/>
        <w:gridCol w:w="2251"/>
        <w:gridCol w:w="2251"/>
        <w:gridCol w:w="2251"/>
      </w:tblGrid>
      <w:tr w:rsidR="005A4545" w:rsidRPr="005A4545" w:rsidTr="00441C12">
        <w:tc>
          <w:tcPr>
            <w:tcW w:w="2251" w:type="dxa"/>
          </w:tcPr>
          <w:p w:rsidR="005A4545" w:rsidRPr="005A4545" w:rsidRDefault="005A4545" w:rsidP="0044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</w:tcPr>
          <w:p w:rsidR="005A4545" w:rsidRPr="005A4545" w:rsidRDefault="005A4545" w:rsidP="0044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2251" w:type="dxa"/>
          </w:tcPr>
          <w:p w:rsidR="005A4545" w:rsidRPr="005A4545" w:rsidRDefault="005A4545" w:rsidP="0044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2251" w:type="dxa"/>
          </w:tcPr>
          <w:p w:rsidR="005A4545" w:rsidRPr="005A4545" w:rsidRDefault="005A4545" w:rsidP="0044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</w:tr>
      <w:tr w:rsidR="005A4545" w:rsidRPr="005A4545" w:rsidTr="00441C12">
        <w:tc>
          <w:tcPr>
            <w:tcW w:w="2251" w:type="dxa"/>
          </w:tcPr>
          <w:p w:rsidR="005A4545" w:rsidRPr="005A4545" w:rsidRDefault="005A4545" w:rsidP="0044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251" w:type="dxa"/>
          </w:tcPr>
          <w:p w:rsidR="005A4545" w:rsidRPr="005A4545" w:rsidRDefault="005A4545" w:rsidP="0044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439,206</w:t>
            </w:r>
          </w:p>
        </w:tc>
        <w:tc>
          <w:tcPr>
            <w:tcW w:w="2251" w:type="dxa"/>
          </w:tcPr>
          <w:p w:rsidR="005A4545" w:rsidRPr="005A4545" w:rsidRDefault="005A4545" w:rsidP="0044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51" w:type="dxa"/>
          </w:tcPr>
          <w:p w:rsidR="005A4545" w:rsidRPr="005A4545" w:rsidRDefault="005A4545" w:rsidP="0044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4545" w:rsidRPr="005A4545" w:rsidTr="00441C12">
        <w:tc>
          <w:tcPr>
            <w:tcW w:w="2251" w:type="dxa"/>
          </w:tcPr>
          <w:p w:rsidR="005A4545" w:rsidRPr="005A4545" w:rsidRDefault="005A4545" w:rsidP="0044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2251" w:type="dxa"/>
          </w:tcPr>
          <w:p w:rsidR="005A4545" w:rsidRPr="005A4545" w:rsidRDefault="005A4545" w:rsidP="0044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28,044</w:t>
            </w:r>
          </w:p>
        </w:tc>
        <w:tc>
          <w:tcPr>
            <w:tcW w:w="2251" w:type="dxa"/>
          </w:tcPr>
          <w:p w:rsidR="005A4545" w:rsidRPr="005A4545" w:rsidRDefault="005A4545" w:rsidP="0044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51" w:type="dxa"/>
          </w:tcPr>
          <w:p w:rsidR="005A4545" w:rsidRPr="005A4545" w:rsidRDefault="005A4545" w:rsidP="0044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4545" w:rsidRPr="005A4545" w:rsidTr="00441C12">
        <w:tc>
          <w:tcPr>
            <w:tcW w:w="2251" w:type="dxa"/>
          </w:tcPr>
          <w:p w:rsidR="005A4545" w:rsidRPr="005A4545" w:rsidRDefault="005A4545" w:rsidP="0044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Муниципальный бюджет</w:t>
            </w:r>
          </w:p>
        </w:tc>
        <w:tc>
          <w:tcPr>
            <w:tcW w:w="2251" w:type="dxa"/>
          </w:tcPr>
          <w:p w:rsidR="005A4545" w:rsidRPr="005A4545" w:rsidRDefault="005A4545" w:rsidP="0044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2251" w:type="dxa"/>
          </w:tcPr>
          <w:p w:rsidR="005A4545" w:rsidRPr="005A4545" w:rsidRDefault="009A78F0" w:rsidP="0044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  <w:r w:rsidR="005A4545" w:rsidRPr="005A454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251" w:type="dxa"/>
          </w:tcPr>
          <w:p w:rsidR="005A4545" w:rsidRPr="005A4545" w:rsidRDefault="009A78F0" w:rsidP="0044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5A4545" w:rsidRPr="005A454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A4545" w:rsidRPr="005A4545" w:rsidTr="00441C12">
        <w:tc>
          <w:tcPr>
            <w:tcW w:w="2251" w:type="dxa"/>
          </w:tcPr>
          <w:p w:rsidR="005A4545" w:rsidRPr="005A4545" w:rsidRDefault="005A4545" w:rsidP="00441C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5A4545">
              <w:rPr>
                <w:rFonts w:ascii="Arial" w:hAnsi="Arial" w:cs="Arial"/>
                <w:b/>
                <w:sz w:val="24"/>
                <w:szCs w:val="24"/>
              </w:rPr>
              <w:t>Всего :</w:t>
            </w:r>
            <w:proofErr w:type="gramEnd"/>
          </w:p>
        </w:tc>
        <w:tc>
          <w:tcPr>
            <w:tcW w:w="2251" w:type="dxa"/>
          </w:tcPr>
          <w:p w:rsidR="005A4545" w:rsidRPr="005A4545" w:rsidRDefault="005A4545" w:rsidP="00441C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545">
              <w:rPr>
                <w:rFonts w:ascii="Arial" w:hAnsi="Arial" w:cs="Arial"/>
                <w:b/>
                <w:sz w:val="24"/>
                <w:szCs w:val="24"/>
              </w:rPr>
              <w:t>603,251</w:t>
            </w:r>
          </w:p>
        </w:tc>
        <w:tc>
          <w:tcPr>
            <w:tcW w:w="2251" w:type="dxa"/>
          </w:tcPr>
          <w:p w:rsidR="005A4545" w:rsidRPr="005A4545" w:rsidRDefault="009A78F0" w:rsidP="00441C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56</w:t>
            </w:r>
            <w:r w:rsidR="005A4545" w:rsidRPr="005A4545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2251" w:type="dxa"/>
          </w:tcPr>
          <w:p w:rsidR="005A4545" w:rsidRPr="005A4545" w:rsidRDefault="009A78F0" w:rsidP="00441C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</w:t>
            </w:r>
            <w:r w:rsidR="005A4545" w:rsidRPr="005A4545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</w:tbl>
    <w:p w:rsidR="005A4545" w:rsidRPr="005A4545" w:rsidRDefault="005A4545" w:rsidP="005A454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A4545" w:rsidRPr="005A4545" w:rsidRDefault="005A4545" w:rsidP="005A4545">
      <w:pPr>
        <w:rPr>
          <w:rFonts w:ascii="Arial" w:hAnsi="Arial" w:cs="Arial"/>
          <w:sz w:val="24"/>
          <w:szCs w:val="24"/>
        </w:rPr>
      </w:pPr>
    </w:p>
    <w:p w:rsidR="005A4545" w:rsidRPr="005A4545" w:rsidRDefault="005A4545">
      <w:pPr>
        <w:rPr>
          <w:rFonts w:ascii="Arial" w:hAnsi="Arial" w:cs="Arial"/>
          <w:sz w:val="24"/>
          <w:szCs w:val="24"/>
        </w:rPr>
        <w:sectPr w:rsidR="005A4545" w:rsidRPr="005A4545" w:rsidSect="005A4545">
          <w:type w:val="continuous"/>
          <w:pgSz w:w="11906" w:h="16838"/>
          <w:pgMar w:top="720" w:right="720" w:bottom="720" w:left="720" w:header="709" w:footer="709" w:gutter="0"/>
          <w:cols w:space="708"/>
          <w:docGrid w:linePitch="381"/>
        </w:sectPr>
      </w:pPr>
    </w:p>
    <w:p w:rsidR="005A4545" w:rsidRPr="005A4545" w:rsidRDefault="005A4545" w:rsidP="005A454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A4545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5A4545" w:rsidRPr="005A4545" w:rsidRDefault="005A4545" w:rsidP="005A454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A4545">
        <w:rPr>
          <w:rFonts w:ascii="Arial" w:hAnsi="Arial" w:cs="Arial"/>
          <w:sz w:val="24"/>
          <w:szCs w:val="24"/>
        </w:rPr>
        <w:t xml:space="preserve">К постановлению Главы </w:t>
      </w:r>
    </w:p>
    <w:p w:rsidR="005A4545" w:rsidRPr="005A4545" w:rsidRDefault="005A4545" w:rsidP="005A454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A4545">
        <w:rPr>
          <w:rFonts w:ascii="Arial" w:hAnsi="Arial" w:cs="Arial"/>
          <w:sz w:val="24"/>
          <w:szCs w:val="24"/>
        </w:rPr>
        <w:t>МР «Тунгиро-Олёкминский район»</w:t>
      </w:r>
    </w:p>
    <w:p w:rsidR="005A4545" w:rsidRPr="005A4545" w:rsidRDefault="005A4545" w:rsidP="005A454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A4545">
        <w:rPr>
          <w:rFonts w:ascii="Arial" w:hAnsi="Arial" w:cs="Arial"/>
          <w:sz w:val="24"/>
          <w:szCs w:val="24"/>
        </w:rPr>
        <w:t xml:space="preserve">От 31.05.2019 г. № 131 </w:t>
      </w:r>
    </w:p>
    <w:p w:rsidR="005A4545" w:rsidRPr="005A4545" w:rsidRDefault="005A4545" w:rsidP="005A4545">
      <w:pPr>
        <w:jc w:val="center"/>
        <w:rPr>
          <w:rFonts w:ascii="Arial" w:hAnsi="Arial" w:cs="Arial"/>
          <w:b/>
          <w:sz w:val="24"/>
          <w:szCs w:val="24"/>
        </w:rPr>
      </w:pPr>
      <w:r w:rsidRPr="005A4545">
        <w:rPr>
          <w:rFonts w:ascii="Arial" w:hAnsi="Arial" w:cs="Arial"/>
          <w:b/>
          <w:sz w:val="24"/>
          <w:szCs w:val="24"/>
        </w:rPr>
        <w:t>Перечень мероприятий программы</w:t>
      </w:r>
    </w:p>
    <w:p w:rsidR="005A4545" w:rsidRPr="005A4545" w:rsidRDefault="005A4545" w:rsidP="005A4545">
      <w:pPr>
        <w:jc w:val="right"/>
        <w:rPr>
          <w:rFonts w:ascii="Arial" w:hAnsi="Arial" w:cs="Arial"/>
          <w:sz w:val="24"/>
          <w:szCs w:val="24"/>
        </w:rPr>
      </w:pPr>
      <w:r w:rsidRPr="005A4545">
        <w:rPr>
          <w:rFonts w:ascii="Arial" w:hAnsi="Arial" w:cs="Arial"/>
          <w:b/>
          <w:sz w:val="24"/>
          <w:szCs w:val="24"/>
        </w:rPr>
        <w:t xml:space="preserve"> </w:t>
      </w:r>
    </w:p>
    <w:p w:rsidR="005A4545" w:rsidRPr="005A4545" w:rsidRDefault="005A4545" w:rsidP="005A4545">
      <w:pPr>
        <w:jc w:val="right"/>
        <w:rPr>
          <w:rFonts w:ascii="Arial" w:hAnsi="Arial" w:cs="Arial"/>
          <w:sz w:val="24"/>
          <w:szCs w:val="24"/>
        </w:rPr>
      </w:pPr>
      <w:r w:rsidRPr="005A4545">
        <w:rPr>
          <w:rFonts w:ascii="Arial" w:hAnsi="Arial" w:cs="Arial"/>
          <w:sz w:val="24"/>
          <w:szCs w:val="24"/>
        </w:rPr>
        <w:t>(руб. в ценах соответствующих лет)</w:t>
      </w:r>
    </w:p>
    <w:p w:rsidR="005A4545" w:rsidRPr="005A4545" w:rsidRDefault="005A4545" w:rsidP="005A4545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5A4545">
        <w:rPr>
          <w:rFonts w:ascii="Arial" w:hAnsi="Arial" w:cs="Arial"/>
          <w:b/>
          <w:sz w:val="24"/>
          <w:szCs w:val="24"/>
        </w:rPr>
        <w:t xml:space="preserve">Муниципальный </w:t>
      </w:r>
      <w:proofErr w:type="gramStart"/>
      <w:r w:rsidRPr="005A4545">
        <w:rPr>
          <w:rFonts w:ascii="Arial" w:hAnsi="Arial" w:cs="Arial"/>
          <w:b/>
          <w:sz w:val="24"/>
          <w:szCs w:val="24"/>
        </w:rPr>
        <w:t>район  «</w:t>
      </w:r>
      <w:proofErr w:type="gramEnd"/>
      <w:r w:rsidRPr="005A4545">
        <w:rPr>
          <w:rFonts w:ascii="Arial" w:hAnsi="Arial" w:cs="Arial"/>
          <w:b/>
          <w:sz w:val="24"/>
          <w:szCs w:val="24"/>
        </w:rPr>
        <w:t>Тунгиро-Олёкминский район» Забайкальского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5"/>
        <w:gridCol w:w="772"/>
        <w:gridCol w:w="3315"/>
        <w:gridCol w:w="1633"/>
        <w:gridCol w:w="1840"/>
        <w:gridCol w:w="1665"/>
        <w:gridCol w:w="2055"/>
        <w:gridCol w:w="2561"/>
      </w:tblGrid>
      <w:tr w:rsidR="005A4545" w:rsidRPr="005A4545" w:rsidTr="009A78F0">
        <w:tc>
          <w:tcPr>
            <w:tcW w:w="1105" w:type="dxa"/>
            <w:vMerge w:val="restart"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772" w:type="dxa"/>
            <w:vMerge w:val="restart"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315" w:type="dxa"/>
            <w:vMerge w:val="restart"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93" w:type="dxa"/>
            <w:gridSpan w:val="4"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 xml:space="preserve">Объемы финансирования </w:t>
            </w:r>
            <w:proofErr w:type="spellStart"/>
            <w:r w:rsidRPr="005A454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5A45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61" w:type="dxa"/>
            <w:vMerge w:val="restart"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Результат реализации мероприятия</w:t>
            </w:r>
          </w:p>
        </w:tc>
      </w:tr>
      <w:tr w:rsidR="005A4545" w:rsidRPr="005A4545" w:rsidTr="009A78F0">
        <w:tc>
          <w:tcPr>
            <w:tcW w:w="1105" w:type="dxa"/>
            <w:vMerge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560" w:type="dxa"/>
            <w:gridSpan w:val="3"/>
          </w:tcPr>
          <w:p w:rsidR="005A4545" w:rsidRPr="005A4545" w:rsidRDefault="005A4545" w:rsidP="0044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В том числе за счет</w:t>
            </w:r>
          </w:p>
        </w:tc>
        <w:tc>
          <w:tcPr>
            <w:tcW w:w="2561" w:type="dxa"/>
            <w:vMerge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545" w:rsidRPr="005A4545" w:rsidTr="009A78F0">
        <w:tc>
          <w:tcPr>
            <w:tcW w:w="1105" w:type="dxa"/>
            <w:vMerge/>
            <w:tcBorders>
              <w:bottom w:val="single" w:sz="4" w:space="0" w:color="auto"/>
            </w:tcBorders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1665" w:type="dxa"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Средств бюджета субъекта РФ</w:t>
            </w:r>
          </w:p>
        </w:tc>
        <w:tc>
          <w:tcPr>
            <w:tcW w:w="2055" w:type="dxa"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Средств бюджета муниципального образования</w:t>
            </w:r>
          </w:p>
        </w:tc>
        <w:tc>
          <w:tcPr>
            <w:tcW w:w="2561" w:type="dxa"/>
            <w:vMerge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545" w:rsidRPr="005A4545" w:rsidTr="009A78F0">
        <w:tc>
          <w:tcPr>
            <w:tcW w:w="1105" w:type="dxa"/>
            <w:vMerge w:val="restart"/>
            <w:tcBorders>
              <w:top w:val="single" w:sz="4" w:space="0" w:color="auto"/>
            </w:tcBorders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772" w:type="dxa"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15" w:type="dxa"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 xml:space="preserve">Материально-техническое оснащение кабинета эвенкийского языка. Приобретение автоматизированных рабочих мест (АРМ), магнитно-маркерной доски, зеркального фотоаппарата. </w:t>
            </w:r>
          </w:p>
        </w:tc>
        <w:tc>
          <w:tcPr>
            <w:tcW w:w="1633" w:type="dxa"/>
          </w:tcPr>
          <w:p w:rsidR="005A4545" w:rsidRPr="005A4545" w:rsidRDefault="009A78F0" w:rsidP="009A78F0">
            <w:pPr>
              <w:ind w:firstLine="5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182998,68</w:t>
            </w:r>
          </w:p>
        </w:tc>
        <w:tc>
          <w:tcPr>
            <w:tcW w:w="1840" w:type="dxa"/>
          </w:tcPr>
          <w:p w:rsidR="005A4545" w:rsidRPr="005A4545" w:rsidRDefault="009A78F0" w:rsidP="009A78F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133236.12</w:t>
            </w:r>
          </w:p>
        </w:tc>
        <w:tc>
          <w:tcPr>
            <w:tcW w:w="1665" w:type="dxa"/>
          </w:tcPr>
          <w:p w:rsidR="005A4545" w:rsidRPr="005A4545" w:rsidRDefault="00B60CC7" w:rsidP="009A78F0">
            <w:pPr>
              <w:ind w:hanging="1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8507.56</w:t>
            </w:r>
          </w:p>
        </w:tc>
        <w:tc>
          <w:tcPr>
            <w:tcW w:w="2055" w:type="dxa"/>
          </w:tcPr>
          <w:p w:rsidR="005A4545" w:rsidRPr="005A4545" w:rsidRDefault="00B60CC7" w:rsidP="00B60CC7">
            <w:pPr>
              <w:ind w:firstLine="1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41255.00</w:t>
            </w:r>
          </w:p>
        </w:tc>
        <w:tc>
          <w:tcPr>
            <w:tcW w:w="2561" w:type="dxa"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>Улучшение качества предоставленных услуг</w:t>
            </w:r>
          </w:p>
        </w:tc>
      </w:tr>
      <w:tr w:rsidR="005A4545" w:rsidRPr="005A4545" w:rsidTr="009A78F0">
        <w:tc>
          <w:tcPr>
            <w:tcW w:w="1105" w:type="dxa"/>
            <w:vMerge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15" w:type="dxa"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 xml:space="preserve">Материально-техническое оснащение детских садов. </w:t>
            </w:r>
            <w:proofErr w:type="gramStart"/>
            <w:r w:rsidRPr="005A4545">
              <w:rPr>
                <w:rFonts w:ascii="Arial" w:hAnsi="Arial" w:cs="Arial"/>
                <w:sz w:val="24"/>
                <w:szCs w:val="24"/>
              </w:rPr>
              <w:t>Приобретение  автоматизированных</w:t>
            </w:r>
            <w:proofErr w:type="gramEnd"/>
            <w:r w:rsidRPr="005A4545">
              <w:rPr>
                <w:rFonts w:ascii="Arial" w:hAnsi="Arial" w:cs="Arial"/>
                <w:sz w:val="24"/>
                <w:szCs w:val="24"/>
              </w:rPr>
              <w:t xml:space="preserve"> рабочих мест (АРМ) для воспитателей в детский сад с. Средняя Олекма и с. Моклакан </w:t>
            </w:r>
          </w:p>
        </w:tc>
        <w:tc>
          <w:tcPr>
            <w:tcW w:w="1633" w:type="dxa"/>
          </w:tcPr>
          <w:p w:rsidR="005A4545" w:rsidRPr="005A4545" w:rsidRDefault="005A4545" w:rsidP="009A78F0">
            <w:pPr>
              <w:ind w:firstLine="5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545">
              <w:rPr>
                <w:rFonts w:ascii="Arial" w:hAnsi="Arial" w:cs="Arial"/>
                <w:b/>
                <w:sz w:val="24"/>
                <w:szCs w:val="24"/>
              </w:rPr>
              <w:t>105 999,50</w:t>
            </w:r>
          </w:p>
        </w:tc>
        <w:tc>
          <w:tcPr>
            <w:tcW w:w="1840" w:type="dxa"/>
          </w:tcPr>
          <w:p w:rsidR="005A4545" w:rsidRPr="005A4545" w:rsidRDefault="005A4545" w:rsidP="00B60CC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77 174,65</w:t>
            </w:r>
          </w:p>
        </w:tc>
        <w:tc>
          <w:tcPr>
            <w:tcW w:w="1665" w:type="dxa"/>
          </w:tcPr>
          <w:p w:rsidR="005A4545" w:rsidRPr="005A4545" w:rsidRDefault="005A4545" w:rsidP="00B60CC7">
            <w:pPr>
              <w:ind w:hanging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4 927,85</w:t>
            </w:r>
          </w:p>
        </w:tc>
        <w:tc>
          <w:tcPr>
            <w:tcW w:w="2055" w:type="dxa"/>
          </w:tcPr>
          <w:p w:rsidR="005A4545" w:rsidRPr="005A4545" w:rsidRDefault="005A4545" w:rsidP="00B60CC7">
            <w:pPr>
              <w:ind w:firstLine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23 897,0</w:t>
            </w:r>
          </w:p>
        </w:tc>
        <w:tc>
          <w:tcPr>
            <w:tcW w:w="2561" w:type="dxa"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>Улучшение качества предоставленных услуг</w:t>
            </w:r>
          </w:p>
        </w:tc>
      </w:tr>
      <w:tr w:rsidR="005A4545" w:rsidRPr="005A4545" w:rsidTr="009A78F0">
        <w:tc>
          <w:tcPr>
            <w:tcW w:w="1105" w:type="dxa"/>
            <w:vMerge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15" w:type="dxa"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Материально-</w:t>
            </w:r>
            <w:r w:rsidRPr="005A4545">
              <w:rPr>
                <w:rFonts w:ascii="Arial" w:hAnsi="Arial" w:cs="Arial"/>
                <w:sz w:val="24"/>
                <w:szCs w:val="24"/>
              </w:rPr>
              <w:lastRenderedPageBreak/>
              <w:t>техническое оснащение пришкольного интерната. Приобретение мягкого инвентаря, музыкального центра, телевизора.</w:t>
            </w:r>
          </w:p>
        </w:tc>
        <w:tc>
          <w:tcPr>
            <w:tcW w:w="1633" w:type="dxa"/>
          </w:tcPr>
          <w:p w:rsidR="005A4545" w:rsidRPr="005A4545" w:rsidRDefault="005A4545" w:rsidP="009A78F0">
            <w:pPr>
              <w:ind w:firstLine="5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545">
              <w:rPr>
                <w:rFonts w:ascii="Arial" w:hAnsi="Arial" w:cs="Arial"/>
                <w:b/>
                <w:sz w:val="24"/>
                <w:szCs w:val="24"/>
              </w:rPr>
              <w:lastRenderedPageBreak/>
              <w:t>114 999,50</w:t>
            </w:r>
          </w:p>
        </w:tc>
        <w:tc>
          <w:tcPr>
            <w:tcW w:w="1840" w:type="dxa"/>
          </w:tcPr>
          <w:p w:rsidR="005A4545" w:rsidRPr="005A4545" w:rsidRDefault="005A4545" w:rsidP="00B60CC7">
            <w:pPr>
              <w:ind w:hanging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83 727,24</w:t>
            </w:r>
          </w:p>
        </w:tc>
        <w:tc>
          <w:tcPr>
            <w:tcW w:w="1665" w:type="dxa"/>
          </w:tcPr>
          <w:p w:rsidR="005A4545" w:rsidRPr="005A4545" w:rsidRDefault="005A4545" w:rsidP="00B60CC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5 346,26</w:t>
            </w:r>
          </w:p>
        </w:tc>
        <w:tc>
          <w:tcPr>
            <w:tcW w:w="2055" w:type="dxa"/>
          </w:tcPr>
          <w:p w:rsidR="005A4545" w:rsidRPr="005A4545" w:rsidRDefault="005A4545" w:rsidP="0044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25 926,0</w:t>
            </w:r>
          </w:p>
        </w:tc>
        <w:tc>
          <w:tcPr>
            <w:tcW w:w="2561" w:type="dxa"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Улучшение </w:t>
            </w:r>
            <w:r w:rsidRPr="005A4545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lastRenderedPageBreak/>
              <w:t>качества предоставленных услуг</w:t>
            </w:r>
          </w:p>
        </w:tc>
      </w:tr>
      <w:tr w:rsidR="005A4545" w:rsidRPr="005A4545" w:rsidTr="009A78F0">
        <w:tc>
          <w:tcPr>
            <w:tcW w:w="1105" w:type="dxa"/>
            <w:vMerge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15" w:type="dxa"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Приобретение спасательных жилетов для перевозки детей из отдаленных сёл Тунгиро-Олёкминского района</w:t>
            </w:r>
          </w:p>
        </w:tc>
        <w:tc>
          <w:tcPr>
            <w:tcW w:w="1633" w:type="dxa"/>
          </w:tcPr>
          <w:p w:rsidR="005A4545" w:rsidRPr="005A4545" w:rsidRDefault="005A4545" w:rsidP="009A78F0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545">
              <w:rPr>
                <w:rFonts w:ascii="Arial" w:hAnsi="Arial" w:cs="Arial"/>
                <w:b/>
                <w:sz w:val="24"/>
                <w:szCs w:val="24"/>
              </w:rPr>
              <w:t>32 254,50</w:t>
            </w:r>
          </w:p>
        </w:tc>
        <w:tc>
          <w:tcPr>
            <w:tcW w:w="1840" w:type="dxa"/>
          </w:tcPr>
          <w:p w:rsidR="005A4545" w:rsidRPr="005A4545" w:rsidRDefault="005A4545" w:rsidP="00B60CC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23 482,09</w:t>
            </w:r>
          </w:p>
        </w:tc>
        <w:tc>
          <w:tcPr>
            <w:tcW w:w="1665" w:type="dxa"/>
          </w:tcPr>
          <w:p w:rsidR="005A4545" w:rsidRPr="005A4545" w:rsidRDefault="005A4545" w:rsidP="00B60CC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1 499,41</w:t>
            </w:r>
          </w:p>
        </w:tc>
        <w:tc>
          <w:tcPr>
            <w:tcW w:w="2055" w:type="dxa"/>
          </w:tcPr>
          <w:p w:rsidR="005A4545" w:rsidRPr="005A4545" w:rsidRDefault="005A4545" w:rsidP="00B60CC7">
            <w:pPr>
              <w:ind w:firstLine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7 273,0</w:t>
            </w:r>
          </w:p>
        </w:tc>
        <w:tc>
          <w:tcPr>
            <w:tcW w:w="2561" w:type="dxa"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>Улучшение качества предоставленных услуг</w:t>
            </w:r>
          </w:p>
        </w:tc>
      </w:tr>
      <w:tr w:rsidR="005A4545" w:rsidRPr="005A4545" w:rsidTr="009A78F0">
        <w:tc>
          <w:tcPr>
            <w:tcW w:w="1105" w:type="dxa"/>
            <w:vMerge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15" w:type="dxa"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 xml:space="preserve">Улучшение материально-технической базы СЦД в с. Моклакан. </w:t>
            </w:r>
          </w:p>
        </w:tc>
        <w:tc>
          <w:tcPr>
            <w:tcW w:w="1633" w:type="dxa"/>
          </w:tcPr>
          <w:p w:rsidR="005A4545" w:rsidRPr="005A4545" w:rsidRDefault="005A4545" w:rsidP="009A78F0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545">
              <w:rPr>
                <w:rFonts w:ascii="Arial" w:hAnsi="Arial" w:cs="Arial"/>
                <w:b/>
                <w:sz w:val="24"/>
                <w:szCs w:val="24"/>
              </w:rPr>
              <w:t>37 000,0</w:t>
            </w:r>
          </w:p>
        </w:tc>
        <w:tc>
          <w:tcPr>
            <w:tcW w:w="1840" w:type="dxa"/>
          </w:tcPr>
          <w:p w:rsidR="005A4545" w:rsidRPr="005A4545" w:rsidRDefault="005A4545" w:rsidP="00B60CC7">
            <w:pPr>
              <w:ind w:firstLine="1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26 937,93</w:t>
            </w:r>
          </w:p>
        </w:tc>
        <w:tc>
          <w:tcPr>
            <w:tcW w:w="1665" w:type="dxa"/>
          </w:tcPr>
          <w:p w:rsidR="005A4545" w:rsidRPr="005A4545" w:rsidRDefault="005A4545" w:rsidP="00B60CC7">
            <w:pPr>
              <w:ind w:firstLine="1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1 720,07</w:t>
            </w:r>
          </w:p>
        </w:tc>
        <w:tc>
          <w:tcPr>
            <w:tcW w:w="2055" w:type="dxa"/>
          </w:tcPr>
          <w:p w:rsidR="005A4545" w:rsidRPr="005A4545" w:rsidRDefault="005A4545" w:rsidP="00B60CC7">
            <w:pPr>
              <w:ind w:firstLine="3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8 342,0</w:t>
            </w:r>
          </w:p>
        </w:tc>
        <w:tc>
          <w:tcPr>
            <w:tcW w:w="2561" w:type="dxa"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>Улучшение качества предоставленных услуг</w:t>
            </w:r>
          </w:p>
        </w:tc>
      </w:tr>
      <w:tr w:rsidR="005A4545" w:rsidRPr="005A4545" w:rsidTr="009A78F0">
        <w:tc>
          <w:tcPr>
            <w:tcW w:w="1105" w:type="dxa"/>
            <w:vMerge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15" w:type="dxa"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 xml:space="preserve">Проведение курсов повышения квалификации для учителей эвенкийского языка, </w:t>
            </w:r>
            <w:proofErr w:type="gramStart"/>
            <w:r w:rsidRPr="005A4545">
              <w:rPr>
                <w:rFonts w:ascii="Arial" w:hAnsi="Arial" w:cs="Arial"/>
                <w:sz w:val="24"/>
                <w:szCs w:val="24"/>
              </w:rPr>
              <w:t>специалистов</w:t>
            </w:r>
            <w:proofErr w:type="gramEnd"/>
            <w:r w:rsidRPr="005A4545">
              <w:rPr>
                <w:rFonts w:ascii="Arial" w:hAnsi="Arial" w:cs="Arial"/>
                <w:sz w:val="24"/>
                <w:szCs w:val="24"/>
              </w:rPr>
              <w:t xml:space="preserve"> занимающихся изучением и пропагандой эвенкийской культуры</w:t>
            </w:r>
          </w:p>
        </w:tc>
        <w:tc>
          <w:tcPr>
            <w:tcW w:w="1633" w:type="dxa"/>
          </w:tcPr>
          <w:p w:rsidR="005A4545" w:rsidRPr="005A4545" w:rsidRDefault="005A4545" w:rsidP="009A78F0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545">
              <w:rPr>
                <w:rFonts w:ascii="Arial" w:hAnsi="Arial" w:cs="Arial"/>
                <w:b/>
                <w:sz w:val="24"/>
                <w:szCs w:val="24"/>
              </w:rPr>
              <w:t>29 999,50</w:t>
            </w:r>
          </w:p>
        </w:tc>
        <w:tc>
          <w:tcPr>
            <w:tcW w:w="1840" w:type="dxa"/>
          </w:tcPr>
          <w:p w:rsidR="005A4545" w:rsidRPr="005A4545" w:rsidRDefault="005A4545" w:rsidP="00B60CC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21 841,83</w:t>
            </w:r>
          </w:p>
        </w:tc>
        <w:tc>
          <w:tcPr>
            <w:tcW w:w="1665" w:type="dxa"/>
          </w:tcPr>
          <w:p w:rsidR="005A4545" w:rsidRPr="005A4545" w:rsidRDefault="005A4545" w:rsidP="00B60CC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1 394,67</w:t>
            </w:r>
          </w:p>
        </w:tc>
        <w:tc>
          <w:tcPr>
            <w:tcW w:w="2055" w:type="dxa"/>
          </w:tcPr>
          <w:p w:rsidR="005A4545" w:rsidRPr="005A4545" w:rsidRDefault="005A4545" w:rsidP="00B60CC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6 763,0</w:t>
            </w:r>
          </w:p>
        </w:tc>
        <w:tc>
          <w:tcPr>
            <w:tcW w:w="2561" w:type="dxa"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>Улучшение качества предоставленных услуг</w:t>
            </w:r>
          </w:p>
        </w:tc>
      </w:tr>
      <w:tr w:rsidR="005A4545" w:rsidRPr="005A4545" w:rsidTr="009A78F0">
        <w:tc>
          <w:tcPr>
            <w:tcW w:w="1105" w:type="dxa"/>
            <w:vMerge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15" w:type="dxa"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 xml:space="preserve">Участие в фестивалях, праздниках, проводимых в Тунгиро-Олёкминском районе- празднование «Дня Аборигена» </w:t>
            </w:r>
          </w:p>
        </w:tc>
        <w:tc>
          <w:tcPr>
            <w:tcW w:w="1633" w:type="dxa"/>
          </w:tcPr>
          <w:p w:rsidR="005A4545" w:rsidRPr="005A4545" w:rsidRDefault="005A4545" w:rsidP="009A78F0">
            <w:pPr>
              <w:ind w:firstLine="5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545">
              <w:rPr>
                <w:rFonts w:ascii="Arial" w:hAnsi="Arial" w:cs="Arial"/>
                <w:b/>
                <w:sz w:val="24"/>
                <w:szCs w:val="24"/>
              </w:rPr>
              <w:t>100 000,0</w:t>
            </w:r>
          </w:p>
        </w:tc>
        <w:tc>
          <w:tcPr>
            <w:tcW w:w="1840" w:type="dxa"/>
          </w:tcPr>
          <w:p w:rsidR="005A4545" w:rsidRPr="005A4545" w:rsidRDefault="005A4545" w:rsidP="00B60CC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72 807,03</w:t>
            </w:r>
          </w:p>
        </w:tc>
        <w:tc>
          <w:tcPr>
            <w:tcW w:w="1665" w:type="dxa"/>
          </w:tcPr>
          <w:p w:rsidR="005A4545" w:rsidRPr="005A4545" w:rsidRDefault="005A4545" w:rsidP="00B60CC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4 648,97</w:t>
            </w:r>
          </w:p>
        </w:tc>
        <w:tc>
          <w:tcPr>
            <w:tcW w:w="2055" w:type="dxa"/>
          </w:tcPr>
          <w:p w:rsidR="005A4545" w:rsidRPr="005A4545" w:rsidRDefault="005A4545" w:rsidP="0044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22 544,0</w:t>
            </w:r>
          </w:p>
        </w:tc>
        <w:tc>
          <w:tcPr>
            <w:tcW w:w="2561" w:type="dxa"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>Улучшение качества предоставленных услуг</w:t>
            </w:r>
          </w:p>
        </w:tc>
      </w:tr>
      <w:tr w:rsidR="005A4545" w:rsidRPr="005A4545" w:rsidTr="009A78F0">
        <w:tc>
          <w:tcPr>
            <w:tcW w:w="1105" w:type="dxa"/>
            <w:vMerge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5A4545" w:rsidRPr="005A4545" w:rsidRDefault="005A4545" w:rsidP="00441C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4545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633" w:type="dxa"/>
          </w:tcPr>
          <w:p w:rsidR="005A4545" w:rsidRPr="005A4545" w:rsidRDefault="005A4545" w:rsidP="00B60CC7">
            <w:pPr>
              <w:ind w:firstLine="5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545">
              <w:rPr>
                <w:rFonts w:ascii="Arial" w:hAnsi="Arial" w:cs="Arial"/>
                <w:b/>
                <w:sz w:val="24"/>
                <w:szCs w:val="24"/>
              </w:rPr>
              <w:t>603 251,68</w:t>
            </w:r>
          </w:p>
        </w:tc>
        <w:tc>
          <w:tcPr>
            <w:tcW w:w="1840" w:type="dxa"/>
          </w:tcPr>
          <w:p w:rsidR="005A4545" w:rsidRPr="005A4545" w:rsidRDefault="005A4545" w:rsidP="00B60CC7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545">
              <w:rPr>
                <w:rFonts w:ascii="Arial" w:hAnsi="Arial" w:cs="Arial"/>
                <w:b/>
                <w:sz w:val="24"/>
                <w:szCs w:val="24"/>
              </w:rPr>
              <w:t>439 206,89</w:t>
            </w:r>
          </w:p>
        </w:tc>
        <w:tc>
          <w:tcPr>
            <w:tcW w:w="1665" w:type="dxa"/>
          </w:tcPr>
          <w:p w:rsidR="005A4545" w:rsidRPr="005A4545" w:rsidRDefault="005A4545" w:rsidP="00B60CC7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545">
              <w:rPr>
                <w:rFonts w:ascii="Arial" w:hAnsi="Arial" w:cs="Arial"/>
                <w:b/>
                <w:sz w:val="24"/>
                <w:szCs w:val="24"/>
              </w:rPr>
              <w:t>28 044,79</w:t>
            </w:r>
          </w:p>
        </w:tc>
        <w:tc>
          <w:tcPr>
            <w:tcW w:w="2055" w:type="dxa"/>
          </w:tcPr>
          <w:p w:rsidR="005A4545" w:rsidRPr="005A4545" w:rsidRDefault="005A4545" w:rsidP="00B60CC7">
            <w:pPr>
              <w:ind w:firstLine="1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545">
              <w:rPr>
                <w:rFonts w:ascii="Arial" w:hAnsi="Arial" w:cs="Arial"/>
                <w:b/>
                <w:sz w:val="24"/>
                <w:szCs w:val="24"/>
              </w:rPr>
              <w:t>136 000,00</w:t>
            </w:r>
          </w:p>
        </w:tc>
        <w:tc>
          <w:tcPr>
            <w:tcW w:w="2561" w:type="dxa"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2E0E" w:rsidRPr="005A4545" w:rsidTr="009A78F0">
        <w:tc>
          <w:tcPr>
            <w:tcW w:w="1105" w:type="dxa"/>
            <w:vMerge w:val="restart"/>
          </w:tcPr>
          <w:p w:rsidR="00D72E0E" w:rsidRPr="005A4545" w:rsidRDefault="00D72E0E" w:rsidP="00441C12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772" w:type="dxa"/>
          </w:tcPr>
          <w:p w:rsidR="00D72E0E" w:rsidRPr="005A4545" w:rsidRDefault="00D72E0E" w:rsidP="00441C12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D72E0E" w:rsidRPr="005A4545" w:rsidRDefault="00D72E0E" w:rsidP="00B60CC7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 xml:space="preserve">приобретение </w:t>
            </w:r>
            <w:r>
              <w:rPr>
                <w:rFonts w:ascii="Arial" w:hAnsi="Arial" w:cs="Arial"/>
                <w:sz w:val="24"/>
                <w:szCs w:val="24"/>
              </w:rPr>
              <w:t xml:space="preserve">сценических национальных эвенкийских костюмов и музыкальных инструментов для детей, участников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самодейтельного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фольклорного коллектива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Дылачакан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» в МБОУ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«Тупикская СОШ»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D72E0E" w:rsidRPr="005A4545" w:rsidRDefault="00D72E0E" w:rsidP="00B60CC7">
            <w:pPr>
              <w:ind w:firstLine="5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15</w:t>
            </w:r>
            <w:r w:rsidRPr="005A4545">
              <w:rPr>
                <w:rFonts w:ascii="Arial" w:hAnsi="Arial" w:cs="Arial"/>
                <w:b/>
                <w:sz w:val="24"/>
                <w:szCs w:val="24"/>
              </w:rPr>
              <w:t> 000,0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D72E0E" w:rsidRPr="005A4545" w:rsidRDefault="00D72E0E" w:rsidP="0044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D72E0E" w:rsidRPr="005A4545" w:rsidRDefault="00D72E0E" w:rsidP="0044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D72E0E" w:rsidRPr="005A4545" w:rsidRDefault="00D72E0E" w:rsidP="00B60C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5A4545">
              <w:rPr>
                <w:rFonts w:ascii="Arial" w:hAnsi="Arial" w:cs="Arial"/>
                <w:sz w:val="24"/>
                <w:szCs w:val="24"/>
              </w:rPr>
              <w:t xml:space="preserve"> 000,0</w:t>
            </w:r>
          </w:p>
        </w:tc>
        <w:tc>
          <w:tcPr>
            <w:tcW w:w="2561" w:type="dxa"/>
            <w:vMerge w:val="restart"/>
          </w:tcPr>
          <w:p w:rsidR="00D72E0E" w:rsidRPr="005A4545" w:rsidRDefault="00D72E0E" w:rsidP="00441C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Сохранение и развитие национальной культуры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эвенков .Укрепление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 расширение межэтнических связей. Реализация прав коренных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малочисленных народов на создание общин. Сохранение и популяризация национальных традиций эвенков. Сохранение национального языка эвенков.</w:t>
            </w:r>
          </w:p>
        </w:tc>
      </w:tr>
      <w:tr w:rsidR="00D72E0E" w:rsidRPr="005A4545" w:rsidTr="009A78F0">
        <w:trPr>
          <w:trHeight w:val="1012"/>
        </w:trPr>
        <w:tc>
          <w:tcPr>
            <w:tcW w:w="1105" w:type="dxa"/>
            <w:vMerge/>
          </w:tcPr>
          <w:p w:rsidR="00D72E0E" w:rsidRPr="005A4545" w:rsidRDefault="00D72E0E" w:rsidP="00441C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D72E0E" w:rsidRPr="005A4545" w:rsidRDefault="00D72E0E" w:rsidP="00441C12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D72E0E" w:rsidRPr="005A4545" w:rsidRDefault="00D72E0E" w:rsidP="00441C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фестивалях, эвенкийских праздниках, мероприятий, проводимых АКМНС Сибири и ДВ РФ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D72E0E" w:rsidRPr="005A4545" w:rsidRDefault="00D72E0E" w:rsidP="00D72E0E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Pr="005A4545">
              <w:rPr>
                <w:rFonts w:ascii="Arial" w:hAnsi="Arial" w:cs="Arial"/>
                <w:b/>
                <w:sz w:val="24"/>
                <w:szCs w:val="24"/>
              </w:rPr>
              <w:t xml:space="preserve"> 000,0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D72E0E" w:rsidRPr="005A4545" w:rsidRDefault="00D72E0E" w:rsidP="0044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D72E0E" w:rsidRPr="005A4545" w:rsidRDefault="00D72E0E" w:rsidP="0044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D72E0E" w:rsidRPr="005A4545" w:rsidRDefault="00D72E0E" w:rsidP="0044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5A4545">
              <w:rPr>
                <w:rFonts w:ascii="Arial" w:hAnsi="Arial" w:cs="Arial"/>
                <w:sz w:val="24"/>
                <w:szCs w:val="24"/>
              </w:rPr>
              <w:t xml:space="preserve"> 000,0</w:t>
            </w:r>
          </w:p>
        </w:tc>
        <w:tc>
          <w:tcPr>
            <w:tcW w:w="2561" w:type="dxa"/>
            <w:vMerge/>
          </w:tcPr>
          <w:p w:rsidR="00D72E0E" w:rsidRPr="005A4545" w:rsidRDefault="00D72E0E" w:rsidP="00441C12">
            <w:pPr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D72E0E" w:rsidRPr="005A4545" w:rsidTr="009A78F0">
        <w:trPr>
          <w:trHeight w:val="1012"/>
        </w:trPr>
        <w:tc>
          <w:tcPr>
            <w:tcW w:w="1105" w:type="dxa"/>
            <w:vMerge/>
          </w:tcPr>
          <w:p w:rsidR="00D72E0E" w:rsidRPr="005A4545" w:rsidRDefault="00D72E0E" w:rsidP="00441C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D72E0E" w:rsidRPr="005A4545" w:rsidRDefault="00D72E0E" w:rsidP="00441C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D72E0E" w:rsidRDefault="00D72E0E" w:rsidP="00441C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Поддержка родовых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общин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выделение средств на оформление документов на регистрацию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D72E0E" w:rsidRDefault="00D72E0E" w:rsidP="00D72E0E">
            <w:pPr>
              <w:ind w:firstLine="5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8000,0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D72E0E" w:rsidRPr="005A4545" w:rsidRDefault="00D72E0E" w:rsidP="0044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D72E0E" w:rsidRPr="005A4545" w:rsidRDefault="00D72E0E" w:rsidP="0044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D72E0E" w:rsidRDefault="00D72E0E" w:rsidP="0044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8000,0</w:t>
            </w:r>
          </w:p>
        </w:tc>
        <w:tc>
          <w:tcPr>
            <w:tcW w:w="2561" w:type="dxa"/>
            <w:vMerge/>
          </w:tcPr>
          <w:p w:rsidR="00D72E0E" w:rsidRPr="005A4545" w:rsidRDefault="00D72E0E" w:rsidP="00441C12">
            <w:pPr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D72E0E" w:rsidRPr="005A4545" w:rsidTr="009A78F0">
        <w:trPr>
          <w:trHeight w:val="1012"/>
        </w:trPr>
        <w:tc>
          <w:tcPr>
            <w:tcW w:w="1105" w:type="dxa"/>
            <w:vMerge/>
          </w:tcPr>
          <w:p w:rsidR="00D72E0E" w:rsidRPr="005A4545" w:rsidRDefault="00D72E0E" w:rsidP="00441C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D72E0E" w:rsidRPr="005A4545" w:rsidRDefault="00D72E0E" w:rsidP="00441C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D72E0E" w:rsidRDefault="00D72E0E" w:rsidP="00441C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Выпуск печатной продукции: буклетов «Эвенки Забайкалья», фотоальбома «День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Аборегена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».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D72E0E" w:rsidRDefault="00D72E0E" w:rsidP="00D72E0E">
            <w:pPr>
              <w:ind w:firstLine="5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5000,0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D72E0E" w:rsidRPr="005A4545" w:rsidRDefault="00D72E0E" w:rsidP="0044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D72E0E" w:rsidRPr="005A4545" w:rsidRDefault="00D72E0E" w:rsidP="0044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D72E0E" w:rsidRDefault="00D72E0E" w:rsidP="0044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</w:t>
            </w:r>
          </w:p>
        </w:tc>
        <w:tc>
          <w:tcPr>
            <w:tcW w:w="2561" w:type="dxa"/>
            <w:vMerge/>
          </w:tcPr>
          <w:p w:rsidR="00D72E0E" w:rsidRPr="005A4545" w:rsidRDefault="00D72E0E" w:rsidP="00441C12">
            <w:pPr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D72E0E" w:rsidRPr="005A4545" w:rsidTr="009A78F0">
        <w:trPr>
          <w:trHeight w:val="1012"/>
        </w:trPr>
        <w:tc>
          <w:tcPr>
            <w:tcW w:w="1105" w:type="dxa"/>
            <w:vMerge/>
          </w:tcPr>
          <w:p w:rsidR="00D72E0E" w:rsidRPr="005A4545" w:rsidRDefault="00D72E0E" w:rsidP="00441C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D72E0E" w:rsidRPr="005A4545" w:rsidRDefault="00D72E0E" w:rsidP="00441C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D72E0E" w:rsidRDefault="00D72E0E" w:rsidP="00441C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праздника родного языка в школе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D72E0E" w:rsidRDefault="00D72E0E" w:rsidP="00D72E0E">
            <w:pPr>
              <w:ind w:firstLine="5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D72E0E" w:rsidRPr="005A4545" w:rsidRDefault="00D72E0E" w:rsidP="0044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D72E0E" w:rsidRPr="005A4545" w:rsidRDefault="00D72E0E" w:rsidP="0044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D72E0E" w:rsidRDefault="00D72E0E" w:rsidP="0044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D72E0E" w:rsidRPr="005A4545" w:rsidRDefault="00D72E0E" w:rsidP="00441C12">
            <w:pPr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D72E0E" w:rsidRPr="005A4545" w:rsidTr="009A78F0">
        <w:trPr>
          <w:trHeight w:val="1012"/>
        </w:trPr>
        <w:tc>
          <w:tcPr>
            <w:tcW w:w="1105" w:type="dxa"/>
            <w:vMerge/>
          </w:tcPr>
          <w:p w:rsidR="00D72E0E" w:rsidRPr="005A4545" w:rsidRDefault="00D72E0E" w:rsidP="00441C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D72E0E" w:rsidRPr="005A4545" w:rsidRDefault="00D72E0E" w:rsidP="00441C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D72E0E" w:rsidRDefault="00D72E0E" w:rsidP="00441C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Перевод на эвенкийский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язык  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выпуск книги произведений эвенкийского поэта Н.В. Сахарова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D72E0E" w:rsidRDefault="00D72E0E" w:rsidP="00D72E0E">
            <w:pPr>
              <w:ind w:firstLine="5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8000,0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D72E0E" w:rsidRPr="005A4545" w:rsidRDefault="00D72E0E" w:rsidP="0044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D72E0E" w:rsidRPr="005A4545" w:rsidRDefault="00D72E0E" w:rsidP="0044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D72E0E" w:rsidRDefault="00D72E0E" w:rsidP="0044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8000,0</w:t>
            </w:r>
          </w:p>
        </w:tc>
        <w:tc>
          <w:tcPr>
            <w:tcW w:w="2561" w:type="dxa"/>
            <w:vMerge/>
          </w:tcPr>
          <w:p w:rsidR="00D72E0E" w:rsidRPr="005A4545" w:rsidRDefault="00D72E0E" w:rsidP="00441C12">
            <w:pPr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D72E0E" w:rsidRPr="005A4545" w:rsidTr="009A78F0">
        <w:trPr>
          <w:trHeight w:val="1012"/>
        </w:trPr>
        <w:tc>
          <w:tcPr>
            <w:tcW w:w="1105" w:type="dxa"/>
            <w:vMerge/>
          </w:tcPr>
          <w:p w:rsidR="00D72E0E" w:rsidRPr="005A4545" w:rsidRDefault="00D72E0E" w:rsidP="00441C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D72E0E" w:rsidRPr="005A4545" w:rsidRDefault="00D72E0E" w:rsidP="00441C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D72E0E" w:rsidRDefault="00D72E0E" w:rsidP="00441C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Участие детей КМНС в летних лингвистических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школах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олимпиадах по родному языку и других регионах ( «Байкальская языковая школа 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D72E0E" w:rsidRDefault="00D72E0E" w:rsidP="00D72E0E">
            <w:pPr>
              <w:ind w:firstLine="5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6000,0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D72E0E" w:rsidRPr="005A4545" w:rsidRDefault="00D72E0E" w:rsidP="0044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D72E0E" w:rsidRPr="005A4545" w:rsidRDefault="00D72E0E" w:rsidP="0044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D72E0E" w:rsidRDefault="00D72E0E" w:rsidP="0044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6000,0</w:t>
            </w:r>
          </w:p>
        </w:tc>
        <w:tc>
          <w:tcPr>
            <w:tcW w:w="2561" w:type="dxa"/>
            <w:vMerge/>
          </w:tcPr>
          <w:p w:rsidR="00D72E0E" w:rsidRPr="005A4545" w:rsidRDefault="00D72E0E" w:rsidP="00441C12">
            <w:pPr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D72E0E" w:rsidRPr="005A4545" w:rsidTr="009A78F0">
        <w:tc>
          <w:tcPr>
            <w:tcW w:w="1105" w:type="dxa"/>
            <w:vMerge/>
          </w:tcPr>
          <w:p w:rsidR="00D72E0E" w:rsidRPr="005A4545" w:rsidRDefault="00D72E0E" w:rsidP="00441C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D72E0E" w:rsidRPr="005A4545" w:rsidRDefault="00D72E0E" w:rsidP="00441C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D72E0E" w:rsidRPr="005A4545" w:rsidRDefault="00D72E0E" w:rsidP="00441C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4545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633" w:type="dxa"/>
          </w:tcPr>
          <w:p w:rsidR="00D72E0E" w:rsidRPr="005A4545" w:rsidRDefault="00D72E0E" w:rsidP="00D72E0E">
            <w:pPr>
              <w:ind w:firstLine="5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56</w:t>
            </w:r>
            <w:r w:rsidRPr="005A4545">
              <w:rPr>
                <w:rFonts w:ascii="Arial" w:hAnsi="Arial" w:cs="Arial"/>
                <w:b/>
                <w:sz w:val="24"/>
                <w:szCs w:val="24"/>
              </w:rPr>
              <w:t> 000,0</w:t>
            </w:r>
          </w:p>
        </w:tc>
        <w:tc>
          <w:tcPr>
            <w:tcW w:w="1840" w:type="dxa"/>
          </w:tcPr>
          <w:p w:rsidR="00D72E0E" w:rsidRPr="005A4545" w:rsidRDefault="00D72E0E" w:rsidP="00441C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D72E0E" w:rsidRPr="005A4545" w:rsidRDefault="00D72E0E" w:rsidP="00441C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D72E0E" w:rsidRPr="005A4545" w:rsidRDefault="00D72E0E" w:rsidP="00441C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56</w:t>
            </w:r>
            <w:r w:rsidRPr="005A4545">
              <w:rPr>
                <w:rFonts w:ascii="Arial" w:hAnsi="Arial" w:cs="Arial"/>
                <w:b/>
                <w:sz w:val="24"/>
                <w:szCs w:val="24"/>
              </w:rPr>
              <w:t> 000,0</w:t>
            </w:r>
          </w:p>
        </w:tc>
        <w:tc>
          <w:tcPr>
            <w:tcW w:w="2561" w:type="dxa"/>
            <w:vMerge/>
          </w:tcPr>
          <w:p w:rsidR="00D72E0E" w:rsidRPr="005A4545" w:rsidRDefault="00D72E0E" w:rsidP="00441C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545" w:rsidRPr="005A4545" w:rsidTr="009A78F0">
        <w:tc>
          <w:tcPr>
            <w:tcW w:w="1105" w:type="dxa"/>
            <w:vMerge w:val="restart"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772" w:type="dxa"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15" w:type="dxa"/>
          </w:tcPr>
          <w:p w:rsidR="005A4545" w:rsidRPr="005A4545" w:rsidRDefault="00D72E0E" w:rsidP="00441C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инвернтаря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необходимого оборудования для ведения традиционной хозяйственной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633" w:type="dxa"/>
          </w:tcPr>
          <w:p w:rsidR="005A4545" w:rsidRPr="005A4545" w:rsidRDefault="00D72E0E" w:rsidP="00D72E0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5A4545" w:rsidRPr="005A4545">
              <w:rPr>
                <w:rFonts w:ascii="Arial" w:hAnsi="Arial" w:cs="Arial"/>
                <w:sz w:val="24"/>
                <w:szCs w:val="24"/>
              </w:rPr>
              <w:t>0 000,0</w:t>
            </w:r>
          </w:p>
        </w:tc>
        <w:tc>
          <w:tcPr>
            <w:tcW w:w="1840" w:type="dxa"/>
          </w:tcPr>
          <w:p w:rsidR="005A4545" w:rsidRPr="005A4545" w:rsidRDefault="005A4545" w:rsidP="0044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5A4545" w:rsidRPr="005A4545" w:rsidRDefault="005A4545" w:rsidP="0044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</w:tcPr>
          <w:p w:rsidR="005A4545" w:rsidRPr="005A4545" w:rsidRDefault="00D72E0E" w:rsidP="0044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A4545" w:rsidRPr="005A4545">
              <w:rPr>
                <w:rFonts w:ascii="Arial" w:hAnsi="Arial" w:cs="Arial"/>
                <w:sz w:val="24"/>
                <w:szCs w:val="24"/>
              </w:rPr>
              <w:t>0  000,0</w:t>
            </w:r>
          </w:p>
        </w:tc>
        <w:tc>
          <w:tcPr>
            <w:tcW w:w="2561" w:type="dxa"/>
          </w:tcPr>
          <w:p w:rsidR="005A4545" w:rsidRPr="005A4545" w:rsidRDefault="001B3D75" w:rsidP="00441C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Материальная поддержка родовых общин</w:t>
            </w:r>
          </w:p>
        </w:tc>
      </w:tr>
      <w:tr w:rsidR="001B3D75" w:rsidRPr="005A4545" w:rsidTr="009A78F0">
        <w:trPr>
          <w:trHeight w:val="1114"/>
        </w:trPr>
        <w:tc>
          <w:tcPr>
            <w:tcW w:w="1105" w:type="dxa"/>
            <w:vMerge/>
          </w:tcPr>
          <w:p w:rsidR="001B3D75" w:rsidRPr="005A4545" w:rsidRDefault="001B3D75" w:rsidP="00441C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1B3D75" w:rsidRPr="005A4545" w:rsidRDefault="001B3D75" w:rsidP="00441C12">
            <w:pPr>
              <w:rPr>
                <w:rFonts w:ascii="Arial" w:hAnsi="Arial" w:cs="Arial"/>
                <w:sz w:val="24"/>
                <w:szCs w:val="24"/>
              </w:rPr>
            </w:pPr>
            <w:r w:rsidRPr="005A45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15" w:type="dxa"/>
          </w:tcPr>
          <w:p w:rsidR="001B3D75" w:rsidRPr="005A4545" w:rsidRDefault="001B3D75" w:rsidP="00441C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Проезд к месту учебы и обратно детей, обучающихся в школе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Акрктика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г. Нерюнгри Саха-Якутия</w:t>
            </w:r>
          </w:p>
        </w:tc>
        <w:tc>
          <w:tcPr>
            <w:tcW w:w="1633" w:type="dxa"/>
          </w:tcPr>
          <w:p w:rsidR="001B3D75" w:rsidRPr="001B3D75" w:rsidRDefault="001B3D75" w:rsidP="00D72E0E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3D75">
              <w:rPr>
                <w:rFonts w:ascii="Arial" w:hAnsi="Arial" w:cs="Arial"/>
                <w:b/>
                <w:sz w:val="24"/>
                <w:szCs w:val="24"/>
              </w:rPr>
              <w:t>20 000,0</w:t>
            </w:r>
          </w:p>
        </w:tc>
        <w:tc>
          <w:tcPr>
            <w:tcW w:w="1840" w:type="dxa"/>
          </w:tcPr>
          <w:p w:rsidR="001B3D75" w:rsidRPr="005A4545" w:rsidRDefault="001B3D75" w:rsidP="0044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1B3D75" w:rsidRPr="005A4545" w:rsidRDefault="001B3D75" w:rsidP="0044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</w:tcPr>
          <w:p w:rsidR="001B3D75" w:rsidRPr="005A4545" w:rsidRDefault="001B3D75" w:rsidP="0044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5A4545">
              <w:rPr>
                <w:rFonts w:ascii="Arial" w:hAnsi="Arial" w:cs="Arial"/>
                <w:sz w:val="24"/>
                <w:szCs w:val="24"/>
              </w:rPr>
              <w:t xml:space="preserve"> 000,0</w:t>
            </w:r>
          </w:p>
        </w:tc>
        <w:tc>
          <w:tcPr>
            <w:tcW w:w="2561" w:type="dxa"/>
            <w:vMerge w:val="restart"/>
          </w:tcPr>
          <w:p w:rsidR="001B3D75" w:rsidRPr="005A4545" w:rsidRDefault="001B3D75" w:rsidP="00441C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Сохранение и развитие национальной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культуры и языка эвенков, поддержка талантливых детей и молодежи.</w:t>
            </w:r>
          </w:p>
        </w:tc>
      </w:tr>
      <w:tr w:rsidR="001B3D75" w:rsidRPr="005A4545" w:rsidTr="009A78F0">
        <w:trPr>
          <w:trHeight w:val="1114"/>
        </w:trPr>
        <w:tc>
          <w:tcPr>
            <w:tcW w:w="1105" w:type="dxa"/>
            <w:vMerge/>
          </w:tcPr>
          <w:p w:rsidR="001B3D75" w:rsidRPr="005A4545" w:rsidRDefault="001B3D75" w:rsidP="00441C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1B3D75" w:rsidRPr="005A4545" w:rsidRDefault="001B3D75" w:rsidP="00441C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1B3D75" w:rsidRDefault="001B3D75" w:rsidP="00441C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Участие детей КМНС в летних лингвистических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школах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олимпиадах по родному языку и других регионах ( «Байкальская языковая школа 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633" w:type="dxa"/>
          </w:tcPr>
          <w:p w:rsidR="001B3D75" w:rsidRPr="001B3D75" w:rsidRDefault="001B3D75" w:rsidP="00D72E0E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3D75">
              <w:rPr>
                <w:rFonts w:ascii="Arial" w:hAnsi="Arial" w:cs="Arial"/>
                <w:b/>
                <w:sz w:val="24"/>
                <w:szCs w:val="24"/>
              </w:rPr>
              <w:t>10000,0</w:t>
            </w:r>
          </w:p>
        </w:tc>
        <w:tc>
          <w:tcPr>
            <w:tcW w:w="1840" w:type="dxa"/>
          </w:tcPr>
          <w:p w:rsidR="001B3D75" w:rsidRPr="005A4545" w:rsidRDefault="001B3D75" w:rsidP="0044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1B3D75" w:rsidRPr="005A4545" w:rsidRDefault="001B3D75" w:rsidP="0044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</w:tcPr>
          <w:p w:rsidR="001B3D75" w:rsidRDefault="001B3D75" w:rsidP="0044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2561" w:type="dxa"/>
            <w:vMerge/>
          </w:tcPr>
          <w:p w:rsidR="001B3D75" w:rsidRPr="005A4545" w:rsidRDefault="001B3D75" w:rsidP="00441C12">
            <w:pPr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5A4545" w:rsidRPr="005A4545" w:rsidTr="001B3D75">
        <w:trPr>
          <w:trHeight w:val="328"/>
        </w:trPr>
        <w:tc>
          <w:tcPr>
            <w:tcW w:w="1105" w:type="dxa"/>
            <w:vMerge/>
          </w:tcPr>
          <w:p w:rsidR="005A4545" w:rsidRPr="005A4545" w:rsidRDefault="005A4545" w:rsidP="00441C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5A4545" w:rsidRPr="005A4545" w:rsidRDefault="005A4545" w:rsidP="00441C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5A4545" w:rsidRPr="005A4545" w:rsidRDefault="005A4545" w:rsidP="00441C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4545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633" w:type="dxa"/>
          </w:tcPr>
          <w:p w:rsidR="005A4545" w:rsidRPr="005A4545" w:rsidRDefault="001B3D75" w:rsidP="001B3D75">
            <w:pPr>
              <w:ind w:firstLine="5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50000</w:t>
            </w:r>
            <w:r w:rsidR="005A4545" w:rsidRPr="005A4545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840" w:type="dxa"/>
          </w:tcPr>
          <w:p w:rsidR="005A4545" w:rsidRPr="005A4545" w:rsidRDefault="005A4545" w:rsidP="00441C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5A4545" w:rsidRPr="005A4545" w:rsidRDefault="005A4545" w:rsidP="00441C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5A4545" w:rsidRPr="005A4545" w:rsidRDefault="001B3D75" w:rsidP="00441C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</w:t>
            </w:r>
            <w:r w:rsidR="005A4545" w:rsidRPr="005A4545">
              <w:rPr>
                <w:rFonts w:ascii="Arial" w:hAnsi="Arial" w:cs="Arial"/>
                <w:b/>
                <w:sz w:val="24"/>
                <w:szCs w:val="24"/>
              </w:rPr>
              <w:t> 000,0</w:t>
            </w:r>
          </w:p>
        </w:tc>
        <w:tc>
          <w:tcPr>
            <w:tcW w:w="2561" w:type="dxa"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545" w:rsidRPr="005A4545" w:rsidTr="009A78F0">
        <w:tc>
          <w:tcPr>
            <w:tcW w:w="1105" w:type="dxa"/>
          </w:tcPr>
          <w:p w:rsidR="005A4545" w:rsidRPr="005A4545" w:rsidRDefault="005A4545" w:rsidP="00441C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5A4545" w:rsidRPr="005A4545" w:rsidRDefault="005A4545" w:rsidP="00441C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5A4545" w:rsidRPr="005A4545" w:rsidRDefault="005A4545" w:rsidP="00441C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4545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1633" w:type="dxa"/>
          </w:tcPr>
          <w:p w:rsidR="005A4545" w:rsidRPr="005A4545" w:rsidRDefault="005A4545" w:rsidP="001B3D75">
            <w:pPr>
              <w:ind w:firstLine="5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545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1B3D75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5A4545">
              <w:rPr>
                <w:rFonts w:ascii="Arial" w:hAnsi="Arial" w:cs="Arial"/>
                <w:b/>
                <w:sz w:val="24"/>
                <w:szCs w:val="24"/>
              </w:rPr>
              <w:t>9  251,68</w:t>
            </w:r>
          </w:p>
        </w:tc>
        <w:tc>
          <w:tcPr>
            <w:tcW w:w="1840" w:type="dxa"/>
          </w:tcPr>
          <w:p w:rsidR="005A4545" w:rsidRPr="005A4545" w:rsidRDefault="005A4545" w:rsidP="001B3D7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545">
              <w:rPr>
                <w:rFonts w:ascii="Arial" w:hAnsi="Arial" w:cs="Arial"/>
                <w:b/>
                <w:sz w:val="24"/>
                <w:szCs w:val="24"/>
              </w:rPr>
              <w:t>439 206,89</w:t>
            </w:r>
          </w:p>
        </w:tc>
        <w:tc>
          <w:tcPr>
            <w:tcW w:w="1665" w:type="dxa"/>
          </w:tcPr>
          <w:p w:rsidR="005A4545" w:rsidRPr="005A4545" w:rsidRDefault="005A4545" w:rsidP="001B3D7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545">
              <w:rPr>
                <w:rFonts w:ascii="Arial" w:hAnsi="Arial" w:cs="Arial"/>
                <w:b/>
                <w:sz w:val="24"/>
                <w:szCs w:val="24"/>
              </w:rPr>
              <w:t>28 044,79</w:t>
            </w:r>
          </w:p>
        </w:tc>
        <w:tc>
          <w:tcPr>
            <w:tcW w:w="2055" w:type="dxa"/>
          </w:tcPr>
          <w:p w:rsidR="005A4545" w:rsidRPr="005A4545" w:rsidRDefault="005A4545" w:rsidP="001B3D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54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B3D75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5A4545">
              <w:rPr>
                <w:rFonts w:ascii="Arial" w:hAnsi="Arial" w:cs="Arial"/>
                <w:b/>
                <w:sz w:val="24"/>
                <w:szCs w:val="24"/>
              </w:rPr>
              <w:t>2 000,0</w:t>
            </w:r>
          </w:p>
        </w:tc>
        <w:tc>
          <w:tcPr>
            <w:tcW w:w="2561" w:type="dxa"/>
          </w:tcPr>
          <w:p w:rsidR="005A4545" w:rsidRPr="005A4545" w:rsidRDefault="005A4545" w:rsidP="00441C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4545" w:rsidRPr="005A4545" w:rsidRDefault="005A4545" w:rsidP="005A4545">
      <w:pPr>
        <w:jc w:val="center"/>
        <w:rPr>
          <w:rFonts w:ascii="Arial" w:hAnsi="Arial" w:cs="Arial"/>
          <w:sz w:val="24"/>
          <w:szCs w:val="24"/>
        </w:rPr>
      </w:pPr>
    </w:p>
    <w:p w:rsidR="005A4545" w:rsidRPr="005A4545" w:rsidRDefault="005A4545" w:rsidP="005A4545">
      <w:pPr>
        <w:jc w:val="center"/>
        <w:rPr>
          <w:rFonts w:ascii="Arial" w:hAnsi="Arial" w:cs="Arial"/>
          <w:sz w:val="24"/>
          <w:szCs w:val="24"/>
        </w:rPr>
      </w:pPr>
    </w:p>
    <w:p w:rsidR="005A4545" w:rsidRPr="005A4545" w:rsidRDefault="005A4545" w:rsidP="005A4545">
      <w:pPr>
        <w:jc w:val="center"/>
        <w:rPr>
          <w:rFonts w:ascii="Arial" w:hAnsi="Arial" w:cs="Arial"/>
          <w:sz w:val="24"/>
          <w:szCs w:val="24"/>
        </w:rPr>
      </w:pPr>
      <w:r w:rsidRPr="005A4545">
        <w:rPr>
          <w:rFonts w:ascii="Arial" w:hAnsi="Arial" w:cs="Arial"/>
          <w:sz w:val="24"/>
          <w:szCs w:val="24"/>
        </w:rPr>
        <w:t>________________________________________</w:t>
      </w:r>
    </w:p>
    <w:p w:rsidR="005A4545" w:rsidRPr="005A4545" w:rsidRDefault="005A4545" w:rsidP="005A4545">
      <w:pPr>
        <w:rPr>
          <w:rFonts w:ascii="Arial" w:hAnsi="Arial" w:cs="Arial"/>
          <w:sz w:val="24"/>
          <w:szCs w:val="24"/>
        </w:rPr>
      </w:pPr>
    </w:p>
    <w:p w:rsidR="004001F4" w:rsidRPr="005A4545" w:rsidRDefault="004001F4">
      <w:pPr>
        <w:rPr>
          <w:rFonts w:ascii="Arial" w:hAnsi="Arial" w:cs="Arial"/>
          <w:sz w:val="24"/>
          <w:szCs w:val="24"/>
        </w:rPr>
      </w:pPr>
    </w:p>
    <w:sectPr w:rsidR="004001F4" w:rsidRPr="005A4545" w:rsidSect="005A4545">
      <w:type w:val="continuous"/>
      <w:pgSz w:w="16840" w:h="11907" w:orient="landscape" w:code="9"/>
      <w:pgMar w:top="720" w:right="720" w:bottom="720" w:left="720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F4"/>
    <w:rsid w:val="001B3D75"/>
    <w:rsid w:val="004001F4"/>
    <w:rsid w:val="00443A9B"/>
    <w:rsid w:val="005A4545"/>
    <w:rsid w:val="0068017F"/>
    <w:rsid w:val="00936421"/>
    <w:rsid w:val="00980540"/>
    <w:rsid w:val="009A78F0"/>
    <w:rsid w:val="00B1402C"/>
    <w:rsid w:val="00B60CC7"/>
    <w:rsid w:val="00D72E0E"/>
    <w:rsid w:val="00E26FA1"/>
    <w:rsid w:val="00E6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EC6CF-C02E-410A-B94E-4AE3B235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6F4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56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E65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E656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A4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D2906-0317-4EBC-8FEB-876493FE7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Hrishataya</dc:creator>
  <cp:lastModifiedBy>Barahtina</cp:lastModifiedBy>
  <cp:revision>8</cp:revision>
  <cp:lastPrinted>2019-06-04T05:44:00Z</cp:lastPrinted>
  <dcterms:created xsi:type="dcterms:W3CDTF">2019-05-29T05:46:00Z</dcterms:created>
  <dcterms:modified xsi:type="dcterms:W3CDTF">2020-03-02T07:08:00Z</dcterms:modified>
</cp:coreProperties>
</file>