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E7" w:rsidRPr="008D7C0E" w:rsidRDefault="004A6FE7" w:rsidP="004A6FE7">
      <w:pPr>
        <w:shd w:val="clear" w:color="auto" w:fill="FFFFFF"/>
        <w:tabs>
          <w:tab w:val="left" w:leader="underscore" w:pos="7411"/>
        </w:tabs>
        <w:spacing w:before="331" w:line="322" w:lineRule="exact"/>
        <w:ind w:right="518"/>
        <w:jc w:val="center"/>
        <w:rPr>
          <w:rFonts w:ascii="Times New Roman" w:eastAsiaTheme="minorHAnsi" w:hAnsi="Times New Roman"/>
          <w:sz w:val="28"/>
          <w:szCs w:val="28"/>
        </w:rPr>
      </w:pPr>
      <w:r w:rsidRPr="008D7C0E">
        <w:rPr>
          <w:rFonts w:ascii="Times New Roman" w:eastAsiaTheme="minorHAnsi" w:hAnsi="Times New Roman"/>
          <w:sz w:val="28"/>
          <w:szCs w:val="28"/>
        </w:rPr>
        <w:t>Сельское поселение «Конкинское»</w:t>
      </w:r>
    </w:p>
    <w:p w:rsidR="004A6FE7" w:rsidRPr="008D7C0E" w:rsidRDefault="004A6FE7" w:rsidP="004A6FE7">
      <w:pPr>
        <w:jc w:val="center"/>
        <w:rPr>
          <w:rFonts w:ascii="Times New Roman" w:eastAsia="Times New Roman" w:hAnsi="Times New Roman"/>
          <w:b/>
          <w:sz w:val="28"/>
          <w:szCs w:val="28"/>
        </w:rPr>
      </w:pPr>
      <w:r w:rsidRPr="008D7C0E">
        <w:rPr>
          <w:rFonts w:ascii="Times New Roman" w:eastAsia="Times New Roman" w:hAnsi="Times New Roman"/>
          <w:b/>
          <w:sz w:val="28"/>
          <w:szCs w:val="28"/>
        </w:rPr>
        <w:t>СОВЕТ СЕЛЬСКОГО ПОСЕЛЕНИЯ «КОНКИНСКОЕ»</w:t>
      </w:r>
    </w:p>
    <w:p w:rsidR="004A6FE7" w:rsidRPr="008D7C0E" w:rsidRDefault="004A6FE7" w:rsidP="004A6FE7">
      <w:pPr>
        <w:jc w:val="center"/>
        <w:rPr>
          <w:rFonts w:ascii="Times New Roman" w:eastAsia="Times New Roman" w:hAnsi="Times New Roman"/>
          <w:b/>
          <w:sz w:val="32"/>
          <w:szCs w:val="32"/>
        </w:rPr>
      </w:pPr>
    </w:p>
    <w:p w:rsidR="004A6FE7" w:rsidRPr="008D7C0E" w:rsidRDefault="004A6FE7" w:rsidP="004A6FE7">
      <w:pPr>
        <w:jc w:val="center"/>
        <w:rPr>
          <w:rFonts w:ascii="Times New Roman" w:eastAsia="Times New Roman" w:hAnsi="Times New Roman"/>
          <w:b/>
          <w:sz w:val="32"/>
          <w:szCs w:val="32"/>
        </w:rPr>
      </w:pPr>
      <w:r w:rsidRPr="008D7C0E">
        <w:rPr>
          <w:rFonts w:ascii="Times New Roman" w:eastAsia="Times New Roman" w:hAnsi="Times New Roman"/>
          <w:b/>
          <w:sz w:val="32"/>
          <w:szCs w:val="32"/>
        </w:rPr>
        <w:t>РЕШЕНИЕ</w:t>
      </w:r>
    </w:p>
    <w:p w:rsidR="004A6FE7" w:rsidRPr="008D7C0E" w:rsidRDefault="004A6FE7" w:rsidP="004A6FE7">
      <w:pPr>
        <w:tabs>
          <w:tab w:val="left" w:pos="8355"/>
        </w:tabs>
        <w:rPr>
          <w:rFonts w:ascii="Times New Roman" w:eastAsia="Times New Roman" w:hAnsi="Times New Roman"/>
          <w:sz w:val="28"/>
          <w:szCs w:val="28"/>
        </w:rPr>
      </w:pPr>
      <w:r w:rsidRPr="008D7C0E">
        <w:rPr>
          <w:rFonts w:ascii="Times New Roman" w:eastAsia="Times New Roman" w:hAnsi="Times New Roman"/>
          <w:sz w:val="28"/>
          <w:szCs w:val="28"/>
        </w:rPr>
        <w:t xml:space="preserve"> 06.09.2017 года </w:t>
      </w:r>
      <w:r w:rsidRPr="008D7C0E">
        <w:rPr>
          <w:rFonts w:ascii="Times New Roman" w:eastAsia="Times New Roman" w:hAnsi="Times New Roman"/>
          <w:sz w:val="28"/>
          <w:szCs w:val="28"/>
        </w:rPr>
        <w:tab/>
        <w:t>№ 17</w:t>
      </w:r>
    </w:p>
    <w:p w:rsidR="004A6FE7" w:rsidRPr="008D7C0E" w:rsidRDefault="004A6FE7" w:rsidP="004A6FE7">
      <w:pPr>
        <w:jc w:val="center"/>
        <w:rPr>
          <w:rFonts w:ascii="Times New Roman" w:eastAsia="Times New Roman" w:hAnsi="Times New Roman"/>
          <w:sz w:val="28"/>
          <w:szCs w:val="28"/>
        </w:rPr>
      </w:pPr>
      <w:r w:rsidRPr="008D7C0E">
        <w:rPr>
          <w:rFonts w:ascii="Times New Roman" w:eastAsia="Times New Roman" w:hAnsi="Times New Roman"/>
          <w:sz w:val="28"/>
          <w:szCs w:val="28"/>
        </w:rPr>
        <w:t>с.Конкино</w:t>
      </w:r>
    </w:p>
    <w:p w:rsidR="004A6FE7" w:rsidRDefault="004A6FE7" w:rsidP="004A6FE7">
      <w:pPr>
        <w:spacing w:after="240" w:line="360" w:lineRule="atLeast"/>
        <w:jc w:val="center"/>
        <w:rPr>
          <w:rFonts w:ascii="Times New Roman" w:eastAsia="Times New Roman" w:hAnsi="Times New Roman"/>
          <w:b/>
          <w:sz w:val="28"/>
          <w:szCs w:val="28"/>
        </w:rPr>
      </w:pPr>
      <w:r w:rsidRPr="008D7C0E">
        <w:rPr>
          <w:rFonts w:ascii="Times New Roman" w:eastAsia="Times New Roman" w:hAnsi="Times New Roman"/>
          <w:b/>
          <w:sz w:val="28"/>
          <w:szCs w:val="28"/>
        </w:rPr>
        <w:t>О возложении полномочий по составлению протоколов об административных правонарушениях</w:t>
      </w:r>
    </w:p>
    <w:p w:rsidR="004A6FE7" w:rsidRPr="008D7C0E" w:rsidRDefault="004A6FE7" w:rsidP="004A6FE7">
      <w:pPr>
        <w:pStyle w:val="p3"/>
        <w:shd w:val="clear" w:color="auto" w:fill="FFFFFF"/>
        <w:jc w:val="center"/>
        <w:rPr>
          <w:color w:val="000000"/>
          <w:sz w:val="28"/>
          <w:szCs w:val="28"/>
        </w:rPr>
      </w:pPr>
      <w:r>
        <w:rPr>
          <w:rStyle w:val="s2"/>
          <w:b/>
          <w:bCs/>
          <w:color w:val="000000"/>
          <w:sz w:val="28"/>
          <w:szCs w:val="28"/>
        </w:rPr>
        <w:t xml:space="preserve">(В редакции решения № 19 от 21.08.2018 года)  </w:t>
      </w:r>
    </w:p>
    <w:p w:rsidR="004A6FE7" w:rsidRPr="008D7C0E" w:rsidRDefault="004A6FE7" w:rsidP="004A6FE7">
      <w:pPr>
        <w:ind w:firstLine="567"/>
        <w:jc w:val="both"/>
        <w:rPr>
          <w:rFonts w:ascii="Times New Roman" w:eastAsia="Times New Roman" w:hAnsi="Times New Roman"/>
          <w:sz w:val="28"/>
          <w:szCs w:val="28"/>
        </w:rPr>
      </w:pPr>
      <w:proofErr w:type="gramStart"/>
      <w:r w:rsidRPr="008D7C0E">
        <w:rPr>
          <w:rFonts w:ascii="Times New Roman" w:eastAsia="Times New Roman" w:hAnsi="Times New Roman"/>
          <w:sz w:val="28"/>
          <w:szCs w:val="28"/>
        </w:rPr>
        <w:t>В соответствии с частью 1 статьи 1 Закона Забайкальского края от 04.05.2010 №366-ЗЗК «О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w:t>
      </w:r>
      <w:r w:rsidRPr="008D7C0E">
        <w:rPr>
          <w:rFonts w:ascii="Times New Roman" w:eastAsia="Times New Roman" w:hAnsi="Times New Roman"/>
        </w:rPr>
        <w:t xml:space="preserve">, </w:t>
      </w:r>
      <w:r w:rsidRPr="008D7C0E">
        <w:rPr>
          <w:rFonts w:ascii="Times New Roman" w:eastAsia="Times New Roman" w:hAnsi="Times New Roman"/>
          <w:sz w:val="28"/>
          <w:szCs w:val="28"/>
        </w:rPr>
        <w:t>предусмотренных Законом Забайкальского края, предусмотренных статьей 7, 13, 13.1, статьями 15-17.2,статьями 17.4, 18, 23, 24, 29, 30, 33, 36.2,  41-43, 44</w:t>
      </w:r>
      <w:proofErr w:type="gramEnd"/>
      <w:r w:rsidRPr="008D7C0E">
        <w:rPr>
          <w:rFonts w:ascii="Times New Roman" w:eastAsia="Times New Roman" w:hAnsi="Times New Roman"/>
          <w:sz w:val="28"/>
          <w:szCs w:val="28"/>
        </w:rPr>
        <w:t>(</w:t>
      </w:r>
      <w:proofErr w:type="gramStart"/>
      <w:r w:rsidRPr="008D7C0E">
        <w:rPr>
          <w:rFonts w:ascii="Times New Roman" w:eastAsia="Times New Roman" w:hAnsi="Times New Roman"/>
          <w:sz w:val="28"/>
          <w:szCs w:val="28"/>
        </w:rPr>
        <w:t xml:space="preserve">за нарушение установленных маршрута перевозок и расписания движения транспорта общего пользования в городском и пригородном сообщении), 46.2, 43.3, и 51, Закона Забайкальского края «Об административных правонарушениях» (далее-государственное полномочие) (в ред. Законов Забайкальского края от 28.02.2012 №631-ЗЗК, от 06.07.2012 №685-ЗЗК, от 10.06.2013, №832-ЗЗК, от 16.12.2013 №887-ЗЗК, от 03.10.2014 №1053-ЗЗК, от 31.03.2015 №1139-ЗЗК), Закон Забайкальского края №198-ЗЗК, Совет сельского поселения «Конкинское» </w:t>
      </w:r>
      <w:r w:rsidRPr="008D7C0E">
        <w:rPr>
          <w:rFonts w:ascii="Times New Roman" w:eastAsia="Times New Roman" w:hAnsi="Times New Roman"/>
          <w:b/>
          <w:color w:val="000000"/>
          <w:sz w:val="28"/>
          <w:szCs w:val="28"/>
          <w:lang w:eastAsia="ru-RU"/>
        </w:rPr>
        <w:t>решил:</w:t>
      </w:r>
      <w:proofErr w:type="gramEnd"/>
    </w:p>
    <w:p w:rsidR="004A6FE7" w:rsidRPr="008D7C0E" w:rsidRDefault="004A6FE7" w:rsidP="004A6FE7">
      <w:pPr>
        <w:jc w:val="both"/>
        <w:rPr>
          <w:rFonts w:ascii="Times New Roman" w:eastAsia="Times New Roman" w:hAnsi="Times New Roman"/>
          <w:sz w:val="28"/>
          <w:szCs w:val="28"/>
        </w:rPr>
      </w:pPr>
      <w:r w:rsidRPr="008D7C0E">
        <w:rPr>
          <w:rFonts w:ascii="Times New Roman" w:eastAsia="Times New Roman" w:hAnsi="Times New Roman"/>
          <w:sz w:val="28"/>
          <w:szCs w:val="28"/>
        </w:rPr>
        <w:t>1. Утвердить:</w:t>
      </w:r>
    </w:p>
    <w:p w:rsidR="004A6FE7" w:rsidRPr="008D7C0E" w:rsidRDefault="004A6FE7" w:rsidP="004A6FE7">
      <w:pPr>
        <w:ind w:firstLine="708"/>
        <w:jc w:val="both"/>
        <w:rPr>
          <w:rFonts w:ascii="Times New Roman" w:eastAsia="Times New Roman" w:hAnsi="Times New Roman"/>
          <w:sz w:val="28"/>
          <w:szCs w:val="28"/>
        </w:rPr>
      </w:pPr>
      <w:r w:rsidRPr="008D7C0E">
        <w:rPr>
          <w:rFonts w:ascii="Times New Roman" w:eastAsia="Times New Roman" w:hAnsi="Times New Roman"/>
          <w:sz w:val="28"/>
          <w:szCs w:val="28"/>
        </w:rPr>
        <w:t>1.1. перечень должностных лиц администрации сельского поселения «Конкинское, уполномоченных составлять протоколы об административных правонарушениях согласно приложению 1 к настоящему постановлению;</w:t>
      </w:r>
    </w:p>
    <w:p w:rsidR="004A6FE7" w:rsidRPr="008D7C0E" w:rsidRDefault="004A6FE7" w:rsidP="004A6FE7">
      <w:pPr>
        <w:ind w:firstLine="708"/>
        <w:jc w:val="both"/>
        <w:rPr>
          <w:rFonts w:ascii="Times New Roman" w:eastAsia="Times New Roman" w:hAnsi="Times New Roman"/>
          <w:sz w:val="28"/>
          <w:szCs w:val="28"/>
        </w:rPr>
      </w:pPr>
      <w:r w:rsidRPr="008D7C0E">
        <w:rPr>
          <w:rFonts w:ascii="Times New Roman" w:eastAsia="Times New Roman" w:hAnsi="Times New Roman"/>
          <w:sz w:val="28"/>
          <w:szCs w:val="28"/>
        </w:rPr>
        <w:t>1.2. форму протокола об административном правонарушении согласно приложению 2 к настоящему постановлению.</w:t>
      </w:r>
    </w:p>
    <w:p w:rsidR="004A6FE7" w:rsidRPr="008D7C0E" w:rsidRDefault="004A6FE7" w:rsidP="004A6FE7">
      <w:pPr>
        <w:ind w:firstLine="708"/>
        <w:jc w:val="both"/>
        <w:rPr>
          <w:rFonts w:ascii="Times New Roman" w:eastAsia="Times New Roman" w:hAnsi="Times New Roman"/>
          <w:sz w:val="28"/>
          <w:szCs w:val="28"/>
        </w:rPr>
      </w:pPr>
      <w:r w:rsidRPr="008D7C0E">
        <w:rPr>
          <w:rFonts w:ascii="Times New Roman" w:eastAsia="Times New Roman" w:hAnsi="Times New Roman"/>
          <w:sz w:val="28"/>
          <w:szCs w:val="28"/>
        </w:rPr>
        <w:lastRenderedPageBreak/>
        <w:t>1.3. форму акта о выявлении фактов административного правонарушения согласно приложению 3 к настоящему постановлению;</w:t>
      </w:r>
    </w:p>
    <w:p w:rsidR="004A6FE7" w:rsidRPr="008D7C0E" w:rsidRDefault="004A6FE7" w:rsidP="004A6FE7">
      <w:pPr>
        <w:ind w:firstLine="708"/>
        <w:jc w:val="both"/>
        <w:rPr>
          <w:rFonts w:ascii="Times New Roman" w:eastAsia="Times New Roman" w:hAnsi="Times New Roman"/>
          <w:sz w:val="28"/>
          <w:szCs w:val="28"/>
        </w:rPr>
      </w:pPr>
      <w:r w:rsidRPr="008D7C0E">
        <w:rPr>
          <w:rFonts w:ascii="Times New Roman" w:eastAsia="Times New Roman" w:hAnsi="Times New Roman"/>
          <w:sz w:val="28"/>
          <w:szCs w:val="28"/>
        </w:rPr>
        <w:t>1.4. форму уведомления о составлении протокола об административном правонарушении согласно приложению 4 к настоящему постановлению;</w:t>
      </w:r>
    </w:p>
    <w:p w:rsidR="004A6FE7" w:rsidRPr="008D7C0E" w:rsidRDefault="004A6FE7" w:rsidP="004A6FE7">
      <w:pPr>
        <w:ind w:firstLine="708"/>
        <w:jc w:val="both"/>
        <w:rPr>
          <w:rFonts w:eastAsia="Times New Roman"/>
          <w:sz w:val="28"/>
          <w:szCs w:val="28"/>
        </w:rPr>
      </w:pPr>
      <w:r w:rsidRPr="008D7C0E">
        <w:rPr>
          <w:rFonts w:ascii="Times New Roman" w:eastAsia="Times New Roman" w:hAnsi="Times New Roman"/>
          <w:sz w:val="28"/>
          <w:szCs w:val="28"/>
        </w:rPr>
        <w:t>1.5. форму журнала учета протоколов об административных правонарушениях сельского поселения «Конкинское» согласно приложению 5 к настоящему постановлению</w:t>
      </w:r>
      <w:r w:rsidRPr="008D7C0E">
        <w:rPr>
          <w:rFonts w:eastAsia="Times New Roman"/>
          <w:sz w:val="28"/>
          <w:szCs w:val="28"/>
        </w:rPr>
        <w:t>.</w:t>
      </w:r>
    </w:p>
    <w:p w:rsidR="004A6FE7" w:rsidRPr="008D7C0E" w:rsidRDefault="004A6FE7" w:rsidP="004A6FE7">
      <w:pPr>
        <w:ind w:firstLine="708"/>
        <w:jc w:val="both"/>
        <w:rPr>
          <w:rFonts w:ascii="Times New Roman" w:eastAsia="Times New Roman" w:hAnsi="Times New Roman"/>
          <w:sz w:val="28"/>
          <w:szCs w:val="28"/>
        </w:rPr>
      </w:pPr>
      <w:r w:rsidRPr="008D7C0E">
        <w:rPr>
          <w:rFonts w:ascii="Times New Roman" w:eastAsia="Times New Roman" w:hAnsi="Times New Roman"/>
          <w:sz w:val="28"/>
          <w:szCs w:val="28"/>
        </w:rPr>
        <w:t>2.Решение сессии Совета сельского поселения «Конкинское» от 10.01.2012 года № 8 «О перечне должностных лиц, уполномоченных составлять протоколы об административных правонарушениях» считать утратившим силу.</w:t>
      </w:r>
    </w:p>
    <w:p w:rsidR="004A6FE7" w:rsidRPr="008D7C0E" w:rsidRDefault="004A6FE7" w:rsidP="004A6FE7">
      <w:pPr>
        <w:ind w:firstLine="708"/>
        <w:jc w:val="both"/>
        <w:rPr>
          <w:rFonts w:ascii="Times New Roman" w:eastAsia="Times New Roman" w:hAnsi="Times New Roman"/>
          <w:sz w:val="28"/>
          <w:szCs w:val="28"/>
        </w:rPr>
      </w:pPr>
      <w:r w:rsidRPr="008D7C0E">
        <w:rPr>
          <w:rFonts w:ascii="Times New Roman" w:eastAsia="Times New Roman" w:hAnsi="Times New Roman"/>
          <w:sz w:val="28"/>
          <w:szCs w:val="28"/>
          <w:lang w:eastAsia="ru-RU"/>
        </w:rPr>
        <w:t xml:space="preserve">3.Решение обнародовать на информационных стендах </w:t>
      </w:r>
    </w:p>
    <w:p w:rsidR="004A6FE7" w:rsidRPr="008D7C0E" w:rsidRDefault="004A6FE7" w:rsidP="004A6FE7">
      <w:pPr>
        <w:spacing w:after="150" w:line="300" w:lineRule="atLeast"/>
        <w:ind w:right="30"/>
        <w:jc w:val="both"/>
        <w:textAlignment w:val="baseline"/>
        <w:rPr>
          <w:rFonts w:ascii="Times New Roman" w:eastAsia="Times New Roman" w:hAnsi="Times New Roman"/>
          <w:sz w:val="28"/>
          <w:szCs w:val="28"/>
          <w:lang w:eastAsia="ru-RU"/>
        </w:rPr>
      </w:pPr>
    </w:p>
    <w:p w:rsidR="004A6FE7" w:rsidRPr="008D7C0E" w:rsidRDefault="004A6FE7" w:rsidP="004A6FE7">
      <w:pPr>
        <w:spacing w:after="150" w:line="300" w:lineRule="atLeast"/>
        <w:ind w:right="30"/>
        <w:jc w:val="both"/>
        <w:textAlignment w:val="baseline"/>
        <w:rPr>
          <w:rFonts w:ascii="Times New Roman" w:eastAsia="Times New Roman" w:hAnsi="Times New Roman"/>
          <w:sz w:val="28"/>
          <w:szCs w:val="28"/>
          <w:lang w:eastAsia="ru-RU"/>
        </w:rPr>
      </w:pPr>
    </w:p>
    <w:p w:rsidR="004A6FE7" w:rsidRPr="008D7C0E" w:rsidRDefault="004A6FE7" w:rsidP="004A6FE7">
      <w:pPr>
        <w:spacing w:after="150" w:line="300" w:lineRule="atLeast"/>
        <w:ind w:right="30"/>
        <w:textAlignment w:val="baseline"/>
        <w:rPr>
          <w:rFonts w:ascii="Times New Roman" w:eastAsia="Times New Roman" w:hAnsi="Times New Roman"/>
          <w:color w:val="000000"/>
          <w:sz w:val="28"/>
          <w:szCs w:val="28"/>
          <w:lang w:eastAsia="ru-RU"/>
        </w:rPr>
      </w:pPr>
      <w:r w:rsidRPr="008D7C0E">
        <w:rPr>
          <w:rFonts w:ascii="Times New Roman" w:eastAsia="Times New Roman" w:hAnsi="Times New Roman"/>
          <w:sz w:val="28"/>
          <w:szCs w:val="28"/>
          <w:lang w:eastAsia="ru-RU"/>
        </w:rPr>
        <w:t>Глава сельского поселения «Конкинское»</w:t>
      </w:r>
      <w:r w:rsidRPr="008D7C0E">
        <w:rPr>
          <w:rFonts w:ascii="Times New Roman" w:eastAsia="Times New Roman" w:hAnsi="Times New Roman"/>
          <w:sz w:val="28"/>
          <w:szCs w:val="28"/>
          <w:lang w:eastAsia="ru-RU"/>
        </w:rPr>
        <w:tab/>
      </w:r>
      <w:r w:rsidRPr="008D7C0E">
        <w:rPr>
          <w:rFonts w:ascii="Times New Roman" w:eastAsia="Times New Roman" w:hAnsi="Times New Roman"/>
          <w:sz w:val="28"/>
          <w:szCs w:val="28"/>
          <w:lang w:eastAsia="ru-RU"/>
        </w:rPr>
        <w:tab/>
      </w:r>
      <w:r w:rsidRPr="008D7C0E">
        <w:rPr>
          <w:rFonts w:ascii="Times New Roman" w:eastAsia="Times New Roman" w:hAnsi="Times New Roman"/>
          <w:sz w:val="28"/>
          <w:szCs w:val="28"/>
          <w:lang w:eastAsia="ru-RU"/>
        </w:rPr>
        <w:tab/>
        <w:t>А.Н.Гайворонская</w:t>
      </w:r>
    </w:p>
    <w:p w:rsidR="004A6FE7" w:rsidRPr="008D7C0E" w:rsidRDefault="004A6FE7" w:rsidP="004A6FE7">
      <w:pPr>
        <w:shd w:val="clear" w:color="auto" w:fill="FFFFFF"/>
        <w:spacing w:after="0" w:line="240" w:lineRule="auto"/>
        <w:ind w:left="5580"/>
        <w:jc w:val="center"/>
        <w:textAlignment w:val="baseline"/>
        <w:rPr>
          <w:rFonts w:ascii="Arial" w:eastAsia="Times New Roman" w:hAnsi="Arial" w:cs="Arial"/>
          <w:sz w:val="18"/>
          <w:szCs w:val="18"/>
        </w:rPr>
      </w:pPr>
    </w:p>
    <w:p w:rsidR="004A6FE7" w:rsidRPr="008D7C0E" w:rsidRDefault="004A6FE7" w:rsidP="004A6FE7">
      <w:pPr>
        <w:shd w:val="clear" w:color="auto" w:fill="FFFFFF"/>
        <w:tabs>
          <w:tab w:val="left" w:leader="underscore" w:pos="7411"/>
        </w:tabs>
        <w:spacing w:before="331" w:line="322" w:lineRule="exact"/>
        <w:ind w:left="5539" w:right="518"/>
        <w:rPr>
          <w:rFonts w:ascii="Times New Roman" w:eastAsiaTheme="minorHAnsi" w:hAnsi="Times New Roman"/>
          <w:sz w:val="28"/>
          <w:szCs w:val="28"/>
        </w:rPr>
      </w:pPr>
      <w:r w:rsidRPr="008D7C0E">
        <w:rPr>
          <w:rFonts w:ascii="Arial" w:eastAsia="Times New Roman" w:hAnsi="Arial" w:cs="Arial"/>
          <w:sz w:val="18"/>
          <w:szCs w:val="18"/>
        </w:rPr>
        <w:br w:type="page"/>
      </w:r>
    </w:p>
    <w:p w:rsidR="004A6FE7" w:rsidRPr="008D7C0E" w:rsidRDefault="004A6FE7" w:rsidP="004A6FE7">
      <w:pPr>
        <w:shd w:val="clear" w:color="auto" w:fill="FFFFFF"/>
        <w:tabs>
          <w:tab w:val="left" w:leader="underscore" w:pos="7411"/>
        </w:tabs>
        <w:spacing w:before="331" w:line="322" w:lineRule="exact"/>
        <w:ind w:left="5539" w:right="518"/>
        <w:rPr>
          <w:rFonts w:ascii="Times New Roman" w:eastAsiaTheme="minorHAnsi" w:hAnsi="Times New Roman"/>
          <w:sz w:val="28"/>
          <w:szCs w:val="28"/>
        </w:rPr>
      </w:pP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Приложение 1</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 решению Совета</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сельского поселения «Конкинское»</w:t>
      </w:r>
    </w:p>
    <w:p w:rsidR="004A6FE7"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от 06.09.2017 № 18</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EE4EAD">
        <w:rPr>
          <w:rFonts w:ascii="Times New Roman" w:eastAsia="Times New Roman" w:hAnsi="Times New Roman"/>
          <w:color w:val="000000"/>
          <w:sz w:val="24"/>
          <w:szCs w:val="24"/>
          <w:lang w:eastAsia="ru-RU"/>
        </w:rPr>
        <w:t xml:space="preserve"> редакции решения № 19 от 21.08.2018 года)  </w:t>
      </w:r>
    </w:p>
    <w:p w:rsidR="004A6FE7" w:rsidRPr="008D7C0E" w:rsidRDefault="004A6FE7" w:rsidP="004A6FE7">
      <w:pPr>
        <w:shd w:val="clear" w:color="auto" w:fill="FFFFFF"/>
        <w:spacing w:after="0" w:line="240" w:lineRule="auto"/>
        <w:jc w:val="right"/>
        <w:textAlignment w:val="baseline"/>
        <w:rPr>
          <w:rFonts w:ascii="Arial" w:eastAsia="Times New Roman" w:hAnsi="Arial" w:cs="Arial"/>
          <w:color w:val="000000"/>
          <w:sz w:val="18"/>
          <w:szCs w:val="18"/>
          <w:lang w:eastAsia="ru-RU"/>
        </w:rPr>
      </w:pP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8"/>
          <w:szCs w:val="28"/>
          <w:lang w:eastAsia="ru-RU"/>
        </w:rPr>
      </w:pPr>
      <w:r w:rsidRPr="008D7C0E">
        <w:rPr>
          <w:rFonts w:ascii="Times New Roman" w:eastAsia="Times New Roman" w:hAnsi="Times New Roman"/>
          <w:b/>
          <w:bCs/>
          <w:color w:val="000000"/>
          <w:sz w:val="28"/>
          <w:szCs w:val="28"/>
          <w:bdr w:val="none" w:sz="0" w:space="0" w:color="auto" w:frame="1"/>
          <w:lang w:eastAsia="ru-RU"/>
        </w:rPr>
        <w:t>ПЕРЕЧЕНЬ ДОЛЖНОСТНЫХ ЛИЦ</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8"/>
          <w:szCs w:val="28"/>
          <w:lang w:eastAsia="ru-RU"/>
        </w:rPr>
      </w:pPr>
      <w:r w:rsidRPr="008D7C0E">
        <w:rPr>
          <w:rFonts w:ascii="Times New Roman" w:eastAsia="Times New Roman" w:hAnsi="Times New Roman"/>
          <w:b/>
          <w:bCs/>
          <w:color w:val="000000"/>
          <w:sz w:val="28"/>
          <w:szCs w:val="28"/>
          <w:bdr w:val="none" w:sz="0" w:space="0" w:color="auto" w:frame="1"/>
          <w:lang w:eastAsia="ru-RU"/>
        </w:rPr>
        <w:t>администрации сельского поселения «Конкинское»,</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8"/>
          <w:szCs w:val="28"/>
          <w:lang w:eastAsia="ru-RU"/>
        </w:rPr>
      </w:pPr>
      <w:r w:rsidRPr="008D7C0E">
        <w:rPr>
          <w:rFonts w:ascii="Times New Roman" w:eastAsia="Times New Roman" w:hAnsi="Times New Roman"/>
          <w:b/>
          <w:bCs/>
          <w:color w:val="000000"/>
          <w:sz w:val="28"/>
          <w:szCs w:val="28"/>
          <w:bdr w:val="none" w:sz="0" w:space="0" w:color="auto" w:frame="1"/>
          <w:lang w:eastAsia="ru-RU"/>
        </w:rPr>
        <w:t>уполномоченных составлять протоколы</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b/>
          <w:bCs/>
          <w:color w:val="000000"/>
          <w:sz w:val="28"/>
          <w:szCs w:val="28"/>
          <w:bdr w:val="none" w:sz="0" w:space="0" w:color="auto" w:frame="1"/>
          <w:lang w:eastAsia="ru-RU"/>
        </w:rPr>
      </w:pPr>
      <w:r w:rsidRPr="008D7C0E">
        <w:rPr>
          <w:rFonts w:ascii="Times New Roman" w:eastAsia="Times New Roman" w:hAnsi="Times New Roman"/>
          <w:b/>
          <w:bCs/>
          <w:color w:val="000000"/>
          <w:sz w:val="28"/>
          <w:szCs w:val="28"/>
          <w:bdr w:val="none" w:sz="0" w:space="0" w:color="auto" w:frame="1"/>
          <w:lang w:eastAsia="ru-RU"/>
        </w:rPr>
        <w:t>об административных правонарушениях</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8"/>
          <w:szCs w:val="28"/>
          <w:lang w:eastAsia="ru-RU"/>
        </w:rPr>
      </w:pPr>
    </w:p>
    <w:tbl>
      <w:tblPr>
        <w:tblW w:w="5544" w:type="pct"/>
        <w:tblInd w:w="-8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A0" w:firstRow="1" w:lastRow="0" w:firstColumn="1" w:lastColumn="0" w:noHBand="0" w:noVBand="0"/>
      </w:tblPr>
      <w:tblGrid>
        <w:gridCol w:w="535"/>
        <w:gridCol w:w="5946"/>
        <w:gridCol w:w="1261"/>
        <w:gridCol w:w="2697"/>
      </w:tblGrid>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jc w:val="center"/>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 xml:space="preserve">№ </w:t>
            </w:r>
            <w:proofErr w:type="gramStart"/>
            <w:r w:rsidRPr="008D7C0E">
              <w:rPr>
                <w:rFonts w:ascii="Times New Roman" w:eastAsia="Times New Roman" w:hAnsi="Times New Roman"/>
                <w:color w:val="000000"/>
                <w:lang w:eastAsia="ru-RU"/>
              </w:rPr>
              <w:t>п</w:t>
            </w:r>
            <w:proofErr w:type="gramEnd"/>
            <w:r w:rsidRPr="008D7C0E">
              <w:rPr>
                <w:rFonts w:ascii="Times New Roman" w:eastAsia="Times New Roman" w:hAnsi="Times New Roman"/>
                <w:color w:val="000000"/>
                <w:lang w:eastAsia="ru-RU"/>
              </w:rPr>
              <w:t>/п</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jc w:val="center"/>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Правонарушение</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0" w:line="240" w:lineRule="auto"/>
              <w:rPr>
                <w:rFonts w:ascii="Times New Roman" w:eastAsia="Times New Roman" w:hAnsi="Times New Roman"/>
                <w:color w:val="000000"/>
                <w:lang w:eastAsia="ru-RU"/>
              </w:rPr>
            </w:pPr>
            <w:r w:rsidRPr="008D7C0E">
              <w:rPr>
                <w:rFonts w:ascii="Times New Roman" w:eastAsia="Times New Roman" w:hAnsi="Times New Roman"/>
                <w:color w:val="000000"/>
                <w:lang w:eastAsia="ru-RU"/>
              </w:rPr>
              <w:t>Закон Забайкальского края «</w:t>
            </w:r>
            <w:proofErr w:type="gramStart"/>
            <w:r w:rsidRPr="008D7C0E">
              <w:rPr>
                <w:rFonts w:ascii="Times New Roman" w:eastAsia="Times New Roman" w:hAnsi="Times New Roman"/>
                <w:color w:val="000000"/>
                <w:lang w:eastAsia="ru-RU"/>
              </w:rPr>
              <w:t>О</w:t>
            </w:r>
            <w:proofErr w:type="gramEnd"/>
            <w:r w:rsidRPr="008D7C0E">
              <w:rPr>
                <w:rFonts w:ascii="Times New Roman" w:eastAsia="Times New Roman" w:hAnsi="Times New Roman"/>
                <w:color w:val="000000"/>
                <w:lang w:eastAsia="ru-RU"/>
              </w:rPr>
              <w:t xml:space="preserve"> административных правонарушениях №198-ЗЗК»</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jc w:val="center"/>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Должностное лицо, уполномоченное на составление протокола об административном правонарушении</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lang w:eastAsia="ru-RU"/>
              </w:rPr>
            </w:pPr>
            <w:r w:rsidRPr="008D7C0E">
              <w:rPr>
                <w:rFonts w:ascii="Times New Roman" w:eastAsia="Times New Roman" w:hAnsi="Times New Roman"/>
                <w:lang w:eastAsia="ru-RU"/>
              </w:rPr>
              <w:t xml:space="preserve">Незаконные действия по отношению к </w:t>
            </w:r>
            <w:proofErr w:type="gramStart"/>
            <w:r w:rsidRPr="008D7C0E">
              <w:rPr>
                <w:rFonts w:ascii="Times New Roman" w:eastAsia="Times New Roman" w:hAnsi="Times New Roman"/>
                <w:lang w:eastAsia="ru-RU"/>
              </w:rPr>
              <w:t>официальным</w:t>
            </w:r>
            <w:proofErr w:type="gramEnd"/>
            <w:r w:rsidRPr="008D7C0E">
              <w:rPr>
                <w:rFonts w:ascii="Times New Roman" w:eastAsia="Times New Roman" w:hAnsi="Times New Roman"/>
                <w:lang w:eastAsia="ru-RU"/>
              </w:rPr>
              <w:t xml:space="preserve"> символами муниципальных образований</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7</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2</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jc w:val="both"/>
              <w:textAlignment w:val="baseline"/>
              <w:rPr>
                <w:rFonts w:ascii="Times New Roman" w:eastAsia="Times New Roman" w:hAnsi="Times New Roman"/>
                <w:lang w:eastAsia="ru-RU"/>
              </w:rPr>
            </w:pPr>
            <w:r w:rsidRPr="008D7C0E">
              <w:rPr>
                <w:rFonts w:ascii="Times New Roman" w:eastAsia="Times New Roman" w:hAnsi="Times New Roman"/>
                <w:spacing w:val="2"/>
              </w:rPr>
              <w:t>Совершение в ночное время (с 22 до 6 часов по местному времени) действий, производящих шум и нарушающих покой граждан и тишину</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статья13</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3</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right="30"/>
              <w:jc w:val="both"/>
              <w:textAlignment w:val="baseline"/>
              <w:rPr>
                <w:rFonts w:ascii="Times New Roman" w:eastAsia="Times New Roman" w:hAnsi="Times New Roman"/>
                <w:color w:val="000000"/>
                <w:lang w:eastAsia="ru-RU"/>
              </w:rPr>
            </w:pPr>
            <w:r w:rsidRPr="008D7C0E">
              <w:rPr>
                <w:rFonts w:ascii="Times New Roman" w:eastAsia="Times New Roman" w:hAnsi="Times New Roman"/>
                <w:color w:val="242424"/>
                <w:spacing w:val="2"/>
              </w:rPr>
              <w:t>Нахождение с откупоренной бутылкой (банкой) или иной емкостью, содержащей алкогольную продукцию, в местах, где в соответствии с федеральным законом запрещается потребление (распитие) алкогольной продукции</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15</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4</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lang w:eastAsia="ru-RU"/>
              </w:rPr>
            </w:pPr>
            <w:r w:rsidRPr="008D7C0E">
              <w:rPr>
                <w:rFonts w:ascii="Times New Roman" w:eastAsia="Times New Roman" w:hAnsi="Times New Roman"/>
                <w:lang w:eastAsia="ru-RU"/>
              </w:rPr>
              <w:t>Пребывание детей в возрасте до 16 лет на дискотеках, в кафе, барах, клубах, компьютерных салонах, игровых залах, а также в иных помещениях, предназначенных для развлечений или проведения досуга</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16</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5</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lang w:eastAsia="ru-RU"/>
              </w:rPr>
            </w:pPr>
            <w:r w:rsidRPr="008D7C0E">
              <w:rPr>
                <w:rFonts w:ascii="Times New Roman" w:eastAsia="Times New Roman" w:hAnsi="Times New Roman"/>
                <w:color w:val="242424"/>
                <w:spacing w:val="2"/>
              </w:rPr>
              <w:t xml:space="preserve">Допущение пропаганды и (или) незаконной рекламы наркотических средств и (или) психотропных веществ, новых потенциально опасных </w:t>
            </w:r>
            <w:proofErr w:type="spellStart"/>
            <w:r w:rsidRPr="008D7C0E">
              <w:rPr>
                <w:rFonts w:ascii="Times New Roman" w:eastAsia="Times New Roman" w:hAnsi="Times New Roman"/>
                <w:color w:val="242424"/>
                <w:spacing w:val="2"/>
              </w:rPr>
              <w:t>психоактивных</w:t>
            </w:r>
            <w:proofErr w:type="spellEnd"/>
            <w:r w:rsidRPr="008D7C0E">
              <w:rPr>
                <w:rFonts w:ascii="Times New Roman" w:eastAsia="Times New Roman" w:hAnsi="Times New Roman"/>
                <w:color w:val="242424"/>
                <w:spacing w:val="2"/>
              </w:rPr>
              <w:t xml:space="preserve"> веществ</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242424"/>
                <w:spacing w:val="2"/>
                <w:sz w:val="23"/>
                <w:szCs w:val="23"/>
              </w:rPr>
              <w:t>Статья 17.2</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6</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E9ECF1"/>
              <w:spacing w:after="225" w:line="240" w:lineRule="auto"/>
              <w:ind w:left="-825"/>
              <w:textAlignment w:val="baseline"/>
              <w:outlineLvl w:val="3"/>
              <w:rPr>
                <w:rFonts w:ascii="Times New Roman" w:eastAsia="Times New Roman" w:hAnsi="Times New Roman"/>
                <w:spacing w:val="2"/>
              </w:rPr>
            </w:pPr>
            <w:r w:rsidRPr="008D7C0E">
              <w:rPr>
                <w:rFonts w:ascii="Arial" w:eastAsia="Times New Roman" w:hAnsi="Arial" w:cs="Arial"/>
                <w:color w:val="242424"/>
                <w:spacing w:val="2"/>
                <w:sz w:val="23"/>
                <w:szCs w:val="23"/>
              </w:rPr>
              <w:t>Статья</w:t>
            </w:r>
            <w:r w:rsidRPr="008D7C0E">
              <w:rPr>
                <w:rFonts w:ascii="Times New Roman" w:eastAsia="Times New Roman" w:hAnsi="Times New Roman"/>
                <w:color w:val="242424"/>
                <w:spacing w:val="2"/>
                <w:sz w:val="23"/>
                <w:szCs w:val="23"/>
              </w:rPr>
              <w:t xml:space="preserve"> </w:t>
            </w:r>
            <w:r w:rsidRPr="008D7C0E">
              <w:rPr>
                <w:rFonts w:ascii="Times New Roman" w:eastAsia="Times New Roman" w:hAnsi="Times New Roman"/>
                <w:spacing w:val="2"/>
                <w:sz w:val="23"/>
                <w:szCs w:val="23"/>
              </w:rPr>
              <w:t>Нарушение требований эксплуатации аттракционов</w:t>
            </w:r>
          </w:p>
          <w:p w:rsidR="004A6FE7" w:rsidRPr="008D7C0E" w:rsidRDefault="004A6FE7" w:rsidP="00DC36EF">
            <w:pPr>
              <w:spacing w:after="150" w:line="300" w:lineRule="atLeast"/>
              <w:ind w:left="30" w:right="30"/>
              <w:textAlignment w:val="baseline"/>
              <w:rPr>
                <w:rFonts w:ascii="Arial" w:eastAsia="Times New Roman" w:hAnsi="Arial" w:cs="Arial"/>
                <w:color w:val="242424"/>
                <w:spacing w:val="2"/>
                <w:sz w:val="23"/>
                <w:szCs w:val="23"/>
              </w:rPr>
            </w:pP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242424"/>
                <w:spacing w:val="2"/>
                <w:sz w:val="23"/>
                <w:szCs w:val="23"/>
              </w:rPr>
            </w:pPr>
            <w:r w:rsidRPr="008D7C0E">
              <w:rPr>
                <w:rFonts w:ascii="Times New Roman" w:eastAsia="Times New Roman" w:hAnsi="Times New Roman"/>
                <w:color w:val="000000"/>
                <w:lang w:eastAsia="ru-RU"/>
              </w:rPr>
              <w:t>Статья 17.4</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 xml:space="preserve">Глава сельского поселения, заместитель руководителя администрации сельского </w:t>
            </w:r>
            <w:r w:rsidRPr="008D7C0E">
              <w:rPr>
                <w:rFonts w:ascii="Times New Roman" w:eastAsia="Times New Roman" w:hAnsi="Times New Roman"/>
                <w:color w:val="000000"/>
                <w:lang w:eastAsia="ru-RU"/>
              </w:rPr>
              <w:lastRenderedPageBreak/>
              <w:t>поселения «Конкинское»</w:t>
            </w:r>
          </w:p>
        </w:tc>
      </w:tr>
      <w:tr w:rsidR="004A6FE7" w:rsidRPr="008D7C0E" w:rsidTr="00DC36EF">
        <w:trPr>
          <w:trHeight w:val="1170"/>
        </w:trPr>
        <w:tc>
          <w:tcPr>
            <w:tcW w:w="256" w:type="pct"/>
            <w:tcBorders>
              <w:top w:val="nil"/>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E9ECF1"/>
              <w:spacing w:after="225"/>
              <w:ind w:left="-825"/>
              <w:textAlignment w:val="baseline"/>
              <w:outlineLvl w:val="3"/>
              <w:rPr>
                <w:rFonts w:ascii="Times New Roman" w:eastAsia="Times New Roman" w:hAnsi="Times New Roman"/>
                <w:color w:val="000000"/>
                <w:lang w:eastAsia="ru-RU"/>
              </w:rPr>
            </w:pPr>
          </w:p>
          <w:p w:rsidR="004A6FE7" w:rsidRPr="008D7C0E" w:rsidRDefault="004A6FE7" w:rsidP="00DC36EF">
            <w:pPr>
              <w:rPr>
                <w:rFonts w:ascii="Times New Roman" w:eastAsia="Times New Roman" w:hAnsi="Times New Roman"/>
              </w:rPr>
            </w:pPr>
            <w:r w:rsidRPr="008D7C0E">
              <w:rPr>
                <w:rFonts w:ascii="Times New Roman" w:eastAsia="Times New Roman" w:hAnsi="Times New Roman"/>
              </w:rPr>
              <w:t>7</w:t>
            </w:r>
          </w:p>
        </w:tc>
        <w:tc>
          <w:tcPr>
            <w:tcW w:w="2848" w:type="pct"/>
            <w:tcBorders>
              <w:top w:val="dotted" w:sz="4" w:space="0" w:color="auto"/>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Нарушение правил благоустройства и озеленение территорий городов и других населенных пунктов</w:t>
            </w:r>
          </w:p>
        </w:tc>
        <w:tc>
          <w:tcPr>
            <w:tcW w:w="604" w:type="pct"/>
            <w:tcBorders>
              <w:top w:val="dotted" w:sz="4" w:space="0" w:color="auto"/>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18</w:t>
            </w:r>
          </w:p>
        </w:tc>
        <w:tc>
          <w:tcPr>
            <w:tcW w:w="1292" w:type="pct"/>
            <w:tcBorders>
              <w:top w:val="dotted" w:sz="4" w:space="0" w:color="auto"/>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rPr>
          <w:trHeight w:val="800"/>
        </w:trPr>
        <w:tc>
          <w:tcPr>
            <w:tcW w:w="256" w:type="pct"/>
            <w:tcBorders>
              <w:top w:val="single" w:sz="4" w:space="0" w:color="auto"/>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rPr>
            </w:pPr>
            <w:r>
              <w:rPr>
                <w:rFonts w:ascii="Times New Roman" w:eastAsia="Times New Roman" w:hAnsi="Times New Roman"/>
              </w:rPr>
              <w:t>8</w:t>
            </w:r>
          </w:p>
        </w:tc>
        <w:tc>
          <w:tcPr>
            <w:tcW w:w="2848" w:type="pct"/>
            <w:tcBorders>
              <w:top w:val="single" w:sz="4" w:space="0" w:color="auto"/>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242424"/>
                <w:spacing w:val="2"/>
              </w:rPr>
            </w:pPr>
            <w:r w:rsidRPr="008D7C0E">
              <w:rPr>
                <w:rFonts w:ascii="Times New Roman" w:eastAsia="Times New Roman" w:hAnsi="Times New Roman"/>
                <w:color w:val="000000"/>
                <w:lang w:eastAsia="ru-RU"/>
              </w:rPr>
              <w:t>Непринятие мер по отводу и пропуску талых и ливневых вод с придомовой территории, территории организаций</w:t>
            </w:r>
          </w:p>
        </w:tc>
        <w:tc>
          <w:tcPr>
            <w:tcW w:w="604" w:type="pct"/>
            <w:tcBorders>
              <w:top w:val="single" w:sz="4" w:space="0" w:color="auto"/>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23.</w:t>
            </w:r>
          </w:p>
        </w:tc>
        <w:tc>
          <w:tcPr>
            <w:tcW w:w="1292" w:type="pct"/>
            <w:tcBorders>
              <w:top w:val="single" w:sz="4" w:space="0" w:color="auto"/>
              <w:left w:val="dotted" w:sz="4" w:space="0" w:color="auto"/>
              <w:bottom w:val="single"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rPr>
          <w:trHeight w:val="525"/>
        </w:trPr>
        <w:tc>
          <w:tcPr>
            <w:tcW w:w="256" w:type="pct"/>
            <w:tcBorders>
              <w:top w:val="single"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imes New Roman" w:eastAsia="Times New Roman" w:hAnsi="Times New Roman"/>
              </w:rPr>
            </w:pPr>
            <w:r>
              <w:rPr>
                <w:rFonts w:ascii="Times New Roman" w:eastAsia="Times New Roman" w:hAnsi="Times New Roman"/>
              </w:rPr>
              <w:t>9</w:t>
            </w:r>
          </w:p>
        </w:tc>
        <w:tc>
          <w:tcPr>
            <w:tcW w:w="2848" w:type="pct"/>
            <w:tcBorders>
              <w:top w:val="single"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Подтопление улиц, зданий, сооружений</w:t>
            </w:r>
          </w:p>
        </w:tc>
        <w:tc>
          <w:tcPr>
            <w:tcW w:w="604" w:type="pct"/>
            <w:tcBorders>
              <w:top w:val="single"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24</w:t>
            </w:r>
          </w:p>
        </w:tc>
        <w:tc>
          <w:tcPr>
            <w:tcW w:w="1292" w:type="pct"/>
            <w:tcBorders>
              <w:top w:val="single"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0</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Загромождение придомовой территории строительными материалами (изделиями), дровами или углем</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29</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1</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Выбрасывание мусора, иных предметов</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30</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2</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Отлов безнадзорных  домашних животных лицами, не имеющими соответствующего разрешения</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33.</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rPr>
          <w:trHeight w:val="50"/>
        </w:trPr>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3</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FFFFFF"/>
              <w:spacing w:after="0" w:line="240" w:lineRule="auto"/>
              <w:textAlignment w:val="baseline"/>
              <w:outlineLvl w:val="2"/>
              <w:rPr>
                <w:rFonts w:ascii="Times New Roman" w:eastAsia="Times New Roman" w:hAnsi="Times New Roman"/>
                <w:spacing w:val="2"/>
              </w:rPr>
            </w:pPr>
            <w:r w:rsidRPr="008D7C0E">
              <w:rPr>
                <w:rFonts w:ascii="Times New Roman" w:eastAsia="Times New Roman" w:hAnsi="Times New Roman"/>
                <w:spacing w:val="2"/>
              </w:rPr>
              <w:t>Нарушение запрета на посещение гражданами лесов либо ограничений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36.2</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4</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lang w:eastAsia="ru-RU"/>
              </w:rPr>
            </w:pPr>
            <w:r w:rsidRPr="008D7C0E">
              <w:rPr>
                <w:rFonts w:ascii="Times New Roman" w:eastAsia="Times New Roman" w:hAnsi="Times New Roman"/>
                <w:spacing w:val="2"/>
              </w:rPr>
              <w:t>Безбилетный проезд пассажиров</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41</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5</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widowControl w:val="0"/>
              <w:autoSpaceDE w:val="0"/>
              <w:autoSpaceDN w:val="0"/>
              <w:adjustRightInd w:val="0"/>
              <w:jc w:val="both"/>
              <w:outlineLvl w:val="1"/>
              <w:rPr>
                <w:rFonts w:ascii="Times New Roman" w:eastAsia="Times New Roman" w:hAnsi="Times New Roman"/>
                <w:lang w:eastAsia="ru-RU"/>
              </w:rPr>
            </w:pPr>
            <w:r w:rsidRPr="008D7C0E">
              <w:rPr>
                <w:rFonts w:ascii="Times New Roman" w:eastAsia="Times New Roman" w:hAnsi="Times New Roman"/>
                <w:spacing w:val="2"/>
              </w:rPr>
              <w:t>Провоз ручной клади и перевозка багажа без оплаты</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42</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6</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FFFFFF"/>
              <w:spacing w:before="375" w:after="225" w:line="240" w:lineRule="auto"/>
              <w:textAlignment w:val="baseline"/>
              <w:outlineLvl w:val="2"/>
              <w:rPr>
                <w:rFonts w:ascii="Times New Roman" w:eastAsia="Times New Roman" w:hAnsi="Times New Roman"/>
                <w:spacing w:val="2"/>
              </w:rPr>
            </w:pPr>
            <w:r w:rsidRPr="008D7C0E">
              <w:rPr>
                <w:rFonts w:ascii="Times New Roman" w:eastAsia="Times New Roman" w:hAnsi="Times New Roman"/>
                <w:spacing w:val="2"/>
              </w:rPr>
              <w:t xml:space="preserve">Нарушение правил организации транспортного </w:t>
            </w:r>
            <w:r w:rsidRPr="008D7C0E">
              <w:rPr>
                <w:rFonts w:ascii="Times New Roman" w:eastAsia="Times New Roman" w:hAnsi="Times New Roman"/>
                <w:spacing w:val="2"/>
              </w:rPr>
              <w:lastRenderedPageBreak/>
              <w:t>обслуживания населения</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lastRenderedPageBreak/>
              <w:t>Статья  43.</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 xml:space="preserve">Глава сельского поселения, заместитель руководителя администрации сельского </w:t>
            </w:r>
            <w:r w:rsidRPr="008D7C0E">
              <w:rPr>
                <w:rFonts w:ascii="Times New Roman" w:eastAsia="Times New Roman" w:hAnsi="Times New Roman"/>
                <w:color w:val="000000"/>
                <w:lang w:eastAsia="ru-RU"/>
              </w:rPr>
              <w:lastRenderedPageBreak/>
              <w:t>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lastRenderedPageBreak/>
              <w:t>1</w:t>
            </w:r>
            <w:r>
              <w:rPr>
                <w:rFonts w:ascii="Times New Roman" w:eastAsia="Times New Roman" w:hAnsi="Times New Roman"/>
                <w:color w:val="000000"/>
                <w:lang w:eastAsia="ru-RU"/>
              </w:rPr>
              <w:t>7</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FFFFFF"/>
              <w:spacing w:before="375" w:after="225" w:line="240" w:lineRule="auto"/>
              <w:textAlignment w:val="baseline"/>
              <w:outlineLvl w:val="2"/>
              <w:rPr>
                <w:rFonts w:ascii="Times New Roman" w:eastAsia="Times New Roman" w:hAnsi="Times New Roman"/>
                <w:spacing w:val="2"/>
              </w:rPr>
            </w:pPr>
            <w:r w:rsidRPr="008D7C0E">
              <w:rPr>
                <w:rFonts w:ascii="Times New Roman" w:eastAsia="Times New Roman" w:hAnsi="Times New Roman"/>
                <w:spacing w:val="2"/>
              </w:rPr>
              <w:t>Нарушение маршрута перевозок и расписания движения транспорта общего пользования</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44.</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1</w:t>
            </w:r>
            <w:r>
              <w:rPr>
                <w:rFonts w:ascii="Times New Roman" w:eastAsia="Times New Roman" w:hAnsi="Times New Roman"/>
                <w:color w:val="000000"/>
                <w:lang w:eastAsia="ru-RU"/>
              </w:rPr>
              <w:t>8</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FFFFFF"/>
              <w:spacing w:before="375" w:after="225" w:line="240" w:lineRule="auto"/>
              <w:textAlignment w:val="baseline"/>
              <w:outlineLvl w:val="2"/>
              <w:rPr>
                <w:rFonts w:ascii="Times New Roman" w:eastAsia="Times New Roman" w:hAnsi="Times New Roman"/>
                <w:spacing w:val="2"/>
              </w:rPr>
            </w:pPr>
            <w:r w:rsidRPr="008D7C0E">
              <w:rPr>
                <w:rFonts w:ascii="Times New Roman" w:eastAsia="Times New Roman" w:hAnsi="Times New Roman"/>
                <w:spacing w:val="2"/>
              </w:rPr>
              <w:t>Непредставление отчетности в уполномоченный орган по управлению муниципальным имуществом</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46.2</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FFFFFF"/>
              <w:spacing w:before="375" w:after="225" w:line="240" w:lineRule="auto"/>
              <w:textAlignment w:val="baseline"/>
              <w:outlineLvl w:val="2"/>
              <w:rPr>
                <w:rFonts w:ascii="Times New Roman" w:eastAsia="Times New Roman" w:hAnsi="Times New Roman"/>
                <w:spacing w:val="2"/>
              </w:rPr>
            </w:pPr>
            <w:r w:rsidRPr="008D7C0E">
              <w:rPr>
                <w:rFonts w:ascii="Times New Roman" w:eastAsia="Times New Roman" w:hAnsi="Times New Roman"/>
                <w:spacing w:val="2"/>
              </w:rPr>
              <w:t>Нарушение порядка и условий приватизации муниципального имущества</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46.3</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2</w:t>
            </w:r>
            <w:r>
              <w:rPr>
                <w:rFonts w:ascii="Times New Roman" w:eastAsia="Times New Roman" w:hAnsi="Times New Roman"/>
                <w:color w:val="000000"/>
                <w:lang w:eastAsia="ru-RU"/>
              </w:rPr>
              <w:t>0</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hd w:val="clear" w:color="auto" w:fill="FFFFFF"/>
              <w:spacing w:before="375" w:after="225" w:line="240" w:lineRule="auto"/>
              <w:textAlignment w:val="baseline"/>
              <w:outlineLvl w:val="2"/>
              <w:rPr>
                <w:rFonts w:ascii="Times New Roman" w:eastAsia="Times New Roman" w:hAnsi="Times New Roman"/>
                <w:spacing w:val="2"/>
              </w:rPr>
            </w:pPr>
            <w:r w:rsidRPr="008D7C0E">
              <w:rPr>
                <w:rFonts w:ascii="Times New Roman" w:eastAsia="Times New Roman" w:hAnsi="Times New Roman"/>
                <w:spacing w:val="2"/>
              </w:rPr>
              <w:t>Торговля в местах, не отведенных для этих целей органом государственной власти Забайкальского края или органами местного самоуправления</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  51</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jc w:val="both"/>
              <w:textAlignment w:val="baseline"/>
              <w:rPr>
                <w:rFonts w:ascii="Times New Roman" w:eastAsia="Times New Roman" w:hAnsi="Times New Roman"/>
                <w:spacing w:val="2"/>
              </w:rPr>
            </w:pPr>
            <w:r w:rsidRPr="008D7C0E">
              <w:rPr>
                <w:rFonts w:ascii="Times New Roman" w:eastAsia="Times New Roman" w:hAnsi="Times New Roman"/>
                <w:spacing w:val="2"/>
              </w:rPr>
              <w:t xml:space="preserve">Семейно-бытовое </w:t>
            </w:r>
            <w:proofErr w:type="gramStart"/>
            <w:r w:rsidRPr="008D7C0E">
              <w:rPr>
                <w:rFonts w:ascii="Times New Roman" w:eastAsia="Times New Roman" w:hAnsi="Times New Roman"/>
                <w:spacing w:val="2"/>
              </w:rPr>
              <w:t>дебоширство</w:t>
            </w:r>
            <w:proofErr w:type="gramEnd"/>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Ст.13.1</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r w:rsidR="004A6FE7" w:rsidRPr="008D7C0E" w:rsidTr="00DC36EF">
        <w:tc>
          <w:tcPr>
            <w:tcW w:w="256"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2848"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lang w:eastAsia="ru-RU"/>
              </w:rPr>
            </w:pPr>
            <w:r w:rsidRPr="008D7C0E">
              <w:rPr>
                <w:rFonts w:ascii="Times New Roman" w:eastAsia="Times New Roman" w:hAnsi="Times New Roman"/>
                <w:lang w:eastAsia="ru-RU"/>
              </w:rPr>
              <w:t>Несоблюдение родителями (лицами, их заменяющими) или лицами, осуществляющими мероприятия с участием детей, требований по недопущению нахождения детей в возрасте до 17 лет в общественных местах, в том числе на улицах стадионах, в парках, скверах, транспортных средствах общего пользования.</w:t>
            </w:r>
          </w:p>
        </w:tc>
        <w:tc>
          <w:tcPr>
            <w:tcW w:w="604"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spacing w:after="150" w:line="300" w:lineRule="atLeast"/>
              <w:ind w:left="30" w:right="30"/>
              <w:textAlignment w:val="baseline"/>
              <w:rPr>
                <w:rFonts w:ascii="Times New Roman" w:eastAsia="Times New Roman" w:hAnsi="Times New Roman"/>
                <w:color w:val="000000"/>
                <w:lang w:eastAsia="ru-RU"/>
              </w:rPr>
            </w:pPr>
            <w:r w:rsidRPr="008D7C0E">
              <w:rPr>
                <w:rFonts w:ascii="Times New Roman" w:eastAsia="Times New Roman" w:hAnsi="Times New Roman"/>
                <w:color w:val="000000"/>
                <w:lang w:eastAsia="ru-RU"/>
              </w:rPr>
              <w:t>Статья17</w:t>
            </w:r>
          </w:p>
        </w:tc>
        <w:tc>
          <w:tcPr>
            <w:tcW w:w="1292" w:type="pct"/>
            <w:tcBorders>
              <w:top w:val="dotted" w:sz="4" w:space="0" w:color="auto"/>
              <w:left w:val="dotted" w:sz="4" w:space="0" w:color="auto"/>
              <w:bottom w:val="dotted" w:sz="4" w:space="0" w:color="auto"/>
              <w:right w:val="dotted" w:sz="4" w:space="0" w:color="auto"/>
            </w:tcBorders>
            <w:shd w:val="clear" w:color="auto" w:fill="auto"/>
            <w:tcMar>
              <w:top w:w="30" w:type="dxa"/>
              <w:left w:w="30" w:type="dxa"/>
              <w:bottom w:w="30" w:type="dxa"/>
              <w:right w:w="30" w:type="dxa"/>
            </w:tcMar>
          </w:tcPr>
          <w:p w:rsidR="004A6FE7" w:rsidRPr="008D7C0E" w:rsidRDefault="004A6FE7" w:rsidP="00DC36EF">
            <w:pPr>
              <w:rPr>
                <w:rFonts w:asciiTheme="minorHAnsi" w:eastAsiaTheme="minorHAnsi" w:hAnsiTheme="minorHAnsi" w:cstheme="minorBidi"/>
              </w:rPr>
            </w:pPr>
            <w:r w:rsidRPr="008D7C0E">
              <w:rPr>
                <w:rFonts w:ascii="Times New Roman" w:eastAsia="Times New Roman" w:hAnsi="Times New Roman"/>
                <w:color w:val="000000"/>
                <w:lang w:eastAsia="ru-RU"/>
              </w:rPr>
              <w:t>Глава сельского поселения, заместитель руководителя администрации сельского поселения «Конкинское»</w:t>
            </w:r>
          </w:p>
        </w:tc>
      </w:tr>
    </w:tbl>
    <w:p w:rsidR="004A6FE7" w:rsidRPr="008D7C0E" w:rsidRDefault="004A6FE7" w:rsidP="004A6FE7">
      <w:pPr>
        <w:shd w:val="clear" w:color="auto" w:fill="FFFFFF"/>
        <w:spacing w:after="150" w:line="300" w:lineRule="atLeast"/>
        <w:textAlignment w:val="baseline"/>
        <w:rPr>
          <w:rFonts w:ascii="Arial" w:eastAsia="Times New Roman" w:hAnsi="Arial" w:cs="Arial"/>
          <w:color w:val="000000"/>
          <w:sz w:val="18"/>
          <w:szCs w:val="18"/>
          <w:lang w:eastAsia="ru-RU"/>
        </w:rPr>
      </w:pP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Arial" w:eastAsia="Times New Roman" w:hAnsi="Arial" w:cs="Arial"/>
          <w:color w:val="000000"/>
          <w:sz w:val="18"/>
          <w:szCs w:val="18"/>
          <w:lang w:eastAsia="ru-RU"/>
        </w:rPr>
        <w:br w:type="page"/>
      </w:r>
      <w:r w:rsidRPr="008D7C0E">
        <w:rPr>
          <w:rFonts w:ascii="Times New Roman" w:eastAsia="Times New Roman" w:hAnsi="Times New Roman"/>
          <w:color w:val="000000"/>
          <w:sz w:val="24"/>
          <w:szCs w:val="24"/>
          <w:lang w:eastAsia="ru-RU"/>
        </w:rPr>
        <w:lastRenderedPageBreak/>
        <w:t>Приложение 2</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 решению Совета</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сельского поселения «Конкинское»</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от 06.09.2017 № 17</w:t>
      </w:r>
    </w:p>
    <w:p w:rsidR="004A6FE7" w:rsidRPr="008D7C0E" w:rsidRDefault="004A6FE7" w:rsidP="004A6FE7">
      <w:pPr>
        <w:shd w:val="clear" w:color="auto" w:fill="FFFFFF"/>
        <w:spacing w:after="0" w:line="300" w:lineRule="atLeast"/>
        <w:jc w:val="right"/>
        <w:textAlignment w:val="baseline"/>
        <w:rPr>
          <w:rFonts w:ascii="Arial" w:eastAsia="Times New Roman" w:hAnsi="Arial" w:cs="Arial"/>
          <w:color w:val="000000"/>
          <w:sz w:val="18"/>
          <w:szCs w:val="18"/>
          <w:lang w:eastAsia="ru-RU"/>
        </w:rPr>
      </w:pPr>
    </w:p>
    <w:p w:rsidR="004A6FE7" w:rsidRPr="008D7C0E" w:rsidRDefault="004A6FE7" w:rsidP="004A6FE7">
      <w:pPr>
        <w:shd w:val="clear" w:color="auto" w:fill="FFFFFF"/>
        <w:spacing w:after="0" w:line="300" w:lineRule="atLeast"/>
        <w:jc w:val="right"/>
        <w:textAlignment w:val="baseline"/>
        <w:rPr>
          <w:rFonts w:ascii="Arial" w:eastAsia="Times New Roman" w:hAnsi="Arial" w:cs="Arial"/>
          <w:color w:val="000000"/>
          <w:sz w:val="24"/>
          <w:szCs w:val="24"/>
          <w:lang w:eastAsia="ru-RU"/>
        </w:rPr>
      </w:pP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ПРОТОКОЛ № _______</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об административном правонарушении</w:t>
      </w:r>
    </w:p>
    <w:p w:rsidR="004A6FE7" w:rsidRPr="008D7C0E" w:rsidRDefault="004A6FE7" w:rsidP="004A6FE7">
      <w:pPr>
        <w:shd w:val="clear" w:color="auto" w:fill="FFFFFF"/>
        <w:spacing w:after="15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 20___ г. __________________________</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(место составления)</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Время:____________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Я, _______________________________________________________________________________________________________________________________________________________________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(должность, фамилия, имя, отчество лица, составившего протокол)</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рассмотрев материалы 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______________________________________________________________________________________________-(указывается повод к составлению протокола об административном правонарушении в соответствии со статьей Закона Забайкальского края «Об административных правонарушениях»)</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признал их достаточными для составления в соответствии со ст. 28.2 Кодекса Российской Федерации об административных правонарушениях протокола в отношении</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lastRenderedPageBreak/>
        <w:t>(сведения о лице, в отношении которого составляется протокол об административном правонарушении: фамилия, имя, отчество, число, месяц и год рождения, адрес места жительства и/или регистрации, место работы или учебы, документ, удостоверяющий личность, кем и когда выдан месяц)</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УСТАНОВИЛ:___________________________________________________________________________________________________________________________________________________________________________________________________________________________________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proofErr w:type="gramStart"/>
      <w:r w:rsidRPr="008D7C0E">
        <w:rPr>
          <w:rFonts w:ascii="Times New Roman" w:eastAsia="Times New Roman" w:hAnsi="Times New Roman"/>
          <w:color w:val="000000"/>
          <w:sz w:val="20"/>
          <w:szCs w:val="20"/>
          <w:lang w:eastAsia="ru-RU"/>
        </w:rPr>
        <w:t xml:space="preserve">(указать обнаруженные достаточные денные, указывающие на наличие события административного правонарушения, указывается </w:t>
      </w:r>
      <w:proofErr w:type="spellStart"/>
      <w:r w:rsidRPr="008D7C0E">
        <w:rPr>
          <w:rFonts w:ascii="Times New Roman" w:eastAsia="Times New Roman" w:hAnsi="Times New Roman"/>
          <w:color w:val="000000"/>
          <w:sz w:val="20"/>
          <w:szCs w:val="20"/>
          <w:lang w:eastAsia="ru-RU"/>
        </w:rPr>
        <w:t>местно</w:t>
      </w:r>
      <w:proofErr w:type="spellEnd"/>
      <w:r w:rsidRPr="008D7C0E">
        <w:rPr>
          <w:rFonts w:ascii="Times New Roman" w:eastAsia="Times New Roman" w:hAnsi="Times New Roman"/>
          <w:color w:val="000000"/>
          <w:sz w:val="20"/>
          <w:szCs w:val="20"/>
          <w:lang w:eastAsia="ru-RU"/>
        </w:rPr>
        <w:t>, время совершения и событие административного правонарушения, доказательства с указанием наименования и идентификационных признаков, ссылка на нарушенные нормы законодательства  Забайкальского края, статья Закона  Забайкальского края «Об административных правонарушениях», предусматривающая административную ответственность за данное административное правонарушение, ФИО, адреса места жительства или регистрации свидетелей (если имеются свидетели), понятых, переводчика, законного представителя</w:t>
      </w:r>
      <w:proofErr w:type="gramEnd"/>
      <w:r w:rsidRPr="008D7C0E">
        <w:rPr>
          <w:rFonts w:ascii="Times New Roman" w:eastAsia="Times New Roman" w:hAnsi="Times New Roman"/>
          <w:color w:val="000000"/>
          <w:sz w:val="20"/>
          <w:szCs w:val="20"/>
          <w:lang w:eastAsia="ru-RU"/>
        </w:rPr>
        <w:t xml:space="preserve"> (если участвуют в составлении протокол</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Объяснения лица 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w:t>
      </w:r>
    </w:p>
    <w:p w:rsidR="004A6FE7" w:rsidRPr="008D7C0E" w:rsidRDefault="004A6FE7" w:rsidP="004A6FE7">
      <w:pPr>
        <w:shd w:val="clear" w:color="auto" w:fill="FFFFFF"/>
        <w:spacing w:after="150" w:line="300" w:lineRule="atLeast"/>
        <w:ind w:firstLine="708"/>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 xml:space="preserve">С моих слов </w:t>
      </w:r>
      <w:proofErr w:type="gramStart"/>
      <w:r w:rsidRPr="008D7C0E">
        <w:rPr>
          <w:rFonts w:ascii="Times New Roman" w:eastAsia="Times New Roman" w:hAnsi="Times New Roman"/>
          <w:color w:val="000000"/>
          <w:sz w:val="24"/>
          <w:szCs w:val="24"/>
          <w:lang w:eastAsia="ru-RU"/>
        </w:rPr>
        <w:t>записано</w:t>
      </w:r>
      <w:proofErr w:type="gramEnd"/>
      <w:r w:rsidRPr="008D7C0E">
        <w:rPr>
          <w:rFonts w:ascii="Times New Roman" w:eastAsia="Times New Roman" w:hAnsi="Times New Roman"/>
          <w:color w:val="000000"/>
          <w:sz w:val="24"/>
          <w:szCs w:val="24"/>
          <w:lang w:eastAsia="ru-RU"/>
        </w:rPr>
        <w:t xml:space="preserve"> верно, мною прочитано __________________ 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Права, предусмотренные статьей 25.1 Кодекса Российской Федерации об административных правонарушениях, предоставляющей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 разъяснены</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                                 (подпись)</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Лицам, участвующим в составлении протокола, права и обязанности, предусмотренные главами 25-27 Кодекса Российской Федерации об административных правонарушениях, разъяснены.</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 протоколу прилагаются следующие документы:</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(должность лица, составившего протокол) (подпись) (инициалы и фамилия)</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 подпись лица, в отношении которого составлен протокол об административном правонарушении (его законного представителя); расшифровка его подписи в случае его присутствия)</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lastRenderedPageBreak/>
        <w:t>(В случае отказа подписать протокол сделать об этом запись)</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Копию настоящего протокола получил «___»________________ 20___ г.</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подпись лица, в отношении которого составлен протокол об административном правонарушении (законного представителя)</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br w:type="page"/>
      </w:r>
      <w:r w:rsidRPr="008D7C0E">
        <w:rPr>
          <w:rFonts w:ascii="Times New Roman" w:eastAsia="Times New Roman" w:hAnsi="Times New Roman"/>
          <w:color w:val="000000"/>
          <w:sz w:val="24"/>
          <w:szCs w:val="24"/>
          <w:lang w:eastAsia="ru-RU"/>
        </w:rPr>
        <w:lastRenderedPageBreak/>
        <w:t>Приложение 3</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 решению Совета</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сельского поселения «Конкинское»</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от 06.09.2017 № 17</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АКТ</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о выявлении фактов административного правонарушения</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 xml:space="preserve">«___»_______________ 20___ г.             ______ ч. ______ мин. </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(Место составления акта)_______________________________________________________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Мною, 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(должность, фамилия и инициалы должностного лица, составившего акт)</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в соответствии с частями 2, 3 статьи 28.1 Кодекса Российской Федерации об административных правонарушениях выявлены следующие факты административного правонарушения: 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 (описание фактов, указывающих на наличие события административного правонарушения)</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 xml:space="preserve">Во время фиксации достаточных данных, указывающих на наличие события административного правонарушения, производилась фотосъемка фотоаппаратом </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Дополнительные сведения: ____________________________________________________________________________</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Приложения к акту: 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Должностное лицо, выявившее факты административного правонарушения ______________ 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 xml:space="preserve"> (подпись)                          (Ф. И.О.)</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Лица, подтверждающие факт обнаружения административного</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правонарушения ______________ 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 xml:space="preserve">                                     (подпись)                      (Ф. И.О.)</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 xml:space="preserve">                             ______________ 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 xml:space="preserve">                                  (подпись)                            (Ф. И.О.)</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Приложение 4</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 решению Совета</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сельского поселения «Конкинское»</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от 06.09.2017 № 17</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УВЕДОМЛЕНИЕ</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о составлении протокола об административном правонарушении</w:t>
      </w:r>
    </w:p>
    <w:p w:rsidR="004A6FE7" w:rsidRPr="008D7C0E" w:rsidRDefault="004A6FE7" w:rsidP="004A6FE7">
      <w:pPr>
        <w:shd w:val="clear" w:color="auto" w:fill="FFFFFF"/>
        <w:spacing w:after="150" w:line="300" w:lineRule="atLeast"/>
        <w:ind w:firstLine="36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Настоящим уведомляю, что администрацией сельского поселения «Конкинское» возбуждается производство по делу об административном правонарушении в отношении 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(Ф. И.О. лица, в отношении которого составляется протокол)</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по факту 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Ответственность за данное правонарушение предусмотрена статьей ________ Закона Забайкальского края «Об административных правонарушениях».</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 xml:space="preserve">В связи с вышеизложенным, Вам надлежит явиться «___»_______________20___ г. </w:t>
      </w:r>
    </w:p>
    <w:p w:rsidR="004A6FE7" w:rsidRPr="008D7C0E" w:rsidRDefault="004A6FE7" w:rsidP="004A6FE7">
      <w:pPr>
        <w:shd w:val="clear" w:color="auto" w:fill="FFFFFF"/>
        <w:spacing w:after="150" w:line="300" w:lineRule="atLeas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в _____ ч. ______ мин. по адресу: _____________________________________________________________________________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для дачи объяснений по факту нарушения, а также подписания протокола об административном правонарушении, либо направить своего законного представителя с надлежащим образом оформленными полномочиями на участие в административном производстве со всеми правами, предусмотренными статьей 25.5 Кодекса Российской Федерации об административных правонарушениях.</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proofErr w:type="gramStart"/>
      <w:r w:rsidRPr="008D7C0E">
        <w:rPr>
          <w:rFonts w:ascii="Times New Roman" w:eastAsia="Times New Roman" w:hAnsi="Times New Roman"/>
          <w:color w:val="000000"/>
          <w:sz w:val="24"/>
          <w:szCs w:val="24"/>
          <w:lang w:eastAsia="ru-RU"/>
        </w:rPr>
        <w:t>В соответствии с частью 1 статьи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Кодексом Российской Федерации об административных правонарушениях.</w:t>
      </w:r>
      <w:proofErr w:type="gramEnd"/>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Ваша неявка в указанный срок, а также неявка Вашего законного представителя будет расцениваться как отказ от подписания протокола.</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______________________________________              _____________    _________________</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0"/>
          <w:szCs w:val="20"/>
          <w:lang w:eastAsia="ru-RU"/>
        </w:rPr>
      </w:pPr>
      <w:r w:rsidRPr="008D7C0E">
        <w:rPr>
          <w:rFonts w:ascii="Times New Roman" w:eastAsia="Times New Roman" w:hAnsi="Times New Roman"/>
          <w:color w:val="000000"/>
          <w:sz w:val="20"/>
          <w:szCs w:val="20"/>
          <w:lang w:eastAsia="ru-RU"/>
        </w:rPr>
        <w:t>(должность лица, направившего уведомление, телефон) (подпись)           (инициалы и фамилия)</w:t>
      </w:r>
    </w:p>
    <w:p w:rsidR="004A6FE7" w:rsidRPr="008D7C0E" w:rsidRDefault="004A6FE7" w:rsidP="004A6FE7">
      <w:pPr>
        <w:jc w:val="right"/>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br w:type="page"/>
      </w:r>
      <w:r w:rsidRPr="008D7C0E">
        <w:rPr>
          <w:rFonts w:ascii="Times New Roman" w:eastAsia="Times New Roman" w:hAnsi="Times New Roman"/>
          <w:color w:val="000000"/>
          <w:sz w:val="24"/>
          <w:szCs w:val="24"/>
          <w:lang w:eastAsia="ru-RU"/>
        </w:rPr>
        <w:lastRenderedPageBreak/>
        <w:t>Приложение 5</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 решению Совета</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сельского поселения «Конкинское»</w:t>
      </w:r>
    </w:p>
    <w:p w:rsidR="004A6FE7" w:rsidRPr="008D7C0E" w:rsidRDefault="004A6FE7" w:rsidP="004A6FE7">
      <w:pPr>
        <w:shd w:val="clear" w:color="auto" w:fill="FFFFFF"/>
        <w:spacing w:after="0" w:line="240" w:lineRule="auto"/>
        <w:ind w:left="5580"/>
        <w:jc w:val="right"/>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от 06.09.2017 № 17</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ЖУРНАЛ</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учета протоколов об административных правонарушениях</w:t>
      </w:r>
    </w:p>
    <w:p w:rsidR="004A6FE7" w:rsidRPr="008D7C0E" w:rsidRDefault="004A6FE7" w:rsidP="004A6FE7">
      <w:pPr>
        <w:shd w:val="clear" w:color="auto" w:fill="FFFFFF"/>
        <w:spacing w:after="0" w:line="300" w:lineRule="atLeast"/>
        <w:jc w:val="center"/>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b/>
          <w:bCs/>
          <w:color w:val="000000"/>
          <w:sz w:val="24"/>
          <w:szCs w:val="24"/>
          <w:bdr w:val="none" w:sz="0" w:space="0" w:color="auto" w:frame="1"/>
          <w:lang w:eastAsia="ru-RU"/>
        </w:rPr>
        <w:t>администрации сельского поселения «Конкинское»</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Начат:</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Окончен:</w:t>
      </w:r>
    </w:p>
    <w:p w:rsidR="004A6FE7" w:rsidRPr="008D7C0E" w:rsidRDefault="004A6FE7" w:rsidP="004A6FE7">
      <w:pPr>
        <w:shd w:val="clear" w:color="auto" w:fill="FFFFFF"/>
        <w:spacing w:after="150" w:line="300" w:lineRule="atLeast"/>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На _________ листах</w:t>
      </w:r>
    </w:p>
    <w:tbl>
      <w:tblPr>
        <w:tblW w:w="5000" w:type="pct"/>
        <w:tblInd w:w="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0A0" w:firstRow="1" w:lastRow="0" w:firstColumn="1" w:lastColumn="0" w:noHBand="0" w:noVBand="0"/>
      </w:tblPr>
      <w:tblGrid>
        <w:gridCol w:w="444"/>
        <w:gridCol w:w="1397"/>
        <w:gridCol w:w="2081"/>
        <w:gridCol w:w="2071"/>
        <w:gridCol w:w="1654"/>
        <w:gridCol w:w="1531"/>
        <w:gridCol w:w="1391"/>
      </w:tblGrid>
      <w:tr w:rsidR="004A6FE7" w:rsidRPr="008D7C0E" w:rsidTr="00DC36EF">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 xml:space="preserve">№ </w:t>
            </w:r>
            <w:proofErr w:type="gramStart"/>
            <w:r w:rsidRPr="008D7C0E">
              <w:rPr>
                <w:rFonts w:ascii="Times New Roman" w:eastAsia="Times New Roman" w:hAnsi="Times New Roman"/>
                <w:color w:val="000000"/>
                <w:sz w:val="24"/>
                <w:szCs w:val="24"/>
                <w:lang w:eastAsia="ru-RU"/>
              </w:rPr>
              <w:t>п</w:t>
            </w:r>
            <w:proofErr w:type="gramEnd"/>
            <w:r w:rsidRPr="008D7C0E">
              <w:rPr>
                <w:rFonts w:ascii="Times New Roman" w:eastAsia="Times New Roman" w:hAnsi="Times New Roman"/>
                <w:color w:val="000000"/>
                <w:sz w:val="24"/>
                <w:szCs w:val="24"/>
                <w:lang w:eastAsia="ru-RU"/>
              </w:rPr>
              <w:t>/п</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Дата регистрации и № протокола</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Основание привлечения к административной ответственности (указывается статья и часть статьи Закона Забайкальского края об административных правонарушениях)</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Кто и когда составил протокол об административном правонарушении</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Должность, фамилия, имя, отчество лица, в отношении которого составлен протокол (наименование юридического лица)</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Сведения о направлении протокола для рассмотрения (с указанием даты)</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Примечание</w:t>
            </w:r>
          </w:p>
        </w:tc>
      </w:tr>
      <w:tr w:rsidR="004A6FE7" w:rsidRPr="008D7C0E" w:rsidTr="00DC36EF">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1</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2</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3</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4</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5</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6</w:t>
            </w:r>
          </w:p>
        </w:tc>
        <w:tc>
          <w:tcPr>
            <w:tcW w:w="0" w:type="auto"/>
            <w:tcBorders>
              <w:top w:val="dashSmallGap" w:sz="4" w:space="0" w:color="auto"/>
              <w:left w:val="dashSmallGap" w:sz="4" w:space="0" w:color="auto"/>
              <w:bottom w:val="dashSmallGap" w:sz="4" w:space="0" w:color="auto"/>
              <w:right w:val="dashSmallGap" w:sz="4" w:space="0" w:color="auto"/>
            </w:tcBorders>
            <w:shd w:val="clear" w:color="auto" w:fill="auto"/>
            <w:tcMar>
              <w:top w:w="30" w:type="dxa"/>
              <w:left w:w="30" w:type="dxa"/>
              <w:bottom w:w="30" w:type="dxa"/>
              <w:right w:w="30" w:type="dxa"/>
            </w:tcMar>
            <w:vAlign w:val="bottom"/>
          </w:tcPr>
          <w:p w:rsidR="004A6FE7" w:rsidRPr="008D7C0E" w:rsidRDefault="004A6FE7" w:rsidP="00DC36EF">
            <w:pPr>
              <w:spacing w:after="150" w:line="300" w:lineRule="atLeast"/>
              <w:ind w:left="30" w:right="30"/>
              <w:jc w:val="both"/>
              <w:textAlignment w:val="baseline"/>
              <w:rPr>
                <w:rFonts w:ascii="Times New Roman" w:eastAsia="Times New Roman" w:hAnsi="Times New Roman"/>
                <w:color w:val="000000"/>
                <w:sz w:val="24"/>
                <w:szCs w:val="24"/>
                <w:lang w:eastAsia="ru-RU"/>
              </w:rPr>
            </w:pPr>
            <w:r w:rsidRPr="008D7C0E">
              <w:rPr>
                <w:rFonts w:ascii="Times New Roman" w:eastAsia="Times New Roman" w:hAnsi="Times New Roman"/>
                <w:color w:val="000000"/>
                <w:sz w:val="24"/>
                <w:szCs w:val="24"/>
                <w:lang w:eastAsia="ru-RU"/>
              </w:rPr>
              <w:t>7</w:t>
            </w:r>
          </w:p>
        </w:tc>
      </w:tr>
    </w:tbl>
    <w:p w:rsidR="004A6FE7" w:rsidRPr="008D7C0E" w:rsidRDefault="004A6FE7" w:rsidP="004A6FE7">
      <w:pPr>
        <w:jc w:val="both"/>
        <w:rPr>
          <w:rFonts w:ascii="Times New Roman" w:eastAsia="Times New Roman" w:hAnsi="Times New Roman"/>
          <w:sz w:val="24"/>
          <w:szCs w:val="24"/>
        </w:rPr>
      </w:pPr>
    </w:p>
    <w:p w:rsidR="004A6FE7" w:rsidRPr="008D7C0E" w:rsidRDefault="004A6FE7" w:rsidP="004A6FE7">
      <w:pPr>
        <w:shd w:val="clear" w:color="auto" w:fill="FFFFFF"/>
        <w:tabs>
          <w:tab w:val="left" w:leader="underscore" w:pos="7411"/>
        </w:tabs>
        <w:spacing w:before="331" w:line="322" w:lineRule="exact"/>
        <w:ind w:left="5539" w:right="518"/>
        <w:rPr>
          <w:rFonts w:ascii="Times New Roman" w:eastAsiaTheme="minorHAnsi" w:hAnsi="Times New Roman"/>
          <w:sz w:val="28"/>
          <w:szCs w:val="28"/>
        </w:rPr>
      </w:pPr>
    </w:p>
    <w:p w:rsidR="004A6FE7" w:rsidRDefault="004A6FE7" w:rsidP="004A6FE7"/>
    <w:p w:rsidR="00CA6474" w:rsidRDefault="00CA6474">
      <w:bookmarkStart w:id="0" w:name="_GoBack"/>
      <w:bookmarkEnd w:id="0"/>
    </w:p>
    <w:sectPr w:rsidR="00C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93"/>
    <w:rsid w:val="004A6FE7"/>
    <w:rsid w:val="004E0793"/>
    <w:rsid w:val="00A1530C"/>
    <w:rsid w:val="00C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E7"/>
    <w:pPr>
      <w:spacing w:after="200" w:line="276" w:lineRule="auto"/>
    </w:pPr>
    <w:rPr>
      <w:rFonts w:ascii="Calibri" w:eastAsia="Calibri" w:hAnsi="Calibri"/>
      <w:sz w:val="22"/>
      <w:szCs w:val="22"/>
    </w:rPr>
  </w:style>
  <w:style w:type="paragraph" w:styleId="1">
    <w:name w:val="heading 1"/>
    <w:basedOn w:val="a"/>
    <w:next w:val="a"/>
    <w:link w:val="10"/>
    <w:uiPriority w:val="9"/>
    <w:qFormat/>
    <w:rsid w:val="00A1530C"/>
    <w:pPr>
      <w:keepNext/>
      <w:spacing w:before="240" w:after="60" w:line="240" w:lineRule="auto"/>
      <w:outlineLvl w:val="0"/>
    </w:pPr>
    <w:rPr>
      <w:rFonts w:ascii="Cambria" w:eastAsia="Times New Roman" w:hAnsi="Cambria"/>
      <w:b/>
      <w:bCs/>
      <w:kern w:val="32"/>
      <w:sz w:val="32"/>
      <w:szCs w:val="32"/>
    </w:rPr>
  </w:style>
  <w:style w:type="paragraph" w:styleId="3">
    <w:name w:val="heading 3"/>
    <w:basedOn w:val="a"/>
    <w:next w:val="a"/>
    <w:link w:val="30"/>
    <w:qFormat/>
    <w:rsid w:val="00A1530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1530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rsid w:val="00A1530C"/>
    <w:rPr>
      <w:b/>
      <w:bCs/>
      <w:sz w:val="24"/>
      <w:szCs w:val="24"/>
      <w:lang w:eastAsia="ru-RU"/>
    </w:rPr>
  </w:style>
  <w:style w:type="paragraph" w:styleId="a3">
    <w:name w:val="Title"/>
    <w:basedOn w:val="a"/>
    <w:link w:val="a4"/>
    <w:uiPriority w:val="99"/>
    <w:qFormat/>
    <w:rsid w:val="00A1530C"/>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link w:val="a3"/>
    <w:uiPriority w:val="99"/>
    <w:rsid w:val="00A1530C"/>
    <w:rPr>
      <w:rFonts w:ascii="Cambria" w:hAnsi="Cambria" w:cs="Cambria"/>
      <w:b/>
      <w:bCs/>
      <w:kern w:val="28"/>
      <w:sz w:val="32"/>
      <w:szCs w:val="32"/>
    </w:rPr>
  </w:style>
  <w:style w:type="paragraph" w:styleId="a5">
    <w:name w:val="List Paragraph"/>
    <w:basedOn w:val="a"/>
    <w:uiPriority w:val="34"/>
    <w:qFormat/>
    <w:rsid w:val="00A1530C"/>
    <w:pPr>
      <w:spacing w:after="0" w:line="240" w:lineRule="auto"/>
      <w:ind w:left="720"/>
      <w:contextualSpacing/>
    </w:pPr>
    <w:rPr>
      <w:rFonts w:ascii="Times New Roman" w:eastAsia="Times New Roman" w:hAnsi="Times New Roman"/>
      <w:sz w:val="24"/>
      <w:szCs w:val="24"/>
      <w:lang w:eastAsia="ru-RU"/>
    </w:rPr>
  </w:style>
  <w:style w:type="paragraph" w:customStyle="1" w:styleId="p3">
    <w:name w:val="p3"/>
    <w:basedOn w:val="a"/>
    <w:rsid w:val="004A6F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4A6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FE7"/>
    <w:pPr>
      <w:spacing w:after="200" w:line="276" w:lineRule="auto"/>
    </w:pPr>
    <w:rPr>
      <w:rFonts w:ascii="Calibri" w:eastAsia="Calibri" w:hAnsi="Calibri"/>
      <w:sz w:val="22"/>
      <w:szCs w:val="22"/>
    </w:rPr>
  </w:style>
  <w:style w:type="paragraph" w:styleId="1">
    <w:name w:val="heading 1"/>
    <w:basedOn w:val="a"/>
    <w:next w:val="a"/>
    <w:link w:val="10"/>
    <w:uiPriority w:val="9"/>
    <w:qFormat/>
    <w:rsid w:val="00A1530C"/>
    <w:pPr>
      <w:keepNext/>
      <w:spacing w:before="240" w:after="60" w:line="240" w:lineRule="auto"/>
      <w:outlineLvl w:val="0"/>
    </w:pPr>
    <w:rPr>
      <w:rFonts w:ascii="Cambria" w:eastAsia="Times New Roman" w:hAnsi="Cambria"/>
      <w:b/>
      <w:bCs/>
      <w:kern w:val="32"/>
      <w:sz w:val="32"/>
      <w:szCs w:val="32"/>
    </w:rPr>
  </w:style>
  <w:style w:type="paragraph" w:styleId="3">
    <w:name w:val="heading 3"/>
    <w:basedOn w:val="a"/>
    <w:next w:val="a"/>
    <w:link w:val="30"/>
    <w:qFormat/>
    <w:rsid w:val="00A1530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1530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rsid w:val="00A1530C"/>
    <w:rPr>
      <w:b/>
      <w:bCs/>
      <w:sz w:val="24"/>
      <w:szCs w:val="24"/>
      <w:lang w:eastAsia="ru-RU"/>
    </w:rPr>
  </w:style>
  <w:style w:type="paragraph" w:styleId="a3">
    <w:name w:val="Title"/>
    <w:basedOn w:val="a"/>
    <w:link w:val="a4"/>
    <w:uiPriority w:val="99"/>
    <w:qFormat/>
    <w:rsid w:val="00A1530C"/>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link w:val="a3"/>
    <w:uiPriority w:val="99"/>
    <w:rsid w:val="00A1530C"/>
    <w:rPr>
      <w:rFonts w:ascii="Cambria" w:hAnsi="Cambria" w:cs="Cambria"/>
      <w:b/>
      <w:bCs/>
      <w:kern w:val="28"/>
      <w:sz w:val="32"/>
      <w:szCs w:val="32"/>
    </w:rPr>
  </w:style>
  <w:style w:type="paragraph" w:styleId="a5">
    <w:name w:val="List Paragraph"/>
    <w:basedOn w:val="a"/>
    <w:uiPriority w:val="34"/>
    <w:qFormat/>
    <w:rsid w:val="00A1530C"/>
    <w:pPr>
      <w:spacing w:after="0" w:line="240" w:lineRule="auto"/>
      <w:ind w:left="720"/>
      <w:contextualSpacing/>
    </w:pPr>
    <w:rPr>
      <w:rFonts w:ascii="Times New Roman" w:eastAsia="Times New Roman" w:hAnsi="Times New Roman"/>
      <w:sz w:val="24"/>
      <w:szCs w:val="24"/>
      <w:lang w:eastAsia="ru-RU"/>
    </w:rPr>
  </w:style>
  <w:style w:type="paragraph" w:customStyle="1" w:styleId="p3">
    <w:name w:val="p3"/>
    <w:basedOn w:val="a"/>
    <w:rsid w:val="004A6F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4A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nU2jUqjq99Qyg5PnNztEs1dO0R8=</DigestValue>
    </Reference>
    <Reference URI="#idOfficeObject" Type="http://www.w3.org/2000/09/xmldsig#Object">
      <DigestMethod Algorithm="http://www.w3.org/2000/09/xmldsig#sha1"/>
      <DigestValue>uKKtvV7LQi1bmsJoJ/78YxPzWS4=</DigestValue>
    </Reference>
    <Reference URI="#idSignedProperties" Type="http://uri.etsi.org/01903#SignedProperties">
      <Transforms>
        <Transform Algorithm="http://www.w3.org/TR/2001/REC-xml-c14n-20010315"/>
      </Transforms>
      <DigestMethod Algorithm="http://www.w3.org/2000/09/xmldsig#sha1"/>
      <DigestValue>KjsA6Io0rFNkweuSLzldUQ2l0Kg=</DigestValue>
    </Reference>
  </SignedInfo>
  <SignatureValue>acvc0BB1X0cxV1pqx+2J0NbHaEDsepjwNYZydhcg9JH0fWmU9m8ZDT2x88okhokfZR4wk3GwiMHx
4dEnMwmgxvLnDUs+7ZAHImXoigFzqZpNqgOs4EtmuK1pLqx29ULlwkM6G0shfzvzjGj/B4Blv7hi
zWROI+k21hcyoESnicw=</SignatureValue>
  <KeyInfo>
    <X509Data>
      <X509Certificate>MIIB7DCCAVWgAwIBAgIQSJ4kBq/k145ITBbGI3sgrjANBgkqhkiG9w0BAQUFADAsMQ4wDAYDVQQD
EwVBZG1pbjEaMBgGA1UEChMRU1BlY2lhbGlTVCBSZVBhY2swHhcNMTcxMjExMDY1MDQ3WhcNMTgx
MjExMTI1MDQ3WjAsMQ4wDAYDVQQDEwVBZG1pbjEaMBgGA1UEChMRU1BlY2lhbGlTVCBSZVBhY2sw
gZ8wDQYJKoZIhvcNAQEBBQADgY0AMIGJAoGBAOe8PYIm8LtM4Z0C+ontdPbX0lZu3VaHKfoaAmqM
idla4w1MU/C4YN4yKsZm19XHb1ojGyF/J99F/gommM1FSgopoP9YZ1Zl/E1CAub06H433AkaX4X0
C84DqXhMyM15Jk58IHzKIJPPV8yqdtLipQ69mJu42JapAKaf8TLBIYmpAgMBAAGjDzANMAsGA1Ud
DwQEAwIGwDANBgkqhkiG9w0BAQUFAAOBgQDj5CjxJwe9SrjbbcO17kkm4u+wcrWlidnXaG2+aJdl
j3lxBYUAPU48ZYHT3aSL/fPlA5JT+IA6ICz1rgObRFQRN7g7tMXujSfF2n90M+HnGYbuR2+oXHdI
xV5kJyONa7ikD/mhwfVhO8hNIAeTeB7dJ97Gcz90NC4b4uCjNnVxYA==</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KhAp4hvLdDIEymdWaw6sPlNJB+g=</DigestValue>
      </Reference>
      <Reference URI="/word/stylesWithEffects.xml?ContentType=application/vnd.ms-word.stylesWithEffects+xml">
        <DigestMethod Algorithm="http://www.w3.org/2000/09/xmldsig#sha1"/>
        <DigestValue>uEfyaKf1h24JSPa6noapPpi3RK8=</DigestValue>
      </Reference>
      <Reference URI="/word/webSettings.xml?ContentType=application/vnd.openxmlformats-officedocument.wordprocessingml.webSettings+xml">
        <DigestMethod Algorithm="http://www.w3.org/2000/09/xmldsig#sha1"/>
        <DigestValue>zc1/q2WodslX0pAdux4ZQmR9PMU=</DigestValue>
      </Reference>
      <Reference URI="/word/fontTable.xml?ContentType=application/vnd.openxmlformats-officedocument.wordprocessingml.fontTable+xml">
        <DigestMethod Algorithm="http://www.w3.org/2000/09/xmldsig#sha1"/>
        <DigestValue>zgkjBdaVKfkV/uAAgdp8a81IUtM=</DigestValue>
      </Reference>
      <Reference URI="/word/settings.xml?ContentType=application/vnd.openxmlformats-officedocument.wordprocessingml.settings+xml">
        <DigestMethod Algorithm="http://www.w3.org/2000/09/xmldsig#sha1"/>
        <DigestValue>0zzZtpJ6y06K4zAjV4khteTDOqM=</DigestValue>
      </Reference>
      <Reference URI="/word/document.xml?ContentType=application/vnd.openxmlformats-officedocument.wordprocessingml.document.main+xml">
        <DigestMethod Algorithm="http://www.w3.org/2000/09/xmldsig#sha1"/>
        <DigestValue>52doKapkdVRwL0z1f3MYfjqLDwk=</DigestValue>
      </Reference>
      <Reference URI="/word/theme/theme1.xml?ContentType=application/vnd.openxmlformats-officedocument.theme+xml">
        <DigestMethod Algorithm="http://www.w3.org/2000/09/xmldsig#sha1"/>
        <DigestValue>fm1/ufsC+MmtPoFQcWcZk0D9ErM=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Manifest>
    <SignatureProperties>
      <SignatureProperty Id="idSignatureTime" Target="#idPackageSignature">
        <mdssi:SignatureTime>
          <mdssi:Format>YYYY-MM-DDThh:mm:ssTZD</mdssi:Format>
          <mdssi:Value>2018-08-22T01:28:01Z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2018-08-22T01:28:01Z</xd:SigningTime>
          <xd:SigningCertificate>
            <xd:Cert>
              <xd:CertDigest>
                <DigestMethod Algorithm="http://www.w3.org/2000/09/xmldsig#sha1"/>
                <DigestValue>n7qMnipW6dcsa1TFzDuCeify9Vw=</DigestValue>
              </xd:CertDigest>
              <xd:IssuerSerial>
                <X509IssuerName>O=SPecialiST RePack, CN=Admin</X509IssuerName>
                <X509SerialNumber>96525529296713681899151776250873979054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11</Pages>
  <Words>2685</Words>
  <Characters>15305</Characters>
  <Application>Microsoft Office Word</Application>
  <DocSecurity>0</DocSecurity>
  <Lines>127</Lines>
  <Paragraphs>35</Paragraphs>
  <ScaleCrop>false</ScaleCrop>
  <Company>SPecialiST RePack</Company>
  <LinksUpToDate>false</LinksUpToDate>
  <CharactersWithSpaces>17955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cp:revision>
  <dcterms:created xsi:type="dcterms:W3CDTF">2018-08-21T07:20:00Z</dcterms:created>
  <dcterms:modified xsi:type="dcterms:W3CDTF">2018-08-21T07:20:00Z</dcterms:modified>
</cp:coreProperties>
</file>